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719" w:rsidRPr="008F3045" w:rsidRDefault="00873802" w:rsidP="00873802">
      <w:pPr>
        <w:spacing w:after="0" w:line="240" w:lineRule="auto"/>
        <w:jc w:val="both"/>
        <w:rPr>
          <w:rFonts w:ascii="Times New Roman" w:hAnsi="Times New Roman" w:cs="Times New Roman"/>
          <w:b/>
          <w:sz w:val="28"/>
          <w:szCs w:val="28"/>
          <w:lang w:val="az-Latn-AZ"/>
        </w:rPr>
      </w:pPr>
      <w:bookmarkStart w:id="0" w:name="_Hlk143854537"/>
      <w:r>
        <w:rPr>
          <w:rFonts w:ascii="Times New Roman" w:hAnsi="Times New Roman" w:cs="Times New Roman"/>
          <w:b/>
          <w:sz w:val="28"/>
          <w:szCs w:val="28"/>
          <w:lang w:val="az-Latn-AZ"/>
        </w:rPr>
        <w:t>MÜHAZİRƏ 5</w:t>
      </w:r>
    </w:p>
    <w:p w:rsidR="00873802" w:rsidRPr="00873802" w:rsidRDefault="00873802" w:rsidP="00873802">
      <w:pPr>
        <w:spacing w:after="0" w:line="240" w:lineRule="auto"/>
        <w:jc w:val="both"/>
        <w:rPr>
          <w:rFonts w:ascii="Times New Roman" w:hAnsi="Times New Roman" w:cs="Times New Roman"/>
          <w:b/>
          <w:sz w:val="28"/>
          <w:szCs w:val="28"/>
          <w:lang w:val="az-Latn-AZ"/>
        </w:rPr>
      </w:pPr>
      <w:r w:rsidRPr="00873802">
        <w:rPr>
          <w:rFonts w:ascii="Times New Roman" w:hAnsi="Times New Roman" w:cs="Times New Roman"/>
          <w:b/>
          <w:bCs/>
          <w:sz w:val="28"/>
          <w:szCs w:val="28"/>
          <w:lang w:val="az-Latn-AZ"/>
        </w:rPr>
        <w:t xml:space="preserve">Tibbi entomologiyaya giriş. İnsan patologiyasında rolu olan buğumayaqlıların təsnifatı, ümumi xüsusiyyətləri, xəstəliklərin daşıyıcıları (vektorları) olan buğumayaqlılar. </w:t>
      </w:r>
      <w:r w:rsidRPr="00873802">
        <w:rPr>
          <w:rFonts w:ascii="Times New Roman" w:hAnsi="Times New Roman" w:cs="Times New Roman"/>
          <w:b/>
          <w:bCs/>
          <w:i/>
          <w:iCs/>
          <w:sz w:val="28"/>
          <w:szCs w:val="28"/>
          <w:lang w:val="az-Latn-AZ"/>
        </w:rPr>
        <w:t>Arthropoda</w:t>
      </w:r>
      <w:r w:rsidRPr="00873802">
        <w:rPr>
          <w:rFonts w:ascii="Times New Roman" w:hAnsi="Times New Roman" w:cs="Times New Roman"/>
          <w:b/>
          <w:bCs/>
          <w:sz w:val="28"/>
          <w:szCs w:val="28"/>
          <w:lang w:val="az-Latn-AZ"/>
        </w:rPr>
        <w:t xml:space="preserve"> tipi- xərçəngkimilər, əqrəblər, hörümçəklər, gənələr və həşaratlar (tarakanlar, bitlər, böçəklər, birələr, milçəklər, agcaqanadlar, moskitlər, mığmığalar), morfo-bioloji xüsusiyyətləri, insan sağlamlığında əhəmiyyəti</w:t>
      </w:r>
    </w:p>
    <w:p w:rsidR="00873802" w:rsidRPr="00873802" w:rsidRDefault="00873802" w:rsidP="00873802">
      <w:pPr>
        <w:spacing w:after="0" w:line="240" w:lineRule="auto"/>
        <w:jc w:val="both"/>
        <w:rPr>
          <w:rFonts w:ascii="Times New Roman" w:hAnsi="Times New Roman" w:cs="Times New Roman"/>
          <w:b/>
          <w:sz w:val="28"/>
          <w:szCs w:val="28"/>
          <w:lang w:val="az-Latn-AZ"/>
        </w:rPr>
      </w:pPr>
      <w:r w:rsidRPr="00873802">
        <w:rPr>
          <w:rFonts w:ascii="Times New Roman" w:hAnsi="Times New Roman" w:cs="Times New Roman"/>
          <w:b/>
          <w:bCs/>
          <w:sz w:val="28"/>
          <w:szCs w:val="28"/>
          <w:lang w:val="az-Latn-AZ"/>
        </w:rPr>
        <w:t xml:space="preserve">Mühazirənin məqsədi: </w:t>
      </w:r>
      <w:r w:rsidRPr="00873802">
        <w:rPr>
          <w:rFonts w:ascii="Times New Roman" w:hAnsi="Times New Roman" w:cs="Times New Roman"/>
          <w:b/>
          <w:sz w:val="28"/>
          <w:szCs w:val="28"/>
          <w:lang w:val="az-Latn-AZ"/>
        </w:rPr>
        <w:t>Tələbələri “Tibbi entomologiya” fənni, onun məqsədi ilə tanış etmək. Buğumayaqlıların təsnifatı, ümumi xassələri və ekologiyası haqqında məlumat vermək. Xərçəngkimilər, əqrəblər, hörümçəklər, gənələr və Insecta (həşəratlar) sinfinin nümayəndələrinin morfoloji xüsusiyyətləri, inkişaf biologiyası, tibbi əhəmiyyəti haqqında danışmaq.</w:t>
      </w:r>
    </w:p>
    <w:p w:rsidR="00873802" w:rsidRDefault="00873802" w:rsidP="00873802">
      <w:pPr>
        <w:spacing w:after="0" w:line="240" w:lineRule="auto"/>
        <w:jc w:val="both"/>
        <w:rPr>
          <w:rFonts w:ascii="Times New Roman" w:hAnsi="Times New Roman" w:cs="Times New Roman"/>
          <w:b/>
          <w:bCs/>
          <w:sz w:val="28"/>
          <w:szCs w:val="28"/>
          <w:lang w:val="az-Latn-AZ"/>
        </w:rPr>
      </w:pPr>
    </w:p>
    <w:p w:rsidR="00873802" w:rsidRDefault="00873802" w:rsidP="00873802">
      <w:pPr>
        <w:spacing w:after="0" w:line="240" w:lineRule="auto"/>
        <w:jc w:val="both"/>
        <w:rPr>
          <w:rFonts w:ascii="Times New Roman" w:hAnsi="Times New Roman" w:cs="Times New Roman"/>
          <w:b/>
          <w:bCs/>
          <w:sz w:val="28"/>
          <w:szCs w:val="28"/>
          <w:lang w:val="az-Latn-AZ"/>
        </w:rPr>
      </w:pPr>
      <w:r w:rsidRPr="00873802">
        <w:rPr>
          <w:rFonts w:ascii="Times New Roman" w:hAnsi="Times New Roman" w:cs="Times New Roman"/>
          <w:b/>
          <w:bCs/>
          <w:sz w:val="28"/>
          <w:szCs w:val="28"/>
          <w:lang w:val="az-Latn-AZ"/>
        </w:rPr>
        <w:t xml:space="preserve">Mühazirənin planı:  </w:t>
      </w:r>
    </w:p>
    <w:p w:rsidR="00873802" w:rsidRPr="00873802" w:rsidRDefault="00873802" w:rsidP="00873802">
      <w:pPr>
        <w:spacing w:after="0" w:line="240" w:lineRule="auto"/>
        <w:jc w:val="both"/>
        <w:rPr>
          <w:rFonts w:ascii="Times New Roman" w:hAnsi="Times New Roman" w:cs="Times New Roman"/>
          <w:b/>
          <w:sz w:val="28"/>
          <w:szCs w:val="28"/>
          <w:lang w:val="az-Latn-AZ"/>
        </w:rPr>
      </w:pP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“Tibbi entomologiya” fənni, onun məqsədi</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i/>
          <w:iCs/>
          <w:sz w:val="28"/>
          <w:szCs w:val="28"/>
          <w:lang w:val="az-Latn-AZ"/>
        </w:rPr>
        <w:t>Arthropoda</w:t>
      </w:r>
      <w:r w:rsidRPr="00873802">
        <w:rPr>
          <w:rFonts w:ascii="Times New Roman" w:hAnsi="Times New Roman" w:cs="Times New Roman"/>
          <w:sz w:val="28"/>
          <w:szCs w:val="28"/>
          <w:lang w:val="az-Latn-AZ"/>
        </w:rPr>
        <w:t xml:space="preserve"> tipi, ümumi xüsusiyyətləri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i/>
          <w:iCs/>
          <w:sz w:val="28"/>
          <w:szCs w:val="28"/>
          <w:lang w:val="az-Latn-AZ"/>
        </w:rPr>
        <w:t>Crustacea</w:t>
      </w:r>
      <w:r w:rsidRPr="00873802">
        <w:rPr>
          <w:rFonts w:ascii="Times New Roman" w:hAnsi="Times New Roman" w:cs="Times New Roman"/>
          <w:sz w:val="28"/>
          <w:szCs w:val="28"/>
          <w:lang w:val="az-Latn-AZ"/>
        </w:rPr>
        <w:t xml:space="preserve"> (xərçəngkimilər) yarımtipi: </w:t>
      </w:r>
      <w:r w:rsidRPr="00873802">
        <w:rPr>
          <w:rFonts w:ascii="Times New Roman" w:hAnsi="Times New Roman" w:cs="Times New Roman"/>
          <w:i/>
          <w:iCs/>
          <w:sz w:val="28"/>
          <w:szCs w:val="28"/>
          <w:lang w:val="az-Latn-AZ"/>
        </w:rPr>
        <w:t>Copepoda</w:t>
      </w:r>
      <w:r w:rsidRPr="00873802">
        <w:rPr>
          <w:rFonts w:ascii="Times New Roman" w:hAnsi="Times New Roman" w:cs="Times New Roman"/>
          <w:sz w:val="28"/>
          <w:szCs w:val="28"/>
          <w:lang w:val="az-Latn-AZ"/>
        </w:rPr>
        <w:t xml:space="preserve"> (kürəkayaqlılar), </w:t>
      </w:r>
      <w:r w:rsidRPr="00873802">
        <w:rPr>
          <w:rFonts w:ascii="Times New Roman" w:hAnsi="Times New Roman" w:cs="Times New Roman"/>
          <w:i/>
          <w:iCs/>
          <w:sz w:val="28"/>
          <w:szCs w:val="28"/>
          <w:lang w:val="az-Latn-AZ"/>
        </w:rPr>
        <w:t>Branchiopoda</w:t>
      </w:r>
      <w:r w:rsidRPr="00873802">
        <w:rPr>
          <w:rFonts w:ascii="Times New Roman" w:hAnsi="Times New Roman" w:cs="Times New Roman"/>
          <w:sz w:val="28"/>
          <w:szCs w:val="28"/>
          <w:lang w:val="az-Latn-AZ"/>
        </w:rPr>
        <w:t xml:space="preserve">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(ayaqgəlsəmlilər) sinfi, nümayəndələrinin morfologyası və inkişaf biologiyası, sistematika, tibbi əhəmiyyəti. Dafniya və avarayaqlı xərçənglər – difillobotrioz və drakunkulyoz törədicilərinin aralıq sahibləri kimi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i/>
          <w:iCs/>
          <w:sz w:val="28"/>
          <w:szCs w:val="28"/>
          <w:lang w:val="az-Latn-AZ"/>
        </w:rPr>
        <w:t>Chelicerata</w:t>
      </w:r>
      <w:r w:rsidRPr="00873802">
        <w:rPr>
          <w:rFonts w:ascii="Times New Roman" w:hAnsi="Times New Roman" w:cs="Times New Roman"/>
          <w:sz w:val="28"/>
          <w:szCs w:val="28"/>
          <w:lang w:val="az-Latn-AZ"/>
        </w:rPr>
        <w:t xml:space="preserve"> yarımtipi, </w:t>
      </w:r>
      <w:r w:rsidRPr="00873802">
        <w:rPr>
          <w:rFonts w:ascii="Times New Roman" w:hAnsi="Times New Roman" w:cs="Times New Roman"/>
          <w:i/>
          <w:iCs/>
          <w:sz w:val="28"/>
          <w:szCs w:val="28"/>
          <w:lang w:val="az-Latn-AZ"/>
        </w:rPr>
        <w:t>Arachnida</w:t>
      </w:r>
      <w:r w:rsidRPr="00873802">
        <w:rPr>
          <w:rFonts w:ascii="Times New Roman" w:hAnsi="Times New Roman" w:cs="Times New Roman"/>
          <w:sz w:val="28"/>
          <w:szCs w:val="28"/>
          <w:lang w:val="az-Latn-AZ"/>
        </w:rPr>
        <w:t xml:space="preserve"> (hörümçəkkimilər) sinfi, ümumi xüsusiyyətləri və sistematikası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4.1. Əqrəblər, nümayəndələri, onların tibbi əhəmiyyəti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4.2. Hörümçəklər, nümayəndələri, onların tibbi əhəmiyyəti </w:t>
      </w:r>
    </w:p>
    <w:p w:rsidR="00873802" w:rsidRPr="00873802" w:rsidRDefault="00873802" w:rsidP="00873802">
      <w:pPr>
        <w:spacing w:after="0" w:line="240" w:lineRule="auto"/>
        <w:jc w:val="both"/>
        <w:rPr>
          <w:rFonts w:ascii="Times New Roman" w:hAnsi="Times New Roman" w:cs="Times New Roman"/>
          <w:sz w:val="28"/>
          <w:szCs w:val="28"/>
        </w:rPr>
      </w:pPr>
      <w:r w:rsidRPr="00873802">
        <w:rPr>
          <w:rFonts w:ascii="Times New Roman" w:hAnsi="Times New Roman" w:cs="Times New Roman"/>
          <w:sz w:val="28"/>
          <w:szCs w:val="28"/>
          <w:lang w:val="az-Latn-AZ"/>
        </w:rPr>
        <w:t>Gənələr</w:t>
      </w:r>
    </w:p>
    <w:p w:rsidR="00873802" w:rsidRPr="00873802" w:rsidRDefault="00873802" w:rsidP="00873802">
      <w:pPr>
        <w:spacing w:after="0" w:line="240" w:lineRule="auto"/>
        <w:jc w:val="both"/>
        <w:rPr>
          <w:rFonts w:ascii="Times New Roman" w:hAnsi="Times New Roman" w:cs="Times New Roman"/>
          <w:sz w:val="28"/>
          <w:szCs w:val="28"/>
        </w:rPr>
      </w:pPr>
      <w:r w:rsidRPr="00873802">
        <w:rPr>
          <w:rFonts w:ascii="Times New Roman" w:hAnsi="Times New Roman" w:cs="Times New Roman"/>
          <w:sz w:val="28"/>
          <w:szCs w:val="28"/>
          <w:lang w:val="az-Latn-AZ"/>
        </w:rPr>
        <w:t>a) akariform gənələr, morfologiya və inkişaf biologiyası, sistematikası.</w:t>
      </w:r>
    </w:p>
    <w:p w:rsidR="00873802" w:rsidRPr="00873802" w:rsidRDefault="00873802" w:rsidP="00873802">
      <w:pPr>
        <w:spacing w:after="0" w:line="240" w:lineRule="auto"/>
        <w:jc w:val="both"/>
        <w:rPr>
          <w:rFonts w:ascii="Times New Roman" w:hAnsi="Times New Roman" w:cs="Times New Roman"/>
          <w:sz w:val="28"/>
          <w:szCs w:val="28"/>
        </w:rPr>
      </w:pPr>
      <w:r w:rsidRPr="00873802">
        <w:rPr>
          <w:rFonts w:ascii="Times New Roman" w:hAnsi="Times New Roman" w:cs="Times New Roman"/>
          <w:sz w:val="28"/>
          <w:szCs w:val="28"/>
          <w:lang w:val="az-Latn-AZ"/>
        </w:rPr>
        <w:t>- qoturluq gənələri, onların tibbi əhəmiyyəti.</w:t>
      </w:r>
    </w:p>
    <w:p w:rsidR="00873802" w:rsidRPr="00873802" w:rsidRDefault="00873802" w:rsidP="00873802">
      <w:pPr>
        <w:spacing w:after="0" w:line="240" w:lineRule="auto"/>
        <w:jc w:val="both"/>
        <w:rPr>
          <w:rFonts w:ascii="Times New Roman" w:hAnsi="Times New Roman" w:cs="Times New Roman"/>
          <w:sz w:val="28"/>
          <w:szCs w:val="28"/>
        </w:rPr>
      </w:pPr>
      <w:r w:rsidRPr="00873802">
        <w:rPr>
          <w:rFonts w:ascii="Times New Roman" w:hAnsi="Times New Roman" w:cs="Times New Roman"/>
          <w:sz w:val="28"/>
          <w:szCs w:val="28"/>
          <w:lang w:val="az-Latn-AZ"/>
        </w:rPr>
        <w:t>-qırmızıbədən gənələr, onların tibbi əhəmiyyəti.</w:t>
      </w:r>
      <w:r w:rsidRPr="00873802">
        <w:rPr>
          <w:rFonts w:ascii="Times New Roman" w:hAnsi="Times New Roman" w:cs="Times New Roman"/>
          <w:sz w:val="28"/>
          <w:szCs w:val="28"/>
        </w:rPr>
        <w:tab/>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b) parazitiform gənələr, </w:t>
      </w:r>
      <w:r w:rsidRPr="00873802">
        <w:rPr>
          <w:rFonts w:ascii="Times New Roman" w:hAnsi="Times New Roman" w:cs="Times New Roman"/>
          <w:i/>
          <w:iCs/>
          <w:sz w:val="28"/>
          <w:szCs w:val="28"/>
          <w:lang w:val="az-Latn-AZ"/>
        </w:rPr>
        <w:t>Argasidae</w:t>
      </w:r>
      <w:r w:rsidRPr="00873802">
        <w:rPr>
          <w:rFonts w:ascii="Times New Roman" w:hAnsi="Times New Roman" w:cs="Times New Roman"/>
          <w:sz w:val="28"/>
          <w:szCs w:val="28"/>
          <w:lang w:val="az-Latn-AZ"/>
        </w:rPr>
        <w:t xml:space="preserve"> və </w:t>
      </w:r>
      <w:r w:rsidRPr="00873802">
        <w:rPr>
          <w:rFonts w:ascii="Times New Roman" w:hAnsi="Times New Roman" w:cs="Times New Roman"/>
          <w:i/>
          <w:iCs/>
          <w:sz w:val="28"/>
          <w:szCs w:val="28"/>
          <w:lang w:val="az-Latn-AZ"/>
        </w:rPr>
        <w:t>Ixodidae</w:t>
      </w:r>
      <w:r w:rsidRPr="00873802">
        <w:rPr>
          <w:rFonts w:ascii="Times New Roman" w:hAnsi="Times New Roman" w:cs="Times New Roman"/>
          <w:sz w:val="28"/>
          <w:szCs w:val="28"/>
          <w:lang w:val="az-Latn-AZ"/>
        </w:rPr>
        <w:t xml:space="preserve"> fəsilələrə aid olan gənələrin morfologiyası, inkişaf biologiyası, tibbi-epidemioloji əhəmiyyəti. Arqas və ixod gənələri transmissiv xəstəlik (rikketsioz, taun, tulyaremiya, borrelioz, ensefalit, hemorragik qızdırma) törədicilərinin daşıyıcısı kimi</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6 </w:t>
      </w:r>
      <w:r w:rsidRPr="00873802">
        <w:rPr>
          <w:rFonts w:ascii="Times New Roman" w:hAnsi="Times New Roman" w:cs="Times New Roman"/>
          <w:i/>
          <w:iCs/>
          <w:sz w:val="28"/>
          <w:szCs w:val="28"/>
          <w:lang w:val="az-Latn-AZ"/>
        </w:rPr>
        <w:t>Hexapoda</w:t>
      </w:r>
      <w:r w:rsidRPr="00873802">
        <w:rPr>
          <w:rFonts w:ascii="Times New Roman" w:hAnsi="Times New Roman" w:cs="Times New Roman"/>
          <w:sz w:val="28"/>
          <w:szCs w:val="28"/>
          <w:lang w:val="az-Latn-AZ"/>
        </w:rPr>
        <w:t xml:space="preserve"> (altıayaqlılar) yarımtipi, </w:t>
      </w:r>
      <w:r w:rsidRPr="00873802">
        <w:rPr>
          <w:rFonts w:ascii="Times New Roman" w:hAnsi="Times New Roman" w:cs="Times New Roman"/>
          <w:i/>
          <w:iCs/>
          <w:sz w:val="28"/>
          <w:szCs w:val="28"/>
          <w:lang w:val="az-Latn-AZ"/>
        </w:rPr>
        <w:t>Insecta</w:t>
      </w:r>
      <w:r w:rsidRPr="00873802">
        <w:rPr>
          <w:rFonts w:ascii="Times New Roman" w:hAnsi="Times New Roman" w:cs="Times New Roman"/>
          <w:sz w:val="28"/>
          <w:szCs w:val="28"/>
          <w:lang w:val="az-Latn-AZ"/>
        </w:rPr>
        <w:t xml:space="preserve"> (həşəratlar) sinfi, morfologiya, inkişaf biologiyası.</w:t>
      </w:r>
    </w:p>
    <w:p w:rsidR="00873802" w:rsidRPr="00873802" w:rsidRDefault="00873802" w:rsidP="00873802">
      <w:pPr>
        <w:spacing w:after="0" w:line="240" w:lineRule="auto"/>
        <w:jc w:val="both"/>
        <w:rPr>
          <w:rFonts w:ascii="Times New Roman" w:hAnsi="Times New Roman" w:cs="Times New Roman"/>
          <w:sz w:val="28"/>
          <w:szCs w:val="28"/>
          <w:lang w:val="ru-RU"/>
        </w:rPr>
      </w:pPr>
      <w:r w:rsidRPr="00873802">
        <w:rPr>
          <w:rFonts w:ascii="Times New Roman" w:hAnsi="Times New Roman" w:cs="Times New Roman"/>
          <w:sz w:val="28"/>
          <w:szCs w:val="28"/>
          <w:lang w:val="az-Latn-AZ"/>
        </w:rPr>
        <w:t>6.1. Natamam metamorfozlu həşəratlar: tarakanlar, taxtabitilər, triatom böcəkləri, bitlər. Morfologiya və inkişaf biologiyası, tibbi və epidemioloji əhəmiyyəti.</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Tarakanlar mədə-bağırsaq bakteriyalarının, protozoa sistalarının və helmint yumurtalarının mexaniki daşıyıcısı kimi. Triatom  böcəkləri tripanosomların spesifik daşıyıcıları kimi, bitlər – səpgili yatalq və qayıdan yatalaq törədicilərinin spesifik daşıyıcıları kimi və s.</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6.2. Tam metamorfozlu həşəratlar:</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lastRenderedPageBreak/>
        <w:t>a) birələr, morfologiyası, inkişaf biologiyası, tibbi və epidemioloji əhəmiyyəti. Birələr - transmissiv xəstəliklərin (taun, tulyaremiya, səpgili yatalaq və s.) spesifik daşıyıcıları kimi.</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b) ikiqanadlılar (ağcaqanadlar, moskitlər, mığmığalar, göyünlər, milçəklər), morfologiyası, inkişaf biologiyası, tibbi və epidemioloji əhəmiyyəti.</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Ağcaqanadlar malyariya, arbovirus infeksiyaları, filyarioz və s. törədicilərinin spesifik  daşıyıcıları kimi</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 Moskitlər - leyşmanioz törədicilərinin spesifik daşıyıcısı kimi.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xml:space="preserve">- Mığmığalar – onxiserklərin aralıq sahibi kimi. </w:t>
      </w:r>
    </w:p>
    <w:p w:rsidR="00873802" w:rsidRPr="00873802" w:rsidRDefault="00873802" w:rsidP="00873802">
      <w:pPr>
        <w:spacing w:after="0" w:line="240" w:lineRule="auto"/>
        <w:jc w:val="both"/>
        <w:rPr>
          <w:rFonts w:ascii="Times New Roman" w:hAnsi="Times New Roman" w:cs="Times New Roman"/>
          <w:sz w:val="28"/>
          <w:szCs w:val="28"/>
          <w:lang w:val="az-Latn-AZ"/>
        </w:rPr>
      </w:pPr>
      <w:r w:rsidRPr="00873802">
        <w:rPr>
          <w:rFonts w:ascii="Times New Roman" w:hAnsi="Times New Roman" w:cs="Times New Roman"/>
          <w:sz w:val="28"/>
          <w:szCs w:val="28"/>
          <w:lang w:val="az-Latn-AZ"/>
        </w:rPr>
        <w:t>- Milçəklər - bağırsaq infeksiyalarının mexaniki daşıyıcıları, tripanosomların spesifik daşıyıcıları kimi.</w:t>
      </w:r>
    </w:p>
    <w:p w:rsidR="00374719" w:rsidRPr="008F3045" w:rsidRDefault="00374719" w:rsidP="00873802">
      <w:pPr>
        <w:spacing w:after="0" w:line="240" w:lineRule="auto"/>
        <w:jc w:val="both"/>
        <w:rPr>
          <w:rFonts w:ascii="Times New Roman" w:hAnsi="Times New Roman" w:cs="Times New Roman"/>
          <w:b/>
          <w:sz w:val="28"/>
          <w:szCs w:val="28"/>
          <w:lang w:val="az-Latn-AZ"/>
        </w:rPr>
      </w:pPr>
    </w:p>
    <w:bookmarkEnd w:id="0"/>
    <w:p w:rsidR="00374719" w:rsidRPr="002E4F42" w:rsidRDefault="00374719" w:rsidP="00873802">
      <w:pPr>
        <w:spacing w:after="0" w:line="240" w:lineRule="auto"/>
        <w:jc w:val="both"/>
        <w:rPr>
          <w:rFonts w:ascii="Times New Roman" w:hAnsi="Times New Roman" w:cs="Times New Roman"/>
          <w:b/>
          <w:color w:val="FF0000"/>
          <w:sz w:val="28"/>
          <w:szCs w:val="28"/>
          <w:lang w:val="az-Latn-AZ"/>
        </w:rPr>
      </w:pPr>
    </w:p>
    <w:p w:rsidR="00374719" w:rsidRPr="002D66E3" w:rsidRDefault="00374719" w:rsidP="00873802">
      <w:pPr>
        <w:spacing w:after="0" w:line="240" w:lineRule="auto"/>
        <w:jc w:val="both"/>
        <w:rPr>
          <w:rFonts w:ascii="Times New Roman" w:hAnsi="Times New Roman" w:cs="Times New Roman"/>
          <w:sz w:val="28"/>
          <w:szCs w:val="28"/>
          <w:lang w:val="az-Latn-AZ"/>
        </w:rPr>
      </w:pPr>
      <w:r w:rsidRPr="002D66E3">
        <w:rPr>
          <w:rFonts w:ascii="Times New Roman" w:hAnsi="Times New Roman" w:cs="Times New Roman"/>
          <w:b/>
          <w:i/>
          <w:sz w:val="28"/>
          <w:szCs w:val="28"/>
          <w:lang w:val="az-Latn-AZ"/>
        </w:rPr>
        <w:t>Tibbi entomologiya</w:t>
      </w:r>
      <w:r w:rsidRPr="002D66E3">
        <w:rPr>
          <w:rFonts w:ascii="Times New Roman" w:hAnsi="Times New Roman" w:cs="Times New Roman"/>
          <w:sz w:val="28"/>
          <w:szCs w:val="28"/>
          <w:lang w:val="az-Latn-AZ"/>
        </w:rPr>
        <w:t xml:space="preserve"> buğumayaqlıların öyrənilməsi ilə məşğul olan elm sahəsidir. </w:t>
      </w:r>
      <w:r w:rsidRPr="002D66E3">
        <w:rPr>
          <w:rFonts w:ascii="Times New Roman" w:hAnsi="Times New Roman" w:cs="Times New Roman"/>
          <w:i/>
          <w:iCs/>
          <w:sz w:val="28"/>
          <w:szCs w:val="28"/>
          <w:lang w:val="az-Latn-AZ"/>
        </w:rPr>
        <w:t>Arthropoda</w:t>
      </w:r>
      <w:r w:rsidRPr="002D66E3">
        <w:rPr>
          <w:rFonts w:ascii="Times New Roman" w:hAnsi="Times New Roman" w:cs="Times New Roman"/>
          <w:sz w:val="28"/>
          <w:szCs w:val="28"/>
          <w:lang w:val="az-Latn-AZ"/>
        </w:rPr>
        <w:t xml:space="preserve"> tipi </w:t>
      </w:r>
      <w:r w:rsidRPr="002D66E3">
        <w:rPr>
          <w:rFonts w:ascii="Times New Roman" w:hAnsi="Times New Roman" w:cs="Times New Roman"/>
          <w:bCs/>
          <w:sz w:val="28"/>
          <w:szCs w:val="28"/>
          <w:lang w:val="az-Latn-AZ"/>
        </w:rPr>
        <w:t xml:space="preserve">heyvanlar aləminin </w:t>
      </w:r>
      <w:r w:rsidRPr="002D66E3">
        <w:rPr>
          <w:rFonts w:ascii="Times New Roman" w:hAnsi="Times New Roman" w:cs="Times New Roman"/>
          <w:sz w:val="28"/>
          <w:szCs w:val="28"/>
          <w:lang w:val="az-Latn-AZ"/>
        </w:rPr>
        <w:t>ən çoxsaylı və geniş yayılmış qrupudur.  Onların tibbi əhəmiyyəti xəstəlik</w:t>
      </w:r>
      <w:r>
        <w:rPr>
          <w:rFonts w:ascii="Times New Roman" w:hAnsi="Times New Roman" w:cs="Times New Roman"/>
          <w:sz w:val="28"/>
          <w:szCs w:val="28"/>
          <w:lang w:val="az-Latn-AZ"/>
        </w:rPr>
        <w:t xml:space="preserve"> törətmələri, </w:t>
      </w:r>
      <w:r w:rsidRPr="002D66E3">
        <w:rPr>
          <w:rFonts w:ascii="Times New Roman" w:hAnsi="Times New Roman" w:cs="Times New Roman"/>
          <w:sz w:val="28"/>
          <w:szCs w:val="28"/>
          <w:lang w:val="az-Latn-AZ"/>
        </w:rPr>
        <w:t>ölümə səbəb olma</w:t>
      </w:r>
      <w:r>
        <w:rPr>
          <w:rFonts w:ascii="Times New Roman" w:hAnsi="Times New Roman" w:cs="Times New Roman"/>
          <w:sz w:val="28"/>
          <w:szCs w:val="28"/>
          <w:lang w:val="az-Latn-AZ"/>
        </w:rPr>
        <w:t>ları</w:t>
      </w:r>
      <w:r w:rsidRPr="002D66E3">
        <w:rPr>
          <w:rFonts w:ascii="Times New Roman" w:hAnsi="Times New Roman" w:cs="Times New Roman"/>
          <w:sz w:val="28"/>
          <w:szCs w:val="28"/>
          <w:lang w:val="az-Latn-AZ"/>
        </w:rPr>
        <w:t xml:space="preserve"> və Yer kürəsində geniş yayılmaları ilə bağlıdır. Buğumayaqlılara dünyanın hər yerində rast gəlmək mümkündür.</w:t>
      </w:r>
      <w:r>
        <w:rPr>
          <w:rFonts w:ascii="Times New Roman" w:hAnsi="Times New Roman" w:cs="Times New Roman"/>
          <w:sz w:val="28"/>
          <w:szCs w:val="28"/>
          <w:lang w:val="az-Latn-AZ"/>
        </w:rPr>
        <w:t xml:space="preserve"> </w:t>
      </w:r>
      <w:r w:rsidRPr="002D66E3">
        <w:rPr>
          <w:rFonts w:ascii="Times New Roman" w:hAnsi="Times New Roman" w:cs="Times New Roman"/>
          <w:bCs/>
          <w:sz w:val="28"/>
          <w:szCs w:val="28"/>
          <w:lang w:val="az-Latn-AZ"/>
        </w:rPr>
        <w:t>Onlar dənizlərdə, şirin su hövzələrində, quruda və havada məskunlaşır</w:t>
      </w:r>
      <w:r>
        <w:rPr>
          <w:rFonts w:ascii="Times New Roman" w:hAnsi="Times New Roman" w:cs="Times New Roman"/>
          <w:bCs/>
          <w:sz w:val="28"/>
          <w:szCs w:val="28"/>
          <w:lang w:val="az-Latn-AZ"/>
        </w:rPr>
        <w:t>lar</w:t>
      </w:r>
      <w:r w:rsidRPr="002D66E3">
        <w:rPr>
          <w:rFonts w:ascii="Times New Roman" w:hAnsi="Times New Roman" w:cs="Times New Roman"/>
          <w:bCs/>
          <w:sz w:val="28"/>
          <w:szCs w:val="28"/>
          <w:lang w:val="az-Latn-AZ"/>
        </w:rPr>
        <w:t>, parazitlik edərək bitki, heyvan və çürüyən üzvi maddələrlə qidalanırlar</w:t>
      </w:r>
      <w:r>
        <w:rPr>
          <w:rFonts w:ascii="Times New Roman" w:hAnsi="Times New Roman" w:cs="Times New Roman"/>
          <w:bCs/>
          <w:sz w:val="28"/>
          <w:szCs w:val="28"/>
          <w:lang w:val="az-Latn-AZ"/>
        </w:rPr>
        <w:t>, həmçinin</w:t>
      </w:r>
      <w:r w:rsidRPr="002D66E3">
        <w:rPr>
          <w:rFonts w:ascii="Times New Roman" w:hAnsi="Times New Roman" w:cs="Times New Roman"/>
          <w:bCs/>
          <w:sz w:val="28"/>
          <w:szCs w:val="28"/>
          <w:lang w:val="az-Latn-AZ"/>
        </w:rPr>
        <w:t xml:space="preserve"> digər heyvanlar üçün qida mənbəyidirlər.</w:t>
      </w:r>
      <w:r w:rsidRPr="002D66E3">
        <w:rPr>
          <w:rFonts w:ascii="Times New Roman" w:hAnsi="Times New Roman" w:cs="Times New Roman"/>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r w:rsidRPr="002D66E3">
        <w:rPr>
          <w:rFonts w:ascii="Times New Roman" w:hAnsi="Times New Roman" w:cs="Times New Roman"/>
          <w:bCs/>
          <w:sz w:val="28"/>
          <w:szCs w:val="28"/>
          <w:lang w:val="az-Latn-AZ"/>
        </w:rPr>
        <w:t>Buğumayaqlılar</w:t>
      </w:r>
      <w:r>
        <w:rPr>
          <w:rFonts w:ascii="Times New Roman" w:hAnsi="Times New Roman" w:cs="Times New Roman"/>
          <w:bCs/>
          <w:sz w:val="28"/>
          <w:szCs w:val="28"/>
          <w:lang w:val="az-Latn-AZ"/>
        </w:rPr>
        <w:t xml:space="preserve">ın mühüm </w:t>
      </w:r>
      <w:r w:rsidRPr="002D66E3">
        <w:rPr>
          <w:rFonts w:ascii="Times New Roman" w:hAnsi="Times New Roman" w:cs="Times New Roman"/>
          <w:bCs/>
          <w:sz w:val="28"/>
          <w:szCs w:val="28"/>
          <w:lang w:val="az-Latn-AZ"/>
        </w:rPr>
        <w:t xml:space="preserve">tibbi və epidemioloji </w:t>
      </w:r>
      <w:r>
        <w:rPr>
          <w:rFonts w:ascii="Times New Roman" w:hAnsi="Times New Roman" w:cs="Times New Roman"/>
          <w:bCs/>
          <w:sz w:val="28"/>
          <w:szCs w:val="28"/>
          <w:lang w:val="az-Latn-AZ"/>
        </w:rPr>
        <w:t xml:space="preserve">əhəmiyyət kəsb edir. Belə ki, onların </w:t>
      </w:r>
      <w:r w:rsidRPr="002D66E3">
        <w:rPr>
          <w:rFonts w:ascii="Times New Roman" w:hAnsi="Times New Roman" w:cs="Times New Roman"/>
          <w:bCs/>
          <w:sz w:val="28"/>
          <w:szCs w:val="28"/>
          <w:lang w:val="az-Latn-AZ"/>
        </w:rPr>
        <w:t>insanda parazitlik edən nümayəndələri var</w:t>
      </w:r>
      <w:r>
        <w:rPr>
          <w:rFonts w:ascii="Times New Roman" w:hAnsi="Times New Roman" w:cs="Times New Roman"/>
          <w:bCs/>
          <w:sz w:val="28"/>
          <w:szCs w:val="28"/>
          <w:lang w:val="az-Latn-AZ"/>
        </w:rPr>
        <w:t>dır</w:t>
      </w:r>
      <w:r w:rsidRPr="002D66E3">
        <w:rPr>
          <w:rFonts w:ascii="Times New Roman" w:hAnsi="Times New Roman" w:cs="Times New Roman"/>
          <w:bCs/>
          <w:sz w:val="28"/>
          <w:szCs w:val="28"/>
          <w:lang w:val="az-Latn-AZ"/>
        </w:rPr>
        <w:t xml:space="preserve">, </w:t>
      </w:r>
      <w:r>
        <w:rPr>
          <w:rFonts w:ascii="Times New Roman" w:hAnsi="Times New Roman" w:cs="Times New Roman"/>
          <w:bCs/>
          <w:sz w:val="28"/>
          <w:szCs w:val="28"/>
          <w:lang w:val="az-Latn-AZ"/>
        </w:rPr>
        <w:t xml:space="preserve">bundan başqa </w:t>
      </w:r>
      <w:r w:rsidRPr="002D66E3">
        <w:rPr>
          <w:rFonts w:ascii="Times New Roman" w:hAnsi="Times New Roman" w:cs="Times New Roman"/>
          <w:bCs/>
          <w:sz w:val="28"/>
          <w:szCs w:val="28"/>
          <w:lang w:val="az-Latn-AZ"/>
        </w:rPr>
        <w:t xml:space="preserve">parazitlərin aralıq və son sahibidirlər, transmissiv xəstəliklərin patogenlərinin spesifik, qeyri-transmissiv infeksiyaların və invaziyaların </w:t>
      </w:r>
      <w:r>
        <w:rPr>
          <w:rFonts w:ascii="Times New Roman" w:hAnsi="Times New Roman" w:cs="Times New Roman"/>
          <w:bCs/>
          <w:sz w:val="28"/>
          <w:szCs w:val="28"/>
          <w:lang w:val="az-Latn-AZ"/>
        </w:rPr>
        <w:t xml:space="preserve">isə </w:t>
      </w:r>
      <w:r w:rsidRPr="002D66E3">
        <w:rPr>
          <w:rFonts w:ascii="Times New Roman" w:hAnsi="Times New Roman" w:cs="Times New Roman"/>
          <w:bCs/>
          <w:sz w:val="28"/>
          <w:szCs w:val="28"/>
          <w:lang w:val="az-Latn-AZ"/>
        </w:rPr>
        <w:t>mexaniki daşıyıcılarıdır</w:t>
      </w:r>
      <w:r>
        <w:rPr>
          <w:rFonts w:ascii="Times New Roman" w:hAnsi="Times New Roman" w:cs="Times New Roman"/>
          <w:bCs/>
          <w:sz w:val="28"/>
          <w:szCs w:val="28"/>
          <w:lang w:val="az-Latn-AZ"/>
        </w:rPr>
        <w:t xml:space="preserve"> (vektorlarıdır)</w:t>
      </w:r>
      <w:r w:rsidRPr="002D66E3">
        <w:rPr>
          <w:rFonts w:ascii="Times New Roman" w:hAnsi="Times New Roman" w:cs="Times New Roman"/>
          <w:bCs/>
          <w:sz w:val="28"/>
          <w:szCs w:val="28"/>
          <w:lang w:val="az-Latn-AZ"/>
        </w:rPr>
        <w:t xml:space="preserve">. Bundan əlavə, buğumayaqlılar </w:t>
      </w:r>
      <w:r>
        <w:rPr>
          <w:rFonts w:ascii="Times New Roman" w:hAnsi="Times New Roman" w:cs="Times New Roman"/>
          <w:bCs/>
          <w:sz w:val="28"/>
          <w:szCs w:val="28"/>
          <w:lang w:val="az-Latn-AZ"/>
        </w:rPr>
        <w:t>arasında</w:t>
      </w:r>
      <w:r w:rsidRPr="002D66E3">
        <w:rPr>
          <w:rFonts w:ascii="Times New Roman" w:hAnsi="Times New Roman" w:cs="Times New Roman"/>
          <w:bCs/>
          <w:sz w:val="28"/>
          <w:szCs w:val="28"/>
          <w:lang w:val="az-Latn-AZ"/>
        </w:rPr>
        <w:t xml:space="preserve"> insan üçün zəhərli  olan çoxlu sayda nümayəndələr</w:t>
      </w:r>
      <w:r>
        <w:rPr>
          <w:rFonts w:ascii="Times New Roman" w:hAnsi="Times New Roman" w:cs="Times New Roman"/>
          <w:bCs/>
          <w:sz w:val="28"/>
          <w:szCs w:val="28"/>
          <w:lang w:val="az-Latn-AZ"/>
        </w:rPr>
        <w:t xml:space="preserve"> də</w:t>
      </w:r>
      <w:r w:rsidRPr="002D66E3">
        <w:rPr>
          <w:rFonts w:ascii="Times New Roman" w:hAnsi="Times New Roman" w:cs="Times New Roman"/>
          <w:bCs/>
          <w:sz w:val="28"/>
          <w:szCs w:val="28"/>
          <w:lang w:val="az-Latn-AZ"/>
        </w:rPr>
        <w:t xml:space="preserve"> var</w:t>
      </w:r>
      <w:r>
        <w:rPr>
          <w:rFonts w:ascii="Times New Roman" w:hAnsi="Times New Roman" w:cs="Times New Roman"/>
          <w:bCs/>
          <w:sz w:val="28"/>
          <w:szCs w:val="28"/>
          <w:lang w:val="az-Latn-AZ"/>
        </w:rPr>
        <w:t>dır</w:t>
      </w:r>
      <w:r w:rsidRPr="002D66E3">
        <w:rPr>
          <w:rFonts w:ascii="Times New Roman" w:hAnsi="Times New Roman" w:cs="Times New Roman"/>
          <w:bCs/>
          <w:sz w:val="28"/>
          <w:szCs w:val="28"/>
          <w:lang w:val="az-Latn-AZ"/>
        </w:rPr>
        <w:t xml:space="preserve">. </w:t>
      </w:r>
      <w:r w:rsidRPr="002D66E3">
        <w:rPr>
          <w:rFonts w:ascii="Times New Roman" w:hAnsi="Times New Roman" w:cs="Times New Roman"/>
          <w:sz w:val="28"/>
          <w:szCs w:val="28"/>
          <w:lang w:val="az-Latn-AZ"/>
        </w:rPr>
        <w:t xml:space="preserve">Bir çoxları, xüsusən də </w:t>
      </w:r>
      <w:r w:rsidRPr="001B2C80">
        <w:rPr>
          <w:rFonts w:ascii="Times New Roman" w:hAnsi="Times New Roman" w:cs="Times New Roman"/>
          <w:i/>
          <w:iCs/>
          <w:sz w:val="28"/>
          <w:szCs w:val="28"/>
          <w:lang w:val="az-Latn-AZ"/>
        </w:rPr>
        <w:t>həşəratlar</w:t>
      </w:r>
      <w:r>
        <w:rPr>
          <w:rFonts w:ascii="Times New Roman" w:hAnsi="Times New Roman" w:cs="Times New Roman"/>
          <w:b/>
          <w:bCs/>
          <w:sz w:val="28"/>
          <w:szCs w:val="28"/>
          <w:lang w:val="az-Latn-AZ"/>
        </w:rPr>
        <w:t xml:space="preserve"> </w:t>
      </w:r>
      <w:r w:rsidRPr="002D66E3">
        <w:rPr>
          <w:rFonts w:ascii="Times New Roman" w:hAnsi="Times New Roman" w:cs="Times New Roman"/>
          <w:sz w:val="28"/>
          <w:szCs w:val="28"/>
          <w:lang w:val="az-Latn-AZ"/>
        </w:rPr>
        <w:t xml:space="preserve">və </w:t>
      </w:r>
      <w:r w:rsidRPr="001B2C80">
        <w:rPr>
          <w:rFonts w:ascii="Times New Roman" w:hAnsi="Times New Roman" w:cs="Times New Roman"/>
          <w:i/>
          <w:iCs/>
          <w:sz w:val="28"/>
          <w:szCs w:val="28"/>
          <w:lang w:val="az-Latn-AZ"/>
        </w:rPr>
        <w:t>hörümçəklər</w:t>
      </w:r>
      <w:r w:rsidRPr="002D66E3">
        <w:rPr>
          <w:rFonts w:ascii="Times New Roman" w:hAnsi="Times New Roman" w:cs="Times New Roman"/>
          <w:sz w:val="28"/>
          <w:szCs w:val="28"/>
          <w:lang w:val="az-Latn-AZ"/>
        </w:rPr>
        <w:t xml:space="preserve"> sinfinə aid olanlar, insanlarla sıx </w:t>
      </w:r>
      <w:r>
        <w:rPr>
          <w:rFonts w:ascii="Times New Roman" w:hAnsi="Times New Roman" w:cs="Times New Roman"/>
          <w:sz w:val="28"/>
          <w:szCs w:val="28"/>
          <w:lang w:val="az-Latn-AZ"/>
        </w:rPr>
        <w:t>əlaqədə</w:t>
      </w:r>
      <w:r w:rsidRPr="002D66E3">
        <w:rPr>
          <w:rFonts w:ascii="Times New Roman" w:hAnsi="Times New Roman" w:cs="Times New Roman"/>
          <w:sz w:val="28"/>
          <w:szCs w:val="28"/>
          <w:lang w:val="az-Latn-AZ"/>
        </w:rPr>
        <w:t xml:space="preserve"> yaşayır</w:t>
      </w:r>
      <w:r>
        <w:rPr>
          <w:rFonts w:ascii="Times New Roman" w:hAnsi="Times New Roman" w:cs="Times New Roman"/>
          <w:sz w:val="28"/>
          <w:szCs w:val="28"/>
          <w:lang w:val="az-Latn-AZ"/>
        </w:rPr>
        <w:t>lar</w:t>
      </w:r>
      <w:r w:rsidRPr="002D66E3">
        <w:rPr>
          <w:rFonts w:ascii="Times New Roman" w:hAnsi="Times New Roman" w:cs="Times New Roman"/>
          <w:sz w:val="28"/>
          <w:szCs w:val="28"/>
          <w:lang w:val="az-Latn-AZ"/>
        </w:rPr>
        <w:t>, digərləri isə ilk növbədə heyvanların parazitləridir, lakin insanlara asanlıqla yoluxa bilirlər.</w:t>
      </w:r>
    </w:p>
    <w:p w:rsidR="00374719" w:rsidRPr="002D66E3" w:rsidRDefault="00374719" w:rsidP="00873802">
      <w:pPr>
        <w:spacing w:after="0" w:line="240" w:lineRule="auto"/>
        <w:jc w:val="both"/>
        <w:rPr>
          <w:rFonts w:ascii="Times New Roman" w:hAnsi="Times New Roman" w:cs="Times New Roman"/>
          <w:bCs/>
          <w:sz w:val="28"/>
          <w:szCs w:val="28"/>
          <w:lang w:val="az-Latn-AZ"/>
        </w:rPr>
      </w:pPr>
      <w:r>
        <w:rPr>
          <w:rFonts w:ascii="Times New Roman" w:hAnsi="Times New Roman" w:cs="Times New Roman"/>
          <w:b/>
          <w:bCs/>
          <w:sz w:val="28"/>
          <w:szCs w:val="28"/>
          <w:lang w:val="az-Latn-AZ"/>
        </w:rPr>
        <w:t>Ü</w:t>
      </w:r>
      <w:r w:rsidRPr="002D66E3">
        <w:rPr>
          <w:rFonts w:ascii="Times New Roman" w:hAnsi="Times New Roman" w:cs="Times New Roman"/>
          <w:b/>
          <w:bCs/>
          <w:sz w:val="28"/>
          <w:szCs w:val="28"/>
          <w:lang w:val="az-Latn-AZ"/>
        </w:rPr>
        <w:t>mumi xüsusiyyətləri</w:t>
      </w:r>
      <w:r>
        <w:rPr>
          <w:rFonts w:ascii="Times New Roman" w:hAnsi="Times New Roman" w:cs="Times New Roman"/>
          <w:b/>
          <w:bCs/>
          <w:sz w:val="28"/>
          <w:szCs w:val="28"/>
          <w:lang w:val="az-Latn-AZ"/>
        </w:rPr>
        <w:t xml:space="preserve">. </w:t>
      </w:r>
      <w:r w:rsidRPr="002D66E3">
        <w:rPr>
          <w:rFonts w:ascii="Times New Roman" w:hAnsi="Times New Roman" w:cs="Times New Roman"/>
          <w:bCs/>
          <w:sz w:val="28"/>
          <w:szCs w:val="28"/>
          <w:lang w:val="az-Latn-AZ"/>
        </w:rPr>
        <w:t xml:space="preserve">Buğumayaqlılar üçqatlı, ilkin ağızlı, ikitərəfli simmetriyaya malik çoxhüceyrəli heyvanlardır. Buğumayaqlıların sayının çox olması bir çox amillərlə </w:t>
      </w:r>
      <w:r>
        <w:rPr>
          <w:rFonts w:ascii="Times New Roman" w:hAnsi="Times New Roman" w:cs="Times New Roman"/>
          <w:bCs/>
          <w:sz w:val="28"/>
          <w:szCs w:val="28"/>
          <w:lang w:val="az-Latn-AZ"/>
        </w:rPr>
        <w:t>əlaqəlidir</w:t>
      </w:r>
      <w:r w:rsidRPr="002D66E3">
        <w:rPr>
          <w:rFonts w:ascii="Times New Roman" w:hAnsi="Times New Roman" w:cs="Times New Roman"/>
          <w:bCs/>
          <w:sz w:val="28"/>
          <w:szCs w:val="28"/>
          <w:lang w:val="az-Latn-AZ"/>
        </w:rPr>
        <w:t>. Bədənləri heteronom seqmentasiyaya malikdir, seqmentləri bədən hissələrini əmələ gətirir: baş, döş və qarın.</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2D66E3">
        <w:rPr>
          <w:rFonts w:ascii="Times New Roman" w:hAnsi="Times New Roman" w:cs="Times New Roman"/>
          <w:bCs/>
          <w:sz w:val="28"/>
          <w:szCs w:val="28"/>
          <w:lang w:val="az-Latn-AZ"/>
        </w:rPr>
        <w:t xml:space="preserve">Formalarını dəyişdirməyə imkan verməyən xarici sərt </w:t>
      </w:r>
      <w:r w:rsidRPr="00912BE6">
        <w:rPr>
          <w:rFonts w:ascii="Times New Roman" w:hAnsi="Times New Roman" w:cs="Times New Roman"/>
          <w:bCs/>
          <w:i/>
          <w:iCs/>
          <w:sz w:val="28"/>
          <w:szCs w:val="28"/>
          <w:lang w:val="az-Latn-AZ"/>
        </w:rPr>
        <w:t>ekzoskeletin</w:t>
      </w:r>
      <w:r w:rsidRPr="002D66E3">
        <w:rPr>
          <w:rFonts w:ascii="Times New Roman" w:hAnsi="Times New Roman" w:cs="Times New Roman"/>
          <w:bCs/>
          <w:sz w:val="28"/>
          <w:szCs w:val="28"/>
          <w:lang w:val="az-Latn-AZ"/>
        </w:rPr>
        <w:t xml:space="preserve"> (kutikula) meydana çıxması oynaqların formalaşmasına səbəb olmuşdur. Ekzoskelet bir neçə təbəqədən ibarətdir:</w:t>
      </w:r>
    </w:p>
    <w:p w:rsidR="00374719" w:rsidRPr="00912BE6" w:rsidRDefault="00374719" w:rsidP="00873802">
      <w:pPr>
        <w:pStyle w:val="a7"/>
        <w:numPr>
          <w:ilvl w:val="0"/>
          <w:numId w:val="30"/>
        </w:numPr>
        <w:spacing w:after="0" w:line="240" w:lineRule="auto"/>
        <w:ind w:left="0" w:firstLine="0"/>
        <w:jc w:val="both"/>
        <w:rPr>
          <w:rFonts w:ascii="Times New Roman" w:hAnsi="Times New Roman" w:cs="Times New Roman"/>
          <w:bCs/>
          <w:sz w:val="28"/>
          <w:szCs w:val="28"/>
          <w:lang w:val="az-Latn-AZ"/>
        </w:rPr>
      </w:pPr>
      <w:r w:rsidRPr="00912BE6">
        <w:rPr>
          <w:rFonts w:ascii="Times New Roman" w:hAnsi="Times New Roman" w:cs="Times New Roman"/>
          <w:i/>
          <w:iCs/>
          <w:sz w:val="28"/>
          <w:szCs w:val="28"/>
          <w:lang w:val="az-Latn-AZ"/>
        </w:rPr>
        <w:t>epikutikula</w:t>
      </w:r>
      <w:r w:rsidRPr="00912BE6">
        <w:rPr>
          <w:rFonts w:ascii="Times New Roman" w:hAnsi="Times New Roman" w:cs="Times New Roman"/>
          <w:bCs/>
          <w:sz w:val="28"/>
          <w:szCs w:val="28"/>
          <w:lang w:val="az-Latn-AZ"/>
        </w:rPr>
        <w:t xml:space="preserve"> - mikroorqanizmlərin daxil olmasından qoruyan su itələyici təbəqə;</w:t>
      </w:r>
    </w:p>
    <w:p w:rsidR="00374719" w:rsidRPr="00912BE6" w:rsidRDefault="00374719" w:rsidP="00873802">
      <w:pPr>
        <w:pStyle w:val="a7"/>
        <w:numPr>
          <w:ilvl w:val="0"/>
          <w:numId w:val="30"/>
        </w:numPr>
        <w:spacing w:after="0" w:line="240" w:lineRule="auto"/>
        <w:ind w:left="0" w:firstLine="0"/>
        <w:jc w:val="both"/>
        <w:rPr>
          <w:rFonts w:ascii="Times New Roman" w:hAnsi="Times New Roman" w:cs="Times New Roman"/>
          <w:bCs/>
          <w:sz w:val="28"/>
          <w:szCs w:val="28"/>
          <w:lang w:val="az-Latn-AZ"/>
        </w:rPr>
      </w:pPr>
      <w:r w:rsidRPr="00912BE6">
        <w:rPr>
          <w:rFonts w:ascii="Times New Roman" w:hAnsi="Times New Roman" w:cs="Times New Roman"/>
          <w:bCs/>
          <w:i/>
          <w:iCs/>
          <w:sz w:val="28"/>
          <w:szCs w:val="28"/>
          <w:lang w:val="az-Latn-AZ"/>
        </w:rPr>
        <w:t>xitindən</w:t>
      </w:r>
      <w:r w:rsidRPr="00912BE6">
        <w:rPr>
          <w:rFonts w:ascii="Times New Roman" w:hAnsi="Times New Roman" w:cs="Times New Roman"/>
          <w:bCs/>
          <w:sz w:val="28"/>
          <w:szCs w:val="28"/>
          <w:lang w:val="az-Latn-AZ"/>
        </w:rPr>
        <w:t xml:space="preserve"> (kutikulaya müəyyən elastiklik verən azot tərkibli polisaxarid)</w:t>
      </w:r>
      <w:r>
        <w:rPr>
          <w:rFonts w:ascii="Times New Roman" w:hAnsi="Times New Roman" w:cs="Times New Roman"/>
          <w:bCs/>
          <w:sz w:val="28"/>
          <w:szCs w:val="28"/>
          <w:lang w:val="az-Latn-AZ"/>
        </w:rPr>
        <w:t>;</w:t>
      </w:r>
    </w:p>
    <w:p w:rsidR="00374719" w:rsidRPr="00912BE6" w:rsidRDefault="00374719" w:rsidP="00873802">
      <w:pPr>
        <w:pStyle w:val="a7"/>
        <w:numPr>
          <w:ilvl w:val="0"/>
          <w:numId w:val="30"/>
        </w:numPr>
        <w:spacing w:after="0" w:line="240" w:lineRule="auto"/>
        <w:ind w:left="0" w:firstLine="0"/>
        <w:jc w:val="both"/>
        <w:rPr>
          <w:rFonts w:ascii="Times New Roman" w:hAnsi="Times New Roman" w:cs="Times New Roman"/>
          <w:bCs/>
          <w:sz w:val="28"/>
          <w:szCs w:val="28"/>
          <w:lang w:val="az-Latn-AZ"/>
        </w:rPr>
      </w:pPr>
      <w:r w:rsidRPr="00912BE6">
        <w:rPr>
          <w:rFonts w:ascii="Times New Roman" w:hAnsi="Times New Roman" w:cs="Times New Roman"/>
          <w:bCs/>
          <w:sz w:val="28"/>
          <w:szCs w:val="28"/>
          <w:lang w:val="az-Latn-AZ"/>
        </w:rPr>
        <w:t>artropodin (sərtlik verən)</w:t>
      </w:r>
      <w:r>
        <w:rPr>
          <w:rFonts w:ascii="Times New Roman" w:hAnsi="Times New Roman" w:cs="Times New Roman"/>
          <w:bCs/>
          <w:sz w:val="28"/>
          <w:szCs w:val="28"/>
          <w:lang w:val="az-Latn-AZ"/>
        </w:rPr>
        <w:t xml:space="preserve"> </w:t>
      </w:r>
      <w:r w:rsidRPr="00912BE6">
        <w:rPr>
          <w:rFonts w:ascii="Times New Roman" w:hAnsi="Times New Roman" w:cs="Times New Roman"/>
          <w:bCs/>
          <w:sz w:val="28"/>
          <w:szCs w:val="28"/>
          <w:lang w:val="az-Latn-AZ"/>
        </w:rPr>
        <w:t>zülalından və resilindən</w:t>
      </w:r>
      <w:r w:rsidRPr="00912BE6">
        <w:rPr>
          <w:rFonts w:ascii="Times New Roman" w:hAnsi="Times New Roman" w:cs="Times New Roman"/>
          <w:b/>
          <w:sz w:val="28"/>
          <w:szCs w:val="28"/>
          <w:lang w:val="az-Latn-AZ"/>
        </w:rPr>
        <w:t xml:space="preserve"> </w:t>
      </w:r>
      <w:r w:rsidRPr="00912BE6">
        <w:rPr>
          <w:rFonts w:ascii="Times New Roman" w:hAnsi="Times New Roman" w:cs="Times New Roman"/>
          <w:bCs/>
          <w:sz w:val="28"/>
          <w:szCs w:val="28"/>
          <w:lang w:val="az-Latn-AZ"/>
        </w:rPr>
        <w:t xml:space="preserve">(elastiklik verən) ibarət </w:t>
      </w:r>
      <w:r w:rsidRPr="00912BE6">
        <w:rPr>
          <w:rFonts w:ascii="Times New Roman" w:hAnsi="Times New Roman" w:cs="Times New Roman"/>
          <w:i/>
          <w:iCs/>
          <w:sz w:val="28"/>
          <w:szCs w:val="28"/>
          <w:lang w:val="az-Latn-AZ"/>
        </w:rPr>
        <w:t>protokutikula</w:t>
      </w:r>
      <w:r w:rsidRPr="00912BE6">
        <w:rPr>
          <w:rFonts w:ascii="Times New Roman" w:hAnsi="Times New Roman" w:cs="Times New Roman"/>
          <w:bCs/>
          <w:sz w:val="28"/>
          <w:szCs w:val="28"/>
          <w:lang w:val="az-Latn-AZ"/>
        </w:rPr>
        <w:t xml:space="preserve">. </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2D66E3">
        <w:rPr>
          <w:rFonts w:ascii="Times New Roman" w:hAnsi="Times New Roman" w:cs="Times New Roman"/>
          <w:bCs/>
          <w:sz w:val="28"/>
          <w:szCs w:val="28"/>
          <w:lang w:val="az-Latn-AZ"/>
        </w:rPr>
        <w:t xml:space="preserve">Sərt ekzoskelet, ayrı-ayrı ətrafların və ya seqmentlərin müstəqil hərəkətlərini təmin edən eninəzolaqlı əzələlər üçün birləşmə yeri rolunu oynayaraq hərəki funksiyaların sürətini artırır. </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912BE6">
        <w:rPr>
          <w:rFonts w:ascii="Times New Roman" w:hAnsi="Times New Roman" w:cs="Times New Roman"/>
          <w:sz w:val="28"/>
          <w:szCs w:val="28"/>
          <w:lang w:val="az-Latn-AZ"/>
        </w:rPr>
        <w:t>Ekzoskeletin</w:t>
      </w:r>
      <w:r w:rsidRPr="002D66E3">
        <w:rPr>
          <w:rFonts w:ascii="Times New Roman" w:hAnsi="Times New Roman" w:cs="Times New Roman"/>
          <w:bCs/>
          <w:sz w:val="28"/>
          <w:szCs w:val="28"/>
          <w:lang w:val="az-Latn-AZ"/>
        </w:rPr>
        <w:t xml:space="preserve"> sərt səthi genişlənə bilmir və bu səbəbdən buğumayaqlıların böyüməsini məhdudlaşdırır. Nəticədə, təkamül prosesində ekzoskeletin tökülməsi - </w:t>
      </w:r>
      <w:r w:rsidRPr="00774F2D">
        <w:rPr>
          <w:rFonts w:ascii="Times New Roman" w:hAnsi="Times New Roman" w:cs="Times New Roman"/>
          <w:i/>
          <w:iCs/>
          <w:sz w:val="28"/>
          <w:szCs w:val="28"/>
          <w:lang w:val="az-Latn-AZ"/>
        </w:rPr>
        <w:t>tüləmə</w:t>
      </w:r>
      <w:r w:rsidRPr="002D66E3">
        <w:rPr>
          <w:rFonts w:ascii="Times New Roman" w:hAnsi="Times New Roman" w:cs="Times New Roman"/>
          <w:bCs/>
          <w:sz w:val="28"/>
          <w:szCs w:val="28"/>
          <w:lang w:val="az-Latn-AZ"/>
        </w:rPr>
        <w:t xml:space="preserve"> və ya </w:t>
      </w:r>
      <w:r w:rsidRPr="00E36F73">
        <w:rPr>
          <w:rFonts w:ascii="Times New Roman" w:hAnsi="Times New Roman" w:cs="Times New Roman"/>
          <w:i/>
          <w:iCs/>
          <w:sz w:val="28"/>
          <w:szCs w:val="28"/>
          <w:lang w:val="az-Latn-AZ"/>
        </w:rPr>
        <w:t>ekdizis</w:t>
      </w:r>
      <w:r w:rsidRPr="002D66E3">
        <w:rPr>
          <w:rFonts w:ascii="Times New Roman" w:hAnsi="Times New Roman" w:cs="Times New Roman"/>
          <w:bCs/>
          <w:sz w:val="28"/>
          <w:szCs w:val="28"/>
          <w:lang w:val="az-Latn-AZ"/>
        </w:rPr>
        <w:t xml:space="preserve"> meydana gəlmişdir. </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2D66E3">
        <w:rPr>
          <w:rFonts w:ascii="Times New Roman" w:hAnsi="Times New Roman" w:cs="Times New Roman"/>
          <w:bCs/>
          <w:sz w:val="28"/>
          <w:szCs w:val="28"/>
          <w:lang w:val="az-Latn-AZ"/>
        </w:rPr>
        <w:lastRenderedPageBreak/>
        <w:t xml:space="preserve">Bədən boşluğu annelidlərdə olduğu kimi selom deyil, hemoseledən (və ya miksoseledən) ibarətdir. Hemosele heyvanın tüləməsi zamanı bədənin həcmini əhəmiyyətli dərəcədə artırmağa, köhnə kutikulanı qırmağa və tökməyə imkan verir. </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E36F73">
        <w:rPr>
          <w:rFonts w:ascii="Times New Roman" w:hAnsi="Times New Roman" w:cs="Times New Roman"/>
          <w:i/>
          <w:iCs/>
          <w:sz w:val="28"/>
          <w:szCs w:val="28"/>
          <w:lang w:val="az-Latn-AZ"/>
        </w:rPr>
        <w:t xml:space="preserve">Mərkəzi sinir sistemi, </w:t>
      </w:r>
      <w:r w:rsidRPr="002D66E3">
        <w:rPr>
          <w:rFonts w:ascii="Times New Roman" w:hAnsi="Times New Roman" w:cs="Times New Roman"/>
          <w:bCs/>
          <w:sz w:val="28"/>
          <w:szCs w:val="28"/>
          <w:lang w:val="az-Latn-AZ"/>
        </w:rPr>
        <w:t>annelidlə</w:t>
      </w:r>
      <w:r>
        <w:rPr>
          <w:rFonts w:ascii="Times New Roman" w:hAnsi="Times New Roman" w:cs="Times New Roman"/>
          <w:bCs/>
          <w:sz w:val="28"/>
          <w:szCs w:val="28"/>
          <w:lang w:val="az-Latn-AZ"/>
        </w:rPr>
        <w:t>r</w:t>
      </w:r>
      <w:r w:rsidRPr="002D66E3">
        <w:rPr>
          <w:rFonts w:ascii="Times New Roman" w:hAnsi="Times New Roman" w:cs="Times New Roman"/>
          <w:bCs/>
          <w:sz w:val="28"/>
          <w:szCs w:val="28"/>
          <w:lang w:val="az-Latn-AZ"/>
        </w:rPr>
        <w:t>də olduğu kimi</w:t>
      </w:r>
      <w:r>
        <w:rPr>
          <w:rFonts w:ascii="Times New Roman" w:hAnsi="Times New Roman" w:cs="Times New Roman"/>
          <w:bCs/>
          <w:sz w:val="28"/>
          <w:szCs w:val="28"/>
          <w:lang w:val="az-Latn-AZ"/>
        </w:rPr>
        <w:t xml:space="preserve"> </w:t>
      </w:r>
      <w:r w:rsidRPr="002D66E3">
        <w:rPr>
          <w:rFonts w:ascii="Times New Roman" w:hAnsi="Times New Roman" w:cs="Times New Roman"/>
          <w:bCs/>
          <w:sz w:val="28"/>
          <w:szCs w:val="28"/>
          <w:lang w:val="az-Latn-AZ"/>
        </w:rPr>
        <w:t>beyin, parafaringeal sinir halqası və ventral sinir zəncirindən ibarətdir. Beyin mürəkkəb quruluşa və böyük həcmə malikdir (</w:t>
      </w:r>
      <w:r>
        <w:rPr>
          <w:rFonts w:ascii="Times New Roman" w:hAnsi="Times New Roman" w:cs="Times New Roman"/>
          <w:bCs/>
          <w:sz w:val="28"/>
          <w:szCs w:val="28"/>
          <w:lang w:val="az-Latn-AZ"/>
        </w:rPr>
        <w:t>“</w:t>
      </w:r>
      <w:r w:rsidRPr="00E36F73">
        <w:rPr>
          <w:rFonts w:ascii="Times New Roman" w:hAnsi="Times New Roman" w:cs="Times New Roman"/>
          <w:bCs/>
          <w:i/>
          <w:iCs/>
          <w:sz w:val="28"/>
          <w:szCs w:val="28"/>
          <w:lang w:val="az-Latn-AZ"/>
        </w:rPr>
        <w:t>sefalizasiya</w:t>
      </w:r>
      <w:r>
        <w:rPr>
          <w:rFonts w:ascii="Times New Roman" w:hAnsi="Times New Roman" w:cs="Times New Roman"/>
          <w:bCs/>
          <w:i/>
          <w:iCs/>
          <w:sz w:val="28"/>
          <w:szCs w:val="28"/>
          <w:lang w:val="az-Latn-AZ"/>
        </w:rPr>
        <w:t>”</w:t>
      </w:r>
      <w:r w:rsidRPr="00E36F73">
        <w:rPr>
          <w:rFonts w:ascii="Times New Roman" w:hAnsi="Times New Roman" w:cs="Times New Roman"/>
          <w:bCs/>
          <w:i/>
          <w:iCs/>
          <w:sz w:val="28"/>
          <w:szCs w:val="28"/>
          <w:lang w:val="az-Latn-AZ"/>
        </w:rPr>
        <w:t xml:space="preserve"> fenomeni</w:t>
      </w:r>
      <w:r w:rsidRPr="002D66E3">
        <w:rPr>
          <w:rFonts w:ascii="Times New Roman" w:hAnsi="Times New Roman" w:cs="Times New Roman"/>
          <w:bCs/>
          <w:sz w:val="28"/>
          <w:szCs w:val="28"/>
          <w:lang w:val="az-Latn-AZ"/>
        </w:rPr>
        <w:t xml:space="preserve">). </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E36F73">
        <w:rPr>
          <w:rFonts w:ascii="Times New Roman" w:hAnsi="Times New Roman" w:cs="Times New Roman"/>
          <w:i/>
          <w:iCs/>
          <w:sz w:val="28"/>
          <w:szCs w:val="28"/>
          <w:lang w:val="az-Latn-AZ"/>
        </w:rPr>
        <w:t>İfrazat sistemi</w:t>
      </w:r>
      <w:r w:rsidRPr="002D66E3">
        <w:rPr>
          <w:rFonts w:ascii="Times New Roman" w:hAnsi="Times New Roman" w:cs="Times New Roman"/>
          <w:bCs/>
          <w:sz w:val="28"/>
          <w:szCs w:val="28"/>
          <w:lang w:val="az-Latn-AZ"/>
        </w:rPr>
        <w:t xml:space="preserve"> müxtəlif quruluşa malikdir. Bir çox hallarda xarici kanalları antenaların, çənələrin və ya döş nahiyəsinin ətrafları yaxınlığında açılan mürəkkəb metanefridiyalar</w:t>
      </w:r>
      <w:r>
        <w:rPr>
          <w:rFonts w:ascii="Times New Roman" w:hAnsi="Times New Roman" w:cs="Times New Roman"/>
          <w:bCs/>
          <w:sz w:val="28"/>
          <w:szCs w:val="28"/>
          <w:lang w:val="az-Latn-AZ"/>
        </w:rPr>
        <w:t>, d</w:t>
      </w:r>
      <w:r w:rsidRPr="002D66E3">
        <w:rPr>
          <w:rFonts w:ascii="Times New Roman" w:hAnsi="Times New Roman" w:cs="Times New Roman"/>
          <w:bCs/>
          <w:sz w:val="28"/>
          <w:szCs w:val="28"/>
          <w:lang w:val="az-Latn-AZ"/>
        </w:rPr>
        <w:t xml:space="preserve">igər hallarda </w:t>
      </w:r>
      <w:r>
        <w:rPr>
          <w:rFonts w:ascii="Times New Roman" w:hAnsi="Times New Roman" w:cs="Times New Roman"/>
          <w:bCs/>
          <w:sz w:val="28"/>
          <w:szCs w:val="28"/>
          <w:lang w:val="az-Latn-AZ"/>
        </w:rPr>
        <w:t xml:space="preserve">isə </w:t>
      </w:r>
      <w:r w:rsidRPr="002D66E3">
        <w:rPr>
          <w:rFonts w:ascii="Times New Roman" w:hAnsi="Times New Roman" w:cs="Times New Roman"/>
          <w:bCs/>
          <w:sz w:val="28"/>
          <w:szCs w:val="28"/>
          <w:lang w:val="az-Latn-AZ"/>
        </w:rPr>
        <w:t xml:space="preserve">ifrazat orqanları bədən boşluğunda yerləşən və bağırsağa açılan ekskretor borucuqlar sistemi ilə təmsil olunmuşdur. </w:t>
      </w:r>
      <w:r>
        <w:rPr>
          <w:rFonts w:ascii="Times New Roman" w:hAnsi="Times New Roman" w:cs="Times New Roman"/>
          <w:bCs/>
          <w:sz w:val="28"/>
          <w:szCs w:val="28"/>
          <w:lang w:val="az-Latn-AZ"/>
        </w:rPr>
        <w:t>B</w:t>
      </w:r>
      <w:r w:rsidRPr="002D66E3">
        <w:rPr>
          <w:rFonts w:ascii="Times New Roman" w:hAnsi="Times New Roman" w:cs="Times New Roman"/>
          <w:bCs/>
          <w:sz w:val="28"/>
          <w:szCs w:val="28"/>
          <w:lang w:val="az-Latn-AZ"/>
        </w:rPr>
        <w:t>ədən boşluğunda uzanan və bağırsağa açılan ifrazat boruları</w:t>
      </w:r>
      <w:r>
        <w:rPr>
          <w:rFonts w:ascii="Times New Roman" w:hAnsi="Times New Roman" w:cs="Times New Roman"/>
          <w:bCs/>
          <w:sz w:val="28"/>
          <w:szCs w:val="28"/>
          <w:lang w:val="az-Latn-AZ"/>
        </w:rPr>
        <w:t xml:space="preserve"> - </w:t>
      </w:r>
      <w:r w:rsidRPr="00E36F73">
        <w:rPr>
          <w:rFonts w:ascii="Times New Roman" w:hAnsi="Times New Roman" w:cs="Times New Roman"/>
          <w:i/>
          <w:iCs/>
          <w:sz w:val="28"/>
          <w:szCs w:val="28"/>
          <w:lang w:val="az-Latn-AZ"/>
        </w:rPr>
        <w:t>Malpigi</w:t>
      </w:r>
      <w:r w:rsidRPr="002D66E3">
        <w:rPr>
          <w:rFonts w:ascii="Times New Roman" w:hAnsi="Times New Roman" w:cs="Times New Roman"/>
          <w:sz w:val="28"/>
          <w:szCs w:val="28"/>
          <w:lang w:val="az-Latn-AZ"/>
        </w:rPr>
        <w:t xml:space="preserve"> borucuqları</w:t>
      </w:r>
      <w:r>
        <w:rPr>
          <w:rFonts w:ascii="Times New Roman" w:hAnsi="Times New Roman" w:cs="Times New Roman"/>
          <w:bCs/>
          <w:sz w:val="28"/>
          <w:szCs w:val="28"/>
          <w:lang w:val="az-Latn-AZ"/>
        </w:rPr>
        <w:t xml:space="preserve"> vardır</w:t>
      </w:r>
      <w:r w:rsidRPr="002D66E3">
        <w:rPr>
          <w:rFonts w:ascii="Times New Roman" w:hAnsi="Times New Roman" w:cs="Times New Roman"/>
          <w:bCs/>
          <w:sz w:val="28"/>
          <w:szCs w:val="28"/>
          <w:lang w:val="az-Latn-AZ"/>
        </w:rPr>
        <w:t xml:space="preserve">. </w:t>
      </w:r>
    </w:p>
    <w:p w:rsidR="00374719" w:rsidRPr="002D66E3" w:rsidRDefault="00374719" w:rsidP="00873802">
      <w:pPr>
        <w:spacing w:after="0" w:line="240" w:lineRule="auto"/>
        <w:jc w:val="both"/>
        <w:rPr>
          <w:rFonts w:ascii="Times New Roman" w:hAnsi="Times New Roman" w:cs="Times New Roman"/>
          <w:b/>
          <w:bCs/>
          <w:sz w:val="28"/>
          <w:szCs w:val="28"/>
          <w:lang w:val="az-Latn-AZ"/>
        </w:rPr>
      </w:pPr>
      <w:r w:rsidRPr="00E36F73">
        <w:rPr>
          <w:rFonts w:ascii="Times New Roman" w:hAnsi="Times New Roman" w:cs="Times New Roman"/>
          <w:i/>
          <w:iCs/>
          <w:sz w:val="28"/>
          <w:szCs w:val="28"/>
          <w:lang w:val="az-Latn-AZ"/>
        </w:rPr>
        <w:t>Qan dövranı sistemi</w:t>
      </w:r>
      <w:r>
        <w:rPr>
          <w:rFonts w:ascii="Times New Roman" w:hAnsi="Times New Roman" w:cs="Times New Roman"/>
          <w:bCs/>
          <w:sz w:val="28"/>
          <w:szCs w:val="28"/>
          <w:lang w:val="az-Latn-AZ"/>
        </w:rPr>
        <w:t xml:space="preserve">. </w:t>
      </w:r>
      <w:r w:rsidRPr="002D66E3">
        <w:rPr>
          <w:rFonts w:ascii="Times New Roman" w:hAnsi="Times New Roman" w:cs="Times New Roman"/>
          <w:sz w:val="28"/>
          <w:szCs w:val="28"/>
          <w:lang w:val="az-Latn-AZ"/>
        </w:rPr>
        <w:t xml:space="preserve">Bütün buğumayaqlıların qan dövranı sistemi “açıq” tipdədir, yəni </w:t>
      </w:r>
      <w:r w:rsidRPr="00E36F73">
        <w:rPr>
          <w:rFonts w:ascii="Times New Roman" w:hAnsi="Times New Roman" w:cs="Times New Roman"/>
          <w:sz w:val="28"/>
          <w:szCs w:val="28"/>
          <w:lang w:val="az-Latn-AZ"/>
        </w:rPr>
        <w:t>hemolimfa</w:t>
      </w:r>
      <w:r w:rsidRPr="002D66E3">
        <w:rPr>
          <w:rFonts w:ascii="Times New Roman" w:hAnsi="Times New Roman" w:cs="Times New Roman"/>
          <w:sz w:val="28"/>
          <w:szCs w:val="28"/>
          <w:lang w:val="az-Latn-AZ"/>
        </w:rPr>
        <w:t xml:space="preserve"> onurğalılarda olduğu kimi damar şəbəkəsi ilə məhdudlaşmır, orqanlar arasında sərbəst axır. Bunun nəticəsində qan və limfa mayeləri ayrı olan onurğalılardan fərqli olaraq həşəratlarda </w:t>
      </w:r>
      <w:r w:rsidRPr="009536F2">
        <w:rPr>
          <w:rFonts w:ascii="Times New Roman" w:hAnsi="Times New Roman" w:cs="Times New Roman"/>
          <w:i/>
          <w:iCs/>
          <w:sz w:val="28"/>
          <w:szCs w:val="28"/>
          <w:lang w:val="az-Latn-AZ"/>
        </w:rPr>
        <w:t>hemolimfa</w:t>
      </w:r>
      <w:r w:rsidRPr="002D66E3">
        <w:rPr>
          <w:rFonts w:ascii="Times New Roman" w:hAnsi="Times New Roman" w:cs="Times New Roman"/>
          <w:sz w:val="28"/>
          <w:szCs w:val="28"/>
          <w:lang w:val="az-Latn-AZ"/>
        </w:rPr>
        <w:t xml:space="preserve"> adlanan yalnız bir tipdə hüceyrəxarici maye mövcuddur</w:t>
      </w:r>
      <w:r w:rsidRPr="009536F2">
        <w:rPr>
          <w:rFonts w:ascii="Times New Roman" w:hAnsi="Times New Roman" w:cs="Times New Roman"/>
          <w:sz w:val="28"/>
          <w:szCs w:val="28"/>
          <w:lang w:val="az-Latn-AZ"/>
        </w:rPr>
        <w:t>.</w:t>
      </w:r>
      <w:r w:rsidRPr="002D66E3">
        <w:rPr>
          <w:rFonts w:ascii="Times New Roman" w:hAnsi="Times New Roman" w:cs="Times New Roman"/>
          <w:b/>
          <w:bCs/>
          <w:sz w:val="28"/>
          <w:szCs w:val="28"/>
          <w:lang w:val="az-Latn-AZ"/>
        </w:rPr>
        <w:t xml:space="preserve"> </w:t>
      </w:r>
      <w:r w:rsidRPr="002D66E3">
        <w:rPr>
          <w:rFonts w:ascii="Times New Roman" w:hAnsi="Times New Roman" w:cs="Times New Roman"/>
          <w:bCs/>
          <w:sz w:val="28"/>
          <w:szCs w:val="28"/>
          <w:lang w:val="az-Latn-AZ"/>
        </w:rPr>
        <w:t xml:space="preserve">Hemolimfa qan damarları, lakunalar, sinuslar və hətta bədən boşluğunda dövr edir: </w:t>
      </w:r>
      <w:r w:rsidRPr="002D66E3">
        <w:rPr>
          <w:rFonts w:ascii="Times New Roman" w:hAnsi="Times New Roman" w:cs="Times New Roman"/>
          <w:sz w:val="28"/>
          <w:szCs w:val="28"/>
          <w:lang w:val="az-Latn-AZ"/>
        </w:rPr>
        <w:t>ürəkdən aortaya, sonra isə bütün bədənə axır. Qan dövranı sisteminin tənəffüs funksiyası yoxdur.</w:t>
      </w:r>
      <w:r w:rsidRPr="002D66E3">
        <w:rPr>
          <w:rFonts w:ascii="Times New Roman" w:hAnsi="Times New Roman" w:cs="Times New Roman"/>
          <w:b/>
          <w:bCs/>
          <w:sz w:val="28"/>
          <w:szCs w:val="28"/>
          <w:lang w:val="az-Latn-AZ"/>
        </w:rPr>
        <w:t xml:space="preserve"> </w:t>
      </w:r>
      <w:r w:rsidRPr="002D66E3">
        <w:rPr>
          <w:rFonts w:ascii="Times New Roman" w:hAnsi="Times New Roman" w:cs="Times New Roman"/>
          <w:bCs/>
          <w:sz w:val="28"/>
          <w:szCs w:val="28"/>
          <w:lang w:val="az-Latn-AZ"/>
        </w:rPr>
        <w:t>Buğumayaqlıların ürəyi dor</w:t>
      </w:r>
      <w:r>
        <w:rPr>
          <w:rFonts w:ascii="Times New Roman" w:hAnsi="Times New Roman" w:cs="Times New Roman"/>
          <w:bCs/>
          <w:sz w:val="28"/>
          <w:szCs w:val="28"/>
          <w:lang w:val="az-Latn-AZ"/>
        </w:rPr>
        <w:t>z</w:t>
      </w:r>
      <w:r w:rsidRPr="002D66E3">
        <w:rPr>
          <w:rFonts w:ascii="Times New Roman" w:hAnsi="Times New Roman" w:cs="Times New Roman"/>
          <w:bCs/>
          <w:sz w:val="28"/>
          <w:szCs w:val="28"/>
          <w:lang w:val="az-Latn-AZ"/>
        </w:rPr>
        <w:t>al nahiyyədə y</w:t>
      </w:r>
      <w:r>
        <w:rPr>
          <w:rFonts w:ascii="Times New Roman" w:hAnsi="Times New Roman" w:cs="Times New Roman"/>
          <w:bCs/>
          <w:sz w:val="28"/>
          <w:szCs w:val="28"/>
          <w:lang w:val="az-Latn-AZ"/>
        </w:rPr>
        <w:t>e</w:t>
      </w:r>
      <w:r w:rsidRPr="002D66E3">
        <w:rPr>
          <w:rFonts w:ascii="Times New Roman" w:hAnsi="Times New Roman" w:cs="Times New Roman"/>
          <w:bCs/>
          <w:sz w:val="28"/>
          <w:szCs w:val="28"/>
          <w:lang w:val="az-Latn-AZ"/>
        </w:rPr>
        <w:t xml:space="preserve">rləşir, qapaqlar və bir neçə kamera </w:t>
      </w:r>
      <w:r>
        <w:rPr>
          <w:rFonts w:ascii="Times New Roman" w:hAnsi="Times New Roman" w:cs="Times New Roman"/>
          <w:bCs/>
          <w:sz w:val="28"/>
          <w:szCs w:val="28"/>
          <w:lang w:val="az-Latn-AZ"/>
        </w:rPr>
        <w:t xml:space="preserve">ilə </w:t>
      </w:r>
      <w:r w:rsidRPr="002D66E3">
        <w:rPr>
          <w:rFonts w:ascii="Times New Roman" w:hAnsi="Times New Roman" w:cs="Times New Roman"/>
          <w:bCs/>
          <w:sz w:val="28"/>
          <w:szCs w:val="28"/>
          <w:lang w:val="az-Latn-AZ"/>
        </w:rPr>
        <w:t>təchiz olunmuşdur.</w:t>
      </w:r>
    </w:p>
    <w:p w:rsidR="00374719" w:rsidRPr="002D66E3" w:rsidRDefault="00374719" w:rsidP="00873802">
      <w:pPr>
        <w:spacing w:after="0" w:line="240" w:lineRule="auto"/>
        <w:jc w:val="both"/>
        <w:rPr>
          <w:rFonts w:ascii="Times New Roman" w:hAnsi="Times New Roman" w:cs="Times New Roman"/>
          <w:bCs/>
          <w:sz w:val="28"/>
          <w:szCs w:val="28"/>
          <w:lang w:val="az-Latn-AZ"/>
        </w:rPr>
      </w:pPr>
      <w:r w:rsidRPr="00254BF5">
        <w:rPr>
          <w:rFonts w:ascii="Times New Roman" w:hAnsi="Times New Roman" w:cs="Times New Roman"/>
          <w:i/>
          <w:iCs/>
          <w:sz w:val="28"/>
          <w:szCs w:val="28"/>
          <w:lang w:val="az-Latn-AZ"/>
        </w:rPr>
        <w:t>Tənəffüs orqanları</w:t>
      </w:r>
      <w:r w:rsidRPr="002D66E3">
        <w:rPr>
          <w:rFonts w:ascii="Times New Roman" w:hAnsi="Times New Roman" w:cs="Times New Roman"/>
          <w:bCs/>
          <w:sz w:val="28"/>
          <w:szCs w:val="28"/>
          <w:lang w:val="az-Latn-AZ"/>
        </w:rPr>
        <w:t xml:space="preserve"> heyvanların yaşayış mühitindən asılı olaraq müxtəlif formada olur: qəlsəmələr, yarpaq formalı ağciyərlər və ya traxeyalar.</w:t>
      </w:r>
    </w:p>
    <w:p w:rsidR="00374719" w:rsidRPr="009536F2" w:rsidRDefault="00374719" w:rsidP="00873802">
      <w:pPr>
        <w:spacing w:after="0" w:line="240" w:lineRule="auto"/>
        <w:jc w:val="both"/>
        <w:rPr>
          <w:rFonts w:ascii="Times New Roman" w:hAnsi="Times New Roman" w:cs="Times New Roman"/>
          <w:bCs/>
          <w:sz w:val="28"/>
          <w:szCs w:val="28"/>
          <w:lang w:val="az-Latn-AZ"/>
        </w:rPr>
      </w:pPr>
      <w:r w:rsidRPr="009536F2">
        <w:rPr>
          <w:rFonts w:ascii="Times New Roman" w:hAnsi="Times New Roman" w:cs="Times New Roman"/>
          <w:bCs/>
          <w:i/>
          <w:iCs/>
          <w:sz w:val="28"/>
          <w:szCs w:val="28"/>
          <w:lang w:val="az-Latn-AZ"/>
        </w:rPr>
        <w:t>Həzm sistemi</w:t>
      </w:r>
      <w:r w:rsidRPr="009536F2">
        <w:rPr>
          <w:rFonts w:ascii="Times New Roman" w:hAnsi="Times New Roman" w:cs="Times New Roman"/>
          <w:bCs/>
          <w:sz w:val="28"/>
          <w:szCs w:val="28"/>
          <w:lang w:val="az-Latn-AZ"/>
        </w:rPr>
        <w:t xml:space="preserve"> üç fərqli hissədən ibarətdir: ön bağırsaq və ya “</w:t>
      </w:r>
      <w:r w:rsidRPr="009536F2">
        <w:rPr>
          <w:rFonts w:ascii="Times New Roman" w:hAnsi="Times New Roman" w:cs="Times New Roman"/>
          <w:bCs/>
          <w:i/>
          <w:iCs/>
          <w:sz w:val="28"/>
          <w:szCs w:val="28"/>
          <w:lang w:val="az-Latn-AZ"/>
        </w:rPr>
        <w:t>stomodium</w:t>
      </w:r>
      <w:r w:rsidRPr="009536F2">
        <w:rPr>
          <w:rFonts w:ascii="Times New Roman" w:hAnsi="Times New Roman" w:cs="Times New Roman"/>
          <w:bCs/>
          <w:sz w:val="28"/>
          <w:szCs w:val="28"/>
          <w:lang w:val="az-Latn-AZ"/>
        </w:rPr>
        <w:t>”, orta bağırsaq və ya “</w:t>
      </w:r>
      <w:r w:rsidRPr="009536F2">
        <w:rPr>
          <w:rFonts w:ascii="Times New Roman" w:hAnsi="Times New Roman" w:cs="Times New Roman"/>
          <w:bCs/>
          <w:i/>
          <w:iCs/>
          <w:sz w:val="28"/>
          <w:szCs w:val="28"/>
          <w:lang w:val="az-Latn-AZ"/>
        </w:rPr>
        <w:t>mezenteron</w:t>
      </w:r>
      <w:r w:rsidRPr="009536F2">
        <w:rPr>
          <w:rFonts w:ascii="Times New Roman" w:hAnsi="Times New Roman" w:cs="Times New Roman"/>
          <w:bCs/>
          <w:sz w:val="28"/>
          <w:szCs w:val="28"/>
          <w:lang w:val="az-Latn-AZ"/>
        </w:rPr>
        <w:t>” və arxa bağırsaq və ya “</w:t>
      </w:r>
      <w:r w:rsidRPr="009536F2">
        <w:rPr>
          <w:rFonts w:ascii="Times New Roman" w:hAnsi="Times New Roman" w:cs="Times New Roman"/>
          <w:bCs/>
          <w:i/>
          <w:iCs/>
          <w:sz w:val="28"/>
          <w:szCs w:val="28"/>
          <w:lang w:val="az-Latn-AZ"/>
        </w:rPr>
        <w:t>proctodaeum</w:t>
      </w:r>
      <w:r w:rsidRPr="009536F2">
        <w:rPr>
          <w:rFonts w:ascii="Times New Roman" w:hAnsi="Times New Roman" w:cs="Times New Roman"/>
          <w:bCs/>
          <w:sz w:val="28"/>
          <w:szCs w:val="28"/>
          <w:lang w:val="az-Latn-AZ"/>
        </w:rPr>
        <w:t>”. Ön bağırsaq - ağızdan proventrikulusa (qidanın üyüdülmə və qarışdır</w:t>
      </w:r>
      <w:r>
        <w:rPr>
          <w:rFonts w:ascii="Times New Roman" w:hAnsi="Times New Roman" w:cs="Times New Roman"/>
          <w:bCs/>
          <w:sz w:val="28"/>
          <w:szCs w:val="28"/>
          <w:lang w:val="az-Latn-AZ"/>
        </w:rPr>
        <w:t>ıl</w:t>
      </w:r>
      <w:r w:rsidRPr="009536F2">
        <w:rPr>
          <w:rFonts w:ascii="Times New Roman" w:hAnsi="Times New Roman" w:cs="Times New Roman"/>
          <w:bCs/>
          <w:sz w:val="28"/>
          <w:szCs w:val="28"/>
          <w:lang w:val="az-Latn-AZ"/>
        </w:rPr>
        <w:t xml:space="preserve">masını təmin edən  kutikulyar lövhələr və dişlərlə təchiz olunmuş əzələ kisəsi) qədər uzanır. Orta bağırsaq - mədədir,  həzm funksiyasını təmin edən və fizioloji cəhətdən ən aktiv hissədir. Arxa bağırsaq - </w:t>
      </w:r>
      <w:r w:rsidRPr="009536F2">
        <w:rPr>
          <w:rFonts w:ascii="Times New Roman" w:hAnsi="Times New Roman" w:cs="Times New Roman"/>
          <w:bCs/>
          <w:i/>
          <w:iCs/>
          <w:sz w:val="28"/>
          <w:szCs w:val="28"/>
          <w:lang w:val="az-Latn-AZ"/>
        </w:rPr>
        <w:t>ileum, kolon</w:t>
      </w:r>
      <w:r w:rsidRPr="009536F2">
        <w:rPr>
          <w:rFonts w:ascii="Times New Roman" w:hAnsi="Times New Roman" w:cs="Times New Roman"/>
          <w:bCs/>
          <w:sz w:val="28"/>
          <w:szCs w:val="28"/>
          <w:lang w:val="az-Latn-AZ"/>
        </w:rPr>
        <w:t xml:space="preserve"> və </w:t>
      </w:r>
      <w:r w:rsidRPr="009536F2">
        <w:rPr>
          <w:rFonts w:ascii="Times New Roman" w:hAnsi="Times New Roman" w:cs="Times New Roman"/>
          <w:bCs/>
          <w:i/>
          <w:iCs/>
          <w:sz w:val="28"/>
          <w:szCs w:val="28"/>
          <w:lang w:val="az-Latn-AZ"/>
        </w:rPr>
        <w:t>düz bağırsaqdan</w:t>
      </w:r>
      <w:r w:rsidRPr="009536F2">
        <w:rPr>
          <w:rFonts w:ascii="Times New Roman" w:hAnsi="Times New Roman" w:cs="Times New Roman"/>
          <w:bCs/>
          <w:sz w:val="28"/>
          <w:szCs w:val="28"/>
          <w:lang w:val="az-Latn-AZ"/>
        </w:rPr>
        <w:t xml:space="preserve"> ibarətdir və </w:t>
      </w:r>
      <w:r w:rsidRPr="009536F2">
        <w:rPr>
          <w:rFonts w:ascii="Times New Roman" w:hAnsi="Times New Roman" w:cs="Times New Roman"/>
          <w:bCs/>
          <w:i/>
          <w:iCs/>
          <w:sz w:val="28"/>
          <w:szCs w:val="28"/>
          <w:lang w:val="az-Latn-AZ"/>
        </w:rPr>
        <w:t>anusla</w:t>
      </w:r>
      <w:r w:rsidRPr="009536F2">
        <w:rPr>
          <w:rFonts w:ascii="Times New Roman" w:hAnsi="Times New Roman" w:cs="Times New Roman"/>
          <w:bCs/>
          <w:sz w:val="28"/>
          <w:szCs w:val="28"/>
          <w:lang w:val="az-Latn-AZ"/>
        </w:rPr>
        <w:t xml:space="preserve"> sonlanır. </w:t>
      </w:r>
    </w:p>
    <w:p w:rsidR="00374719" w:rsidRPr="009536F2" w:rsidRDefault="00374719" w:rsidP="00873802">
      <w:pPr>
        <w:spacing w:after="0" w:line="240" w:lineRule="auto"/>
        <w:jc w:val="both"/>
        <w:rPr>
          <w:rFonts w:ascii="Times New Roman" w:hAnsi="Times New Roman" w:cs="Times New Roman"/>
          <w:sz w:val="28"/>
          <w:szCs w:val="28"/>
          <w:lang w:val="az-Latn-AZ"/>
        </w:rPr>
      </w:pPr>
      <w:r w:rsidRPr="009536F2">
        <w:rPr>
          <w:rFonts w:ascii="Times New Roman" w:hAnsi="Times New Roman" w:cs="Times New Roman"/>
          <w:i/>
          <w:iCs/>
          <w:sz w:val="28"/>
          <w:szCs w:val="28"/>
          <w:lang w:val="az-Latn-AZ"/>
        </w:rPr>
        <w:t>Reproduktiv sistem.</w:t>
      </w:r>
      <w:r w:rsidRPr="009536F2">
        <w:rPr>
          <w:rFonts w:ascii="Times New Roman" w:hAnsi="Times New Roman" w:cs="Times New Roman"/>
          <w:sz w:val="28"/>
          <w:szCs w:val="28"/>
          <w:lang w:val="az-Latn-AZ"/>
        </w:rPr>
        <w:t xml:space="preserve"> Buğumayaqlılar ayrı</w:t>
      </w:r>
      <w:r>
        <w:rPr>
          <w:rFonts w:ascii="Times New Roman" w:hAnsi="Times New Roman" w:cs="Times New Roman"/>
          <w:sz w:val="28"/>
          <w:szCs w:val="28"/>
          <w:lang w:val="az-Latn-AZ"/>
        </w:rPr>
        <w:t>-ayrı</w:t>
      </w:r>
      <w:r w:rsidRPr="009536F2">
        <w:rPr>
          <w:rFonts w:ascii="Times New Roman" w:hAnsi="Times New Roman" w:cs="Times New Roman"/>
          <w:sz w:val="28"/>
          <w:szCs w:val="28"/>
          <w:lang w:val="az-Latn-AZ"/>
        </w:rPr>
        <w:t xml:space="preserve"> cinslərə malikdirlər. Erkəklərdə </w:t>
      </w:r>
      <w:r w:rsidRPr="009536F2">
        <w:rPr>
          <w:rFonts w:ascii="Times New Roman" w:hAnsi="Times New Roman" w:cs="Times New Roman"/>
          <w:i/>
          <w:iCs/>
          <w:sz w:val="28"/>
          <w:szCs w:val="28"/>
          <w:lang w:val="az-Latn-AZ"/>
        </w:rPr>
        <w:t>testislər</w:t>
      </w:r>
      <w:r w:rsidRPr="009536F2">
        <w:rPr>
          <w:rFonts w:ascii="Times New Roman" w:hAnsi="Times New Roman" w:cs="Times New Roman"/>
          <w:sz w:val="28"/>
          <w:szCs w:val="28"/>
          <w:lang w:val="az-Latn-AZ"/>
        </w:rPr>
        <w:t xml:space="preserve">, toxum kisəcikləri və </w:t>
      </w:r>
      <w:r w:rsidRPr="009536F2">
        <w:rPr>
          <w:rFonts w:ascii="Times New Roman" w:hAnsi="Times New Roman" w:cs="Times New Roman"/>
          <w:i/>
          <w:iCs/>
          <w:sz w:val="28"/>
          <w:szCs w:val="28"/>
          <w:lang w:val="az-Latn-AZ"/>
        </w:rPr>
        <w:t>aedeagusdan</w:t>
      </w:r>
      <w:r w:rsidRPr="009536F2">
        <w:rPr>
          <w:rFonts w:ascii="Times New Roman" w:hAnsi="Times New Roman" w:cs="Times New Roman"/>
          <w:sz w:val="28"/>
          <w:szCs w:val="28"/>
          <w:lang w:val="az-Latn-AZ"/>
        </w:rPr>
        <w:t xml:space="preserve"> (penisdən) keçən eyakulyasiya kanalı mövcuddur. Dişilərdə</w:t>
      </w:r>
      <w:r>
        <w:rPr>
          <w:rFonts w:ascii="Times New Roman" w:hAnsi="Times New Roman" w:cs="Times New Roman"/>
          <w:sz w:val="28"/>
          <w:szCs w:val="28"/>
          <w:lang w:val="az-Latn-AZ"/>
        </w:rPr>
        <w:t xml:space="preserve"> isə</w:t>
      </w:r>
      <w:r w:rsidRPr="009536F2">
        <w:rPr>
          <w:rFonts w:ascii="Times New Roman" w:hAnsi="Times New Roman" w:cs="Times New Roman"/>
          <w:sz w:val="28"/>
          <w:szCs w:val="28"/>
          <w:lang w:val="az-Latn-AZ"/>
        </w:rPr>
        <w:t xml:space="preserve"> iki </w:t>
      </w:r>
      <w:r w:rsidRPr="009536F2">
        <w:rPr>
          <w:rFonts w:ascii="Times New Roman" w:hAnsi="Times New Roman" w:cs="Times New Roman"/>
          <w:i/>
          <w:iCs/>
          <w:sz w:val="28"/>
          <w:szCs w:val="28"/>
          <w:lang w:val="az-Latn-AZ"/>
        </w:rPr>
        <w:t>yumurtalıq, yumurta kanalı</w:t>
      </w:r>
      <w:r w:rsidRPr="009536F2">
        <w:rPr>
          <w:rFonts w:ascii="Times New Roman" w:hAnsi="Times New Roman" w:cs="Times New Roman"/>
          <w:sz w:val="28"/>
          <w:szCs w:val="28"/>
          <w:lang w:val="az-Latn-AZ"/>
        </w:rPr>
        <w:t xml:space="preserve"> və vaginaya açılan </w:t>
      </w:r>
      <w:r w:rsidRPr="009536F2">
        <w:rPr>
          <w:rFonts w:ascii="Times New Roman" w:hAnsi="Times New Roman" w:cs="Times New Roman"/>
          <w:i/>
          <w:iCs/>
          <w:sz w:val="28"/>
          <w:szCs w:val="28"/>
          <w:lang w:val="az-Latn-AZ"/>
        </w:rPr>
        <w:t>uşaqlıq</w:t>
      </w:r>
      <w:r w:rsidRPr="009536F2">
        <w:rPr>
          <w:rFonts w:ascii="Times New Roman" w:hAnsi="Times New Roman" w:cs="Times New Roman"/>
          <w:sz w:val="28"/>
          <w:szCs w:val="28"/>
          <w:lang w:val="az-Latn-AZ"/>
        </w:rPr>
        <w:t xml:space="preserve"> mövcuddur.</w:t>
      </w:r>
    </w:p>
    <w:p w:rsidR="00374719" w:rsidRPr="002D66E3" w:rsidRDefault="00374719" w:rsidP="00873802">
      <w:pPr>
        <w:spacing w:after="0" w:line="240" w:lineRule="auto"/>
        <w:jc w:val="both"/>
        <w:rPr>
          <w:rFonts w:ascii="Times New Roman" w:hAnsi="Times New Roman" w:cs="Times New Roman"/>
          <w:b/>
          <w:bCs/>
          <w:sz w:val="28"/>
          <w:szCs w:val="28"/>
          <w:lang w:val="az-Latn-AZ"/>
        </w:rPr>
      </w:pPr>
      <w:r w:rsidRPr="00254BF5">
        <w:rPr>
          <w:rFonts w:ascii="Times New Roman" w:hAnsi="Times New Roman" w:cs="Times New Roman"/>
          <w:i/>
          <w:iCs/>
          <w:sz w:val="28"/>
          <w:szCs w:val="28"/>
          <w:lang w:val="az-Latn-AZ"/>
        </w:rPr>
        <w:t>Buğumayaqlıların inkişafı.</w:t>
      </w:r>
      <w:r w:rsidRPr="002D66E3">
        <w:rPr>
          <w:rFonts w:ascii="Times New Roman" w:hAnsi="Times New Roman" w:cs="Times New Roman"/>
          <w:b/>
          <w:bCs/>
          <w:sz w:val="28"/>
          <w:szCs w:val="28"/>
          <w:lang w:val="az-Latn-AZ"/>
        </w:rPr>
        <w:t xml:space="preserve"> </w:t>
      </w:r>
      <w:r w:rsidRPr="002D66E3">
        <w:rPr>
          <w:rFonts w:ascii="Times New Roman" w:hAnsi="Times New Roman" w:cs="Times New Roman"/>
          <w:sz w:val="28"/>
          <w:szCs w:val="28"/>
          <w:lang w:val="az-Latn-AZ"/>
        </w:rPr>
        <w:t>Metamorfoz adlanan buğumayaqlıların</w:t>
      </w:r>
      <w:r w:rsidRPr="002D66E3">
        <w:rPr>
          <w:rFonts w:ascii="Times New Roman" w:hAnsi="Times New Roman" w:cs="Times New Roman"/>
          <w:b/>
          <w:bCs/>
          <w:sz w:val="28"/>
          <w:szCs w:val="28"/>
          <w:lang w:val="az-Latn-AZ"/>
        </w:rPr>
        <w:t xml:space="preserve"> </w:t>
      </w:r>
      <w:r w:rsidRPr="002D66E3">
        <w:rPr>
          <w:rFonts w:ascii="Times New Roman" w:hAnsi="Times New Roman" w:cs="Times New Roman"/>
          <w:sz w:val="28"/>
          <w:szCs w:val="28"/>
          <w:lang w:val="az-Latn-AZ"/>
        </w:rPr>
        <w:t>inkişafı yumurtadan başlayır və yetkin fərdlə yekunlaşır. İnkişaf</w:t>
      </w:r>
      <w:r>
        <w:rPr>
          <w:rFonts w:ascii="Times New Roman" w:hAnsi="Times New Roman" w:cs="Times New Roman"/>
          <w:sz w:val="28"/>
          <w:szCs w:val="28"/>
          <w:lang w:val="az-Latn-AZ"/>
        </w:rPr>
        <w:t>ın</w:t>
      </w:r>
      <w:r w:rsidRPr="002D66E3">
        <w:rPr>
          <w:rFonts w:ascii="Times New Roman" w:hAnsi="Times New Roman" w:cs="Times New Roman"/>
          <w:sz w:val="28"/>
          <w:szCs w:val="28"/>
          <w:lang w:val="az-Latn-AZ"/>
        </w:rPr>
        <w:t xml:space="preserve"> aşağıdakı formaları mövcuddur:</w:t>
      </w:r>
    </w:p>
    <w:p w:rsidR="00374719" w:rsidRPr="002D66E3" w:rsidRDefault="00374719" w:rsidP="00873802">
      <w:pPr>
        <w:pStyle w:val="a7"/>
        <w:numPr>
          <w:ilvl w:val="0"/>
          <w:numId w:val="19"/>
        </w:numPr>
        <w:spacing w:after="0" w:line="240" w:lineRule="auto"/>
        <w:ind w:left="0" w:firstLine="0"/>
        <w:jc w:val="both"/>
        <w:rPr>
          <w:rFonts w:ascii="Times New Roman" w:hAnsi="Times New Roman" w:cs="Times New Roman"/>
          <w:sz w:val="28"/>
          <w:szCs w:val="28"/>
          <w:lang w:val="az-Latn-AZ"/>
        </w:rPr>
      </w:pPr>
      <w:r w:rsidRPr="002D66E3">
        <w:rPr>
          <w:rFonts w:ascii="Times New Roman" w:hAnsi="Times New Roman" w:cs="Times New Roman"/>
          <w:sz w:val="28"/>
          <w:szCs w:val="28"/>
          <w:lang w:val="az-Latn-AZ"/>
        </w:rPr>
        <w:t>natamam: yumurtadan çıxan nimfa yetkin fərdə  bənzəyir;</w:t>
      </w:r>
    </w:p>
    <w:p w:rsidR="00374719" w:rsidRDefault="00374719" w:rsidP="00873802">
      <w:pPr>
        <w:pStyle w:val="a7"/>
        <w:numPr>
          <w:ilvl w:val="0"/>
          <w:numId w:val="19"/>
        </w:numPr>
        <w:spacing w:after="0" w:line="240" w:lineRule="auto"/>
        <w:ind w:left="0" w:firstLine="0"/>
        <w:jc w:val="both"/>
        <w:rPr>
          <w:rFonts w:ascii="Times New Roman" w:hAnsi="Times New Roman" w:cs="Times New Roman"/>
          <w:sz w:val="28"/>
          <w:szCs w:val="28"/>
          <w:lang w:val="az-Latn-AZ"/>
        </w:rPr>
      </w:pPr>
      <w:r w:rsidRPr="002D66E3">
        <w:rPr>
          <w:rFonts w:ascii="Times New Roman" w:hAnsi="Times New Roman" w:cs="Times New Roman"/>
          <w:sz w:val="28"/>
          <w:szCs w:val="28"/>
          <w:lang w:val="az-Latn-AZ"/>
        </w:rPr>
        <w:t>tam: yumurta</w:t>
      </w:r>
      <w:r>
        <w:rPr>
          <w:rFonts w:ascii="Times New Roman" w:hAnsi="Times New Roman" w:cs="Times New Roman"/>
          <w:sz w:val="28"/>
          <w:szCs w:val="28"/>
          <w:lang w:val="az-Latn-AZ"/>
        </w:rPr>
        <w:t>,</w:t>
      </w:r>
      <w:r w:rsidRPr="002D66E3">
        <w:rPr>
          <w:rFonts w:ascii="Times New Roman" w:hAnsi="Times New Roman" w:cs="Times New Roman"/>
          <w:sz w:val="28"/>
          <w:szCs w:val="28"/>
          <w:lang w:val="az-Latn-AZ"/>
        </w:rPr>
        <w:t xml:space="preserve"> sürfə, </w:t>
      </w:r>
      <w:r>
        <w:rPr>
          <w:rFonts w:ascii="Times New Roman" w:hAnsi="Times New Roman" w:cs="Times New Roman"/>
          <w:sz w:val="28"/>
          <w:szCs w:val="28"/>
          <w:lang w:val="az-Latn-AZ"/>
        </w:rPr>
        <w:t>pup, d</w:t>
      </w:r>
      <w:r w:rsidRPr="002D66E3">
        <w:rPr>
          <w:rFonts w:ascii="Times New Roman" w:hAnsi="Times New Roman" w:cs="Times New Roman"/>
          <w:sz w:val="28"/>
          <w:szCs w:val="28"/>
          <w:lang w:val="az-Latn-AZ"/>
        </w:rPr>
        <w:t>aha sonra isə yetkin buğumayaqlıya</w:t>
      </w:r>
      <w:r>
        <w:rPr>
          <w:rFonts w:ascii="Times New Roman" w:hAnsi="Times New Roman" w:cs="Times New Roman"/>
          <w:sz w:val="28"/>
          <w:szCs w:val="28"/>
          <w:lang w:val="az-Latn-AZ"/>
        </w:rPr>
        <w:t xml:space="preserve"> (imaqo)</w:t>
      </w:r>
      <w:r w:rsidRPr="002D66E3">
        <w:rPr>
          <w:rFonts w:ascii="Times New Roman" w:hAnsi="Times New Roman" w:cs="Times New Roman"/>
          <w:sz w:val="28"/>
          <w:szCs w:val="28"/>
          <w:lang w:val="az-Latn-AZ"/>
        </w:rPr>
        <w:t xml:space="preserve"> çevrilir.</w:t>
      </w:r>
    </w:p>
    <w:p w:rsidR="00374719" w:rsidRDefault="00374719" w:rsidP="00873802">
      <w:pPr>
        <w:spacing w:after="0" w:line="240" w:lineRule="auto"/>
        <w:jc w:val="both"/>
        <w:rPr>
          <w:rFonts w:ascii="Times New Roman" w:hAnsi="Times New Roman" w:cs="Times New Roman"/>
          <w:sz w:val="28"/>
          <w:szCs w:val="28"/>
          <w:lang w:val="az-Latn-AZ"/>
        </w:rPr>
      </w:pPr>
      <w:r w:rsidRPr="00DB7430">
        <w:rPr>
          <w:rFonts w:ascii="Times New Roman" w:hAnsi="Times New Roman" w:cs="Times New Roman"/>
          <w:b/>
          <w:sz w:val="28"/>
          <w:szCs w:val="28"/>
          <w:lang w:val="az-Latn-AZ"/>
        </w:rPr>
        <w:t>Buğumayaqlıların</w:t>
      </w:r>
      <w:r>
        <w:rPr>
          <w:rFonts w:ascii="Times New Roman" w:hAnsi="Times New Roman" w:cs="Times New Roman"/>
          <w:b/>
          <w:sz w:val="28"/>
          <w:szCs w:val="28"/>
          <w:lang w:val="az-Latn-AZ"/>
        </w:rPr>
        <w:t xml:space="preserve"> </w:t>
      </w:r>
      <w:r w:rsidRPr="00DB7430">
        <w:rPr>
          <w:rFonts w:ascii="Times New Roman" w:hAnsi="Times New Roman" w:cs="Times New Roman"/>
          <w:b/>
          <w:sz w:val="28"/>
          <w:szCs w:val="28"/>
          <w:lang w:val="az-Latn-AZ"/>
        </w:rPr>
        <w:t>təsnifatı.</w:t>
      </w:r>
      <w:r>
        <w:rPr>
          <w:rFonts w:ascii="Times New Roman" w:hAnsi="Times New Roman" w:cs="Times New Roman"/>
          <w:b/>
          <w:sz w:val="28"/>
          <w:szCs w:val="28"/>
          <w:lang w:val="az-Latn-AZ"/>
        </w:rPr>
        <w:t xml:space="preserve"> </w:t>
      </w:r>
      <w:r w:rsidRPr="00DB7430">
        <w:rPr>
          <w:rFonts w:ascii="Times New Roman" w:hAnsi="Times New Roman" w:cs="Times New Roman"/>
          <w:sz w:val="28"/>
          <w:szCs w:val="28"/>
          <w:lang w:val="az-Latn-AZ"/>
        </w:rPr>
        <w:t>Buğumayaqlıların taksonomik iyerarxiyada</w:t>
      </w:r>
      <w:r>
        <w:rPr>
          <w:rFonts w:ascii="Times New Roman" w:hAnsi="Times New Roman" w:cs="Times New Roman"/>
          <w:sz w:val="28"/>
          <w:szCs w:val="28"/>
          <w:lang w:val="az-Latn-AZ"/>
        </w:rPr>
        <w:t>kı</w:t>
      </w:r>
      <w:r w:rsidRPr="00DB7430">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yerləşməsi</w:t>
      </w:r>
      <w:r w:rsidRPr="00DB7430">
        <w:rPr>
          <w:rFonts w:ascii="Times New Roman" w:hAnsi="Times New Roman" w:cs="Times New Roman"/>
          <w:b/>
          <w:sz w:val="28"/>
          <w:szCs w:val="28"/>
          <w:lang w:val="az-Latn-AZ"/>
        </w:rPr>
        <w:t xml:space="preserve"> </w:t>
      </w:r>
      <w:r w:rsidRPr="00DB7430">
        <w:rPr>
          <w:rFonts w:ascii="Times New Roman" w:hAnsi="Times New Roman" w:cs="Times New Roman"/>
          <w:sz w:val="28"/>
          <w:szCs w:val="28"/>
          <w:lang w:val="az-Latn-AZ"/>
        </w:rPr>
        <w:t>birmənalı deyil</w:t>
      </w:r>
      <w:r>
        <w:rPr>
          <w:rFonts w:ascii="Times New Roman" w:hAnsi="Times New Roman" w:cs="Times New Roman"/>
          <w:sz w:val="28"/>
          <w:szCs w:val="28"/>
          <w:lang w:val="az-Latn-AZ"/>
        </w:rPr>
        <w:t>dir</w:t>
      </w:r>
      <w:r w:rsidRPr="00DB7430">
        <w:rPr>
          <w:rFonts w:ascii="Times New Roman" w:hAnsi="Times New Roman" w:cs="Times New Roman"/>
          <w:sz w:val="28"/>
          <w:szCs w:val="28"/>
          <w:lang w:val="az-Latn-AZ"/>
        </w:rPr>
        <w:t>.</w:t>
      </w:r>
      <w:r w:rsidRPr="00DB7430">
        <w:rPr>
          <w:rFonts w:ascii="Times New Roman" w:hAnsi="Times New Roman" w:cs="Times New Roman"/>
          <w:b/>
          <w:sz w:val="28"/>
          <w:szCs w:val="28"/>
          <w:lang w:val="az-Latn-AZ"/>
        </w:rPr>
        <w:t xml:space="preserve"> </w:t>
      </w:r>
      <w:r w:rsidRPr="00DB7430">
        <w:rPr>
          <w:rFonts w:ascii="Times New Roman" w:hAnsi="Times New Roman" w:cs="Times New Roman"/>
          <w:sz w:val="28"/>
          <w:szCs w:val="28"/>
          <w:lang w:val="az-Latn-AZ"/>
        </w:rPr>
        <w:t xml:space="preserve">Onların morfoloji müxtəlifliyi keçmişdə bəzi müəllifləri buğumayaqlıların </w:t>
      </w:r>
      <w:r>
        <w:rPr>
          <w:rFonts w:ascii="Times New Roman" w:hAnsi="Times New Roman" w:cs="Times New Roman"/>
          <w:sz w:val="28"/>
          <w:szCs w:val="28"/>
          <w:lang w:val="az-Latn-AZ"/>
        </w:rPr>
        <w:t>dörd</w:t>
      </w:r>
      <w:r w:rsidRPr="00DB7430">
        <w:rPr>
          <w:rFonts w:ascii="Times New Roman" w:hAnsi="Times New Roman" w:cs="Times New Roman"/>
          <w:sz w:val="28"/>
          <w:szCs w:val="28"/>
          <w:lang w:val="az-Latn-AZ"/>
        </w:rPr>
        <w:t xml:space="preserve"> tipinin müstəqil olaraq dörd müxtəlif növ qurddan təkamül et</w:t>
      </w:r>
      <w:r>
        <w:rPr>
          <w:rFonts w:ascii="Times New Roman" w:hAnsi="Times New Roman" w:cs="Times New Roman"/>
          <w:sz w:val="28"/>
          <w:szCs w:val="28"/>
          <w:lang w:val="az-Latn-AZ"/>
        </w:rPr>
        <w:t xml:space="preserve">məsi barədə </w:t>
      </w:r>
      <w:r w:rsidRPr="00DB7430">
        <w:rPr>
          <w:rFonts w:ascii="Times New Roman" w:hAnsi="Times New Roman" w:cs="Times New Roman"/>
          <w:i/>
          <w:iCs/>
          <w:sz w:val="28"/>
          <w:szCs w:val="28"/>
          <w:lang w:val="az-Latn-AZ"/>
        </w:rPr>
        <w:t>polifiletik</w:t>
      </w:r>
      <w:r w:rsidRPr="00DB7430">
        <w:rPr>
          <w:rFonts w:ascii="Times New Roman" w:hAnsi="Times New Roman" w:cs="Times New Roman"/>
          <w:sz w:val="28"/>
          <w:szCs w:val="28"/>
          <w:lang w:val="az-Latn-AZ"/>
        </w:rPr>
        <w:t xml:space="preserve"> nəzəriyyəni təklif etməyə vadar et</w:t>
      </w:r>
      <w:r>
        <w:rPr>
          <w:rFonts w:ascii="Times New Roman" w:hAnsi="Times New Roman" w:cs="Times New Roman"/>
          <w:sz w:val="28"/>
          <w:szCs w:val="28"/>
          <w:lang w:val="az-Latn-AZ"/>
        </w:rPr>
        <w:t>mişdir</w:t>
      </w:r>
      <w:r w:rsidRPr="00DB743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Lakin hazırda qəbul edilmiş yeni nəzəriyyəyə əsasən buğu</w:t>
      </w:r>
      <w:r w:rsidRPr="00DB7430">
        <w:rPr>
          <w:rFonts w:ascii="Times New Roman" w:hAnsi="Times New Roman" w:cs="Times New Roman"/>
          <w:sz w:val="28"/>
          <w:szCs w:val="28"/>
          <w:lang w:val="az-Latn-AZ"/>
        </w:rPr>
        <w:t xml:space="preserve">mayaqlılar </w:t>
      </w:r>
      <w:r w:rsidRPr="00DB7430">
        <w:rPr>
          <w:rFonts w:ascii="Times New Roman" w:hAnsi="Times New Roman" w:cs="Times New Roman"/>
          <w:i/>
          <w:iCs/>
          <w:sz w:val="28"/>
          <w:szCs w:val="28"/>
          <w:lang w:val="az-Latn-AZ"/>
        </w:rPr>
        <w:t>monofiletik</w:t>
      </w:r>
      <w:r w:rsidRPr="00DB7430">
        <w:rPr>
          <w:rFonts w:ascii="Times New Roman" w:hAnsi="Times New Roman" w:cs="Times New Roman"/>
          <w:sz w:val="28"/>
          <w:szCs w:val="28"/>
          <w:lang w:val="az-Latn-AZ"/>
        </w:rPr>
        <w:t xml:space="preserve"> qrupdur, yəni onların vahid ortaq əcdadı var</w:t>
      </w:r>
      <w:r>
        <w:rPr>
          <w:rFonts w:ascii="Times New Roman" w:hAnsi="Times New Roman" w:cs="Times New Roman"/>
          <w:sz w:val="28"/>
          <w:szCs w:val="28"/>
          <w:lang w:val="az-Latn-AZ"/>
        </w:rPr>
        <w:t xml:space="preserve">dır. Buğumayaqlılar </w:t>
      </w:r>
      <w:r w:rsidRPr="00DB7430">
        <w:rPr>
          <w:rFonts w:ascii="Times New Roman" w:hAnsi="Times New Roman" w:cs="Times New Roman"/>
          <w:i/>
          <w:iCs/>
          <w:sz w:val="28"/>
          <w:szCs w:val="28"/>
          <w:lang w:val="az-Latn-AZ"/>
        </w:rPr>
        <w:t>Eukaryota</w:t>
      </w:r>
      <w:r w:rsidRPr="00DB7430">
        <w:rPr>
          <w:rFonts w:ascii="Times New Roman" w:hAnsi="Times New Roman" w:cs="Times New Roman"/>
          <w:sz w:val="28"/>
          <w:szCs w:val="28"/>
          <w:lang w:val="az-Latn-AZ"/>
        </w:rPr>
        <w:t xml:space="preserve"> domeninin </w:t>
      </w:r>
      <w:r w:rsidRPr="00DB7430">
        <w:rPr>
          <w:rFonts w:ascii="Times New Roman" w:hAnsi="Times New Roman" w:cs="Times New Roman"/>
          <w:i/>
          <w:iCs/>
          <w:sz w:val="28"/>
          <w:szCs w:val="28"/>
          <w:lang w:val="az-Latn-AZ"/>
        </w:rPr>
        <w:t>Metazoa</w:t>
      </w:r>
      <w:r w:rsidRPr="00DB7430">
        <w:rPr>
          <w:rFonts w:ascii="Times New Roman" w:hAnsi="Times New Roman" w:cs="Times New Roman"/>
          <w:sz w:val="28"/>
          <w:szCs w:val="28"/>
          <w:lang w:val="az-Latn-AZ"/>
        </w:rPr>
        <w:t xml:space="preserve"> aləminə aiddirlər</w:t>
      </w:r>
      <w:r>
        <w:rPr>
          <w:rFonts w:ascii="Times New Roman" w:hAnsi="Times New Roman" w:cs="Times New Roman"/>
          <w:sz w:val="28"/>
          <w:szCs w:val="28"/>
          <w:lang w:val="az-Latn-AZ"/>
        </w:rPr>
        <w:t xml:space="preserve"> (cədvəl 1.1)</w:t>
      </w:r>
      <w:r w:rsidRPr="00DB7430">
        <w:rPr>
          <w:rFonts w:ascii="Times New Roman" w:hAnsi="Times New Roman" w:cs="Times New Roman"/>
          <w:sz w:val="28"/>
          <w:szCs w:val="28"/>
          <w:lang w:val="az-Latn-AZ"/>
        </w:rPr>
        <w:t xml:space="preserve">. </w:t>
      </w:r>
    </w:p>
    <w:p w:rsidR="00374719" w:rsidRPr="009F5DAD" w:rsidRDefault="00374719" w:rsidP="00873802">
      <w:pPr>
        <w:spacing w:after="0" w:line="240" w:lineRule="auto"/>
        <w:jc w:val="both"/>
        <w:rPr>
          <w:rFonts w:ascii="Times New Roman" w:hAnsi="Times New Roman" w:cs="Times New Roman"/>
          <w:sz w:val="28"/>
          <w:szCs w:val="28"/>
          <w:lang w:val="az-Latn-AZ"/>
        </w:rPr>
      </w:pPr>
      <w:r w:rsidRPr="00DB7430">
        <w:rPr>
          <w:rFonts w:ascii="Times New Roman" w:hAnsi="Times New Roman" w:cs="Times New Roman"/>
          <w:bCs/>
          <w:sz w:val="28"/>
          <w:szCs w:val="28"/>
          <w:lang w:val="az-Latn-AZ"/>
        </w:rPr>
        <w:lastRenderedPageBreak/>
        <w:t xml:space="preserve">Cədvəl 1.1. </w:t>
      </w:r>
    </w:p>
    <w:p w:rsidR="00374719" w:rsidRPr="002D66E3" w:rsidRDefault="00374719" w:rsidP="00873802">
      <w:pPr>
        <w:spacing w:before="240" w:after="0" w:line="240" w:lineRule="auto"/>
        <w:jc w:val="both"/>
        <w:rPr>
          <w:rFonts w:ascii="Times New Roman" w:hAnsi="Times New Roman" w:cs="Times New Roman"/>
          <w:sz w:val="28"/>
          <w:szCs w:val="28"/>
          <w:lang w:val="az-Latn-AZ"/>
        </w:rPr>
      </w:pPr>
      <w:r w:rsidRPr="002D66E3">
        <w:rPr>
          <w:rFonts w:ascii="Times New Roman" w:hAnsi="Times New Roman" w:cs="Times New Roman"/>
          <w:sz w:val="28"/>
          <w:szCs w:val="28"/>
          <w:lang w:val="az-Latn-AZ"/>
        </w:rPr>
        <w:t>Buğumayaqlıların taksonomiyası</w:t>
      </w:r>
    </w:p>
    <w:tbl>
      <w:tblPr>
        <w:tblStyle w:val="aa"/>
        <w:tblW w:w="0" w:type="auto"/>
        <w:tblInd w:w="360" w:type="dxa"/>
        <w:tblLook w:val="04A0" w:firstRow="1" w:lastRow="0" w:firstColumn="1" w:lastColumn="0" w:noHBand="0" w:noVBand="1"/>
      </w:tblPr>
      <w:tblGrid>
        <w:gridCol w:w="4869"/>
        <w:gridCol w:w="4887"/>
      </w:tblGrid>
      <w:tr w:rsidR="00374719" w:rsidRPr="002D66E3" w:rsidTr="009544D5">
        <w:tc>
          <w:tcPr>
            <w:tcW w:w="4869" w:type="dxa"/>
          </w:tcPr>
          <w:p w:rsidR="00374719" w:rsidRPr="00774F2D" w:rsidRDefault="00374719" w:rsidP="00873802">
            <w:pPr>
              <w:jc w:val="both"/>
              <w:rPr>
                <w:rFonts w:ascii="Times New Roman" w:hAnsi="Times New Roman" w:cs="Times New Roman"/>
                <w:b/>
                <w:sz w:val="28"/>
                <w:szCs w:val="28"/>
                <w:lang w:val="az-Latn-AZ"/>
              </w:rPr>
            </w:pPr>
            <w:r w:rsidRPr="00774F2D">
              <w:rPr>
                <w:rFonts w:ascii="Times New Roman" w:hAnsi="Times New Roman" w:cs="Times New Roman"/>
                <w:b/>
                <w:sz w:val="28"/>
                <w:szCs w:val="28"/>
                <w:lang w:val="az-Latn-AZ"/>
              </w:rPr>
              <w:t>Takson</w:t>
            </w:r>
          </w:p>
        </w:tc>
        <w:tc>
          <w:tcPr>
            <w:tcW w:w="4887" w:type="dxa"/>
          </w:tcPr>
          <w:p w:rsidR="00374719" w:rsidRPr="002D66E3" w:rsidRDefault="00374719" w:rsidP="00873802">
            <w:pPr>
              <w:jc w:val="both"/>
              <w:rPr>
                <w:rFonts w:ascii="Times New Roman" w:hAnsi="Times New Roman" w:cs="Times New Roman"/>
                <w:b/>
                <w:sz w:val="28"/>
                <w:szCs w:val="28"/>
                <w:lang w:val="az-Latn-AZ"/>
              </w:rPr>
            </w:pPr>
            <w:r w:rsidRPr="00774F2D">
              <w:rPr>
                <w:rFonts w:ascii="Times New Roman" w:hAnsi="Times New Roman" w:cs="Times New Roman"/>
                <w:b/>
                <w:sz w:val="28"/>
                <w:szCs w:val="28"/>
                <w:lang w:val="az-Latn-AZ"/>
              </w:rPr>
              <w:t>Adı</w:t>
            </w:r>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Domen</w:t>
            </w:r>
          </w:p>
        </w:tc>
        <w:tc>
          <w:tcPr>
            <w:tcW w:w="4887"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Eukaryota</w:t>
            </w:r>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Aləm</w:t>
            </w:r>
          </w:p>
        </w:tc>
        <w:tc>
          <w:tcPr>
            <w:tcW w:w="4887"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Metazoa</w:t>
            </w:r>
          </w:p>
        </w:tc>
      </w:tr>
      <w:tr w:rsidR="00374719" w:rsidRPr="00254BF5" w:rsidTr="009544D5">
        <w:tc>
          <w:tcPr>
            <w:tcW w:w="4869" w:type="dxa"/>
          </w:tcPr>
          <w:p w:rsidR="00374719" w:rsidRPr="00AB6344" w:rsidRDefault="00374719" w:rsidP="00873802">
            <w:pPr>
              <w:jc w:val="both"/>
              <w:rPr>
                <w:rFonts w:ascii="Times New Roman" w:hAnsi="Times New Roman" w:cs="Times New Roman"/>
                <w:i/>
                <w:iCs/>
                <w:sz w:val="28"/>
                <w:szCs w:val="28"/>
                <w:lang w:val="az-Latn-AZ"/>
              </w:rPr>
            </w:pPr>
            <w:r w:rsidRPr="00AB6344">
              <w:rPr>
                <w:rFonts w:ascii="Times New Roman" w:hAnsi="Times New Roman" w:cs="Times New Roman"/>
                <w:i/>
                <w:iCs/>
                <w:sz w:val="28"/>
                <w:szCs w:val="28"/>
                <w:lang w:val="az-Latn-AZ"/>
              </w:rPr>
              <w:t>Klad</w:t>
            </w:r>
          </w:p>
        </w:tc>
        <w:tc>
          <w:tcPr>
            <w:tcW w:w="4887" w:type="dxa"/>
          </w:tcPr>
          <w:p w:rsidR="00374719" w:rsidRPr="00774F2D" w:rsidRDefault="00374719" w:rsidP="00873802">
            <w:pPr>
              <w:jc w:val="both"/>
              <w:rPr>
                <w:rFonts w:ascii="Times New Roman" w:hAnsi="Times New Roman" w:cs="Times New Roman"/>
                <w:i/>
                <w:iCs/>
                <w:sz w:val="28"/>
                <w:szCs w:val="28"/>
                <w:lang w:val="az-Latn-AZ"/>
              </w:rPr>
            </w:pPr>
            <w:r w:rsidRPr="00774F2D">
              <w:rPr>
                <w:rFonts w:ascii="Times New Roman" w:hAnsi="Times New Roman" w:cs="Times New Roman"/>
                <w:i/>
                <w:iCs/>
                <w:sz w:val="28"/>
                <w:szCs w:val="28"/>
              </w:rPr>
              <w:t>Bilateria kladı</w:t>
            </w:r>
          </w:p>
        </w:tc>
      </w:tr>
      <w:tr w:rsidR="00374719" w:rsidRPr="002D66E3" w:rsidTr="009544D5">
        <w:tc>
          <w:tcPr>
            <w:tcW w:w="4869" w:type="dxa"/>
          </w:tcPr>
          <w:p w:rsidR="00374719" w:rsidRPr="00AB6344" w:rsidRDefault="00374719" w:rsidP="00873802">
            <w:pPr>
              <w:jc w:val="both"/>
              <w:rPr>
                <w:rFonts w:ascii="Times New Roman" w:hAnsi="Times New Roman" w:cs="Times New Roman"/>
                <w:i/>
                <w:iCs/>
                <w:sz w:val="28"/>
                <w:szCs w:val="28"/>
                <w:lang w:val="az-Latn-AZ"/>
              </w:rPr>
            </w:pPr>
            <w:r w:rsidRPr="00AB6344">
              <w:rPr>
                <w:rFonts w:ascii="Times New Roman" w:hAnsi="Times New Roman" w:cs="Times New Roman"/>
                <w:i/>
                <w:iCs/>
                <w:sz w:val="28"/>
                <w:szCs w:val="28"/>
                <w:lang w:val="az-Latn-AZ"/>
              </w:rPr>
              <w:t>Klad</w:t>
            </w:r>
          </w:p>
        </w:tc>
        <w:tc>
          <w:tcPr>
            <w:tcW w:w="4887" w:type="dxa"/>
          </w:tcPr>
          <w:p w:rsidR="00374719" w:rsidRPr="00774F2D" w:rsidRDefault="00374719" w:rsidP="00873802">
            <w:pPr>
              <w:jc w:val="both"/>
              <w:rPr>
                <w:rFonts w:ascii="Times New Roman" w:hAnsi="Times New Roman" w:cs="Times New Roman"/>
                <w:i/>
                <w:iCs/>
                <w:sz w:val="28"/>
                <w:szCs w:val="28"/>
                <w:lang w:val="az-Latn-AZ"/>
              </w:rPr>
            </w:pPr>
            <w:r w:rsidRPr="00774F2D">
              <w:rPr>
                <w:rFonts w:ascii="Times New Roman" w:hAnsi="Times New Roman" w:cs="Times New Roman"/>
                <w:i/>
                <w:iCs/>
                <w:sz w:val="28"/>
                <w:szCs w:val="28"/>
              </w:rPr>
              <w:t>Protostomia kladı</w:t>
            </w:r>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Tip</w:t>
            </w:r>
          </w:p>
        </w:tc>
        <w:tc>
          <w:tcPr>
            <w:tcW w:w="4887"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rPr>
              <w:t>Arthropoda</w:t>
            </w:r>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Yarım</w:t>
            </w:r>
            <w:r w:rsidRPr="00254BF5">
              <w:rPr>
                <w:rFonts w:ascii="Times New Roman" w:hAnsi="Times New Roman" w:cs="Times New Roman"/>
                <w:i/>
                <w:iCs/>
                <w:sz w:val="28"/>
                <w:szCs w:val="28"/>
                <w:lang w:val="az-Latn-AZ"/>
              </w:rPr>
              <w:t>tip</w:t>
            </w:r>
            <w:r>
              <w:rPr>
                <w:rFonts w:ascii="Times New Roman" w:hAnsi="Times New Roman" w:cs="Times New Roman"/>
                <w:i/>
                <w:iCs/>
                <w:sz w:val="28"/>
                <w:szCs w:val="28"/>
                <w:lang w:val="az-Latn-AZ"/>
              </w:rPr>
              <w:t xml:space="preserve"> (subtip)</w:t>
            </w:r>
          </w:p>
        </w:tc>
        <w:tc>
          <w:tcPr>
            <w:tcW w:w="4887" w:type="dxa"/>
          </w:tcPr>
          <w:p w:rsidR="00374719" w:rsidRPr="00254BF5" w:rsidRDefault="00873802" w:rsidP="00873802">
            <w:pPr>
              <w:jc w:val="both"/>
              <w:rPr>
                <w:rFonts w:ascii="Times New Roman" w:hAnsi="Times New Roman" w:cs="Times New Roman"/>
                <w:b/>
                <w:bCs/>
                <w:i/>
                <w:iCs/>
                <w:sz w:val="28"/>
                <w:szCs w:val="28"/>
                <w:u w:val="single"/>
                <w:shd w:val="clear" w:color="auto" w:fill="F8F9FA"/>
              </w:rPr>
            </w:pPr>
            <w:hyperlink r:id="rId7" w:tooltip="Crustacea" w:history="1">
              <w:r w:rsidR="00374719" w:rsidRPr="00254BF5">
                <w:rPr>
                  <w:rFonts w:ascii="Times New Roman" w:hAnsi="Times New Roman" w:cs="Times New Roman"/>
                  <w:i/>
                  <w:iCs/>
                  <w:sz w:val="28"/>
                  <w:szCs w:val="28"/>
                </w:rPr>
                <w:t>Crustacea</w:t>
              </w:r>
            </w:hyperlink>
            <w:r w:rsidR="00374719">
              <w:rPr>
                <w:rFonts w:ascii="Times New Roman" w:hAnsi="Times New Roman" w:cs="Times New Roman"/>
                <w:i/>
                <w:iCs/>
                <w:sz w:val="28"/>
                <w:szCs w:val="28"/>
              </w:rPr>
              <w:t xml:space="preserve">, </w:t>
            </w:r>
            <w:hyperlink r:id="rId8" w:history="1">
              <w:r w:rsidR="00374719" w:rsidRPr="00254BF5">
                <w:rPr>
                  <w:rFonts w:ascii="Times New Roman" w:hAnsi="Times New Roman" w:cs="Times New Roman"/>
                  <w:i/>
                  <w:iCs/>
                  <w:sz w:val="28"/>
                  <w:szCs w:val="28"/>
                </w:rPr>
                <w:t>Chelicerata</w:t>
              </w:r>
            </w:hyperlink>
            <w:r w:rsidR="00374719" w:rsidRPr="00254BF5">
              <w:rPr>
                <w:rFonts w:ascii="Times New Roman" w:hAnsi="Times New Roman" w:cs="Times New Roman"/>
                <w:i/>
                <w:iCs/>
                <w:sz w:val="28"/>
                <w:szCs w:val="28"/>
              </w:rPr>
              <w:t xml:space="preserve">, </w:t>
            </w:r>
            <w:hyperlink r:id="rId9" w:tooltip="Myriapoda" w:history="1">
              <w:r w:rsidR="00374719" w:rsidRPr="00254BF5">
                <w:rPr>
                  <w:rFonts w:ascii="Times New Roman" w:hAnsi="Times New Roman" w:cs="Times New Roman"/>
                  <w:i/>
                  <w:iCs/>
                  <w:sz w:val="28"/>
                  <w:szCs w:val="28"/>
                </w:rPr>
                <w:t>Myriapoda</w:t>
              </w:r>
            </w:hyperlink>
            <w:r w:rsidR="00374719" w:rsidRPr="00254BF5">
              <w:rPr>
                <w:rFonts w:ascii="Times New Roman" w:hAnsi="Times New Roman" w:cs="Times New Roman"/>
                <w:i/>
                <w:iCs/>
                <w:sz w:val="28"/>
                <w:szCs w:val="28"/>
              </w:rPr>
              <w:t xml:space="preserve">, </w:t>
            </w:r>
            <w:hyperlink r:id="rId10" w:history="1">
              <w:r w:rsidR="00374719" w:rsidRPr="00254BF5">
                <w:rPr>
                  <w:rFonts w:ascii="Times New Roman" w:hAnsi="Times New Roman" w:cs="Times New Roman"/>
                  <w:i/>
                  <w:iCs/>
                  <w:sz w:val="28"/>
                  <w:szCs w:val="28"/>
                </w:rPr>
                <w:t>Hexapoda</w:t>
              </w:r>
            </w:hyperlink>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Sinif</w:t>
            </w:r>
          </w:p>
        </w:tc>
        <w:tc>
          <w:tcPr>
            <w:tcW w:w="4887" w:type="dxa"/>
          </w:tcPr>
          <w:p w:rsidR="00374719" w:rsidRPr="00254BF5" w:rsidRDefault="00374719" w:rsidP="00873802">
            <w:pPr>
              <w:jc w:val="both"/>
              <w:rPr>
                <w:rFonts w:ascii="Times New Roman" w:hAnsi="Times New Roman" w:cs="Times New Roman"/>
                <w:i/>
                <w:iCs/>
                <w:sz w:val="28"/>
                <w:szCs w:val="28"/>
                <w:lang w:val="az-Latn-AZ"/>
              </w:rPr>
            </w:pPr>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Sıra (Dəstə)</w:t>
            </w:r>
          </w:p>
        </w:tc>
        <w:tc>
          <w:tcPr>
            <w:tcW w:w="4887" w:type="dxa"/>
          </w:tcPr>
          <w:p w:rsidR="00374719" w:rsidRPr="00254BF5" w:rsidRDefault="00374719" w:rsidP="00873802">
            <w:pPr>
              <w:jc w:val="both"/>
              <w:rPr>
                <w:rFonts w:ascii="Times New Roman" w:hAnsi="Times New Roman" w:cs="Times New Roman"/>
                <w:i/>
                <w:iCs/>
                <w:sz w:val="28"/>
                <w:szCs w:val="28"/>
                <w:lang w:val="az-Latn-AZ"/>
              </w:rPr>
            </w:pPr>
          </w:p>
        </w:tc>
      </w:tr>
      <w:tr w:rsidR="00374719" w:rsidRPr="002D66E3" w:rsidTr="009544D5">
        <w:tc>
          <w:tcPr>
            <w:tcW w:w="4869" w:type="dxa"/>
          </w:tcPr>
          <w:p w:rsidR="00374719" w:rsidRPr="00254BF5" w:rsidRDefault="00374719" w:rsidP="00873802">
            <w:pPr>
              <w:jc w:val="both"/>
              <w:rPr>
                <w:rFonts w:ascii="Times New Roman" w:hAnsi="Times New Roman" w:cs="Times New Roman"/>
                <w:i/>
                <w:iCs/>
                <w:sz w:val="28"/>
                <w:szCs w:val="28"/>
                <w:lang w:val="az-Latn-AZ"/>
              </w:rPr>
            </w:pPr>
            <w:r w:rsidRPr="00254BF5">
              <w:rPr>
                <w:rFonts w:ascii="Times New Roman" w:hAnsi="Times New Roman" w:cs="Times New Roman"/>
                <w:i/>
                <w:iCs/>
                <w:sz w:val="28"/>
                <w:szCs w:val="28"/>
                <w:lang w:val="az-Latn-AZ"/>
              </w:rPr>
              <w:t>Fəsilə</w:t>
            </w:r>
          </w:p>
        </w:tc>
        <w:tc>
          <w:tcPr>
            <w:tcW w:w="4887" w:type="dxa"/>
          </w:tcPr>
          <w:p w:rsidR="00374719" w:rsidRPr="00254BF5" w:rsidRDefault="00374719" w:rsidP="00873802">
            <w:pPr>
              <w:jc w:val="both"/>
              <w:rPr>
                <w:rFonts w:ascii="Times New Roman" w:hAnsi="Times New Roman" w:cs="Times New Roman"/>
                <w:i/>
                <w:iCs/>
                <w:sz w:val="28"/>
                <w:szCs w:val="28"/>
                <w:lang w:val="az-Latn-AZ"/>
              </w:rPr>
            </w:pPr>
          </w:p>
        </w:tc>
      </w:tr>
    </w:tbl>
    <w:p w:rsidR="00374719" w:rsidRDefault="00374719" w:rsidP="00873802">
      <w:pPr>
        <w:spacing w:after="0" w:line="240" w:lineRule="auto"/>
        <w:jc w:val="both"/>
        <w:rPr>
          <w:rFonts w:ascii="Times New Roman" w:hAnsi="Times New Roman" w:cs="Times New Roman"/>
          <w:b/>
          <w:sz w:val="28"/>
          <w:szCs w:val="28"/>
          <w:lang w:val="az-Latn-AZ"/>
        </w:rPr>
      </w:pPr>
    </w:p>
    <w:p w:rsidR="00374719" w:rsidRPr="009F5DAD" w:rsidRDefault="00374719" w:rsidP="00873802">
      <w:pPr>
        <w:spacing w:after="0" w:line="240" w:lineRule="auto"/>
        <w:jc w:val="both"/>
        <w:rPr>
          <w:rFonts w:ascii="Times New Roman" w:hAnsi="Times New Roman" w:cs="Times New Roman"/>
          <w:bCs/>
          <w:sz w:val="28"/>
          <w:szCs w:val="28"/>
          <w:lang w:val="az-Latn-AZ"/>
        </w:rPr>
      </w:pPr>
      <w:r w:rsidRPr="00DB7430">
        <w:rPr>
          <w:rFonts w:ascii="Times New Roman" w:hAnsi="Times New Roman" w:cs="Times New Roman"/>
          <w:bCs/>
          <w:sz w:val="28"/>
          <w:szCs w:val="28"/>
          <w:lang w:val="az-Latn-AZ"/>
        </w:rPr>
        <w:t xml:space="preserve">Arthropoda tipi ümumilikdə dörd </w:t>
      </w:r>
      <w:r>
        <w:rPr>
          <w:rFonts w:ascii="Times New Roman" w:hAnsi="Times New Roman" w:cs="Times New Roman"/>
          <w:bCs/>
          <w:sz w:val="28"/>
          <w:szCs w:val="28"/>
          <w:lang w:val="az-Latn-AZ"/>
        </w:rPr>
        <w:t>yarım</w:t>
      </w:r>
      <w:r w:rsidRPr="00DB7430">
        <w:rPr>
          <w:rFonts w:ascii="Times New Roman" w:hAnsi="Times New Roman" w:cs="Times New Roman"/>
          <w:bCs/>
          <w:sz w:val="28"/>
          <w:szCs w:val="28"/>
          <w:lang w:val="az-Latn-AZ"/>
        </w:rPr>
        <w:t xml:space="preserve">tipə bölünür: </w:t>
      </w:r>
      <w:r w:rsidRPr="00DB7430">
        <w:rPr>
          <w:rFonts w:ascii="Times New Roman" w:hAnsi="Times New Roman" w:cs="Times New Roman"/>
          <w:bCs/>
          <w:i/>
          <w:iCs/>
          <w:sz w:val="28"/>
          <w:szCs w:val="28"/>
          <w:lang w:val="az-Latn-AZ"/>
        </w:rPr>
        <w:t>Crustacea</w:t>
      </w:r>
      <w:r w:rsidRPr="00DB7430">
        <w:rPr>
          <w:rFonts w:ascii="Times New Roman" w:hAnsi="Times New Roman" w:cs="Times New Roman"/>
          <w:bCs/>
          <w:sz w:val="28"/>
          <w:szCs w:val="28"/>
          <w:lang w:val="az-Latn-AZ"/>
        </w:rPr>
        <w:t xml:space="preserve"> (xərçəngkimilər), </w:t>
      </w:r>
      <w:r w:rsidRPr="00DB7430">
        <w:rPr>
          <w:rFonts w:ascii="Times New Roman" w:hAnsi="Times New Roman" w:cs="Times New Roman"/>
          <w:bCs/>
          <w:i/>
          <w:iCs/>
          <w:sz w:val="28"/>
          <w:szCs w:val="28"/>
          <w:lang w:val="az-Latn-AZ"/>
        </w:rPr>
        <w:t>Chelicerata</w:t>
      </w:r>
      <w:r w:rsidRPr="00DB7430">
        <w:rPr>
          <w:rFonts w:ascii="Times New Roman" w:hAnsi="Times New Roman" w:cs="Times New Roman"/>
          <w:bCs/>
          <w:sz w:val="28"/>
          <w:szCs w:val="28"/>
          <w:lang w:val="az-Latn-AZ"/>
        </w:rPr>
        <w:t xml:space="preserve"> (araxnidlər),</w:t>
      </w:r>
      <w:r>
        <w:rPr>
          <w:rFonts w:ascii="Times New Roman" w:hAnsi="Times New Roman" w:cs="Times New Roman"/>
          <w:bCs/>
          <w:sz w:val="28"/>
          <w:szCs w:val="28"/>
          <w:lang w:val="az-Latn-AZ"/>
        </w:rPr>
        <w:t xml:space="preserve"> </w:t>
      </w:r>
      <w:r w:rsidRPr="00DB7430">
        <w:rPr>
          <w:rFonts w:ascii="Times New Roman" w:hAnsi="Times New Roman" w:cs="Times New Roman"/>
          <w:bCs/>
          <w:i/>
          <w:iCs/>
          <w:sz w:val="28"/>
          <w:szCs w:val="28"/>
          <w:lang w:val="az-Latn-AZ"/>
        </w:rPr>
        <w:t>Myriapoda</w:t>
      </w:r>
      <w:r w:rsidRPr="00DB7430">
        <w:rPr>
          <w:rFonts w:ascii="Times New Roman" w:hAnsi="Times New Roman" w:cs="Times New Roman"/>
          <w:bCs/>
          <w:sz w:val="28"/>
          <w:szCs w:val="28"/>
          <w:lang w:val="az-Latn-AZ"/>
        </w:rPr>
        <w:t xml:space="preserve"> (millipedlər və qırxayaqlar) </w:t>
      </w:r>
      <w:r>
        <w:rPr>
          <w:rFonts w:ascii="Times New Roman" w:hAnsi="Times New Roman" w:cs="Times New Roman"/>
          <w:bCs/>
          <w:sz w:val="28"/>
          <w:szCs w:val="28"/>
          <w:lang w:val="az-Latn-AZ"/>
        </w:rPr>
        <w:t xml:space="preserve">və </w:t>
      </w:r>
      <w:r w:rsidRPr="00DB7430">
        <w:rPr>
          <w:rFonts w:ascii="Times New Roman" w:hAnsi="Times New Roman" w:cs="Times New Roman"/>
          <w:bCs/>
          <w:i/>
          <w:iCs/>
          <w:sz w:val="28"/>
          <w:szCs w:val="28"/>
          <w:lang w:val="az-Latn-AZ"/>
        </w:rPr>
        <w:t>Hexapoda</w:t>
      </w:r>
      <w:r w:rsidRPr="00DB7430">
        <w:rPr>
          <w:rFonts w:ascii="Times New Roman" w:hAnsi="Times New Roman" w:cs="Times New Roman"/>
          <w:bCs/>
          <w:sz w:val="28"/>
          <w:szCs w:val="28"/>
          <w:lang w:val="az-Latn-AZ"/>
        </w:rPr>
        <w:t xml:space="preserve"> (böcəklər) (cədvəl 1.2).</w:t>
      </w:r>
    </w:p>
    <w:p w:rsidR="00374719" w:rsidRDefault="00374719" w:rsidP="00873802">
      <w:pPr>
        <w:spacing w:after="0" w:line="240" w:lineRule="auto"/>
        <w:jc w:val="both"/>
        <w:rPr>
          <w:rFonts w:ascii="Times New Roman" w:hAnsi="Times New Roman" w:cs="Times New Roman"/>
          <w:sz w:val="28"/>
          <w:szCs w:val="28"/>
          <w:lang w:val="az-Latn-AZ"/>
        </w:rPr>
      </w:pPr>
      <w:r w:rsidRPr="002D66E3">
        <w:rPr>
          <w:rFonts w:ascii="Times New Roman" w:hAnsi="Times New Roman" w:cs="Times New Roman"/>
          <w:sz w:val="28"/>
          <w:szCs w:val="28"/>
          <w:lang w:val="az-Latn-AZ"/>
        </w:rPr>
        <w:t>Cədvəl</w:t>
      </w:r>
      <w:r>
        <w:rPr>
          <w:rFonts w:ascii="Times New Roman" w:hAnsi="Times New Roman" w:cs="Times New Roman"/>
          <w:sz w:val="28"/>
          <w:szCs w:val="28"/>
          <w:lang w:val="az-Latn-AZ"/>
        </w:rPr>
        <w:t xml:space="preserve"> 1.2. </w:t>
      </w:r>
    </w:p>
    <w:p w:rsidR="00374719" w:rsidRPr="00DB7430" w:rsidRDefault="00374719" w:rsidP="00873802">
      <w:pPr>
        <w:spacing w:after="0" w:line="240" w:lineRule="auto"/>
        <w:jc w:val="both"/>
        <w:rPr>
          <w:rFonts w:ascii="Times New Roman" w:hAnsi="Times New Roman" w:cs="Times New Roman"/>
          <w:bCs/>
          <w:sz w:val="28"/>
          <w:szCs w:val="28"/>
          <w:lang w:val="az-Latn-AZ"/>
        </w:rPr>
      </w:pPr>
      <w:r w:rsidRPr="00254BF5">
        <w:rPr>
          <w:rFonts w:ascii="Times New Roman" w:hAnsi="Times New Roman" w:cs="Times New Roman"/>
          <w:bCs/>
          <w:i/>
          <w:iCs/>
          <w:sz w:val="28"/>
          <w:szCs w:val="28"/>
          <w:lang w:val="az-Latn-AZ"/>
        </w:rPr>
        <w:t>Arthropoda</w:t>
      </w:r>
      <w:r w:rsidRPr="00DB7430">
        <w:rPr>
          <w:rFonts w:ascii="Times New Roman" w:hAnsi="Times New Roman" w:cs="Times New Roman"/>
          <w:bCs/>
          <w:sz w:val="28"/>
          <w:szCs w:val="28"/>
          <w:lang w:val="az-Latn-AZ"/>
        </w:rPr>
        <w:t xml:space="preserve"> tipin</w:t>
      </w:r>
      <w:r>
        <w:rPr>
          <w:rFonts w:ascii="Times New Roman" w:hAnsi="Times New Roman" w:cs="Times New Roman"/>
          <w:bCs/>
          <w:sz w:val="28"/>
          <w:szCs w:val="28"/>
          <w:lang w:val="az-Latn-AZ"/>
        </w:rPr>
        <w:t>ə</w:t>
      </w:r>
      <w:r w:rsidRPr="00DB7430">
        <w:rPr>
          <w:rFonts w:ascii="Times New Roman" w:hAnsi="Times New Roman" w:cs="Times New Roman"/>
          <w:bCs/>
          <w:sz w:val="28"/>
          <w:szCs w:val="28"/>
          <w:lang w:val="az-Latn-AZ"/>
        </w:rPr>
        <w:t xml:space="preserve"> aid olan buğumayaqlıların təsnifatı</w:t>
      </w:r>
    </w:p>
    <w:tbl>
      <w:tblPr>
        <w:tblStyle w:val="aa"/>
        <w:tblW w:w="9919" w:type="dxa"/>
        <w:tblLook w:val="04A0" w:firstRow="1" w:lastRow="0" w:firstColumn="1" w:lastColumn="0" w:noHBand="0" w:noVBand="1"/>
      </w:tblPr>
      <w:tblGrid>
        <w:gridCol w:w="2178"/>
        <w:gridCol w:w="4140"/>
        <w:gridCol w:w="3601"/>
      </w:tblGrid>
      <w:tr w:rsidR="00374719" w:rsidRPr="009F5DAD" w:rsidTr="009544D5">
        <w:trPr>
          <w:trHeight w:val="405"/>
        </w:trPr>
        <w:tc>
          <w:tcPr>
            <w:tcW w:w="2178" w:type="dxa"/>
          </w:tcPr>
          <w:p w:rsidR="00374719" w:rsidRPr="009F5DAD" w:rsidRDefault="00374719" w:rsidP="00873802">
            <w:pPr>
              <w:jc w:val="both"/>
              <w:rPr>
                <w:rFonts w:ascii="Times New Roman" w:hAnsi="Times New Roman" w:cs="Times New Roman"/>
                <w:b/>
                <w:bCs/>
                <w:sz w:val="28"/>
                <w:szCs w:val="28"/>
                <w:lang w:val="az-Latn-AZ"/>
              </w:rPr>
            </w:pPr>
            <w:r w:rsidRPr="009F5DAD">
              <w:rPr>
                <w:rFonts w:ascii="Times New Roman" w:hAnsi="Times New Roman" w:cs="Times New Roman"/>
                <w:b/>
                <w:bCs/>
                <w:sz w:val="28"/>
                <w:szCs w:val="28"/>
                <w:lang w:val="az-Latn-AZ"/>
              </w:rPr>
              <w:t>Yarımtip</w:t>
            </w:r>
          </w:p>
        </w:tc>
        <w:tc>
          <w:tcPr>
            <w:tcW w:w="4140" w:type="dxa"/>
          </w:tcPr>
          <w:p w:rsidR="00374719" w:rsidRPr="009F5DAD" w:rsidRDefault="00374719" w:rsidP="00873802">
            <w:pPr>
              <w:jc w:val="both"/>
              <w:rPr>
                <w:rFonts w:ascii="Times New Roman" w:hAnsi="Times New Roman" w:cs="Times New Roman"/>
                <w:b/>
                <w:bCs/>
                <w:sz w:val="28"/>
                <w:szCs w:val="28"/>
              </w:rPr>
            </w:pPr>
            <w:r w:rsidRPr="009F5DAD">
              <w:rPr>
                <w:rFonts w:ascii="Times New Roman" w:hAnsi="Times New Roman" w:cs="Times New Roman"/>
                <w:b/>
                <w:bCs/>
                <w:sz w:val="28"/>
                <w:szCs w:val="28"/>
              </w:rPr>
              <w:t>Sinif</w:t>
            </w:r>
          </w:p>
        </w:tc>
        <w:tc>
          <w:tcPr>
            <w:tcW w:w="3601" w:type="dxa"/>
          </w:tcPr>
          <w:p w:rsidR="00374719" w:rsidRPr="009F5DAD" w:rsidRDefault="00374719" w:rsidP="00873802">
            <w:pPr>
              <w:jc w:val="both"/>
              <w:rPr>
                <w:rFonts w:ascii="Times New Roman" w:hAnsi="Times New Roman" w:cs="Times New Roman"/>
                <w:b/>
                <w:bCs/>
                <w:sz w:val="28"/>
                <w:szCs w:val="28"/>
              </w:rPr>
            </w:pPr>
            <w:r w:rsidRPr="009F5DAD">
              <w:rPr>
                <w:rFonts w:ascii="Times New Roman" w:hAnsi="Times New Roman" w:cs="Times New Roman"/>
                <w:b/>
                <w:bCs/>
                <w:sz w:val="28"/>
                <w:szCs w:val="28"/>
              </w:rPr>
              <w:t>Nümayəndələri</w:t>
            </w:r>
          </w:p>
        </w:tc>
      </w:tr>
      <w:tr w:rsidR="00374719" w:rsidRPr="009F5DAD" w:rsidTr="009544D5">
        <w:trPr>
          <w:trHeight w:val="405"/>
        </w:trPr>
        <w:tc>
          <w:tcPr>
            <w:tcW w:w="2178" w:type="dxa"/>
          </w:tcPr>
          <w:p w:rsidR="00374719" w:rsidRPr="009F5DAD" w:rsidRDefault="00873802" w:rsidP="00873802">
            <w:pPr>
              <w:jc w:val="both"/>
              <w:rPr>
                <w:rFonts w:ascii="Times New Roman" w:hAnsi="Times New Roman" w:cs="Times New Roman"/>
                <w:i/>
                <w:iCs/>
                <w:sz w:val="28"/>
                <w:szCs w:val="28"/>
              </w:rPr>
            </w:pPr>
            <w:hyperlink r:id="rId11" w:tooltip="Crustacea" w:history="1">
              <w:r w:rsidR="00374719" w:rsidRPr="009F5DAD">
                <w:rPr>
                  <w:rStyle w:val="a9"/>
                  <w:rFonts w:ascii="Times New Roman" w:hAnsi="Times New Roman" w:cs="Times New Roman"/>
                  <w:i/>
                  <w:iCs/>
                  <w:sz w:val="28"/>
                  <w:szCs w:val="28"/>
                  <w:shd w:val="clear" w:color="auto" w:fill="F8F9FA"/>
                </w:rPr>
                <w:t>Crustacea</w:t>
              </w:r>
            </w:hyperlink>
          </w:p>
        </w:tc>
        <w:tc>
          <w:tcPr>
            <w:tcW w:w="4140" w:type="dxa"/>
          </w:tcPr>
          <w:p w:rsidR="00374719" w:rsidRPr="009F5DAD" w:rsidRDefault="00374719" w:rsidP="00873802">
            <w:pPr>
              <w:jc w:val="both"/>
              <w:rPr>
                <w:rFonts w:ascii="Times New Roman" w:hAnsi="Times New Roman" w:cs="Times New Roman"/>
                <w:sz w:val="28"/>
                <w:szCs w:val="28"/>
                <w:lang w:val="az-Latn-AZ"/>
              </w:rPr>
            </w:pPr>
            <w:r w:rsidRPr="009F5DAD">
              <w:rPr>
                <w:rFonts w:ascii="Times New Roman" w:hAnsi="Times New Roman" w:cs="Times New Roman"/>
                <w:sz w:val="28"/>
                <w:szCs w:val="28"/>
              </w:rPr>
              <w:t>-</w:t>
            </w:r>
            <w:hyperlink r:id="rId12" w:tooltip="Cephalocarida" w:history="1">
              <w:r w:rsidRPr="009F5DAD">
                <w:rPr>
                  <w:rStyle w:val="a9"/>
                  <w:rFonts w:ascii="Times New Roman" w:hAnsi="Times New Roman" w:cs="Times New Roman"/>
                  <w:sz w:val="28"/>
                  <w:szCs w:val="28"/>
                  <w:shd w:val="clear" w:color="auto" w:fill="F8F9FA"/>
                </w:rPr>
                <w:t>Cephalocarida</w:t>
              </w:r>
            </w:hyperlink>
            <w:r w:rsidRPr="009F5DAD">
              <w:rPr>
                <w:rStyle w:val="a9"/>
                <w:rFonts w:ascii="Times New Roman" w:hAnsi="Times New Roman" w:cs="Times New Roman"/>
                <w:sz w:val="28"/>
                <w:szCs w:val="28"/>
                <w:shd w:val="clear" w:color="auto" w:fill="F8F9FA"/>
              </w:rPr>
              <w:t xml:space="preserve"> (</w:t>
            </w:r>
            <w:hyperlink r:id="rId13" w:tooltip="Sefalokaridlər" w:history="1">
              <w:r w:rsidRPr="009F5DAD">
                <w:rPr>
                  <w:rStyle w:val="a9"/>
                  <w:rFonts w:ascii="Times New Roman" w:hAnsi="Times New Roman" w:cs="Times New Roman"/>
                  <w:sz w:val="28"/>
                  <w:szCs w:val="28"/>
                </w:rPr>
                <w:t>sefalokaridlər</w:t>
              </w:r>
            </w:hyperlink>
            <w:r w:rsidRPr="009F5DAD">
              <w:rPr>
                <w:rFonts w:ascii="Times New Roman" w:hAnsi="Times New Roman" w:cs="Times New Roman"/>
                <w:sz w:val="28"/>
                <w:szCs w:val="28"/>
              </w:rPr>
              <w:t>)</w:t>
            </w:r>
            <w:r w:rsidRPr="009F5DAD">
              <w:rPr>
                <w:rFonts w:ascii="Times New Roman" w:hAnsi="Times New Roman" w:cs="Times New Roman"/>
                <w:sz w:val="28"/>
                <w:szCs w:val="28"/>
              </w:rPr>
              <w:br/>
              <w:t>-</w:t>
            </w:r>
            <w:hyperlink r:id="rId14" w:tooltip="Branchiopoda" w:history="1">
              <w:r w:rsidRPr="009F5DAD">
                <w:rPr>
                  <w:rStyle w:val="a9"/>
                  <w:rFonts w:ascii="Times New Roman" w:hAnsi="Times New Roman" w:cs="Times New Roman"/>
                  <w:sz w:val="28"/>
                  <w:szCs w:val="28"/>
                  <w:shd w:val="clear" w:color="auto" w:fill="F8F9FA"/>
                </w:rPr>
                <w:t>Branchiopoda</w:t>
              </w:r>
            </w:hyperlink>
            <w:r w:rsidRPr="009F5DAD">
              <w:rPr>
                <w:rStyle w:val="a9"/>
                <w:rFonts w:ascii="Times New Roman" w:hAnsi="Times New Roman" w:cs="Times New Roman"/>
                <w:sz w:val="28"/>
                <w:szCs w:val="28"/>
                <w:shd w:val="clear" w:color="auto" w:fill="F8F9FA"/>
              </w:rPr>
              <w:t xml:space="preserve"> (</w:t>
            </w:r>
            <w:hyperlink r:id="rId15" w:tooltip="Ayaqqəlsəməlilər" w:history="1">
              <w:r w:rsidRPr="009F5DAD">
                <w:rPr>
                  <w:rStyle w:val="a9"/>
                  <w:rFonts w:ascii="Times New Roman" w:hAnsi="Times New Roman" w:cs="Times New Roman"/>
                  <w:sz w:val="28"/>
                  <w:szCs w:val="28"/>
                </w:rPr>
                <w:t>ayaqqəlsəməlilər</w:t>
              </w:r>
            </w:hyperlink>
            <w:r w:rsidRPr="009F5DAD">
              <w:rPr>
                <w:rFonts w:ascii="Times New Roman" w:hAnsi="Times New Roman" w:cs="Times New Roman"/>
                <w:sz w:val="28"/>
                <w:szCs w:val="28"/>
              </w:rPr>
              <w:t>)</w:t>
            </w:r>
          </w:p>
          <w:p w:rsidR="00374719" w:rsidRPr="009F5DAD" w:rsidRDefault="00374719" w:rsidP="00873802">
            <w:pPr>
              <w:jc w:val="both"/>
              <w:rPr>
                <w:rFonts w:ascii="Times New Roman" w:hAnsi="Times New Roman" w:cs="Times New Roman"/>
                <w:sz w:val="28"/>
                <w:szCs w:val="28"/>
              </w:rPr>
            </w:pPr>
            <w:r w:rsidRPr="009F5DAD">
              <w:rPr>
                <w:rStyle w:val="a9"/>
                <w:rFonts w:ascii="Times New Roman" w:hAnsi="Times New Roman" w:cs="Times New Roman"/>
                <w:sz w:val="28"/>
                <w:szCs w:val="28"/>
                <w:shd w:val="clear" w:color="auto" w:fill="F8F9FA"/>
              </w:rPr>
              <w:t>-</w:t>
            </w:r>
            <w:hyperlink r:id="rId16" w:tooltip="class" w:history="1">
              <w:r w:rsidRPr="009F5DAD">
                <w:rPr>
                  <w:rStyle w:val="a9"/>
                  <w:rFonts w:ascii="Times New Roman" w:hAnsi="Times New Roman" w:cs="Times New Roman"/>
                  <w:sz w:val="28"/>
                  <w:szCs w:val="28"/>
                  <w:shd w:val="clear" w:color="auto" w:fill="F8F9FA"/>
                </w:rPr>
                <w:t>Hexanauplia</w:t>
              </w:r>
            </w:hyperlink>
            <w:r w:rsidRPr="009F5DAD">
              <w:rPr>
                <w:rStyle w:val="a9"/>
                <w:rFonts w:ascii="Times New Roman" w:hAnsi="Times New Roman" w:cs="Times New Roman"/>
                <w:sz w:val="28"/>
                <w:szCs w:val="28"/>
                <w:shd w:val="clear" w:color="auto" w:fill="F8F9FA"/>
              </w:rPr>
              <w:t>/</w:t>
            </w:r>
            <w:hyperlink r:id="rId17" w:tooltip="Copepoda" w:history="1">
              <w:r w:rsidRPr="009F5DAD">
                <w:rPr>
                  <w:rStyle w:val="a9"/>
                  <w:rFonts w:ascii="Times New Roman" w:hAnsi="Times New Roman" w:cs="Times New Roman"/>
                  <w:sz w:val="28"/>
                  <w:szCs w:val="28"/>
                  <w:shd w:val="clear" w:color="auto" w:fill="F8F9FA"/>
                </w:rPr>
                <w:t>Copepoda</w:t>
              </w:r>
            </w:hyperlink>
            <w:r w:rsidRPr="009F5DAD">
              <w:rPr>
                <w:rStyle w:val="a9"/>
                <w:rFonts w:ascii="Times New Roman" w:hAnsi="Times New Roman" w:cs="Times New Roman"/>
                <w:sz w:val="28"/>
                <w:szCs w:val="28"/>
                <w:shd w:val="clear" w:color="auto" w:fill="F8F9FA"/>
              </w:rPr>
              <w:t xml:space="preserve"> (kürəkayaqlı xərçənglər)</w:t>
            </w: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w:t>
            </w:r>
            <w:hyperlink r:id="rId18" w:tooltip="Malacostraca" w:history="1">
              <w:r w:rsidRPr="009F5DAD">
                <w:rPr>
                  <w:rStyle w:val="a9"/>
                  <w:rFonts w:ascii="Times New Roman" w:hAnsi="Times New Roman" w:cs="Times New Roman"/>
                  <w:sz w:val="28"/>
                  <w:szCs w:val="28"/>
                  <w:shd w:val="clear" w:color="auto" w:fill="F8F9FA"/>
                </w:rPr>
                <w:t>Malacostraca</w:t>
              </w:r>
            </w:hyperlink>
            <w:r w:rsidRPr="009F5DAD">
              <w:rPr>
                <w:rStyle w:val="a9"/>
                <w:rFonts w:ascii="Times New Roman" w:hAnsi="Times New Roman" w:cs="Times New Roman"/>
                <w:sz w:val="28"/>
                <w:szCs w:val="28"/>
                <w:shd w:val="clear" w:color="auto" w:fill="F8F9FA"/>
              </w:rPr>
              <w:t xml:space="preserve"> (</w:t>
            </w:r>
            <w:hyperlink r:id="rId19" w:tooltip="Ali xərçənglər" w:history="1">
              <w:r w:rsidRPr="009F5DAD">
                <w:rPr>
                  <w:rStyle w:val="a9"/>
                  <w:rFonts w:ascii="Times New Roman" w:hAnsi="Times New Roman" w:cs="Times New Roman"/>
                  <w:sz w:val="28"/>
                  <w:szCs w:val="28"/>
                </w:rPr>
                <w:t>ali xərçənglər</w:t>
              </w:r>
            </w:hyperlink>
            <w:r w:rsidRPr="009F5DAD">
              <w:rPr>
                <w:rFonts w:ascii="Times New Roman" w:hAnsi="Times New Roman" w:cs="Times New Roman"/>
                <w:sz w:val="28"/>
                <w:szCs w:val="28"/>
              </w:rPr>
              <w:t>)</w:t>
            </w:r>
          </w:p>
          <w:p w:rsidR="00374719" w:rsidRPr="009F5DAD" w:rsidRDefault="00374719" w:rsidP="00873802">
            <w:pPr>
              <w:jc w:val="both"/>
              <w:rPr>
                <w:rStyle w:val="a9"/>
                <w:rFonts w:ascii="Times New Roman" w:hAnsi="Times New Roman" w:cs="Times New Roman"/>
                <w:sz w:val="28"/>
                <w:szCs w:val="28"/>
              </w:rPr>
            </w:pPr>
            <w:r w:rsidRPr="009F5DAD">
              <w:rPr>
                <w:rFonts w:ascii="Times New Roman" w:hAnsi="Times New Roman" w:cs="Times New Roman"/>
                <w:sz w:val="28"/>
                <w:szCs w:val="28"/>
              </w:rPr>
              <w:t>-</w:t>
            </w:r>
            <w:hyperlink r:id="rId20" w:tooltip="Thecostraca" w:history="1">
              <w:r w:rsidRPr="009F5DAD">
                <w:rPr>
                  <w:rStyle w:val="a9"/>
                  <w:rFonts w:ascii="Times New Roman" w:hAnsi="Times New Roman" w:cs="Times New Roman"/>
                  <w:sz w:val="28"/>
                  <w:szCs w:val="28"/>
                  <w:shd w:val="clear" w:color="auto" w:fill="F8F9FA"/>
                </w:rPr>
                <w:t>Thecostraca</w:t>
              </w:r>
            </w:hyperlink>
          </w:p>
          <w:p w:rsidR="00374719" w:rsidRPr="009F5DAD" w:rsidRDefault="00374719" w:rsidP="00873802">
            <w:pPr>
              <w:jc w:val="both"/>
              <w:rPr>
                <w:rFonts w:ascii="Times New Roman" w:hAnsi="Times New Roman" w:cs="Times New Roman"/>
                <w:sz w:val="28"/>
                <w:szCs w:val="28"/>
                <w:shd w:val="clear" w:color="auto" w:fill="FFFFFF"/>
              </w:rPr>
            </w:pPr>
            <w:r w:rsidRPr="009F5DAD">
              <w:rPr>
                <w:rFonts w:ascii="Times New Roman" w:hAnsi="Times New Roman" w:cs="Times New Roman"/>
                <w:sz w:val="28"/>
                <w:szCs w:val="28"/>
              </w:rPr>
              <w:t>-</w:t>
            </w:r>
            <w:hyperlink r:id="rId21" w:tooltip="class" w:history="1">
              <w:r w:rsidRPr="009F5DAD">
                <w:rPr>
                  <w:rStyle w:val="af2"/>
                  <w:rFonts w:ascii="Times New Roman" w:hAnsi="Times New Roman" w:cs="Times New Roman"/>
                  <w:b w:val="0"/>
                  <w:bCs w:val="0"/>
                  <w:sz w:val="28"/>
                  <w:szCs w:val="28"/>
                  <w:shd w:val="clear" w:color="auto" w:fill="FFFFFF"/>
                </w:rPr>
                <w:t>Ichthyostraca</w:t>
              </w:r>
            </w:hyperlink>
            <w:r w:rsidRPr="009F5DAD">
              <w:rPr>
                <w:rFonts w:ascii="Times New Roman" w:hAnsi="Times New Roman" w:cs="Times New Roman"/>
                <w:sz w:val="28"/>
                <w:szCs w:val="28"/>
                <w:shd w:val="clear" w:color="auto" w:fill="FFFFFF"/>
              </w:rPr>
              <w:t> sinfi:</w:t>
            </w:r>
          </w:p>
          <w:p w:rsidR="00374719" w:rsidRPr="009F5DAD" w:rsidRDefault="00873802" w:rsidP="00873802">
            <w:pPr>
              <w:pStyle w:val="a7"/>
              <w:numPr>
                <w:ilvl w:val="0"/>
                <w:numId w:val="21"/>
              </w:numPr>
              <w:ind w:left="0" w:firstLine="0"/>
              <w:jc w:val="both"/>
              <w:rPr>
                <w:rStyle w:val="a9"/>
                <w:rFonts w:ascii="Times New Roman" w:hAnsi="Times New Roman" w:cs="Times New Roman"/>
                <w:sz w:val="28"/>
                <w:szCs w:val="28"/>
              </w:rPr>
            </w:pPr>
            <w:hyperlink r:id="rId22" w:tooltip="Pentastomida" w:history="1">
              <w:r w:rsidR="00374719" w:rsidRPr="009F5DAD">
                <w:rPr>
                  <w:rStyle w:val="a9"/>
                  <w:rFonts w:ascii="Times New Roman" w:hAnsi="Times New Roman" w:cs="Times New Roman"/>
                  <w:sz w:val="28"/>
                  <w:szCs w:val="28"/>
                  <w:shd w:val="clear" w:color="auto" w:fill="F8F9FA"/>
                </w:rPr>
                <w:t>Pentastomida</w:t>
              </w:r>
            </w:hyperlink>
            <w:r w:rsidR="00374719" w:rsidRPr="009F5DAD">
              <w:rPr>
                <w:rStyle w:val="a9"/>
                <w:rFonts w:ascii="Times New Roman" w:hAnsi="Times New Roman" w:cs="Times New Roman"/>
                <w:sz w:val="28"/>
                <w:szCs w:val="28"/>
                <w:shd w:val="clear" w:color="auto" w:fill="F8F9FA"/>
                <w:lang w:val="az-Latn-AZ"/>
              </w:rPr>
              <w:t xml:space="preserve"> </w:t>
            </w:r>
            <w:r w:rsidR="00374719" w:rsidRPr="009F5DAD">
              <w:rPr>
                <w:rStyle w:val="a9"/>
                <w:rFonts w:ascii="Times New Roman" w:hAnsi="Times New Roman" w:cs="Times New Roman"/>
                <w:sz w:val="28"/>
                <w:szCs w:val="28"/>
                <w:shd w:val="clear" w:color="auto" w:fill="F8F9FA"/>
              </w:rPr>
              <w:t>(beşbığcıqlar)</w:t>
            </w:r>
          </w:p>
          <w:p w:rsidR="00374719" w:rsidRPr="009F5DAD" w:rsidRDefault="00873802" w:rsidP="00873802">
            <w:pPr>
              <w:pStyle w:val="a7"/>
              <w:numPr>
                <w:ilvl w:val="0"/>
                <w:numId w:val="21"/>
              </w:numPr>
              <w:ind w:left="0" w:firstLine="0"/>
              <w:jc w:val="both"/>
              <w:rPr>
                <w:rFonts w:ascii="Times New Roman" w:hAnsi="Times New Roman" w:cs="Times New Roman"/>
                <w:sz w:val="28"/>
                <w:szCs w:val="28"/>
              </w:rPr>
            </w:pPr>
            <w:hyperlink r:id="rId23" w:tooltip="Branchiura" w:history="1">
              <w:r w:rsidR="00374719" w:rsidRPr="009F5DAD">
                <w:rPr>
                  <w:rStyle w:val="a9"/>
                  <w:rFonts w:ascii="Times New Roman" w:hAnsi="Times New Roman" w:cs="Times New Roman"/>
                  <w:sz w:val="28"/>
                  <w:szCs w:val="28"/>
                  <w:shd w:val="clear" w:color="auto" w:fill="F8F9FA"/>
                </w:rPr>
                <w:t>Branchiura</w:t>
              </w:r>
            </w:hyperlink>
            <w:r w:rsidR="00374719" w:rsidRPr="009F5DAD">
              <w:rPr>
                <w:rStyle w:val="a9"/>
                <w:rFonts w:ascii="Times New Roman" w:hAnsi="Times New Roman" w:cs="Times New Roman"/>
                <w:sz w:val="28"/>
                <w:szCs w:val="28"/>
                <w:shd w:val="clear" w:color="auto" w:fill="F8F9FA"/>
              </w:rPr>
              <w:t xml:space="preserve"> (</w:t>
            </w:r>
            <w:hyperlink r:id="rId24" w:tooltip="Çəkiyeyənlər" w:history="1">
              <w:r w:rsidR="00374719" w:rsidRPr="009F5DAD">
                <w:rPr>
                  <w:rStyle w:val="a9"/>
                  <w:rFonts w:ascii="Times New Roman" w:hAnsi="Times New Roman" w:cs="Times New Roman"/>
                  <w:sz w:val="28"/>
                  <w:szCs w:val="28"/>
                  <w:shd w:val="clear" w:color="auto" w:fill="F8F9FA"/>
                </w:rPr>
                <w:t>çəkiyeyənlər</w:t>
              </w:r>
            </w:hyperlink>
            <w:r w:rsidR="00374719" w:rsidRPr="009F5DAD">
              <w:rPr>
                <w:rStyle w:val="a9"/>
                <w:rFonts w:ascii="Times New Roman" w:hAnsi="Times New Roman" w:cs="Times New Roman"/>
                <w:sz w:val="28"/>
                <w:szCs w:val="28"/>
                <w:shd w:val="clear" w:color="auto" w:fill="F8F9FA"/>
              </w:rPr>
              <w:t>)</w:t>
            </w:r>
          </w:p>
          <w:p w:rsidR="00374719" w:rsidRPr="009F5DAD" w:rsidRDefault="00374719" w:rsidP="00873802">
            <w:pPr>
              <w:jc w:val="both"/>
              <w:rPr>
                <w:rStyle w:val="a9"/>
                <w:rFonts w:ascii="Times New Roman" w:hAnsi="Times New Roman" w:cs="Times New Roman"/>
                <w:sz w:val="28"/>
                <w:szCs w:val="28"/>
              </w:rPr>
            </w:pPr>
            <w:r w:rsidRPr="009F5DAD">
              <w:t xml:space="preserve">- </w:t>
            </w:r>
            <w:hyperlink r:id="rId25" w:tooltip="Ostracoda" w:history="1">
              <w:r w:rsidRPr="009F5DAD">
                <w:rPr>
                  <w:rStyle w:val="a9"/>
                  <w:rFonts w:ascii="Times New Roman" w:hAnsi="Times New Roman" w:cs="Times New Roman"/>
                  <w:sz w:val="28"/>
                  <w:szCs w:val="28"/>
                  <w:shd w:val="clear" w:color="auto" w:fill="F8F9FA"/>
                </w:rPr>
                <w:t>Ostracoda</w:t>
              </w:r>
            </w:hyperlink>
            <w:r w:rsidRPr="009F5DAD">
              <w:rPr>
                <w:rStyle w:val="a9"/>
                <w:rFonts w:ascii="Times New Roman" w:hAnsi="Times New Roman" w:cs="Times New Roman"/>
                <w:sz w:val="28"/>
                <w:szCs w:val="28"/>
                <w:shd w:val="clear" w:color="auto" w:fill="F8F9FA"/>
              </w:rPr>
              <w:t xml:space="preserve"> (</w:t>
            </w:r>
            <w:r w:rsidRPr="009F5DAD">
              <w:rPr>
                <w:rStyle w:val="a9"/>
                <w:rFonts w:ascii="Times New Roman" w:hAnsi="Times New Roman" w:cs="Times New Roman"/>
                <w:sz w:val="28"/>
                <w:szCs w:val="28"/>
                <w:shd w:val="clear" w:color="auto" w:fill="F8F9FA"/>
                <w:lang w:val="az-Latn-AZ"/>
              </w:rPr>
              <w:t>ç</w:t>
            </w:r>
            <w:r w:rsidRPr="009F5DAD">
              <w:rPr>
                <w:rStyle w:val="a9"/>
                <w:rFonts w:ascii="Times New Roman" w:hAnsi="Times New Roman" w:cs="Times New Roman"/>
                <w:sz w:val="28"/>
                <w:szCs w:val="28"/>
                <w:shd w:val="clear" w:color="auto" w:fill="F8F9FA"/>
              </w:rPr>
              <w:t>anaqlı xərçənglər, krevetlər)</w:t>
            </w:r>
            <w:r w:rsidRPr="009F5DAD">
              <w:rPr>
                <w:rFonts w:ascii="Times New Roman" w:hAnsi="Times New Roman" w:cs="Times New Roman"/>
                <w:sz w:val="28"/>
                <w:szCs w:val="28"/>
              </w:rPr>
              <w:br/>
            </w:r>
            <w:r w:rsidRPr="009F5DAD">
              <w:rPr>
                <w:lang w:val="az-Latn-AZ"/>
              </w:rPr>
              <w:t>-</w:t>
            </w:r>
            <w:hyperlink r:id="rId26" w:tooltip="Mystacocarida" w:history="1">
              <w:r w:rsidRPr="009F5DAD">
                <w:rPr>
                  <w:rStyle w:val="a9"/>
                  <w:rFonts w:ascii="Times New Roman" w:hAnsi="Times New Roman" w:cs="Times New Roman"/>
                  <w:sz w:val="28"/>
                  <w:szCs w:val="28"/>
                  <w:shd w:val="clear" w:color="auto" w:fill="F8F9FA"/>
                </w:rPr>
                <w:t>Mystacocarida</w:t>
              </w:r>
            </w:hyperlink>
            <w:r w:rsidRPr="009F5DAD">
              <w:rPr>
                <w:rStyle w:val="a9"/>
                <w:rFonts w:ascii="Times New Roman" w:hAnsi="Times New Roman" w:cs="Times New Roman"/>
                <w:sz w:val="28"/>
                <w:szCs w:val="28"/>
                <w:shd w:val="clear" w:color="auto" w:fill="F8F9FA"/>
                <w:lang w:val="az-Latn-AZ"/>
              </w:rPr>
              <w:t xml:space="preserve"> </w:t>
            </w:r>
            <w:r w:rsidRPr="009F5DAD">
              <w:rPr>
                <w:rStyle w:val="a9"/>
                <w:rFonts w:ascii="Times New Roman" w:hAnsi="Times New Roman" w:cs="Times New Roman"/>
                <w:sz w:val="28"/>
                <w:szCs w:val="28"/>
                <w:shd w:val="clear" w:color="auto" w:fill="F8F9FA"/>
              </w:rPr>
              <w:t>(</w:t>
            </w:r>
            <w:r w:rsidRPr="009F5DAD">
              <w:rPr>
                <w:rFonts w:ascii="Times New Roman" w:hAnsi="Times New Roman" w:cs="Times New Roman"/>
                <w:sz w:val="28"/>
                <w:szCs w:val="28"/>
              </w:rPr>
              <w:t>mistakokaridalar)</w:t>
            </w:r>
            <w:r w:rsidRPr="009F5DAD">
              <w:rPr>
                <w:rFonts w:ascii="Times New Roman" w:hAnsi="Times New Roman" w:cs="Times New Roman"/>
                <w:sz w:val="28"/>
                <w:szCs w:val="28"/>
              </w:rPr>
              <w:br/>
            </w:r>
            <w:r w:rsidRPr="009F5DAD">
              <w:rPr>
                <w:lang w:val="az-Latn-AZ"/>
              </w:rPr>
              <w:t>-</w:t>
            </w:r>
            <w:hyperlink r:id="rId27" w:tooltip="Remipedia" w:history="1">
              <w:r w:rsidRPr="009F5DAD">
                <w:rPr>
                  <w:rStyle w:val="a9"/>
                  <w:rFonts w:ascii="Times New Roman" w:hAnsi="Times New Roman" w:cs="Times New Roman"/>
                  <w:sz w:val="28"/>
                  <w:szCs w:val="28"/>
                  <w:shd w:val="clear" w:color="auto" w:fill="F8F9FA"/>
                </w:rPr>
                <w:t>Remipedia</w:t>
              </w:r>
            </w:hyperlink>
            <w:r w:rsidRPr="009F5DAD">
              <w:rPr>
                <w:rStyle w:val="a9"/>
                <w:rFonts w:ascii="Times New Roman" w:hAnsi="Times New Roman" w:cs="Times New Roman"/>
                <w:sz w:val="28"/>
                <w:szCs w:val="28"/>
                <w:shd w:val="clear" w:color="auto" w:fill="F8F9FA"/>
              </w:rPr>
              <w:t xml:space="preserve"> (</w:t>
            </w:r>
            <w:hyperlink r:id="rId28" w:tooltip="Daraqayaqlılar" w:history="1">
              <w:r w:rsidRPr="009F5DAD">
                <w:rPr>
                  <w:rFonts w:ascii="Times New Roman" w:hAnsi="Times New Roman" w:cs="Times New Roman"/>
                  <w:sz w:val="28"/>
                  <w:szCs w:val="28"/>
                </w:rPr>
                <w:t>d</w:t>
              </w:r>
              <w:r w:rsidRPr="009F5DAD">
                <w:rPr>
                  <w:rStyle w:val="a9"/>
                  <w:rFonts w:ascii="Times New Roman" w:hAnsi="Times New Roman" w:cs="Times New Roman"/>
                  <w:sz w:val="28"/>
                  <w:szCs w:val="28"/>
                </w:rPr>
                <w:t>araqayaqlılar</w:t>
              </w:r>
            </w:hyperlink>
            <w:r w:rsidRPr="009F5DAD">
              <w:rPr>
                <w:rFonts w:ascii="Times New Roman" w:hAnsi="Times New Roman" w:cs="Times New Roman"/>
                <w:sz w:val="28"/>
                <w:szCs w:val="28"/>
              </w:rPr>
              <w:t>)</w:t>
            </w:r>
          </w:p>
          <w:p w:rsidR="00374719" w:rsidRPr="009F5DAD" w:rsidRDefault="00374719" w:rsidP="00873802">
            <w:pPr>
              <w:shd w:val="clear" w:color="auto" w:fill="FFFFFF"/>
              <w:jc w:val="both"/>
              <w:rPr>
                <w:rFonts w:ascii="Times New Roman" w:hAnsi="Times New Roman" w:cs="Times New Roman"/>
                <w:sz w:val="28"/>
                <w:szCs w:val="28"/>
              </w:rPr>
            </w:pPr>
          </w:p>
        </w:tc>
        <w:tc>
          <w:tcPr>
            <w:tcW w:w="3601" w:type="dxa"/>
          </w:tcPr>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lang w:val="az-Latn-AZ"/>
              </w:rPr>
              <w:t>i</w:t>
            </w:r>
            <w:r w:rsidRPr="009F5DAD">
              <w:rPr>
                <w:rFonts w:ascii="Times New Roman" w:hAnsi="Times New Roman" w:cs="Times New Roman"/>
                <w:sz w:val="28"/>
                <w:szCs w:val="28"/>
              </w:rPr>
              <w:t>lbizlər,</w:t>
            </w:r>
            <w:r w:rsidRPr="009F5DAD">
              <w:rPr>
                <w:rFonts w:ascii="Times New Roman" w:hAnsi="Times New Roman" w:cs="Times New Roman"/>
                <w:sz w:val="28"/>
                <w:szCs w:val="28"/>
                <w:lang w:val="az-Latn-AZ"/>
              </w:rPr>
              <w:t xml:space="preserve"> </w:t>
            </w:r>
            <w:r w:rsidRPr="009F5DAD">
              <w:rPr>
                <w:rFonts w:ascii="Times New Roman" w:hAnsi="Times New Roman" w:cs="Times New Roman"/>
                <w:sz w:val="28"/>
                <w:szCs w:val="28"/>
              </w:rPr>
              <w:t>sikloplar, xərçənglər,</w:t>
            </w:r>
            <w:r w:rsidRPr="009F5DAD">
              <w:rPr>
                <w:rFonts w:ascii="Times New Roman" w:hAnsi="Times New Roman" w:cs="Times New Roman"/>
                <w:sz w:val="28"/>
                <w:szCs w:val="28"/>
                <w:lang w:val="az-Latn-AZ"/>
              </w:rPr>
              <w:t xml:space="preserve"> k</w:t>
            </w:r>
            <w:r w:rsidRPr="009F5DAD">
              <w:rPr>
                <w:rFonts w:ascii="Times New Roman" w:hAnsi="Times New Roman" w:cs="Times New Roman"/>
                <w:sz w:val="28"/>
                <w:szCs w:val="28"/>
              </w:rPr>
              <w:t>revetlər, krablar və s.</w:t>
            </w:r>
          </w:p>
        </w:tc>
      </w:tr>
      <w:tr w:rsidR="00374719" w:rsidRPr="009F5DAD" w:rsidTr="009544D5">
        <w:trPr>
          <w:trHeight w:val="420"/>
        </w:trPr>
        <w:tc>
          <w:tcPr>
            <w:tcW w:w="2178" w:type="dxa"/>
          </w:tcPr>
          <w:p w:rsidR="00374719" w:rsidRPr="009F5DAD" w:rsidRDefault="00873802" w:rsidP="00873802">
            <w:pPr>
              <w:jc w:val="both"/>
              <w:rPr>
                <w:rFonts w:ascii="Times New Roman" w:hAnsi="Times New Roman" w:cs="Times New Roman"/>
                <w:i/>
                <w:iCs/>
                <w:sz w:val="28"/>
                <w:szCs w:val="28"/>
              </w:rPr>
            </w:pPr>
            <w:hyperlink r:id="rId29" w:history="1">
              <w:r w:rsidR="00374719" w:rsidRPr="009F5DAD">
                <w:rPr>
                  <w:rStyle w:val="a9"/>
                  <w:rFonts w:ascii="Times New Roman" w:hAnsi="Times New Roman" w:cs="Times New Roman"/>
                  <w:i/>
                  <w:iCs/>
                  <w:sz w:val="28"/>
                  <w:szCs w:val="28"/>
                  <w:shd w:val="clear" w:color="auto" w:fill="F8F9FA"/>
                </w:rPr>
                <w:t>Chelicerata</w:t>
              </w:r>
            </w:hyperlink>
          </w:p>
        </w:tc>
        <w:tc>
          <w:tcPr>
            <w:tcW w:w="4140" w:type="dxa"/>
          </w:tcPr>
          <w:p w:rsidR="00374719" w:rsidRPr="009F5DAD" w:rsidRDefault="00873802" w:rsidP="00873802">
            <w:pPr>
              <w:jc w:val="both"/>
              <w:rPr>
                <w:rFonts w:ascii="Times New Roman" w:hAnsi="Times New Roman" w:cs="Times New Roman"/>
                <w:sz w:val="28"/>
                <w:szCs w:val="28"/>
              </w:rPr>
            </w:pPr>
            <w:hyperlink r:id="rId30" w:tooltip="Pycnogonida" w:history="1">
              <w:r w:rsidR="00374719" w:rsidRPr="009F5DAD">
                <w:rPr>
                  <w:rStyle w:val="a9"/>
                  <w:rFonts w:ascii="Times New Roman" w:hAnsi="Times New Roman" w:cs="Times New Roman"/>
                  <w:sz w:val="28"/>
                  <w:szCs w:val="28"/>
                  <w:shd w:val="clear" w:color="auto" w:fill="F8F9FA"/>
                </w:rPr>
                <w:t>Pycnogonida</w:t>
              </w:r>
            </w:hyperlink>
            <w:r w:rsidR="00374719" w:rsidRPr="009F5DAD">
              <w:rPr>
                <w:rFonts w:ascii="Times New Roman" w:hAnsi="Times New Roman" w:cs="Times New Roman"/>
                <w:sz w:val="28"/>
                <w:szCs w:val="28"/>
              </w:rPr>
              <w:br/>
            </w:r>
            <w:hyperlink r:id="rId31" w:tooltip="Xiphosura" w:history="1">
              <w:r w:rsidR="00374719" w:rsidRPr="009F5DAD">
                <w:rPr>
                  <w:rStyle w:val="a9"/>
                  <w:rFonts w:ascii="Times New Roman" w:hAnsi="Times New Roman" w:cs="Times New Roman"/>
                  <w:sz w:val="28"/>
                  <w:szCs w:val="28"/>
                  <w:shd w:val="clear" w:color="auto" w:fill="F8F9FA"/>
                </w:rPr>
                <w:t>Xiphosura</w:t>
              </w:r>
            </w:hyperlink>
            <w:r w:rsidR="00374719" w:rsidRPr="009F5DAD">
              <w:rPr>
                <w:rFonts w:ascii="Times New Roman" w:hAnsi="Times New Roman" w:cs="Times New Roman"/>
                <w:sz w:val="28"/>
                <w:szCs w:val="28"/>
              </w:rPr>
              <w:br/>
            </w:r>
            <w:hyperlink r:id="rId32" w:tooltip="Arachnida" w:history="1">
              <w:r w:rsidR="00374719" w:rsidRPr="009F5DAD">
                <w:rPr>
                  <w:rStyle w:val="a9"/>
                  <w:rFonts w:ascii="Times New Roman" w:hAnsi="Times New Roman" w:cs="Times New Roman"/>
                  <w:sz w:val="28"/>
                  <w:szCs w:val="28"/>
                  <w:shd w:val="clear" w:color="auto" w:fill="F8F9FA"/>
                </w:rPr>
                <w:t>Arachnida</w:t>
              </w:r>
            </w:hyperlink>
          </w:p>
        </w:tc>
        <w:tc>
          <w:tcPr>
            <w:tcW w:w="3601" w:type="dxa"/>
          </w:tcPr>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dəniz hörümçəkləri</w:t>
            </w: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yengəclər</w:t>
            </w: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 xml:space="preserve">hörümçəklər, </w:t>
            </w: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 xml:space="preserve">əqrəblər, gənələr </w:t>
            </w:r>
          </w:p>
        </w:tc>
      </w:tr>
      <w:tr w:rsidR="00374719" w:rsidRPr="009F5DAD" w:rsidTr="009544D5">
        <w:trPr>
          <w:trHeight w:val="405"/>
        </w:trPr>
        <w:tc>
          <w:tcPr>
            <w:tcW w:w="2178" w:type="dxa"/>
          </w:tcPr>
          <w:p w:rsidR="00374719" w:rsidRPr="009F5DAD" w:rsidRDefault="00873802" w:rsidP="00873802">
            <w:pPr>
              <w:jc w:val="both"/>
              <w:rPr>
                <w:rFonts w:ascii="Times New Roman" w:hAnsi="Times New Roman" w:cs="Times New Roman"/>
                <w:i/>
                <w:iCs/>
                <w:sz w:val="28"/>
                <w:szCs w:val="28"/>
              </w:rPr>
            </w:pPr>
            <w:hyperlink r:id="rId33" w:tooltip="Myriapoda" w:history="1">
              <w:r w:rsidR="00374719" w:rsidRPr="009F5DAD">
                <w:rPr>
                  <w:rStyle w:val="a9"/>
                  <w:rFonts w:ascii="Times New Roman" w:hAnsi="Times New Roman" w:cs="Times New Roman"/>
                  <w:i/>
                  <w:iCs/>
                  <w:sz w:val="28"/>
                  <w:szCs w:val="28"/>
                  <w:shd w:val="clear" w:color="auto" w:fill="F8F9FA"/>
                </w:rPr>
                <w:t>Myriapoda</w:t>
              </w:r>
            </w:hyperlink>
          </w:p>
        </w:tc>
        <w:tc>
          <w:tcPr>
            <w:tcW w:w="4140" w:type="dxa"/>
          </w:tcPr>
          <w:p w:rsidR="00374719" w:rsidRPr="009F5DAD" w:rsidRDefault="00873802" w:rsidP="00873802">
            <w:pPr>
              <w:jc w:val="both"/>
              <w:rPr>
                <w:rFonts w:ascii="Times New Roman" w:hAnsi="Times New Roman" w:cs="Times New Roman"/>
                <w:sz w:val="28"/>
                <w:szCs w:val="28"/>
              </w:rPr>
            </w:pPr>
            <w:hyperlink r:id="rId34" w:tooltip="Symphyla" w:history="1">
              <w:r w:rsidR="00374719" w:rsidRPr="009F5DAD">
                <w:rPr>
                  <w:rStyle w:val="a9"/>
                  <w:rFonts w:ascii="Times New Roman" w:hAnsi="Times New Roman" w:cs="Times New Roman"/>
                  <w:sz w:val="28"/>
                  <w:szCs w:val="28"/>
                  <w:shd w:val="clear" w:color="auto" w:fill="F8F9FA"/>
                </w:rPr>
                <w:t>Symphyla</w:t>
              </w:r>
            </w:hyperlink>
            <w:r w:rsidR="00374719" w:rsidRPr="009F5DAD">
              <w:rPr>
                <w:rFonts w:ascii="Times New Roman" w:hAnsi="Times New Roman" w:cs="Times New Roman"/>
                <w:sz w:val="28"/>
                <w:szCs w:val="28"/>
              </w:rPr>
              <w:br/>
            </w:r>
            <w:hyperlink r:id="rId35" w:tooltip="Pauropoda" w:history="1">
              <w:r w:rsidR="00374719" w:rsidRPr="009F5DAD">
                <w:rPr>
                  <w:rStyle w:val="a9"/>
                  <w:rFonts w:ascii="Times New Roman" w:hAnsi="Times New Roman" w:cs="Times New Roman"/>
                  <w:sz w:val="28"/>
                  <w:szCs w:val="28"/>
                  <w:shd w:val="clear" w:color="auto" w:fill="F8F9FA"/>
                </w:rPr>
                <w:t>Pauropoda</w:t>
              </w:r>
            </w:hyperlink>
            <w:r w:rsidR="00374719" w:rsidRPr="009F5DAD">
              <w:rPr>
                <w:rFonts w:ascii="Times New Roman" w:hAnsi="Times New Roman" w:cs="Times New Roman"/>
                <w:sz w:val="28"/>
                <w:szCs w:val="28"/>
              </w:rPr>
              <w:br/>
            </w:r>
            <w:hyperlink r:id="rId36" w:tooltip="Diplopoda" w:history="1">
              <w:r w:rsidR="00374719" w:rsidRPr="009F5DAD">
                <w:rPr>
                  <w:rStyle w:val="a9"/>
                  <w:rFonts w:ascii="Times New Roman" w:hAnsi="Times New Roman" w:cs="Times New Roman"/>
                  <w:sz w:val="28"/>
                  <w:szCs w:val="28"/>
                  <w:shd w:val="clear" w:color="auto" w:fill="F8F9FA"/>
                </w:rPr>
                <w:t>Diplopoda</w:t>
              </w:r>
            </w:hyperlink>
            <w:r w:rsidR="00374719" w:rsidRPr="009F5DAD">
              <w:rPr>
                <w:rFonts w:ascii="Times New Roman" w:hAnsi="Times New Roman" w:cs="Times New Roman"/>
                <w:sz w:val="28"/>
                <w:szCs w:val="28"/>
              </w:rPr>
              <w:br/>
            </w:r>
            <w:hyperlink r:id="rId37" w:tooltip="Chilopoda" w:history="1">
              <w:r w:rsidR="00374719" w:rsidRPr="009F5DAD">
                <w:rPr>
                  <w:rStyle w:val="a9"/>
                  <w:rFonts w:ascii="Times New Roman" w:hAnsi="Times New Roman" w:cs="Times New Roman"/>
                  <w:sz w:val="28"/>
                  <w:szCs w:val="28"/>
                  <w:shd w:val="clear" w:color="auto" w:fill="F8F9FA"/>
                </w:rPr>
                <w:t>Chilopoda</w:t>
              </w:r>
            </w:hyperlink>
          </w:p>
        </w:tc>
        <w:tc>
          <w:tcPr>
            <w:tcW w:w="3601" w:type="dxa"/>
          </w:tcPr>
          <w:p w:rsidR="00374719" w:rsidRPr="009F5DAD" w:rsidRDefault="00374719" w:rsidP="00873802">
            <w:pPr>
              <w:jc w:val="both"/>
              <w:rPr>
                <w:rFonts w:ascii="Times New Roman" w:hAnsi="Times New Roman" w:cs="Times New Roman"/>
                <w:sz w:val="28"/>
                <w:szCs w:val="28"/>
              </w:rPr>
            </w:pP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qırxayaqlılar</w:t>
            </w:r>
          </w:p>
        </w:tc>
      </w:tr>
      <w:tr w:rsidR="00374719" w:rsidRPr="009F5DAD" w:rsidTr="009544D5">
        <w:trPr>
          <w:trHeight w:val="405"/>
        </w:trPr>
        <w:tc>
          <w:tcPr>
            <w:tcW w:w="2178" w:type="dxa"/>
          </w:tcPr>
          <w:p w:rsidR="00374719" w:rsidRPr="009F5DAD" w:rsidRDefault="00873802" w:rsidP="00873802">
            <w:pPr>
              <w:jc w:val="both"/>
              <w:rPr>
                <w:rFonts w:ascii="Times New Roman" w:hAnsi="Times New Roman" w:cs="Times New Roman"/>
                <w:i/>
                <w:iCs/>
                <w:sz w:val="28"/>
                <w:szCs w:val="28"/>
              </w:rPr>
            </w:pPr>
            <w:hyperlink r:id="rId38" w:history="1">
              <w:r w:rsidR="00374719" w:rsidRPr="009F5DAD">
                <w:rPr>
                  <w:rStyle w:val="a9"/>
                  <w:rFonts w:ascii="Times New Roman" w:hAnsi="Times New Roman" w:cs="Times New Roman"/>
                  <w:i/>
                  <w:iCs/>
                  <w:sz w:val="28"/>
                  <w:szCs w:val="28"/>
                  <w:shd w:val="clear" w:color="auto" w:fill="F8F9FA"/>
                </w:rPr>
                <w:t>Hexapoda</w:t>
              </w:r>
            </w:hyperlink>
          </w:p>
        </w:tc>
        <w:tc>
          <w:tcPr>
            <w:tcW w:w="4140" w:type="dxa"/>
          </w:tcPr>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Collembola</w:t>
            </w: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Protura</w:t>
            </w:r>
          </w:p>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Diplura</w:t>
            </w:r>
          </w:p>
          <w:p w:rsidR="00374719" w:rsidRPr="009F5DAD" w:rsidRDefault="00873802" w:rsidP="00873802">
            <w:pPr>
              <w:jc w:val="both"/>
              <w:rPr>
                <w:rFonts w:ascii="Times New Roman" w:hAnsi="Times New Roman" w:cs="Times New Roman"/>
                <w:sz w:val="28"/>
                <w:szCs w:val="28"/>
              </w:rPr>
            </w:pPr>
            <w:hyperlink r:id="rId39" w:tooltip="Insecta" w:history="1">
              <w:r w:rsidR="00374719" w:rsidRPr="009F5DAD">
                <w:rPr>
                  <w:rStyle w:val="a9"/>
                  <w:rFonts w:ascii="Times New Roman" w:hAnsi="Times New Roman" w:cs="Times New Roman"/>
                  <w:sz w:val="28"/>
                  <w:szCs w:val="28"/>
                  <w:shd w:val="clear" w:color="auto" w:fill="F8F9FA"/>
                </w:rPr>
                <w:t>Insecta</w:t>
              </w:r>
            </w:hyperlink>
            <w:r w:rsidR="00374719" w:rsidRPr="009F5DAD">
              <w:rPr>
                <w:rFonts w:ascii="Times New Roman" w:hAnsi="Times New Roman" w:cs="Times New Roman"/>
                <w:sz w:val="28"/>
                <w:szCs w:val="28"/>
              </w:rPr>
              <w:br/>
            </w:r>
            <w:hyperlink r:id="rId40" w:tooltip="Entognatha" w:history="1">
              <w:r w:rsidR="00374719" w:rsidRPr="009F5DAD">
                <w:rPr>
                  <w:rStyle w:val="a9"/>
                  <w:rFonts w:ascii="Times New Roman" w:hAnsi="Times New Roman" w:cs="Times New Roman"/>
                  <w:sz w:val="28"/>
                  <w:szCs w:val="28"/>
                  <w:shd w:val="clear" w:color="auto" w:fill="F8F9FA"/>
                </w:rPr>
                <w:t>Entognatha</w:t>
              </w:r>
            </w:hyperlink>
          </w:p>
        </w:tc>
        <w:tc>
          <w:tcPr>
            <w:tcW w:w="3601" w:type="dxa"/>
          </w:tcPr>
          <w:p w:rsidR="00374719" w:rsidRPr="009F5DAD" w:rsidRDefault="00374719" w:rsidP="00873802">
            <w:pPr>
              <w:jc w:val="both"/>
              <w:rPr>
                <w:rFonts w:ascii="Times New Roman" w:hAnsi="Times New Roman" w:cs="Times New Roman"/>
                <w:sz w:val="28"/>
                <w:szCs w:val="28"/>
              </w:rPr>
            </w:pPr>
            <w:r w:rsidRPr="009F5DAD">
              <w:rPr>
                <w:rFonts w:ascii="Times New Roman" w:hAnsi="Times New Roman" w:cs="Times New Roman"/>
                <w:sz w:val="28"/>
                <w:szCs w:val="28"/>
              </w:rPr>
              <w:t>həşəratlar</w:t>
            </w:r>
          </w:p>
        </w:tc>
      </w:tr>
    </w:tbl>
    <w:p w:rsidR="00374719" w:rsidRPr="002D66E3" w:rsidRDefault="00374719" w:rsidP="00873802">
      <w:pPr>
        <w:spacing w:after="0" w:line="240" w:lineRule="auto"/>
        <w:jc w:val="both"/>
        <w:rPr>
          <w:rFonts w:ascii="Times New Roman" w:hAnsi="Times New Roman" w:cs="Times New Roman"/>
          <w:sz w:val="28"/>
          <w:szCs w:val="28"/>
          <w:lang w:val="az-Latn-AZ"/>
        </w:rPr>
      </w:pPr>
    </w:p>
    <w:p w:rsidR="00374719" w:rsidRPr="002D66E3" w:rsidRDefault="00374719" w:rsidP="00873802">
      <w:p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Tibbi p</w:t>
      </w:r>
      <w:r w:rsidRPr="002D66E3">
        <w:rPr>
          <w:rFonts w:ascii="Times New Roman" w:hAnsi="Times New Roman" w:cs="Times New Roman"/>
          <w:b/>
          <w:bCs/>
          <w:sz w:val="28"/>
          <w:szCs w:val="28"/>
          <w:lang w:val="az-Latn-AZ"/>
        </w:rPr>
        <w:t>arazitologiyada buğumaya</w:t>
      </w:r>
      <w:r>
        <w:rPr>
          <w:rFonts w:ascii="Times New Roman" w:hAnsi="Times New Roman" w:cs="Times New Roman"/>
          <w:b/>
          <w:bCs/>
          <w:sz w:val="28"/>
          <w:szCs w:val="28"/>
          <w:lang w:val="az-Latn-AZ"/>
        </w:rPr>
        <w:t>ql</w:t>
      </w:r>
      <w:r w:rsidRPr="002D66E3">
        <w:rPr>
          <w:rFonts w:ascii="Times New Roman" w:hAnsi="Times New Roman" w:cs="Times New Roman"/>
          <w:b/>
          <w:bCs/>
          <w:sz w:val="28"/>
          <w:szCs w:val="28"/>
          <w:lang w:val="az-Latn-AZ"/>
        </w:rPr>
        <w:t>ıların əhəmiyyəti</w:t>
      </w:r>
      <w:r>
        <w:rPr>
          <w:rFonts w:ascii="Times New Roman" w:hAnsi="Times New Roman" w:cs="Times New Roman"/>
          <w:b/>
          <w:bCs/>
          <w:sz w:val="28"/>
          <w:szCs w:val="28"/>
          <w:lang w:val="az-Latn-AZ"/>
        </w:rPr>
        <w:t xml:space="preserve">. </w:t>
      </w:r>
      <w:r w:rsidRPr="002D66E3">
        <w:rPr>
          <w:rFonts w:ascii="Times New Roman" w:hAnsi="Times New Roman" w:cs="Times New Roman"/>
          <w:sz w:val="28"/>
          <w:szCs w:val="28"/>
          <w:lang w:val="az-Latn-AZ"/>
        </w:rPr>
        <w:t>Buğumayaqlılar insanda xəstəliyə</w:t>
      </w:r>
      <w:r>
        <w:rPr>
          <w:rFonts w:ascii="Times New Roman" w:hAnsi="Times New Roman" w:cs="Times New Roman"/>
          <w:sz w:val="28"/>
          <w:szCs w:val="28"/>
          <w:lang w:val="az-Latn-AZ"/>
        </w:rPr>
        <w:t xml:space="preserve"> </w:t>
      </w:r>
      <w:r w:rsidRPr="002D66E3">
        <w:rPr>
          <w:rFonts w:ascii="Times New Roman" w:hAnsi="Times New Roman" w:cs="Times New Roman"/>
          <w:sz w:val="28"/>
          <w:szCs w:val="28"/>
          <w:lang w:val="az-Latn-AZ"/>
        </w:rPr>
        <w:t>səbəb ola bilə</w:t>
      </w:r>
      <w:r>
        <w:rPr>
          <w:rFonts w:ascii="Times New Roman" w:hAnsi="Times New Roman" w:cs="Times New Roman"/>
          <w:sz w:val="28"/>
          <w:szCs w:val="28"/>
          <w:lang w:val="az-Latn-AZ"/>
        </w:rPr>
        <w:t>rlər. Bu aşağıdakı formalarda baş verir:</w:t>
      </w:r>
    </w:p>
    <w:p w:rsidR="00374719" w:rsidRPr="006D75D7" w:rsidRDefault="00374719" w:rsidP="00873802">
      <w:pPr>
        <w:spacing w:after="0" w:line="240" w:lineRule="auto"/>
        <w:jc w:val="both"/>
        <w:rPr>
          <w:rFonts w:ascii="Times New Roman" w:hAnsi="Times New Roman" w:cs="Times New Roman"/>
          <w:b/>
          <w:bCs/>
          <w:sz w:val="28"/>
          <w:szCs w:val="28"/>
          <w:lang w:val="az-Latn-AZ"/>
        </w:rPr>
      </w:pPr>
      <w:r w:rsidRPr="006D75D7">
        <w:rPr>
          <w:rFonts w:ascii="Times New Roman" w:hAnsi="Times New Roman" w:cs="Times New Roman"/>
          <w:b/>
          <w:bCs/>
          <w:sz w:val="28"/>
          <w:szCs w:val="28"/>
          <w:lang w:val="az-Latn-AZ"/>
        </w:rPr>
        <w:t>Birbaşa təsir:</w:t>
      </w:r>
    </w:p>
    <w:p w:rsidR="00374719" w:rsidRPr="006D75D7" w:rsidRDefault="00374719" w:rsidP="00873802">
      <w:pPr>
        <w:pStyle w:val="a7"/>
        <w:numPr>
          <w:ilvl w:val="0"/>
          <w:numId w:val="20"/>
        </w:numPr>
        <w:spacing w:after="0" w:line="240" w:lineRule="auto"/>
        <w:ind w:left="0" w:firstLine="0"/>
        <w:jc w:val="both"/>
        <w:rPr>
          <w:rFonts w:ascii="Times New Roman" w:hAnsi="Times New Roman" w:cs="Times New Roman"/>
          <w:i/>
          <w:iCs/>
          <w:sz w:val="28"/>
          <w:szCs w:val="28"/>
          <w:lang w:val="az-Latn-AZ"/>
        </w:rPr>
      </w:pPr>
      <w:r>
        <w:rPr>
          <w:rFonts w:ascii="Times New Roman" w:hAnsi="Times New Roman" w:cs="Times New Roman"/>
          <w:i/>
          <w:iCs/>
          <w:sz w:val="28"/>
          <w:szCs w:val="28"/>
          <w:lang w:val="az-Latn-AZ"/>
        </w:rPr>
        <w:t>n</w:t>
      </w:r>
      <w:r w:rsidRPr="006D75D7">
        <w:rPr>
          <w:rFonts w:ascii="Times New Roman" w:hAnsi="Times New Roman" w:cs="Times New Roman"/>
          <w:i/>
          <w:iCs/>
          <w:sz w:val="28"/>
          <w:szCs w:val="28"/>
          <w:lang w:val="az-Latn-AZ"/>
        </w:rPr>
        <w:t>arahatlıq</w:t>
      </w:r>
      <w:r>
        <w:rPr>
          <w:rFonts w:ascii="Times New Roman" w:hAnsi="Times New Roman" w:cs="Times New Roman"/>
          <w:i/>
          <w:iCs/>
          <w:sz w:val="28"/>
          <w:szCs w:val="28"/>
          <w:lang w:val="az-Latn-AZ"/>
        </w:rPr>
        <w:t>;</w:t>
      </w:r>
    </w:p>
    <w:p w:rsidR="00374719" w:rsidRPr="006D75D7" w:rsidRDefault="00374719" w:rsidP="00873802">
      <w:pPr>
        <w:pStyle w:val="a7"/>
        <w:numPr>
          <w:ilvl w:val="0"/>
          <w:numId w:val="20"/>
        </w:numPr>
        <w:spacing w:after="0" w:line="240" w:lineRule="auto"/>
        <w:ind w:left="0" w:firstLine="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e</w:t>
      </w:r>
      <w:r w:rsidRPr="006D75D7">
        <w:rPr>
          <w:rFonts w:ascii="Times New Roman" w:hAnsi="Times New Roman" w:cs="Times New Roman"/>
          <w:i/>
          <w:iCs/>
          <w:sz w:val="28"/>
          <w:szCs w:val="28"/>
          <w:lang w:val="az-Latn-AZ"/>
        </w:rPr>
        <w:t>ntomofobiya</w:t>
      </w:r>
      <w:r w:rsidRPr="006D75D7">
        <w:rPr>
          <w:rFonts w:ascii="Times New Roman" w:hAnsi="Times New Roman" w:cs="Times New Roman"/>
          <w:sz w:val="28"/>
          <w:szCs w:val="28"/>
          <w:lang w:val="az-Latn-AZ"/>
        </w:rPr>
        <w:t xml:space="preserve"> - həşəratlardan irrasional qorxudur. Entomofobiyanın ekstremal forması yalançı parazitozdur. Bu zaman faktiki infeksiya olmadığı halda şəxs həşəratlarla yoluxduğuna əmin olur. </w:t>
      </w:r>
    </w:p>
    <w:p w:rsidR="00374719" w:rsidRPr="006D75D7" w:rsidRDefault="00374719" w:rsidP="00873802">
      <w:pPr>
        <w:pStyle w:val="a7"/>
        <w:numPr>
          <w:ilvl w:val="0"/>
          <w:numId w:val="20"/>
        </w:numPr>
        <w:spacing w:after="0" w:line="240" w:lineRule="auto"/>
        <w:ind w:left="0" w:firstLine="0"/>
        <w:jc w:val="both"/>
        <w:rPr>
          <w:rFonts w:ascii="Times New Roman" w:hAnsi="Times New Roman" w:cs="Times New Roman"/>
          <w:sz w:val="28"/>
          <w:szCs w:val="28"/>
          <w:lang w:val="az-Latn-AZ"/>
        </w:rPr>
      </w:pPr>
      <w:r w:rsidRPr="006D75D7">
        <w:rPr>
          <w:rFonts w:ascii="Times New Roman" w:hAnsi="Times New Roman" w:cs="Times New Roman"/>
          <w:i/>
          <w:iCs/>
          <w:sz w:val="28"/>
          <w:szCs w:val="28"/>
          <w:lang w:val="az-Latn-AZ"/>
        </w:rPr>
        <w:t>zəhərlənmə</w:t>
      </w:r>
      <w:r w:rsidRPr="006D75D7">
        <w:rPr>
          <w:rFonts w:ascii="Times New Roman" w:hAnsi="Times New Roman" w:cs="Times New Roman"/>
          <w:sz w:val="28"/>
          <w:szCs w:val="28"/>
          <w:lang w:val="az-Latn-AZ"/>
        </w:rPr>
        <w:t xml:space="preserve"> - zəhərin insan və heyvan orqanizminə daxil edilməsidir. Buğumayaqlılar da zəhər aşılaya bilər</w:t>
      </w:r>
      <w:r>
        <w:rPr>
          <w:rFonts w:ascii="Times New Roman" w:hAnsi="Times New Roman" w:cs="Times New Roman"/>
          <w:sz w:val="28"/>
          <w:szCs w:val="28"/>
          <w:lang w:val="az-Latn-AZ"/>
        </w:rPr>
        <w:t>lər.</w:t>
      </w:r>
    </w:p>
    <w:p w:rsidR="00374719" w:rsidRPr="006D75D7" w:rsidRDefault="00374719" w:rsidP="00873802">
      <w:pPr>
        <w:pStyle w:val="a7"/>
        <w:numPr>
          <w:ilvl w:val="0"/>
          <w:numId w:val="20"/>
        </w:numPr>
        <w:spacing w:after="0" w:line="240" w:lineRule="auto"/>
        <w:ind w:left="0" w:firstLine="0"/>
        <w:jc w:val="both"/>
        <w:rPr>
          <w:rFonts w:ascii="Times New Roman" w:hAnsi="Times New Roman" w:cs="Times New Roman"/>
          <w:sz w:val="28"/>
          <w:szCs w:val="28"/>
          <w:lang w:val="az-Latn-AZ"/>
        </w:rPr>
      </w:pPr>
      <w:r w:rsidRPr="006D75D7">
        <w:rPr>
          <w:rFonts w:ascii="Times New Roman" w:hAnsi="Times New Roman" w:cs="Times New Roman"/>
          <w:i/>
          <w:iCs/>
          <w:sz w:val="28"/>
          <w:szCs w:val="28"/>
          <w:lang w:val="az-Latn-AZ"/>
        </w:rPr>
        <w:t>allergik reaksiyalar</w:t>
      </w:r>
      <w:r w:rsidRPr="006D75D7">
        <w:rPr>
          <w:rFonts w:ascii="Times New Roman" w:hAnsi="Times New Roman" w:cs="Times New Roman"/>
          <w:sz w:val="28"/>
          <w:szCs w:val="28"/>
          <w:lang w:val="az-Latn-AZ"/>
        </w:rPr>
        <w:t xml:space="preserve"> - həşərat zülallarına qarşı yüksək həssaslıq reaksiyası. </w:t>
      </w:r>
    </w:p>
    <w:p w:rsidR="00374719" w:rsidRPr="006D75D7" w:rsidRDefault="00374719" w:rsidP="00873802">
      <w:pPr>
        <w:pStyle w:val="a7"/>
        <w:numPr>
          <w:ilvl w:val="0"/>
          <w:numId w:val="20"/>
        </w:numPr>
        <w:spacing w:after="0" w:line="240" w:lineRule="auto"/>
        <w:ind w:left="0" w:firstLine="0"/>
        <w:jc w:val="both"/>
        <w:rPr>
          <w:rFonts w:ascii="Times New Roman" w:hAnsi="Times New Roman" w:cs="Times New Roman"/>
          <w:sz w:val="28"/>
          <w:szCs w:val="28"/>
          <w:lang w:val="az-Latn-AZ"/>
        </w:rPr>
      </w:pPr>
      <w:r w:rsidRPr="006D75D7">
        <w:rPr>
          <w:rFonts w:ascii="Times New Roman" w:hAnsi="Times New Roman" w:cs="Times New Roman"/>
          <w:i/>
          <w:iCs/>
          <w:sz w:val="28"/>
          <w:szCs w:val="28"/>
          <w:lang w:val="az-Latn-AZ"/>
        </w:rPr>
        <w:t>dermatoz və dermatit</w:t>
      </w:r>
      <w:r w:rsidRPr="006D75D7">
        <w:rPr>
          <w:rFonts w:ascii="Times New Roman" w:hAnsi="Times New Roman" w:cs="Times New Roman"/>
          <w:sz w:val="28"/>
          <w:szCs w:val="28"/>
          <w:lang w:val="az-Latn-AZ"/>
        </w:rPr>
        <w:t xml:space="preserve"> - dermatoz dəri xəstəliyidir, dermatit isə dərinin iltihabıdır. Məsələn,  </w:t>
      </w:r>
      <w:r>
        <w:rPr>
          <w:rFonts w:ascii="Times New Roman" w:hAnsi="Times New Roman" w:cs="Times New Roman"/>
          <w:sz w:val="28"/>
          <w:szCs w:val="28"/>
          <w:lang w:val="az-Latn-AZ"/>
        </w:rPr>
        <w:t>q</w:t>
      </w:r>
      <w:r w:rsidRPr="006D75D7">
        <w:rPr>
          <w:rFonts w:ascii="Times New Roman" w:hAnsi="Times New Roman" w:cs="Times New Roman"/>
          <w:sz w:val="28"/>
          <w:szCs w:val="28"/>
          <w:lang w:val="az-Latn-AZ"/>
        </w:rPr>
        <w:t xml:space="preserve">oturluq gənəsi </w:t>
      </w:r>
      <w:r w:rsidRPr="00254BF5">
        <w:rPr>
          <w:rFonts w:ascii="Times New Roman" w:hAnsi="Times New Roman" w:cs="Times New Roman"/>
          <w:i/>
          <w:iCs/>
          <w:sz w:val="28"/>
          <w:szCs w:val="28"/>
          <w:lang w:val="az-Latn-AZ"/>
        </w:rPr>
        <w:t>Sarcoptes scabies</w:t>
      </w:r>
      <w:r w:rsidRPr="006D75D7">
        <w:rPr>
          <w:rFonts w:ascii="Times New Roman" w:hAnsi="Times New Roman" w:cs="Times New Roman"/>
          <w:sz w:val="28"/>
          <w:szCs w:val="28"/>
          <w:lang w:val="az-Latn-AZ"/>
        </w:rPr>
        <w:t xml:space="preserve"> dərinin kəskin qıcıqlanmasına səbəb olur.</w:t>
      </w:r>
    </w:p>
    <w:p w:rsidR="00374719" w:rsidRPr="006D75D7" w:rsidRDefault="00374719" w:rsidP="00873802">
      <w:pPr>
        <w:spacing w:after="0" w:line="240" w:lineRule="auto"/>
        <w:jc w:val="both"/>
        <w:rPr>
          <w:rFonts w:ascii="Times New Roman" w:hAnsi="Times New Roman" w:cs="Times New Roman"/>
          <w:sz w:val="28"/>
          <w:szCs w:val="28"/>
          <w:lang w:val="az-Latn-AZ"/>
        </w:rPr>
      </w:pPr>
      <w:r w:rsidRPr="006D75D7">
        <w:rPr>
          <w:rFonts w:ascii="Times New Roman" w:hAnsi="Times New Roman" w:cs="Times New Roman"/>
          <w:b/>
          <w:bCs/>
          <w:sz w:val="28"/>
          <w:szCs w:val="28"/>
          <w:lang w:val="az-Latn-AZ"/>
        </w:rPr>
        <w:t xml:space="preserve">Xəstəliklərin </w:t>
      </w:r>
      <w:r>
        <w:rPr>
          <w:rFonts w:ascii="Times New Roman" w:hAnsi="Times New Roman" w:cs="Times New Roman"/>
          <w:b/>
          <w:bCs/>
          <w:sz w:val="28"/>
          <w:szCs w:val="28"/>
          <w:lang w:val="az-Latn-AZ"/>
        </w:rPr>
        <w:t>daşıyıcıları (vektorları)</w:t>
      </w:r>
      <w:r w:rsidRPr="006D75D7">
        <w:rPr>
          <w:rFonts w:ascii="Times New Roman" w:hAnsi="Times New Roman" w:cs="Times New Roman"/>
          <w:b/>
          <w:bCs/>
          <w:sz w:val="28"/>
          <w:szCs w:val="28"/>
          <w:lang w:val="az-Latn-AZ"/>
        </w:rPr>
        <w:t>:</w:t>
      </w:r>
    </w:p>
    <w:p w:rsidR="00374719" w:rsidRPr="006D75D7" w:rsidRDefault="00374719" w:rsidP="00873802">
      <w:pPr>
        <w:pStyle w:val="a7"/>
        <w:numPr>
          <w:ilvl w:val="0"/>
          <w:numId w:val="20"/>
        </w:numPr>
        <w:spacing w:after="0" w:line="240" w:lineRule="auto"/>
        <w:ind w:left="0" w:firstLine="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M</w:t>
      </w:r>
      <w:r w:rsidRPr="006D75D7">
        <w:rPr>
          <w:rFonts w:ascii="Times New Roman" w:hAnsi="Times New Roman" w:cs="Times New Roman"/>
          <w:i/>
          <w:iCs/>
          <w:sz w:val="28"/>
          <w:szCs w:val="28"/>
          <w:lang w:val="az-Latn-AZ"/>
        </w:rPr>
        <w:t>exanik daşıyıcılıq</w:t>
      </w:r>
      <w:r w:rsidRPr="006D75D7">
        <w:rPr>
          <w:rFonts w:ascii="Times New Roman" w:hAnsi="Times New Roman" w:cs="Times New Roman"/>
          <w:sz w:val="28"/>
          <w:szCs w:val="28"/>
          <w:lang w:val="az-Latn-AZ"/>
        </w:rPr>
        <w:t>. Bu zaman,</w:t>
      </w:r>
      <w:r>
        <w:rPr>
          <w:rFonts w:ascii="Times New Roman" w:hAnsi="Times New Roman" w:cs="Times New Roman"/>
          <w:sz w:val="28"/>
          <w:szCs w:val="28"/>
          <w:lang w:val="az-Latn-AZ"/>
        </w:rPr>
        <w:t xml:space="preserve"> </w:t>
      </w:r>
      <w:r w:rsidRPr="006D75D7">
        <w:rPr>
          <w:rFonts w:ascii="Times New Roman" w:hAnsi="Times New Roman" w:cs="Times New Roman"/>
          <w:sz w:val="28"/>
          <w:szCs w:val="28"/>
          <w:lang w:val="az-Latn-AZ"/>
        </w:rPr>
        <w:t>onlar xəstəliyi törədicinin inkişaf və ya çoxalmasına təsir etmədən ötürürlər.  Məsələn, ev milçəyi</w:t>
      </w:r>
      <w:r>
        <w:rPr>
          <w:rFonts w:ascii="Times New Roman" w:hAnsi="Times New Roman" w:cs="Times New Roman"/>
          <w:sz w:val="28"/>
          <w:szCs w:val="28"/>
          <w:lang w:val="az-Latn-AZ"/>
        </w:rPr>
        <w:t>.</w:t>
      </w:r>
    </w:p>
    <w:p w:rsidR="00374719" w:rsidRPr="00873802" w:rsidRDefault="00374719" w:rsidP="00873802">
      <w:pPr>
        <w:pStyle w:val="a7"/>
        <w:numPr>
          <w:ilvl w:val="0"/>
          <w:numId w:val="18"/>
        </w:numPr>
        <w:spacing w:after="0" w:line="240" w:lineRule="auto"/>
        <w:ind w:left="0" w:firstLine="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B</w:t>
      </w:r>
      <w:r w:rsidRPr="006D75D7">
        <w:rPr>
          <w:rFonts w:ascii="Times New Roman" w:hAnsi="Times New Roman" w:cs="Times New Roman"/>
          <w:i/>
          <w:iCs/>
          <w:sz w:val="28"/>
          <w:szCs w:val="28"/>
          <w:lang w:val="az-Latn-AZ"/>
        </w:rPr>
        <w:t>ioloji daşıyıcılıq</w:t>
      </w:r>
      <w:r w:rsidRPr="006D75D7">
        <w:rPr>
          <w:rFonts w:ascii="Times New Roman" w:hAnsi="Times New Roman" w:cs="Times New Roman"/>
          <w:sz w:val="28"/>
          <w:szCs w:val="28"/>
          <w:lang w:val="az-Latn-AZ"/>
        </w:rPr>
        <w:t>. Buğumayaqlılar bioloji daşıyıcı olduqda, parazitin həyat dövrünün müəyyən mərhələləri buğumayaqlının orqanizm</w:t>
      </w:r>
      <w:r>
        <w:rPr>
          <w:rFonts w:ascii="Times New Roman" w:hAnsi="Times New Roman" w:cs="Times New Roman"/>
          <w:sz w:val="28"/>
          <w:szCs w:val="28"/>
          <w:lang w:val="az-Latn-AZ"/>
        </w:rPr>
        <w:t>i</w:t>
      </w:r>
      <w:r w:rsidRPr="006D75D7">
        <w:rPr>
          <w:rFonts w:ascii="Times New Roman" w:hAnsi="Times New Roman" w:cs="Times New Roman"/>
          <w:sz w:val="28"/>
          <w:szCs w:val="28"/>
          <w:lang w:val="az-Latn-AZ"/>
        </w:rPr>
        <w:t xml:space="preserve">ndə baş verir. Məs. </w:t>
      </w:r>
      <w:r w:rsidRPr="006D75D7">
        <w:rPr>
          <w:rFonts w:ascii="Times New Roman" w:hAnsi="Times New Roman" w:cs="Times New Roman"/>
          <w:i/>
          <w:iCs/>
          <w:sz w:val="28"/>
          <w:szCs w:val="28"/>
          <w:lang w:val="az-Latn-AZ"/>
        </w:rPr>
        <w:t>Anopheles</w:t>
      </w:r>
      <w:r w:rsidRPr="006D75D7">
        <w:rPr>
          <w:rFonts w:ascii="Times New Roman" w:hAnsi="Times New Roman" w:cs="Times New Roman"/>
          <w:sz w:val="28"/>
          <w:szCs w:val="28"/>
          <w:lang w:val="az-Latn-AZ"/>
        </w:rPr>
        <w:t xml:space="preserve"> ağcaqanadları.</w:t>
      </w:r>
    </w:p>
    <w:p w:rsidR="00374719" w:rsidRDefault="00374719" w:rsidP="00873802">
      <w:pPr>
        <w:spacing w:after="0" w:line="240" w:lineRule="auto"/>
        <w:jc w:val="both"/>
        <w:rPr>
          <w:rFonts w:ascii="Times New Roman" w:hAnsi="Times New Roman" w:cs="Times New Roman"/>
          <w:sz w:val="28"/>
          <w:szCs w:val="28"/>
          <w:lang w:val="az-Latn-AZ"/>
        </w:rPr>
      </w:pPr>
    </w:p>
    <w:p w:rsidR="00374719" w:rsidRDefault="00374719" w:rsidP="00873802">
      <w:pPr>
        <w:spacing w:after="0" w:line="240" w:lineRule="auto"/>
        <w:jc w:val="both"/>
        <w:rPr>
          <w:rFonts w:ascii="Times New Roman" w:hAnsi="Times New Roman" w:cs="Times New Roman"/>
          <w:sz w:val="28"/>
          <w:szCs w:val="28"/>
          <w:lang w:val="az-Latn-AZ"/>
        </w:rPr>
      </w:pPr>
    </w:p>
    <w:p w:rsidR="00374719" w:rsidRDefault="00374719" w:rsidP="00873802">
      <w:pPr>
        <w:spacing w:after="0" w:line="240" w:lineRule="auto"/>
        <w:jc w:val="both"/>
        <w:rPr>
          <w:rFonts w:ascii="Times New Roman" w:hAnsi="Times New Roman" w:cs="Times New Roman"/>
          <w:b/>
          <w:sz w:val="28"/>
          <w:szCs w:val="28"/>
          <w:lang w:val="az-Latn-AZ"/>
        </w:rPr>
      </w:pPr>
      <w:bookmarkStart w:id="1" w:name="_Hlk143854561"/>
      <w:r w:rsidRPr="003B72F2">
        <w:rPr>
          <w:rFonts w:ascii="Times New Roman" w:hAnsi="Times New Roman" w:cs="Times New Roman"/>
          <w:b/>
          <w:sz w:val="28"/>
          <w:szCs w:val="28"/>
          <w:lang w:val="az-Latn-AZ"/>
        </w:rPr>
        <w:t xml:space="preserve"> </w:t>
      </w:r>
      <w:r w:rsidRPr="003B72F2">
        <w:rPr>
          <w:rFonts w:ascii="Times New Roman" w:hAnsi="Times New Roman" w:cs="Times New Roman"/>
          <w:b/>
          <w:i/>
          <w:iCs/>
          <w:sz w:val="28"/>
          <w:szCs w:val="28"/>
          <w:lang w:val="az-Latn-AZ"/>
        </w:rPr>
        <w:t>Arthropoda</w:t>
      </w:r>
      <w:r w:rsidRPr="003B72F2">
        <w:rPr>
          <w:rFonts w:ascii="Times New Roman" w:hAnsi="Times New Roman" w:cs="Times New Roman"/>
          <w:b/>
          <w:sz w:val="28"/>
          <w:szCs w:val="28"/>
          <w:lang w:val="az-Latn-AZ"/>
        </w:rPr>
        <w:t xml:space="preserve"> tipi</w:t>
      </w:r>
    </w:p>
    <w:p w:rsidR="00374719" w:rsidRPr="009F2891" w:rsidRDefault="00374719" w:rsidP="00873802">
      <w:pPr>
        <w:pStyle w:val="a7"/>
        <w:spacing w:after="0" w:line="240" w:lineRule="auto"/>
        <w:ind w:left="0"/>
        <w:jc w:val="both"/>
        <w:rPr>
          <w:rFonts w:ascii="Times New Roman" w:hAnsi="Times New Roman" w:cs="Times New Roman"/>
          <w:b/>
          <w:sz w:val="28"/>
          <w:szCs w:val="28"/>
          <w:lang w:val="az-Latn-AZ"/>
        </w:rPr>
      </w:pPr>
      <w:r w:rsidRPr="009F2891">
        <w:rPr>
          <w:rFonts w:ascii="Times New Roman" w:hAnsi="Times New Roman" w:cs="Times New Roman"/>
          <w:b/>
          <w:i/>
          <w:iCs/>
          <w:sz w:val="28"/>
          <w:szCs w:val="28"/>
          <w:lang w:val="az-Latn-AZ"/>
        </w:rPr>
        <w:t>Crustacea</w:t>
      </w:r>
      <w:r w:rsidRPr="009F2891">
        <w:rPr>
          <w:rFonts w:ascii="Times New Roman" w:hAnsi="Times New Roman" w:cs="Times New Roman"/>
          <w:b/>
          <w:sz w:val="28"/>
          <w:szCs w:val="28"/>
          <w:lang w:val="az-Latn-AZ"/>
        </w:rPr>
        <w:t xml:space="preserve"> yarımtipi. Xərçəngkimilər.</w:t>
      </w:r>
    </w:p>
    <w:bookmarkEnd w:id="1"/>
    <w:p w:rsidR="00374719" w:rsidRPr="0087380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bCs/>
          <w:i/>
          <w:iCs/>
          <w:sz w:val="28"/>
          <w:szCs w:val="28"/>
          <w:lang w:val="az-Latn-AZ"/>
        </w:rPr>
        <w:t>Crustacea</w:t>
      </w:r>
      <w:r w:rsidRPr="003B72F2">
        <w:rPr>
          <w:rFonts w:ascii="Times New Roman" w:hAnsi="Times New Roman" w:cs="Times New Roman"/>
          <w:bCs/>
          <w:sz w:val="28"/>
          <w:szCs w:val="28"/>
          <w:lang w:val="az-Latn-AZ"/>
        </w:rPr>
        <w:t xml:space="preserve"> yarımtipinə</w:t>
      </w:r>
      <w:r w:rsidRPr="003B72F2">
        <w:rPr>
          <w:rFonts w:ascii="Times New Roman" w:hAnsi="Times New Roman" w:cs="Times New Roman"/>
          <w:b/>
          <w:sz w:val="28"/>
          <w:szCs w:val="28"/>
          <w:lang w:val="az-Latn-AZ"/>
        </w:rPr>
        <w:t xml:space="preserve"> </w:t>
      </w:r>
      <w:r w:rsidRPr="003B72F2">
        <w:rPr>
          <w:rFonts w:ascii="Times New Roman" w:hAnsi="Times New Roman" w:cs="Times New Roman"/>
          <w:i/>
          <w:iCs/>
          <w:sz w:val="28"/>
          <w:szCs w:val="28"/>
          <w:lang w:val="az-Latn-AZ"/>
        </w:rPr>
        <w:t>Branchipoda</w:t>
      </w:r>
      <w:r w:rsidRPr="003B72F2">
        <w:rPr>
          <w:rFonts w:ascii="Times New Roman" w:hAnsi="Times New Roman" w:cs="Times New Roman"/>
          <w:sz w:val="28"/>
          <w:szCs w:val="28"/>
          <w:lang w:val="az-Latn-AZ"/>
        </w:rPr>
        <w:t xml:space="preserve"> sinfindən olan </w:t>
      </w:r>
      <w:r w:rsidRPr="003B72F2">
        <w:rPr>
          <w:rFonts w:ascii="Times New Roman" w:hAnsi="Times New Roman" w:cs="Times New Roman"/>
          <w:bCs/>
          <w:sz w:val="28"/>
          <w:szCs w:val="28"/>
          <w:lang w:val="az-Latn-AZ"/>
        </w:rPr>
        <w:t>t</w:t>
      </w:r>
      <w:r w:rsidRPr="003B72F2">
        <w:rPr>
          <w:rFonts w:ascii="Times New Roman" w:hAnsi="Times New Roman" w:cs="Times New Roman"/>
          <w:sz w:val="28"/>
          <w:szCs w:val="28"/>
          <w:lang w:val="az-Latn-AZ"/>
        </w:rPr>
        <w:t>ibbi əhəmiyyət</w:t>
      </w:r>
      <w:r>
        <w:rPr>
          <w:rFonts w:ascii="Times New Roman" w:hAnsi="Times New Roman" w:cs="Times New Roman"/>
          <w:sz w:val="28"/>
          <w:szCs w:val="28"/>
          <w:lang w:val="az-Latn-AZ"/>
        </w:rPr>
        <w:t>li</w:t>
      </w:r>
      <w:r w:rsidRPr="003B72F2">
        <w:rPr>
          <w:rFonts w:ascii="Times New Roman" w:hAnsi="Times New Roman" w:cs="Times New Roman"/>
          <w:sz w:val="28"/>
          <w:szCs w:val="28"/>
          <w:lang w:val="az-Latn-AZ"/>
        </w:rPr>
        <w:t xml:space="preserve"> orqanizmlər</w:t>
      </w:r>
      <w:r>
        <w:rPr>
          <w:rFonts w:ascii="Times New Roman" w:hAnsi="Times New Roman" w:cs="Times New Roman"/>
          <w:sz w:val="28"/>
          <w:szCs w:val="28"/>
          <w:lang w:val="az-Latn-AZ"/>
        </w:rPr>
        <w:t xml:space="preserve"> </w:t>
      </w:r>
      <w:r w:rsidRPr="003B72F2">
        <w:rPr>
          <w:rFonts w:ascii="Times New Roman" w:hAnsi="Times New Roman" w:cs="Times New Roman"/>
          <w:sz w:val="28"/>
          <w:szCs w:val="28"/>
          <w:lang w:val="az-Latn-AZ"/>
        </w:rPr>
        <w:t>aiddir</w:t>
      </w:r>
      <w:r>
        <w:rPr>
          <w:rFonts w:ascii="Times New Roman" w:hAnsi="Times New Roman" w:cs="Times New Roman"/>
          <w:sz w:val="28"/>
          <w:szCs w:val="28"/>
          <w:lang w:val="az-Latn-AZ"/>
        </w:rPr>
        <w:t xml:space="preserve"> (şəkil 2.1)</w:t>
      </w:r>
      <w:r w:rsidRPr="003B72F2">
        <w:rPr>
          <w:rFonts w:ascii="Times New Roman" w:hAnsi="Times New Roman" w:cs="Times New Roman"/>
          <w:sz w:val="28"/>
          <w:szCs w:val="28"/>
          <w:lang w:val="az-Latn-AZ"/>
        </w:rPr>
        <w:t xml:space="preserve">. </w:t>
      </w:r>
      <w:r w:rsidRPr="003B72F2">
        <w:rPr>
          <w:rFonts w:ascii="Times New Roman" w:hAnsi="Times New Roman" w:cs="Times New Roman"/>
          <w:i/>
          <w:iCs/>
          <w:sz w:val="28"/>
          <w:szCs w:val="28"/>
          <w:lang w:val="az-Latn-AZ"/>
        </w:rPr>
        <w:t>Daphnia pulex</w:t>
      </w:r>
      <w:r>
        <w:rPr>
          <w:rFonts w:ascii="Times New Roman" w:hAnsi="Times New Roman" w:cs="Times New Roman"/>
          <w:i/>
          <w:iCs/>
          <w:sz w:val="28"/>
          <w:szCs w:val="28"/>
          <w:lang w:val="az-Latn-AZ"/>
        </w:rPr>
        <w:t xml:space="preserve"> </w:t>
      </w:r>
      <w:r w:rsidRPr="003B72F2">
        <w:rPr>
          <w:rFonts w:ascii="Times New Roman" w:hAnsi="Times New Roman" w:cs="Times New Roman"/>
          <w:sz w:val="28"/>
          <w:szCs w:val="28"/>
          <w:lang w:val="az-Latn-AZ"/>
        </w:rPr>
        <w:t>(şəkil 2.</w:t>
      </w:r>
      <w:r>
        <w:rPr>
          <w:rFonts w:ascii="Times New Roman" w:hAnsi="Times New Roman" w:cs="Times New Roman"/>
          <w:sz w:val="28"/>
          <w:szCs w:val="28"/>
          <w:lang w:val="az-Latn-AZ"/>
        </w:rPr>
        <w:t>2</w:t>
      </w:r>
      <w:r w:rsidRPr="003B72F2">
        <w:rPr>
          <w:rFonts w:ascii="Times New Roman" w:hAnsi="Times New Roman" w:cs="Times New Roman"/>
          <w:sz w:val="28"/>
          <w:szCs w:val="28"/>
          <w:lang w:val="az-Latn-AZ"/>
        </w:rPr>
        <w:t>)</w:t>
      </w:r>
      <w:r w:rsidRPr="003B72F2">
        <w:rPr>
          <w:rFonts w:ascii="Times New Roman" w:hAnsi="Times New Roman" w:cs="Times New Roman"/>
          <w:i/>
          <w:iCs/>
          <w:sz w:val="28"/>
          <w:szCs w:val="28"/>
          <w:lang w:val="az-Latn-AZ"/>
        </w:rPr>
        <w:t xml:space="preserve"> Diphyllobothrium latum</w:t>
      </w:r>
      <w:r>
        <w:rPr>
          <w:rFonts w:ascii="Times New Roman" w:hAnsi="Times New Roman" w:cs="Times New Roman"/>
          <w:sz w:val="28"/>
          <w:szCs w:val="28"/>
          <w:lang w:val="az-Latn-AZ"/>
        </w:rPr>
        <w:t>, k</w:t>
      </w:r>
      <w:r w:rsidRPr="003B72F2">
        <w:rPr>
          <w:rFonts w:ascii="Times New Roman" w:hAnsi="Times New Roman" w:cs="Times New Roman"/>
          <w:sz w:val="28"/>
          <w:szCs w:val="28"/>
          <w:lang w:val="az-Latn-AZ"/>
        </w:rPr>
        <w:t xml:space="preserve">ürəkayaqlı xərçənglər </w:t>
      </w:r>
      <w:r>
        <w:rPr>
          <w:rFonts w:ascii="Times New Roman" w:hAnsi="Times New Roman" w:cs="Times New Roman"/>
          <w:sz w:val="28"/>
          <w:szCs w:val="28"/>
          <w:lang w:val="az-Latn-AZ"/>
        </w:rPr>
        <w:t xml:space="preserve">isə </w:t>
      </w:r>
      <w:r w:rsidRPr="003B72F2">
        <w:rPr>
          <w:rFonts w:ascii="Times New Roman" w:hAnsi="Times New Roman" w:cs="Times New Roman"/>
          <w:i/>
          <w:iCs/>
          <w:sz w:val="28"/>
          <w:szCs w:val="28"/>
          <w:lang w:val="az-Latn-AZ"/>
        </w:rPr>
        <w:t>Diphyllobothrium latum</w:t>
      </w:r>
      <w:r w:rsidRPr="003B72F2">
        <w:rPr>
          <w:rFonts w:ascii="Times New Roman" w:hAnsi="Times New Roman" w:cs="Times New Roman"/>
          <w:sz w:val="28"/>
          <w:szCs w:val="28"/>
          <w:lang w:val="az-Latn-AZ"/>
        </w:rPr>
        <w:t xml:space="preserve"> və </w:t>
      </w:r>
      <w:r w:rsidRPr="003B72F2">
        <w:rPr>
          <w:rFonts w:ascii="Times New Roman" w:hAnsi="Times New Roman" w:cs="Times New Roman"/>
          <w:i/>
          <w:iCs/>
          <w:sz w:val="28"/>
          <w:szCs w:val="28"/>
          <w:lang w:val="az-Latn-AZ"/>
        </w:rPr>
        <w:t>Dracunculus medinensis</w:t>
      </w:r>
      <w:r>
        <w:rPr>
          <w:rFonts w:ascii="Times New Roman" w:hAnsi="Times New Roman" w:cs="Times New Roman"/>
          <w:i/>
          <w:iCs/>
          <w:sz w:val="28"/>
          <w:szCs w:val="28"/>
          <w:lang w:val="az-Latn-AZ"/>
        </w:rPr>
        <w:t xml:space="preserve"> </w:t>
      </w:r>
      <w:r w:rsidRPr="003B72F2">
        <w:rPr>
          <w:rFonts w:ascii="Times New Roman" w:hAnsi="Times New Roman" w:cs="Times New Roman"/>
          <w:sz w:val="28"/>
          <w:szCs w:val="28"/>
          <w:lang w:val="az-Latn-AZ"/>
        </w:rPr>
        <w:t>üçün aralıq sahib</w:t>
      </w:r>
      <w:r>
        <w:rPr>
          <w:rFonts w:ascii="Times New Roman" w:hAnsi="Times New Roman" w:cs="Times New Roman"/>
          <w:sz w:val="28"/>
          <w:szCs w:val="28"/>
          <w:lang w:val="az-Latn-AZ"/>
        </w:rPr>
        <w:t xml:space="preserve">dirlər. </w:t>
      </w:r>
      <w:r w:rsidRPr="003B72F2">
        <w:rPr>
          <w:rFonts w:ascii="Times New Roman" w:hAnsi="Times New Roman" w:cs="Times New Roman"/>
          <w:sz w:val="28"/>
          <w:szCs w:val="28"/>
          <w:lang w:val="az-Latn-AZ"/>
        </w:rPr>
        <w:t>Bir çox xərçəngkimilər nekrofaq olduqları üçün sanitar əhəmiyyətə malikdir. Onlar su hövzələrində çürüyən heyvan cəsədləri ilə qidalanır</w:t>
      </w:r>
      <w:r>
        <w:rPr>
          <w:rFonts w:ascii="Times New Roman" w:hAnsi="Times New Roman" w:cs="Times New Roman"/>
          <w:sz w:val="28"/>
          <w:szCs w:val="28"/>
          <w:lang w:val="az-Latn-AZ"/>
        </w:rPr>
        <w:t>lar</w:t>
      </w:r>
      <w:r w:rsidRPr="003B72F2">
        <w:rPr>
          <w:rFonts w:ascii="Times New Roman" w:hAnsi="Times New Roman" w:cs="Times New Roman"/>
          <w:sz w:val="28"/>
          <w:szCs w:val="28"/>
          <w:lang w:val="az-Latn-AZ"/>
        </w:rPr>
        <w:t xml:space="preserve">. Şərq ölkələrində şirin su xərçəngi və xərçəngkimilər </w:t>
      </w:r>
      <w:r w:rsidRPr="003B72F2">
        <w:rPr>
          <w:rFonts w:ascii="Times New Roman" w:hAnsi="Times New Roman" w:cs="Times New Roman"/>
          <w:i/>
          <w:iCs/>
          <w:sz w:val="28"/>
          <w:szCs w:val="28"/>
          <w:lang w:val="az-Latn-AZ"/>
        </w:rPr>
        <w:t>Paragonimus westermanii</w:t>
      </w:r>
      <w:r w:rsidRPr="003B72F2">
        <w:rPr>
          <w:rFonts w:ascii="Times New Roman" w:hAnsi="Times New Roman" w:cs="Times New Roman"/>
          <w:sz w:val="28"/>
          <w:szCs w:val="28"/>
          <w:lang w:val="az-Latn-AZ"/>
        </w:rPr>
        <w:t xml:space="preserve"> üçün ara sahibdir. İnsanın yoluxması lazımı </w:t>
      </w:r>
      <w:r w:rsidRPr="003B72F2">
        <w:rPr>
          <w:rFonts w:ascii="Times New Roman" w:hAnsi="Times New Roman" w:cs="Times New Roman"/>
          <w:sz w:val="28"/>
          <w:szCs w:val="28"/>
          <w:lang w:val="az-Latn-AZ"/>
        </w:rPr>
        <w:lastRenderedPageBreak/>
        <w:t xml:space="preserve">termiki emaldan keçməyən xərçəng məhsullarının istifadəsi zamanı - yəni alimentar yolla baş verir. </w:t>
      </w:r>
    </w:p>
    <w:p w:rsidR="00374719" w:rsidRPr="00421218" w:rsidRDefault="00374719" w:rsidP="00873802">
      <w:pPr>
        <w:spacing w:after="0" w:line="240" w:lineRule="auto"/>
        <w:jc w:val="both"/>
        <w:rPr>
          <w:rFonts w:ascii="Times New Roman" w:hAnsi="Times New Roman" w:cs="Times New Roman"/>
          <w:b/>
          <w:sz w:val="28"/>
          <w:szCs w:val="28"/>
          <w:lang w:val="az-Latn-AZ"/>
        </w:rPr>
      </w:pPr>
      <w:bookmarkStart w:id="2" w:name="_Hlk143854577"/>
      <w:r>
        <w:rPr>
          <w:rFonts w:ascii="Times New Roman" w:hAnsi="Times New Roman" w:cs="Times New Roman"/>
          <w:b/>
          <w:i/>
          <w:sz w:val="28"/>
          <w:szCs w:val="28"/>
          <w:lang w:val="az-Latn-AZ"/>
        </w:rPr>
        <w:t xml:space="preserve"> C</w:t>
      </w:r>
      <w:r w:rsidRPr="00421218">
        <w:rPr>
          <w:rFonts w:ascii="Times New Roman" w:hAnsi="Times New Roman" w:cs="Times New Roman"/>
          <w:b/>
          <w:i/>
          <w:sz w:val="28"/>
          <w:szCs w:val="28"/>
          <w:lang w:val="az-Latn-AZ"/>
        </w:rPr>
        <w:t>helicerae</w:t>
      </w:r>
      <w:r w:rsidRPr="00421218">
        <w:rPr>
          <w:rFonts w:ascii="Times New Roman" w:hAnsi="Times New Roman" w:cs="Times New Roman"/>
          <w:b/>
          <w:sz w:val="28"/>
          <w:szCs w:val="28"/>
          <w:lang w:val="az-Latn-AZ"/>
        </w:rPr>
        <w:t xml:space="preserve"> yarımtipi</w:t>
      </w:r>
    </w:p>
    <w:bookmarkEnd w:id="2"/>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 xml:space="preserve">Quruda yaşayan buğumayaqlıların təxminən 4000 növü </w:t>
      </w:r>
      <w:r w:rsidRPr="003B72F2">
        <w:rPr>
          <w:rFonts w:ascii="Times New Roman" w:hAnsi="Times New Roman" w:cs="Times New Roman"/>
          <w:i/>
          <w:sz w:val="28"/>
          <w:szCs w:val="28"/>
          <w:lang w:val="az-Latn-AZ"/>
        </w:rPr>
        <w:t>Chelicerae</w:t>
      </w:r>
      <w:r w:rsidRPr="003B72F2">
        <w:rPr>
          <w:rFonts w:ascii="Times New Roman" w:hAnsi="Times New Roman" w:cs="Times New Roman"/>
          <w:sz w:val="28"/>
          <w:szCs w:val="28"/>
          <w:lang w:val="az-Latn-AZ"/>
        </w:rPr>
        <w:t xml:space="preserve"> yarımtipinə aiddir. </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b/>
          <w:sz w:val="28"/>
          <w:szCs w:val="28"/>
          <w:lang w:val="az-Latn-AZ"/>
        </w:rPr>
        <w:t xml:space="preserve">Morfologiya. </w:t>
      </w:r>
      <w:r w:rsidRPr="003B72F2">
        <w:rPr>
          <w:rFonts w:ascii="Times New Roman" w:hAnsi="Times New Roman" w:cs="Times New Roman"/>
          <w:sz w:val="28"/>
          <w:szCs w:val="28"/>
          <w:lang w:val="az-Latn-AZ"/>
        </w:rPr>
        <w:t>Əksəriyyətində bədən sefalotoraks və qarından</w:t>
      </w:r>
      <w:r>
        <w:rPr>
          <w:rFonts w:ascii="Times New Roman" w:hAnsi="Times New Roman" w:cs="Times New Roman"/>
          <w:sz w:val="28"/>
          <w:szCs w:val="28"/>
          <w:lang w:val="az-Latn-AZ"/>
        </w:rPr>
        <w:t xml:space="preserve"> </w:t>
      </w:r>
      <w:r w:rsidRPr="003B72F2">
        <w:rPr>
          <w:rFonts w:ascii="Times New Roman" w:hAnsi="Times New Roman" w:cs="Times New Roman"/>
          <w:sz w:val="28"/>
          <w:szCs w:val="28"/>
          <w:lang w:val="az-Latn-AZ"/>
        </w:rPr>
        <w:t xml:space="preserve">ibarətdir. Sefalotoraks baş və döş seqmentlərindən formalaşır. Bəzi nümayəndələrində bədən hissələrə bölünmür. Sefalotoraks altı cüt ətraf daşıyır. </w:t>
      </w:r>
      <w:r>
        <w:rPr>
          <w:rFonts w:ascii="Times New Roman" w:hAnsi="Times New Roman" w:cs="Times New Roman"/>
          <w:sz w:val="28"/>
          <w:szCs w:val="28"/>
          <w:lang w:val="az-Latn-AZ"/>
        </w:rPr>
        <w:t>Çıxıntıları</w:t>
      </w:r>
      <w:r w:rsidRPr="003B72F2">
        <w:rPr>
          <w:rFonts w:ascii="Times New Roman" w:hAnsi="Times New Roman" w:cs="Times New Roman"/>
          <w:sz w:val="28"/>
          <w:szCs w:val="28"/>
          <w:lang w:val="az-Latn-AZ"/>
        </w:rPr>
        <w:t xml:space="preserve"> yoxdur, çünki </w:t>
      </w:r>
      <w:r>
        <w:rPr>
          <w:rFonts w:ascii="Times New Roman" w:hAnsi="Times New Roman" w:cs="Times New Roman"/>
          <w:sz w:val="28"/>
          <w:szCs w:val="28"/>
          <w:lang w:val="az-Latn-AZ"/>
        </w:rPr>
        <w:t>onlar</w:t>
      </w:r>
      <w:r w:rsidRPr="003B72F2">
        <w:rPr>
          <w:rFonts w:ascii="Times New Roman" w:hAnsi="Times New Roman" w:cs="Times New Roman"/>
          <w:sz w:val="28"/>
          <w:szCs w:val="28"/>
          <w:lang w:val="az-Latn-AZ"/>
        </w:rPr>
        <w:t xml:space="preserve"> qidaları əzən </w:t>
      </w:r>
      <w:r w:rsidRPr="005C6C23">
        <w:rPr>
          <w:rFonts w:ascii="Times New Roman" w:hAnsi="Times New Roman" w:cs="Times New Roman"/>
          <w:i/>
          <w:iCs/>
          <w:sz w:val="28"/>
          <w:szCs w:val="28"/>
          <w:lang w:val="az-Latn-AZ"/>
        </w:rPr>
        <w:t>xeliseralara</w:t>
      </w:r>
      <w:r w:rsidRPr="003B72F2">
        <w:rPr>
          <w:rFonts w:ascii="Times New Roman" w:hAnsi="Times New Roman" w:cs="Times New Roman"/>
          <w:sz w:val="28"/>
          <w:szCs w:val="28"/>
          <w:lang w:val="az-Latn-AZ"/>
        </w:rPr>
        <w:t xml:space="preserve"> çevrilmişdir. </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b/>
          <w:sz w:val="28"/>
          <w:szCs w:val="28"/>
          <w:lang w:val="az-Latn-AZ"/>
        </w:rPr>
        <w:t>Sistematika.</w:t>
      </w:r>
      <w:r w:rsidRPr="003B72F2">
        <w:rPr>
          <w:rFonts w:ascii="Times New Roman" w:hAnsi="Times New Roman" w:cs="Times New Roman"/>
          <w:sz w:val="28"/>
          <w:szCs w:val="28"/>
          <w:lang w:val="az-Latn-AZ"/>
        </w:rPr>
        <w:t xml:space="preserve"> Tibbi əhəmiyyət kəsb edən nümayəndələr araxnidlər (</w:t>
      </w:r>
      <w:r w:rsidRPr="00AE18C7">
        <w:rPr>
          <w:rFonts w:ascii="Times New Roman" w:hAnsi="Times New Roman" w:cs="Times New Roman"/>
          <w:i/>
          <w:iCs/>
          <w:sz w:val="28"/>
          <w:szCs w:val="28"/>
          <w:lang w:val="az-Latn-AZ"/>
        </w:rPr>
        <w:t>Arachnida</w:t>
      </w:r>
      <w:r w:rsidRPr="003B72F2">
        <w:rPr>
          <w:rFonts w:ascii="Times New Roman" w:hAnsi="Times New Roman" w:cs="Times New Roman"/>
          <w:sz w:val="28"/>
          <w:szCs w:val="28"/>
          <w:lang w:val="az-Latn-AZ"/>
        </w:rPr>
        <w:t>) sinfinə aiddir</w:t>
      </w:r>
      <w:r>
        <w:rPr>
          <w:rFonts w:ascii="Times New Roman" w:hAnsi="Times New Roman" w:cs="Times New Roman"/>
          <w:sz w:val="28"/>
          <w:szCs w:val="28"/>
          <w:lang w:val="az-Latn-AZ"/>
        </w:rPr>
        <w:t xml:space="preserve"> (cədvəl 2.1)</w:t>
      </w:r>
      <w:r w:rsidRPr="003B72F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w:t>
      </w:r>
      <w:r w:rsidRPr="003B72F2">
        <w:rPr>
          <w:rFonts w:ascii="Times New Roman" w:hAnsi="Times New Roman" w:cs="Times New Roman"/>
          <w:sz w:val="28"/>
          <w:szCs w:val="28"/>
          <w:lang w:val="az-Latn-AZ"/>
        </w:rPr>
        <w:t xml:space="preserve"> sinfə </w:t>
      </w:r>
      <w:r>
        <w:rPr>
          <w:rFonts w:ascii="Times New Roman" w:hAnsi="Times New Roman" w:cs="Times New Roman"/>
          <w:sz w:val="28"/>
          <w:szCs w:val="28"/>
          <w:lang w:val="az-Latn-AZ"/>
        </w:rPr>
        <w:t xml:space="preserve">aşağıdakı nümayəndələr </w:t>
      </w:r>
      <w:r w:rsidRPr="003B72F2">
        <w:rPr>
          <w:rFonts w:ascii="Times New Roman" w:hAnsi="Times New Roman" w:cs="Times New Roman"/>
          <w:sz w:val="28"/>
          <w:szCs w:val="28"/>
          <w:lang w:val="az-Latn-AZ"/>
        </w:rPr>
        <w:t>daxildir:</w:t>
      </w:r>
    </w:p>
    <w:p w:rsidR="00374719" w:rsidRPr="003B72F2" w:rsidRDefault="00374719" w:rsidP="00873802">
      <w:pPr>
        <w:pStyle w:val="a7"/>
        <w:numPr>
          <w:ilvl w:val="0"/>
          <w:numId w:val="18"/>
        </w:numPr>
        <w:spacing w:after="0" w:line="240" w:lineRule="auto"/>
        <w:ind w:left="0" w:firstLine="0"/>
        <w:jc w:val="both"/>
        <w:rPr>
          <w:rFonts w:ascii="Times New Roman" w:hAnsi="Times New Roman" w:cs="Times New Roman"/>
          <w:sz w:val="28"/>
          <w:szCs w:val="28"/>
          <w:lang w:val="az-Latn-AZ"/>
        </w:rPr>
      </w:pPr>
      <w:r w:rsidRPr="003B72F2">
        <w:rPr>
          <w:rFonts w:ascii="Times New Roman" w:hAnsi="Times New Roman" w:cs="Times New Roman"/>
          <w:i/>
          <w:iCs/>
          <w:sz w:val="28"/>
          <w:szCs w:val="28"/>
          <w:lang w:val="az-Latn-AZ"/>
        </w:rPr>
        <w:t>Sol</w:t>
      </w:r>
      <w:r>
        <w:rPr>
          <w:rFonts w:ascii="Times New Roman" w:hAnsi="Times New Roman" w:cs="Times New Roman"/>
          <w:i/>
          <w:iCs/>
          <w:sz w:val="28"/>
          <w:szCs w:val="28"/>
          <w:lang w:val="az-Latn-AZ"/>
        </w:rPr>
        <w:t>if</w:t>
      </w:r>
      <w:r w:rsidRPr="003B72F2">
        <w:rPr>
          <w:rFonts w:ascii="Times New Roman" w:hAnsi="Times New Roman" w:cs="Times New Roman"/>
          <w:i/>
          <w:iCs/>
          <w:sz w:val="28"/>
          <w:szCs w:val="28"/>
          <w:lang w:val="az-Latn-AZ"/>
        </w:rPr>
        <w:t>ugae</w:t>
      </w:r>
      <w:r w:rsidRPr="003B72F2">
        <w:rPr>
          <w:rFonts w:ascii="Times New Roman" w:hAnsi="Times New Roman" w:cs="Times New Roman"/>
          <w:sz w:val="28"/>
          <w:szCs w:val="28"/>
          <w:lang w:val="az-Latn-AZ"/>
        </w:rPr>
        <w:t xml:space="preserve"> (sol</w:t>
      </w:r>
      <w:r>
        <w:rPr>
          <w:rFonts w:ascii="Times New Roman" w:hAnsi="Times New Roman" w:cs="Times New Roman"/>
          <w:sz w:val="28"/>
          <w:szCs w:val="28"/>
          <w:lang w:val="az-Latn-AZ"/>
        </w:rPr>
        <w:t>ifuqalar</w:t>
      </w:r>
      <w:r w:rsidRPr="003B72F2">
        <w:rPr>
          <w:rFonts w:ascii="Times New Roman" w:hAnsi="Times New Roman" w:cs="Times New Roman"/>
          <w:sz w:val="28"/>
          <w:szCs w:val="28"/>
          <w:lang w:val="az-Latn-AZ"/>
        </w:rPr>
        <w:t>) sırası;</w:t>
      </w:r>
    </w:p>
    <w:p w:rsidR="00374719" w:rsidRPr="003B72F2" w:rsidRDefault="00374719" w:rsidP="00873802">
      <w:pPr>
        <w:pStyle w:val="a7"/>
        <w:numPr>
          <w:ilvl w:val="0"/>
          <w:numId w:val="18"/>
        </w:numPr>
        <w:spacing w:after="0" w:line="240" w:lineRule="auto"/>
        <w:ind w:left="0" w:firstLine="0"/>
        <w:jc w:val="both"/>
        <w:rPr>
          <w:rFonts w:ascii="Times New Roman" w:hAnsi="Times New Roman" w:cs="Times New Roman"/>
          <w:sz w:val="28"/>
          <w:szCs w:val="28"/>
          <w:lang w:val="az-Latn-AZ"/>
        </w:rPr>
      </w:pPr>
      <w:r w:rsidRPr="003B72F2">
        <w:rPr>
          <w:rFonts w:ascii="Times New Roman" w:hAnsi="Times New Roman" w:cs="Times New Roman"/>
          <w:i/>
          <w:iCs/>
          <w:sz w:val="28"/>
          <w:szCs w:val="28"/>
          <w:lang w:val="az-Latn-AZ"/>
        </w:rPr>
        <w:t>Scorpionida</w:t>
      </w:r>
      <w:r>
        <w:rPr>
          <w:rFonts w:ascii="Times New Roman" w:hAnsi="Times New Roman" w:cs="Times New Roman"/>
          <w:i/>
          <w:iCs/>
          <w:sz w:val="28"/>
          <w:szCs w:val="28"/>
          <w:lang w:val="az-Latn-AZ"/>
        </w:rPr>
        <w:t xml:space="preserve"> </w:t>
      </w:r>
      <w:r w:rsidRPr="003B72F2">
        <w:rPr>
          <w:rFonts w:ascii="Times New Roman" w:hAnsi="Times New Roman" w:cs="Times New Roman"/>
          <w:sz w:val="28"/>
          <w:szCs w:val="28"/>
          <w:lang w:val="az-Latn-AZ"/>
        </w:rPr>
        <w:t>(əqrəblər) sırası;</w:t>
      </w:r>
    </w:p>
    <w:p w:rsidR="00374719" w:rsidRPr="003B72F2" w:rsidRDefault="00374719" w:rsidP="00873802">
      <w:pPr>
        <w:pStyle w:val="a7"/>
        <w:numPr>
          <w:ilvl w:val="0"/>
          <w:numId w:val="18"/>
        </w:numPr>
        <w:spacing w:after="0" w:line="240" w:lineRule="auto"/>
        <w:ind w:left="0" w:firstLine="0"/>
        <w:jc w:val="both"/>
        <w:rPr>
          <w:rFonts w:ascii="Times New Roman" w:hAnsi="Times New Roman" w:cs="Times New Roman"/>
          <w:sz w:val="28"/>
          <w:szCs w:val="28"/>
          <w:lang w:val="az-Latn-AZ"/>
        </w:rPr>
      </w:pPr>
      <w:r w:rsidRPr="003B72F2">
        <w:rPr>
          <w:rFonts w:ascii="Times New Roman" w:hAnsi="Times New Roman" w:cs="Times New Roman"/>
          <w:i/>
          <w:iCs/>
          <w:sz w:val="28"/>
          <w:szCs w:val="28"/>
          <w:lang w:val="az-Latn-AZ"/>
        </w:rPr>
        <w:t>Aranei</w:t>
      </w:r>
      <w:r w:rsidRPr="003B72F2">
        <w:rPr>
          <w:rFonts w:ascii="Times New Roman" w:hAnsi="Times New Roman" w:cs="Times New Roman"/>
          <w:sz w:val="28"/>
          <w:szCs w:val="28"/>
          <w:lang w:val="az-Latn-AZ"/>
        </w:rPr>
        <w:t xml:space="preserve"> (hörümçəklər) sırası;</w:t>
      </w:r>
    </w:p>
    <w:p w:rsidR="00374719" w:rsidRPr="00AE18C7" w:rsidRDefault="00374719" w:rsidP="00873802">
      <w:pPr>
        <w:pStyle w:val="a7"/>
        <w:numPr>
          <w:ilvl w:val="0"/>
          <w:numId w:val="18"/>
        </w:numPr>
        <w:spacing w:after="0" w:line="240" w:lineRule="auto"/>
        <w:ind w:left="0" w:firstLine="0"/>
        <w:jc w:val="both"/>
        <w:rPr>
          <w:rFonts w:ascii="Times New Roman" w:hAnsi="Times New Roman" w:cs="Times New Roman"/>
          <w:sz w:val="28"/>
          <w:szCs w:val="28"/>
          <w:lang w:val="az-Latn-AZ"/>
        </w:rPr>
      </w:pPr>
      <w:r w:rsidRPr="003B72F2">
        <w:rPr>
          <w:rFonts w:ascii="Times New Roman" w:hAnsi="Times New Roman" w:cs="Times New Roman"/>
          <w:i/>
          <w:iCs/>
          <w:sz w:val="28"/>
          <w:szCs w:val="28"/>
          <w:lang w:val="az-Latn-AZ"/>
        </w:rPr>
        <w:t>Acariformes</w:t>
      </w:r>
      <w:r w:rsidRPr="003B72F2">
        <w:rPr>
          <w:rFonts w:ascii="Times New Roman" w:hAnsi="Times New Roman" w:cs="Times New Roman"/>
          <w:sz w:val="28"/>
          <w:szCs w:val="28"/>
          <w:lang w:val="az-Latn-AZ"/>
        </w:rPr>
        <w:t xml:space="preserve"> və </w:t>
      </w:r>
      <w:r w:rsidRPr="003B72F2">
        <w:rPr>
          <w:rFonts w:ascii="Times New Roman" w:hAnsi="Times New Roman" w:cs="Times New Roman"/>
          <w:i/>
          <w:iCs/>
          <w:sz w:val="28"/>
          <w:szCs w:val="28"/>
          <w:lang w:val="az-Latn-AZ"/>
        </w:rPr>
        <w:t>Para</w:t>
      </w:r>
      <w:r>
        <w:rPr>
          <w:rFonts w:ascii="Times New Roman" w:hAnsi="Times New Roman" w:cs="Times New Roman"/>
          <w:i/>
          <w:iCs/>
          <w:sz w:val="28"/>
          <w:szCs w:val="28"/>
          <w:lang w:val="az-Latn-AZ"/>
        </w:rPr>
        <w:t>s</w:t>
      </w:r>
      <w:r w:rsidRPr="003B72F2">
        <w:rPr>
          <w:rFonts w:ascii="Times New Roman" w:hAnsi="Times New Roman" w:cs="Times New Roman"/>
          <w:i/>
          <w:iCs/>
          <w:sz w:val="28"/>
          <w:szCs w:val="28"/>
          <w:lang w:val="az-Latn-AZ"/>
        </w:rPr>
        <w:t>itiformes</w:t>
      </w:r>
      <w:r w:rsidRPr="003B72F2">
        <w:rPr>
          <w:rFonts w:ascii="Times New Roman" w:hAnsi="Times New Roman" w:cs="Times New Roman"/>
          <w:sz w:val="28"/>
          <w:szCs w:val="28"/>
          <w:lang w:val="az-Latn-AZ"/>
        </w:rPr>
        <w:t xml:space="preserve"> üstsıralarından ibarət </w:t>
      </w:r>
      <w:r w:rsidRPr="003B72F2">
        <w:rPr>
          <w:rFonts w:ascii="Times New Roman" w:hAnsi="Times New Roman" w:cs="Times New Roman"/>
          <w:i/>
          <w:iCs/>
          <w:sz w:val="28"/>
          <w:szCs w:val="28"/>
          <w:lang w:val="az-Latn-AZ"/>
        </w:rPr>
        <w:t>Acarina</w:t>
      </w:r>
      <w:r w:rsidRPr="003B72F2">
        <w:rPr>
          <w:rFonts w:ascii="Times New Roman" w:hAnsi="Times New Roman" w:cs="Times New Roman"/>
          <w:sz w:val="28"/>
          <w:szCs w:val="28"/>
          <w:lang w:val="az-Latn-AZ"/>
        </w:rPr>
        <w:t xml:space="preserve"> (gənələr) yarımsinfi.</w:t>
      </w:r>
    </w:p>
    <w:p w:rsidR="00374719"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Cədvəl</w:t>
      </w:r>
      <w:r>
        <w:rPr>
          <w:rFonts w:ascii="Times New Roman" w:hAnsi="Times New Roman" w:cs="Times New Roman"/>
          <w:sz w:val="28"/>
          <w:szCs w:val="28"/>
          <w:lang w:val="az-Latn-AZ"/>
        </w:rPr>
        <w:t xml:space="preserve"> 2.1</w:t>
      </w:r>
      <w:r w:rsidRPr="003B72F2">
        <w:rPr>
          <w:rFonts w:ascii="Times New Roman" w:hAnsi="Times New Roman" w:cs="Times New Roman"/>
          <w:sz w:val="28"/>
          <w:szCs w:val="28"/>
          <w:lang w:val="az-Latn-AZ"/>
        </w:rPr>
        <w:t xml:space="preserve">. </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AE18C7">
        <w:rPr>
          <w:rFonts w:ascii="Times New Roman" w:hAnsi="Times New Roman" w:cs="Times New Roman"/>
          <w:i/>
          <w:iCs/>
          <w:sz w:val="28"/>
          <w:szCs w:val="28"/>
          <w:lang w:val="az-Latn-AZ"/>
        </w:rPr>
        <w:t>Arachnida</w:t>
      </w:r>
      <w:r>
        <w:rPr>
          <w:rFonts w:ascii="Times New Roman" w:hAnsi="Times New Roman" w:cs="Times New Roman"/>
          <w:sz w:val="28"/>
          <w:szCs w:val="28"/>
          <w:lang w:val="az-Latn-AZ"/>
        </w:rPr>
        <w:t xml:space="preserve"> </w:t>
      </w:r>
      <w:r w:rsidRPr="003B72F2">
        <w:rPr>
          <w:rFonts w:ascii="Times New Roman" w:hAnsi="Times New Roman" w:cs="Times New Roman"/>
          <w:sz w:val="28"/>
          <w:szCs w:val="28"/>
          <w:lang w:val="az-Latn-AZ"/>
        </w:rPr>
        <w:t>sinfin</w:t>
      </w:r>
      <w:r>
        <w:rPr>
          <w:rFonts w:ascii="Times New Roman" w:hAnsi="Times New Roman" w:cs="Times New Roman"/>
          <w:sz w:val="28"/>
          <w:szCs w:val="28"/>
          <w:lang w:val="az-Latn-AZ"/>
        </w:rPr>
        <w:t>in</w:t>
      </w:r>
      <w:r w:rsidRPr="00475B9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w:t>
      </w:r>
      <w:r w:rsidRPr="003B72F2">
        <w:rPr>
          <w:rFonts w:ascii="Times New Roman" w:hAnsi="Times New Roman" w:cs="Times New Roman"/>
          <w:sz w:val="28"/>
          <w:szCs w:val="28"/>
          <w:lang w:val="az-Latn-AZ"/>
        </w:rPr>
        <w:t>ibbi əhəmiyyət</w:t>
      </w:r>
      <w:r>
        <w:rPr>
          <w:rFonts w:ascii="Times New Roman" w:hAnsi="Times New Roman" w:cs="Times New Roman"/>
          <w:sz w:val="28"/>
          <w:szCs w:val="28"/>
          <w:lang w:val="az-Latn-AZ"/>
        </w:rPr>
        <w:t>li</w:t>
      </w:r>
      <w:r w:rsidRPr="003B72F2">
        <w:rPr>
          <w:rFonts w:ascii="Times New Roman" w:hAnsi="Times New Roman" w:cs="Times New Roman"/>
          <w:sz w:val="28"/>
          <w:szCs w:val="28"/>
          <w:lang w:val="az-Latn-AZ"/>
        </w:rPr>
        <w:t xml:space="preserve"> nümayəndələr</w:t>
      </w:r>
      <w:r>
        <w:rPr>
          <w:rFonts w:ascii="Times New Roman" w:hAnsi="Times New Roman" w:cs="Times New Roman"/>
          <w:sz w:val="28"/>
          <w:szCs w:val="28"/>
          <w:lang w:val="az-Latn-AZ"/>
        </w:rPr>
        <w:t>i</w:t>
      </w:r>
    </w:p>
    <w:tbl>
      <w:tblPr>
        <w:tblStyle w:val="aa"/>
        <w:tblW w:w="0" w:type="auto"/>
        <w:tblInd w:w="-34" w:type="dxa"/>
        <w:tblLook w:val="04A0" w:firstRow="1" w:lastRow="0" w:firstColumn="1" w:lastColumn="0" w:noHBand="0" w:noVBand="1"/>
      </w:tblPr>
      <w:tblGrid>
        <w:gridCol w:w="4808"/>
        <w:gridCol w:w="5116"/>
      </w:tblGrid>
      <w:tr w:rsidR="00374719" w:rsidRPr="003B72F2" w:rsidTr="009544D5">
        <w:tc>
          <w:tcPr>
            <w:tcW w:w="4808" w:type="dxa"/>
          </w:tcPr>
          <w:p w:rsidR="00374719" w:rsidRPr="00805FF1" w:rsidRDefault="00374719" w:rsidP="00873802">
            <w:pPr>
              <w:jc w:val="both"/>
              <w:rPr>
                <w:rFonts w:ascii="Times New Roman" w:hAnsi="Times New Roman" w:cs="Times New Roman"/>
                <w:b/>
                <w:bCs/>
                <w:sz w:val="28"/>
                <w:szCs w:val="28"/>
                <w:lang w:val="az-Latn-AZ"/>
              </w:rPr>
            </w:pPr>
            <w:r w:rsidRPr="00805FF1">
              <w:rPr>
                <w:rFonts w:ascii="Times New Roman" w:hAnsi="Times New Roman" w:cs="Times New Roman"/>
                <w:b/>
                <w:bCs/>
                <w:i/>
                <w:iCs/>
                <w:sz w:val="28"/>
                <w:szCs w:val="28"/>
                <w:lang w:val="az-Latn-AZ"/>
              </w:rPr>
              <w:t>Arachnida</w:t>
            </w:r>
            <w:r w:rsidRPr="00805FF1">
              <w:rPr>
                <w:rFonts w:ascii="Times New Roman" w:hAnsi="Times New Roman" w:cs="Times New Roman"/>
                <w:b/>
                <w:bCs/>
                <w:sz w:val="28"/>
                <w:szCs w:val="28"/>
                <w:lang w:val="az-Latn-AZ"/>
              </w:rPr>
              <w:t xml:space="preserve"> sinfi</w:t>
            </w:r>
          </w:p>
        </w:tc>
        <w:tc>
          <w:tcPr>
            <w:tcW w:w="5116" w:type="dxa"/>
          </w:tcPr>
          <w:p w:rsidR="00374719" w:rsidRPr="003B72F2" w:rsidRDefault="00374719" w:rsidP="00873802">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Nümayəndələr</w:t>
            </w:r>
          </w:p>
        </w:tc>
      </w:tr>
      <w:tr w:rsidR="00374719" w:rsidRPr="003B72F2" w:rsidTr="009544D5">
        <w:tc>
          <w:tcPr>
            <w:tcW w:w="4808" w:type="dxa"/>
          </w:tcPr>
          <w:p w:rsidR="00374719" w:rsidRPr="003B72F2" w:rsidRDefault="00374719" w:rsidP="00873802">
            <w:pPr>
              <w:jc w:val="both"/>
              <w:rPr>
                <w:rFonts w:ascii="Times New Roman" w:hAnsi="Times New Roman" w:cs="Times New Roman"/>
                <w:sz w:val="28"/>
                <w:szCs w:val="28"/>
                <w:lang w:val="az-Latn-AZ"/>
              </w:rPr>
            </w:pPr>
            <w:r w:rsidRPr="00805FF1">
              <w:rPr>
                <w:rFonts w:ascii="Times New Roman" w:hAnsi="Times New Roman" w:cs="Times New Roman"/>
                <w:i/>
                <w:iCs/>
                <w:sz w:val="28"/>
                <w:szCs w:val="28"/>
                <w:lang w:val="az-Latn-AZ"/>
              </w:rPr>
              <w:t>Sol</w:t>
            </w:r>
            <w:r>
              <w:rPr>
                <w:rFonts w:ascii="Times New Roman" w:hAnsi="Times New Roman" w:cs="Times New Roman"/>
                <w:i/>
                <w:iCs/>
                <w:sz w:val="28"/>
                <w:szCs w:val="28"/>
                <w:lang w:val="az-Latn-AZ"/>
              </w:rPr>
              <w:t>if</w:t>
            </w:r>
            <w:r w:rsidRPr="00805FF1">
              <w:rPr>
                <w:rFonts w:ascii="Times New Roman" w:hAnsi="Times New Roman" w:cs="Times New Roman"/>
                <w:i/>
                <w:iCs/>
                <w:sz w:val="28"/>
                <w:szCs w:val="28"/>
                <w:lang w:val="az-Latn-AZ"/>
              </w:rPr>
              <w:t>ug</w:t>
            </w:r>
            <w:r>
              <w:rPr>
                <w:rFonts w:ascii="Times New Roman" w:hAnsi="Times New Roman" w:cs="Times New Roman"/>
                <w:i/>
                <w:iCs/>
                <w:sz w:val="28"/>
                <w:szCs w:val="28"/>
                <w:lang w:val="az-Latn-AZ"/>
              </w:rPr>
              <w:t>ae</w:t>
            </w:r>
            <w:r w:rsidRPr="003B72F2">
              <w:rPr>
                <w:rFonts w:ascii="Times New Roman" w:hAnsi="Times New Roman" w:cs="Times New Roman"/>
                <w:sz w:val="28"/>
                <w:szCs w:val="28"/>
                <w:lang w:val="az-Latn-AZ"/>
              </w:rPr>
              <w:t xml:space="preserve"> sırası</w:t>
            </w:r>
          </w:p>
        </w:tc>
        <w:tc>
          <w:tcPr>
            <w:tcW w:w="5116" w:type="dxa"/>
          </w:tcPr>
          <w:p w:rsidR="00374719" w:rsidRPr="003B72F2" w:rsidRDefault="00374719" w:rsidP="00873802">
            <w:pPr>
              <w:jc w:val="both"/>
              <w:rPr>
                <w:rFonts w:ascii="Times New Roman" w:hAnsi="Times New Roman" w:cs="Times New Roman"/>
                <w:sz w:val="28"/>
                <w:szCs w:val="28"/>
                <w:lang w:val="az-Latn-AZ"/>
              </w:rPr>
            </w:pPr>
            <w:r>
              <w:rPr>
                <w:rFonts w:ascii="Times New Roman" w:hAnsi="Times New Roman" w:cs="Times New Roman"/>
                <w:sz w:val="28"/>
                <w:szCs w:val="28"/>
                <w:lang w:val="az-Latn-AZ"/>
              </w:rPr>
              <w:t>s</w:t>
            </w:r>
            <w:r w:rsidRPr="003B72F2">
              <w:rPr>
                <w:rFonts w:ascii="Times New Roman" w:hAnsi="Times New Roman" w:cs="Times New Roman"/>
                <w:sz w:val="28"/>
                <w:szCs w:val="28"/>
                <w:lang w:val="az-Latn-AZ"/>
              </w:rPr>
              <w:t>ol</w:t>
            </w:r>
            <w:r>
              <w:rPr>
                <w:rFonts w:ascii="Times New Roman" w:hAnsi="Times New Roman" w:cs="Times New Roman"/>
                <w:sz w:val="28"/>
                <w:szCs w:val="28"/>
                <w:lang w:val="az-Latn-AZ"/>
              </w:rPr>
              <w:t>ifuqalar</w:t>
            </w:r>
            <w:r w:rsidRPr="003B72F2">
              <w:rPr>
                <w:rFonts w:ascii="Times New Roman" w:hAnsi="Times New Roman" w:cs="Times New Roman"/>
                <w:sz w:val="28"/>
                <w:szCs w:val="28"/>
                <w:lang w:val="az-Latn-AZ"/>
              </w:rPr>
              <w:t>, dəvə hörümçəkləri</w:t>
            </w:r>
          </w:p>
        </w:tc>
      </w:tr>
      <w:tr w:rsidR="00374719" w:rsidRPr="003B72F2" w:rsidTr="009544D5">
        <w:tc>
          <w:tcPr>
            <w:tcW w:w="4808" w:type="dxa"/>
          </w:tcPr>
          <w:p w:rsidR="00374719" w:rsidRPr="003B72F2" w:rsidRDefault="00374719" w:rsidP="00873802">
            <w:pPr>
              <w:jc w:val="both"/>
              <w:rPr>
                <w:rFonts w:ascii="Times New Roman" w:hAnsi="Times New Roman" w:cs="Times New Roman"/>
                <w:sz w:val="28"/>
                <w:szCs w:val="28"/>
                <w:lang w:val="az-Latn-AZ"/>
              </w:rPr>
            </w:pPr>
            <w:r w:rsidRPr="00805FF1">
              <w:rPr>
                <w:rFonts w:ascii="Times New Roman" w:hAnsi="Times New Roman" w:cs="Times New Roman"/>
                <w:i/>
                <w:iCs/>
                <w:sz w:val="28"/>
                <w:szCs w:val="28"/>
                <w:lang w:val="az-Latn-AZ"/>
              </w:rPr>
              <w:t>Scorpionida</w:t>
            </w:r>
            <w:r w:rsidRPr="003B72F2">
              <w:rPr>
                <w:rFonts w:ascii="Times New Roman" w:hAnsi="Times New Roman" w:cs="Times New Roman"/>
                <w:sz w:val="28"/>
                <w:szCs w:val="28"/>
                <w:lang w:val="az-Latn-AZ"/>
              </w:rPr>
              <w:t xml:space="preserve"> sırası</w:t>
            </w:r>
          </w:p>
        </w:tc>
        <w:tc>
          <w:tcPr>
            <w:tcW w:w="5116" w:type="dxa"/>
          </w:tcPr>
          <w:p w:rsidR="00374719" w:rsidRPr="003B72F2" w:rsidRDefault="00374719" w:rsidP="00873802">
            <w:pPr>
              <w:jc w:val="both"/>
              <w:rPr>
                <w:rFonts w:ascii="Times New Roman" w:hAnsi="Times New Roman" w:cs="Times New Roman"/>
                <w:sz w:val="28"/>
                <w:szCs w:val="28"/>
                <w:lang w:val="az-Latn-AZ"/>
              </w:rPr>
            </w:pPr>
            <w:r>
              <w:rPr>
                <w:rFonts w:ascii="Times New Roman" w:hAnsi="Times New Roman" w:cs="Times New Roman"/>
                <w:sz w:val="28"/>
                <w:szCs w:val="28"/>
                <w:lang w:val="az-Latn-AZ"/>
              </w:rPr>
              <w:t>ə</w:t>
            </w:r>
            <w:r w:rsidRPr="003B72F2">
              <w:rPr>
                <w:rFonts w:ascii="Times New Roman" w:hAnsi="Times New Roman" w:cs="Times New Roman"/>
                <w:sz w:val="28"/>
                <w:szCs w:val="28"/>
                <w:lang w:val="az-Latn-AZ"/>
              </w:rPr>
              <w:t>qrəblər</w:t>
            </w:r>
          </w:p>
        </w:tc>
      </w:tr>
      <w:tr w:rsidR="00374719" w:rsidRPr="003B72F2" w:rsidTr="009544D5">
        <w:tc>
          <w:tcPr>
            <w:tcW w:w="4808" w:type="dxa"/>
          </w:tcPr>
          <w:p w:rsidR="00374719" w:rsidRPr="003B72F2" w:rsidRDefault="00374719" w:rsidP="00873802">
            <w:pPr>
              <w:jc w:val="both"/>
              <w:rPr>
                <w:rFonts w:ascii="Times New Roman" w:hAnsi="Times New Roman" w:cs="Times New Roman"/>
                <w:sz w:val="28"/>
                <w:szCs w:val="28"/>
                <w:lang w:val="ru-RU"/>
              </w:rPr>
            </w:pPr>
            <w:r w:rsidRPr="00805FF1">
              <w:rPr>
                <w:rFonts w:ascii="Times New Roman" w:hAnsi="Times New Roman" w:cs="Times New Roman"/>
                <w:i/>
                <w:iCs/>
                <w:sz w:val="28"/>
                <w:szCs w:val="28"/>
                <w:lang w:val="az-Latn-AZ"/>
              </w:rPr>
              <w:t>Aranei</w:t>
            </w:r>
            <w:r w:rsidRPr="003B72F2">
              <w:rPr>
                <w:rFonts w:ascii="Times New Roman" w:hAnsi="Times New Roman" w:cs="Times New Roman"/>
                <w:sz w:val="28"/>
                <w:szCs w:val="28"/>
                <w:lang w:val="az-Latn-AZ"/>
              </w:rPr>
              <w:t xml:space="preserve"> sırası</w:t>
            </w:r>
          </w:p>
        </w:tc>
        <w:tc>
          <w:tcPr>
            <w:tcW w:w="5116" w:type="dxa"/>
          </w:tcPr>
          <w:p w:rsidR="00374719" w:rsidRPr="003B72F2" w:rsidRDefault="00374719" w:rsidP="00873802">
            <w:pPr>
              <w:jc w:val="both"/>
              <w:rPr>
                <w:rFonts w:ascii="Times New Roman" w:hAnsi="Times New Roman" w:cs="Times New Roman"/>
                <w:sz w:val="28"/>
                <w:szCs w:val="28"/>
                <w:lang w:val="az-Latn-AZ"/>
              </w:rPr>
            </w:pPr>
            <w:r>
              <w:rPr>
                <w:rFonts w:ascii="Times New Roman" w:hAnsi="Times New Roman" w:cs="Times New Roman"/>
                <w:sz w:val="28"/>
                <w:szCs w:val="28"/>
                <w:lang w:val="az-Latn-AZ"/>
              </w:rPr>
              <w:t>h</w:t>
            </w:r>
            <w:r w:rsidRPr="003B72F2">
              <w:rPr>
                <w:rFonts w:ascii="Times New Roman" w:hAnsi="Times New Roman" w:cs="Times New Roman"/>
                <w:sz w:val="28"/>
                <w:szCs w:val="28"/>
                <w:lang w:val="az-Latn-AZ"/>
              </w:rPr>
              <w:t>örümçəklər</w:t>
            </w:r>
          </w:p>
        </w:tc>
      </w:tr>
      <w:tr w:rsidR="00374719" w:rsidRPr="003B72F2" w:rsidTr="009544D5">
        <w:tc>
          <w:tcPr>
            <w:tcW w:w="4808" w:type="dxa"/>
          </w:tcPr>
          <w:p w:rsidR="00374719" w:rsidRPr="003B72F2" w:rsidRDefault="00374719" w:rsidP="00873802">
            <w:pPr>
              <w:jc w:val="both"/>
              <w:rPr>
                <w:rFonts w:ascii="Times New Roman" w:hAnsi="Times New Roman" w:cs="Times New Roman"/>
                <w:sz w:val="28"/>
                <w:szCs w:val="28"/>
                <w:lang w:val="az-Latn-AZ"/>
              </w:rPr>
            </w:pPr>
            <w:r w:rsidRPr="00805FF1">
              <w:rPr>
                <w:rFonts w:ascii="Times New Roman" w:hAnsi="Times New Roman" w:cs="Times New Roman"/>
                <w:i/>
                <w:iCs/>
                <w:sz w:val="28"/>
                <w:szCs w:val="28"/>
                <w:lang w:val="az-Latn-AZ"/>
              </w:rPr>
              <w:t>Acarina</w:t>
            </w:r>
            <w:r w:rsidRPr="003B72F2">
              <w:rPr>
                <w:rFonts w:ascii="Times New Roman" w:hAnsi="Times New Roman" w:cs="Times New Roman"/>
                <w:sz w:val="28"/>
                <w:szCs w:val="28"/>
                <w:lang w:val="az-Latn-AZ"/>
              </w:rPr>
              <w:t xml:space="preserve"> yarımsinfi</w:t>
            </w:r>
          </w:p>
        </w:tc>
        <w:tc>
          <w:tcPr>
            <w:tcW w:w="5116" w:type="dxa"/>
          </w:tcPr>
          <w:p w:rsidR="00374719" w:rsidRPr="003B72F2" w:rsidRDefault="00374719" w:rsidP="00873802">
            <w:pPr>
              <w:jc w:val="both"/>
              <w:rPr>
                <w:rFonts w:ascii="Times New Roman" w:hAnsi="Times New Roman" w:cs="Times New Roman"/>
                <w:sz w:val="28"/>
                <w:szCs w:val="28"/>
                <w:lang w:val="az-Latn-AZ"/>
              </w:rPr>
            </w:pPr>
            <w:r>
              <w:rPr>
                <w:rFonts w:ascii="Times New Roman" w:hAnsi="Times New Roman" w:cs="Times New Roman"/>
                <w:sz w:val="28"/>
                <w:szCs w:val="28"/>
                <w:lang w:val="az-Latn-AZ"/>
              </w:rPr>
              <w:t>g</w:t>
            </w:r>
            <w:r w:rsidRPr="003B72F2">
              <w:rPr>
                <w:rFonts w:ascii="Times New Roman" w:hAnsi="Times New Roman" w:cs="Times New Roman"/>
                <w:sz w:val="28"/>
                <w:szCs w:val="28"/>
                <w:lang w:val="az-Latn-AZ"/>
              </w:rPr>
              <w:t>ənələr</w:t>
            </w:r>
          </w:p>
        </w:tc>
      </w:tr>
    </w:tbl>
    <w:p w:rsidR="00374719" w:rsidRDefault="00374719" w:rsidP="00873802">
      <w:pPr>
        <w:spacing w:after="0" w:line="240" w:lineRule="auto"/>
        <w:jc w:val="both"/>
        <w:rPr>
          <w:rFonts w:ascii="Times New Roman" w:hAnsi="Times New Roman" w:cs="Times New Roman"/>
          <w:b/>
          <w:i/>
          <w:iCs/>
          <w:sz w:val="28"/>
          <w:szCs w:val="28"/>
          <w:lang w:val="az-Latn-AZ"/>
        </w:rPr>
      </w:pPr>
    </w:p>
    <w:p w:rsidR="00374719" w:rsidRDefault="00374719" w:rsidP="00873802">
      <w:pPr>
        <w:spacing w:after="0" w:line="240" w:lineRule="auto"/>
        <w:jc w:val="both"/>
        <w:rPr>
          <w:rFonts w:ascii="Times New Roman" w:hAnsi="Times New Roman" w:cs="Times New Roman"/>
          <w:b/>
          <w:i/>
          <w:iCs/>
          <w:sz w:val="28"/>
          <w:szCs w:val="28"/>
          <w:lang w:val="az-Latn-AZ"/>
        </w:rPr>
      </w:pPr>
    </w:p>
    <w:p w:rsidR="00374719" w:rsidRPr="003B72F2" w:rsidRDefault="00374719" w:rsidP="00873802">
      <w:pPr>
        <w:spacing w:after="0" w:line="240" w:lineRule="auto"/>
        <w:jc w:val="both"/>
        <w:rPr>
          <w:rFonts w:ascii="Times New Roman" w:hAnsi="Times New Roman" w:cs="Times New Roman"/>
          <w:b/>
          <w:i/>
          <w:iCs/>
          <w:sz w:val="28"/>
          <w:szCs w:val="28"/>
          <w:lang w:val="az-Latn-AZ"/>
        </w:rPr>
      </w:pPr>
    </w:p>
    <w:p w:rsidR="00374719" w:rsidRPr="004729A8" w:rsidRDefault="00374719" w:rsidP="00873802">
      <w:pPr>
        <w:pStyle w:val="a7"/>
        <w:spacing w:after="0" w:line="240" w:lineRule="auto"/>
        <w:ind w:left="0"/>
        <w:jc w:val="both"/>
        <w:rPr>
          <w:rFonts w:ascii="Times New Roman" w:hAnsi="Times New Roman" w:cs="Times New Roman"/>
          <w:b/>
          <w:sz w:val="28"/>
          <w:szCs w:val="28"/>
          <w:lang w:val="az-Latn-AZ"/>
        </w:rPr>
      </w:pPr>
      <w:bookmarkStart w:id="3" w:name="_Hlk143854607"/>
      <w:r w:rsidRPr="004729A8">
        <w:rPr>
          <w:rFonts w:ascii="Times New Roman" w:hAnsi="Times New Roman" w:cs="Times New Roman"/>
          <w:b/>
          <w:i/>
          <w:iCs/>
          <w:sz w:val="28"/>
          <w:szCs w:val="28"/>
          <w:lang w:val="az-Latn-AZ"/>
        </w:rPr>
        <w:t>Solifugae</w:t>
      </w:r>
      <w:r w:rsidRPr="004729A8">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solifuqa</w:t>
      </w:r>
      <w:r w:rsidRPr="004729A8">
        <w:rPr>
          <w:rFonts w:ascii="Times New Roman" w:hAnsi="Times New Roman" w:cs="Times New Roman"/>
          <w:b/>
          <w:sz w:val="28"/>
          <w:szCs w:val="28"/>
          <w:lang w:val="az-Latn-AZ"/>
        </w:rPr>
        <w:t xml:space="preserve">) sırası </w:t>
      </w:r>
    </w:p>
    <w:bookmarkEnd w:id="3"/>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Sol</w:t>
      </w:r>
      <w:r>
        <w:rPr>
          <w:rFonts w:ascii="Times New Roman" w:hAnsi="Times New Roman" w:cs="Times New Roman"/>
          <w:sz w:val="28"/>
          <w:szCs w:val="28"/>
          <w:lang w:val="az-Latn-AZ"/>
        </w:rPr>
        <w:t>ifuqalar</w:t>
      </w:r>
      <w:r w:rsidRPr="003B72F2">
        <w:rPr>
          <w:rFonts w:ascii="Times New Roman" w:hAnsi="Times New Roman" w:cs="Times New Roman"/>
          <w:sz w:val="28"/>
          <w:szCs w:val="28"/>
          <w:lang w:val="az-Latn-AZ"/>
        </w:rPr>
        <w:t xml:space="preserve"> çoxlu sayda seqmentlərə malik ən </w:t>
      </w:r>
      <w:r>
        <w:rPr>
          <w:rFonts w:ascii="Times New Roman" w:hAnsi="Times New Roman" w:cs="Times New Roman"/>
          <w:sz w:val="28"/>
          <w:szCs w:val="28"/>
          <w:lang w:val="az-Latn-AZ"/>
        </w:rPr>
        <w:t>iri</w:t>
      </w:r>
      <w:r w:rsidRPr="003B72F2">
        <w:rPr>
          <w:rFonts w:ascii="Times New Roman" w:hAnsi="Times New Roman" w:cs="Times New Roman"/>
          <w:sz w:val="28"/>
          <w:szCs w:val="28"/>
          <w:lang w:val="az-Latn-AZ"/>
        </w:rPr>
        <w:t xml:space="preserve"> araxnidlərdir. Onların bədəni sefalotoraks, </w:t>
      </w:r>
      <w:r>
        <w:rPr>
          <w:rFonts w:ascii="Times New Roman" w:hAnsi="Times New Roman" w:cs="Times New Roman"/>
          <w:sz w:val="28"/>
          <w:szCs w:val="28"/>
          <w:lang w:val="az-Latn-AZ"/>
        </w:rPr>
        <w:t>döş</w:t>
      </w:r>
      <w:r w:rsidRPr="003B72F2">
        <w:rPr>
          <w:rFonts w:ascii="Times New Roman" w:hAnsi="Times New Roman" w:cs="Times New Roman"/>
          <w:sz w:val="28"/>
          <w:szCs w:val="28"/>
          <w:lang w:val="az-Latn-AZ"/>
        </w:rPr>
        <w:t xml:space="preserve"> (2 seqment) və qarından (10 seqment) ibarətdir. Əsasən isti iqlimli ölkələrdə yayılmış 600-ə qədər sol</w:t>
      </w:r>
      <w:r>
        <w:rPr>
          <w:rFonts w:ascii="Times New Roman" w:hAnsi="Times New Roman" w:cs="Times New Roman"/>
          <w:sz w:val="28"/>
          <w:szCs w:val="28"/>
          <w:lang w:val="az-Latn-AZ"/>
        </w:rPr>
        <w:t>ifuqa</w:t>
      </w:r>
      <w:r w:rsidRPr="003B72F2">
        <w:rPr>
          <w:rFonts w:ascii="Times New Roman" w:hAnsi="Times New Roman" w:cs="Times New Roman"/>
          <w:sz w:val="28"/>
          <w:szCs w:val="28"/>
          <w:lang w:val="az-Latn-AZ"/>
        </w:rPr>
        <w:t xml:space="preserve"> növü məlumdur. </w:t>
      </w:r>
      <w:r>
        <w:rPr>
          <w:rFonts w:ascii="Times New Roman" w:hAnsi="Times New Roman" w:cs="Times New Roman"/>
          <w:sz w:val="28"/>
          <w:szCs w:val="28"/>
          <w:lang w:val="az-Latn-AZ"/>
        </w:rPr>
        <w:t>Onlar</w:t>
      </w:r>
      <w:r w:rsidRPr="003B72F2">
        <w:rPr>
          <w:rFonts w:ascii="Times New Roman" w:hAnsi="Times New Roman" w:cs="Times New Roman"/>
          <w:sz w:val="28"/>
          <w:szCs w:val="28"/>
          <w:lang w:val="az-Latn-AZ"/>
        </w:rPr>
        <w:t xml:space="preserve"> gecə yırtıcılarıdır</w:t>
      </w:r>
      <w:r>
        <w:rPr>
          <w:rFonts w:ascii="Times New Roman" w:hAnsi="Times New Roman" w:cs="Times New Roman"/>
          <w:sz w:val="28"/>
          <w:szCs w:val="28"/>
          <w:lang w:val="az-Latn-AZ"/>
        </w:rPr>
        <w:t xml:space="preserve"> (şəkil 2.3)</w:t>
      </w:r>
      <w:r w:rsidRPr="003B72F2">
        <w:rPr>
          <w:rFonts w:ascii="Times New Roman" w:hAnsi="Times New Roman" w:cs="Times New Roman"/>
          <w:sz w:val="28"/>
          <w:szCs w:val="28"/>
          <w:lang w:val="az-Latn-AZ"/>
        </w:rPr>
        <w:t xml:space="preserve">. </w:t>
      </w:r>
    </w:p>
    <w:p w:rsidR="00374719" w:rsidRPr="003B72F2" w:rsidRDefault="00374719" w:rsidP="00873802">
      <w:pPr>
        <w:spacing w:after="0" w:line="240" w:lineRule="auto"/>
        <w:jc w:val="both"/>
        <w:rPr>
          <w:rFonts w:ascii="Times New Roman" w:hAnsi="Times New Roman" w:cs="Times New Roman"/>
          <w:sz w:val="28"/>
          <w:szCs w:val="28"/>
          <w:lang w:val="az-Latn-AZ"/>
        </w:rPr>
      </w:pPr>
    </w:p>
    <w:p w:rsidR="00374719" w:rsidRDefault="00374719" w:rsidP="00873802">
      <w:pPr>
        <w:spacing w:after="0" w:line="240" w:lineRule="auto"/>
        <w:jc w:val="both"/>
        <w:rPr>
          <w:rFonts w:ascii="Times New Roman" w:hAnsi="Times New Roman" w:cs="Times New Roman"/>
          <w:sz w:val="28"/>
          <w:szCs w:val="28"/>
          <w:lang w:val="az-Latn-AZ"/>
        </w:rPr>
      </w:pPr>
      <w:r w:rsidRPr="00645FC2">
        <w:rPr>
          <w:rFonts w:ascii="Times New Roman" w:hAnsi="Times New Roman" w:cs="Times New Roman"/>
          <w:b/>
          <w:iCs/>
          <w:sz w:val="28"/>
          <w:szCs w:val="28"/>
          <w:lang w:val="az-Latn-AZ"/>
        </w:rPr>
        <w:t>Tibbi əhəmiyyətləri.</w:t>
      </w:r>
      <w:r w:rsidRPr="003B72F2">
        <w:rPr>
          <w:rFonts w:ascii="Times New Roman" w:hAnsi="Times New Roman" w:cs="Times New Roman"/>
          <w:sz w:val="28"/>
          <w:szCs w:val="28"/>
          <w:lang w:val="az-Latn-AZ"/>
        </w:rPr>
        <w:t xml:space="preserve"> Sol</w:t>
      </w:r>
      <w:r>
        <w:rPr>
          <w:rFonts w:ascii="Times New Roman" w:hAnsi="Times New Roman" w:cs="Times New Roman"/>
          <w:sz w:val="28"/>
          <w:szCs w:val="28"/>
          <w:lang w:val="az-Latn-AZ"/>
        </w:rPr>
        <w:t xml:space="preserve">ifuqaların </w:t>
      </w:r>
      <w:r w:rsidRPr="003B72F2">
        <w:rPr>
          <w:rFonts w:ascii="Times New Roman" w:hAnsi="Times New Roman" w:cs="Times New Roman"/>
          <w:sz w:val="28"/>
          <w:szCs w:val="28"/>
          <w:lang w:val="az-Latn-AZ"/>
        </w:rPr>
        <w:t>dişləməsi zəhərli deyil, lakin dərini xeliserlə deşdikdən sonra əmələ gələn yaranın çirklənməsi tez-tez iltihab</w:t>
      </w:r>
      <w:r>
        <w:rPr>
          <w:rFonts w:ascii="Times New Roman" w:hAnsi="Times New Roman" w:cs="Times New Roman"/>
          <w:sz w:val="28"/>
          <w:szCs w:val="28"/>
          <w:lang w:val="az-Latn-AZ"/>
        </w:rPr>
        <w:t xml:space="preserve">i </w:t>
      </w:r>
      <w:r w:rsidRPr="003B72F2">
        <w:rPr>
          <w:rFonts w:ascii="Times New Roman" w:hAnsi="Times New Roman" w:cs="Times New Roman"/>
          <w:sz w:val="28"/>
          <w:szCs w:val="28"/>
          <w:lang w:val="az-Latn-AZ"/>
        </w:rPr>
        <w:t xml:space="preserve">proseslərə səbəb olur. </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Beləliklə, insanların sol</w:t>
      </w:r>
      <w:r>
        <w:rPr>
          <w:rFonts w:ascii="Times New Roman" w:hAnsi="Times New Roman" w:cs="Times New Roman"/>
          <w:sz w:val="28"/>
          <w:szCs w:val="28"/>
          <w:lang w:val="az-Latn-AZ"/>
        </w:rPr>
        <w:t xml:space="preserve">ifuqalar </w:t>
      </w:r>
      <w:r w:rsidRPr="003B72F2">
        <w:rPr>
          <w:rFonts w:ascii="Times New Roman" w:hAnsi="Times New Roman" w:cs="Times New Roman"/>
          <w:sz w:val="28"/>
          <w:szCs w:val="28"/>
          <w:lang w:val="az-Latn-AZ"/>
        </w:rPr>
        <w:t>tərəfindən dişlənməsindən sonra bəzən ağır ikincil</w:t>
      </w:r>
      <w:r>
        <w:rPr>
          <w:rFonts w:ascii="Times New Roman" w:hAnsi="Times New Roman" w:cs="Times New Roman"/>
          <w:sz w:val="28"/>
          <w:szCs w:val="28"/>
          <w:lang w:val="az-Latn-AZ"/>
        </w:rPr>
        <w:t>i</w:t>
      </w:r>
      <w:r w:rsidRPr="003B72F2">
        <w:rPr>
          <w:rFonts w:ascii="Times New Roman" w:hAnsi="Times New Roman" w:cs="Times New Roman"/>
          <w:sz w:val="28"/>
          <w:szCs w:val="28"/>
          <w:lang w:val="az-Latn-AZ"/>
        </w:rPr>
        <w:t xml:space="preserve"> infeksiya müşahidə olunur. </w:t>
      </w:r>
    </w:p>
    <w:p w:rsidR="00873802" w:rsidRDefault="00873802" w:rsidP="00873802">
      <w:pPr>
        <w:pStyle w:val="a7"/>
        <w:spacing w:after="0" w:line="240" w:lineRule="auto"/>
        <w:ind w:left="0"/>
        <w:jc w:val="both"/>
        <w:rPr>
          <w:rFonts w:ascii="Times New Roman" w:hAnsi="Times New Roman" w:cs="Times New Roman"/>
          <w:b/>
          <w:sz w:val="28"/>
          <w:szCs w:val="28"/>
          <w:lang w:val="az-Latn-AZ"/>
        </w:rPr>
      </w:pPr>
      <w:bookmarkStart w:id="4" w:name="_Hlk143854645"/>
    </w:p>
    <w:p w:rsidR="00374719" w:rsidRPr="0045400E" w:rsidRDefault="00374719" w:rsidP="00873802">
      <w:pPr>
        <w:pStyle w:val="a7"/>
        <w:spacing w:after="0" w:line="240" w:lineRule="auto"/>
        <w:ind w:left="0"/>
        <w:jc w:val="both"/>
        <w:rPr>
          <w:rFonts w:ascii="Times New Roman" w:hAnsi="Times New Roman" w:cs="Times New Roman"/>
          <w:sz w:val="28"/>
          <w:szCs w:val="28"/>
          <w:lang w:val="az-Latn-AZ"/>
        </w:rPr>
      </w:pPr>
      <w:r w:rsidRPr="0045400E">
        <w:rPr>
          <w:rFonts w:ascii="Times New Roman" w:hAnsi="Times New Roman" w:cs="Times New Roman"/>
          <w:b/>
          <w:i/>
          <w:iCs/>
          <w:sz w:val="28"/>
          <w:szCs w:val="28"/>
          <w:lang w:val="az-Latn-AZ"/>
        </w:rPr>
        <w:t>Scorpionid</w:t>
      </w:r>
      <w:r>
        <w:rPr>
          <w:rFonts w:ascii="Times New Roman" w:hAnsi="Times New Roman" w:cs="Times New Roman"/>
          <w:b/>
          <w:i/>
          <w:iCs/>
          <w:sz w:val="28"/>
          <w:szCs w:val="28"/>
          <w:lang w:val="az-Latn-AZ"/>
        </w:rPr>
        <w:t>a</w:t>
      </w:r>
      <w:r w:rsidRPr="0045400E">
        <w:rPr>
          <w:rFonts w:ascii="Times New Roman" w:hAnsi="Times New Roman" w:cs="Times New Roman"/>
          <w:b/>
          <w:sz w:val="28"/>
          <w:szCs w:val="28"/>
          <w:lang w:val="az-Latn-AZ"/>
        </w:rPr>
        <w:t xml:space="preserve"> sırası.</w:t>
      </w:r>
      <w:r w:rsidRPr="00D94374">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Ə</w:t>
      </w:r>
      <w:r w:rsidRPr="0045400E">
        <w:rPr>
          <w:rFonts w:ascii="Times New Roman" w:hAnsi="Times New Roman" w:cs="Times New Roman"/>
          <w:b/>
          <w:sz w:val="28"/>
          <w:szCs w:val="28"/>
          <w:lang w:val="az-Latn-AZ"/>
        </w:rPr>
        <w:t>qrəblər</w:t>
      </w:r>
    </w:p>
    <w:bookmarkEnd w:id="4"/>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 xml:space="preserve">Əqrəblər sefalotoraks və qarından ibarət seqmentli gövdəyə malikdir. Torakal bölgənin bütün seqmentləri baş bölgəsinə bağlanaraq sefalotoraks əmələ gətirir. Qarın ön (7 seqmentli) və arxa (5 seqmentli) hissələrdən ibarətdir. Son seqment zəhər ifraz edən vəz və iynə ilə təchiz olunmuşdur. Əqrəblərin çoxu diribalalayandır. Bəzi növlər, embrionların artıq inkişaf etdiyi </w:t>
      </w:r>
      <w:r w:rsidRPr="003B72F2">
        <w:rPr>
          <w:rFonts w:ascii="Times New Roman" w:hAnsi="Times New Roman" w:cs="Times New Roman"/>
          <w:sz w:val="28"/>
          <w:szCs w:val="28"/>
          <w:lang w:val="az-Latn-AZ"/>
        </w:rPr>
        <w:lastRenderedPageBreak/>
        <w:t>yumurtalar qoyur. Dişinin bədənində embrionlar bir neçə aydan 1 ilədək və ya daha çox müddətdə inkişaf edir</w:t>
      </w:r>
      <w:r>
        <w:rPr>
          <w:rFonts w:ascii="Times New Roman" w:hAnsi="Times New Roman" w:cs="Times New Roman"/>
          <w:sz w:val="28"/>
          <w:szCs w:val="28"/>
          <w:lang w:val="az-Latn-AZ"/>
        </w:rPr>
        <w:t>lər</w:t>
      </w:r>
      <w:r w:rsidRPr="003B72F2">
        <w:rPr>
          <w:rFonts w:ascii="Times New Roman" w:hAnsi="Times New Roman" w:cs="Times New Roman"/>
          <w:sz w:val="28"/>
          <w:szCs w:val="28"/>
          <w:lang w:val="az-Latn-AZ"/>
        </w:rPr>
        <w:t>.  Əqrəblər doğulduqdan 1-1</w:t>
      </w:r>
      <w:r>
        <w:rPr>
          <w:rFonts w:ascii="Times New Roman" w:hAnsi="Times New Roman" w:cs="Times New Roman"/>
          <w:sz w:val="28"/>
          <w:szCs w:val="28"/>
          <w:lang w:val="az-Latn-AZ"/>
        </w:rPr>
        <w:t>.</w:t>
      </w:r>
      <w:r w:rsidRPr="003B72F2">
        <w:rPr>
          <w:rFonts w:ascii="Times New Roman" w:hAnsi="Times New Roman" w:cs="Times New Roman"/>
          <w:sz w:val="28"/>
          <w:szCs w:val="28"/>
          <w:lang w:val="az-Latn-AZ"/>
        </w:rPr>
        <w:t>5 il sonra yetkin fərdə çevrilir</w:t>
      </w:r>
      <w:r>
        <w:rPr>
          <w:rFonts w:ascii="Times New Roman" w:hAnsi="Times New Roman" w:cs="Times New Roman"/>
          <w:sz w:val="28"/>
          <w:szCs w:val="28"/>
          <w:lang w:val="az-Latn-AZ"/>
        </w:rPr>
        <w:t>lər</w:t>
      </w:r>
      <w:r w:rsidRPr="003B72F2">
        <w:rPr>
          <w:rFonts w:ascii="Times New Roman" w:hAnsi="Times New Roman" w:cs="Times New Roman"/>
          <w:sz w:val="28"/>
          <w:szCs w:val="28"/>
          <w:lang w:val="az-Latn-AZ"/>
        </w:rPr>
        <w:t>, 7 dəfə qabıq dəyişirlər</w:t>
      </w:r>
      <w:r>
        <w:rPr>
          <w:rFonts w:ascii="Times New Roman" w:hAnsi="Times New Roman" w:cs="Times New Roman"/>
          <w:sz w:val="28"/>
          <w:szCs w:val="28"/>
          <w:lang w:val="az-Latn-AZ"/>
        </w:rPr>
        <w:t xml:space="preserve"> və </w:t>
      </w:r>
      <w:r w:rsidRPr="003B72F2">
        <w:rPr>
          <w:rFonts w:ascii="Times New Roman" w:hAnsi="Times New Roman" w:cs="Times New Roman"/>
          <w:sz w:val="28"/>
          <w:szCs w:val="28"/>
          <w:lang w:val="az-Latn-AZ"/>
        </w:rPr>
        <w:t>uzunluqları 15 sm-ə çat</w:t>
      </w:r>
      <w:r>
        <w:rPr>
          <w:rFonts w:ascii="Times New Roman" w:hAnsi="Times New Roman" w:cs="Times New Roman"/>
          <w:sz w:val="28"/>
          <w:szCs w:val="28"/>
          <w:lang w:val="az-Latn-AZ"/>
        </w:rPr>
        <w:t>ır</w:t>
      </w:r>
      <w:r w:rsidRPr="003B72F2">
        <w:rPr>
          <w:rFonts w:ascii="Times New Roman" w:hAnsi="Times New Roman" w:cs="Times New Roman"/>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 xml:space="preserve">Əqrəblərin 1000-ə yaxın növü təsvir edilmişdir. Əsasən isti ölkələrdə və mülayim zonanın isti bölgələrində yaşayırlar. Daşların altında, çatlarda, kiçik çuxurlarda yaşayırlar. Bəzi rütubəti sevən əqrəb növləri </w:t>
      </w:r>
      <w:r>
        <w:rPr>
          <w:rFonts w:ascii="Times New Roman" w:hAnsi="Times New Roman" w:cs="Times New Roman"/>
          <w:sz w:val="28"/>
          <w:szCs w:val="28"/>
          <w:lang w:val="az-Latn-AZ"/>
        </w:rPr>
        <w:t xml:space="preserve">isə </w:t>
      </w:r>
      <w:r w:rsidRPr="003B72F2">
        <w:rPr>
          <w:rFonts w:ascii="Times New Roman" w:hAnsi="Times New Roman" w:cs="Times New Roman"/>
          <w:sz w:val="28"/>
          <w:szCs w:val="28"/>
          <w:lang w:val="az-Latn-AZ"/>
        </w:rPr>
        <w:t>meşələrdə yarpaqların altında, kötüklərdə, çürük ağacların altında yaşayır. Əqrəblər gecələr aktiv olur, müxtəlif kiçik buğumayaqlılarla qidalanırlar</w:t>
      </w:r>
      <w:r>
        <w:rPr>
          <w:rFonts w:ascii="Times New Roman" w:hAnsi="Times New Roman" w:cs="Times New Roman"/>
          <w:sz w:val="28"/>
          <w:szCs w:val="28"/>
          <w:lang w:val="az-Latn-AZ"/>
        </w:rPr>
        <w:t>.</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 xml:space="preserve">Ən çox yayılmış növlər qara əqrəb (Orta Asiyada, Aralıq dənizi bölgələrində, Hindistanda) və sarı əqrəbdir (Orta Asiyada, Zaqafqaziyada, Krımda, tropik və subtropik ölkələrdə). </w:t>
      </w:r>
    </w:p>
    <w:p w:rsidR="00374719"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b/>
          <w:sz w:val="28"/>
          <w:szCs w:val="28"/>
          <w:lang w:val="az-Latn-AZ"/>
        </w:rPr>
        <w:t>Tibbi əhəmiyyəti.</w:t>
      </w:r>
      <w:r w:rsidRPr="003B72F2">
        <w:rPr>
          <w:rFonts w:ascii="Times New Roman" w:hAnsi="Times New Roman" w:cs="Times New Roman"/>
          <w:sz w:val="28"/>
          <w:szCs w:val="28"/>
          <w:lang w:val="az-Latn-AZ"/>
        </w:rPr>
        <w:t xml:space="preserve"> Əqrəb zəhərinin tərkibində neyrotoksin var</w:t>
      </w:r>
      <w:r>
        <w:rPr>
          <w:rFonts w:ascii="Times New Roman" w:hAnsi="Times New Roman" w:cs="Times New Roman"/>
          <w:sz w:val="28"/>
          <w:szCs w:val="28"/>
          <w:lang w:val="az-Latn-AZ"/>
        </w:rPr>
        <w:t>dır</w:t>
      </w:r>
      <w:r w:rsidRPr="003B72F2">
        <w:rPr>
          <w:rFonts w:ascii="Times New Roman" w:hAnsi="Times New Roman" w:cs="Times New Roman"/>
          <w:sz w:val="28"/>
          <w:szCs w:val="28"/>
          <w:lang w:val="az-Latn-AZ"/>
        </w:rPr>
        <w:t xml:space="preserve">. Bir neçə dəqiqədən bir neçə saata qədər davam edən və sinir boyunca yayıla bilən ağrılar </w:t>
      </w:r>
      <w:r>
        <w:rPr>
          <w:rFonts w:ascii="Times New Roman" w:hAnsi="Times New Roman" w:cs="Times New Roman"/>
          <w:sz w:val="28"/>
          <w:szCs w:val="28"/>
          <w:lang w:val="az-Latn-AZ"/>
        </w:rPr>
        <w:t>müşahidə olunur</w:t>
      </w:r>
      <w:r w:rsidRPr="003B72F2">
        <w:rPr>
          <w:rFonts w:ascii="Times New Roman" w:hAnsi="Times New Roman" w:cs="Times New Roman"/>
          <w:sz w:val="28"/>
          <w:szCs w:val="28"/>
          <w:lang w:val="az-Latn-AZ"/>
        </w:rPr>
        <w:t>. İnyeksiya yerində şişkinlik meydana gəlir. Bəzən dəridə sulu</w:t>
      </w:r>
      <w:r>
        <w:rPr>
          <w:rFonts w:ascii="Times New Roman" w:hAnsi="Times New Roman" w:cs="Times New Roman"/>
          <w:sz w:val="28"/>
          <w:szCs w:val="28"/>
          <w:lang w:val="az-Latn-AZ"/>
        </w:rPr>
        <w:t>qlar əmə</w:t>
      </w:r>
      <w:r w:rsidRPr="003B72F2">
        <w:rPr>
          <w:rFonts w:ascii="Times New Roman" w:hAnsi="Times New Roman" w:cs="Times New Roman"/>
          <w:sz w:val="28"/>
          <w:szCs w:val="28"/>
          <w:lang w:val="az-Latn-AZ"/>
        </w:rPr>
        <w:t xml:space="preserve">lə gəlir. Zəhərin təsiri nəticəsində nitqdə, nəfəsalmada, udma aktında çətinlik, qıcolmalar müşahidə olunur. Ürəkbulanma, titrəmə, taxikardiya, başgicəllənmə, ürək </w:t>
      </w:r>
      <w:r>
        <w:rPr>
          <w:rFonts w:ascii="Times New Roman" w:hAnsi="Times New Roman" w:cs="Times New Roman"/>
          <w:sz w:val="28"/>
          <w:szCs w:val="28"/>
          <w:lang w:val="az-Latn-AZ"/>
        </w:rPr>
        <w:t>nahiyəsində</w:t>
      </w:r>
      <w:r w:rsidRPr="003B72F2">
        <w:rPr>
          <w:rFonts w:ascii="Times New Roman" w:hAnsi="Times New Roman" w:cs="Times New Roman"/>
          <w:sz w:val="28"/>
          <w:szCs w:val="28"/>
          <w:lang w:val="az-Latn-AZ"/>
        </w:rPr>
        <w:t xml:space="preserve"> ağrı, adinamiya, tərləmə müşahidə olunur. Orqanizmin intoksikasiya dərəcəsi sancılmış nahiyənin cüzi qızarmasından tutmuş ağır zəhərlənməyə qədər dəyişir. </w:t>
      </w:r>
    </w:p>
    <w:p w:rsidR="00374719" w:rsidRDefault="00374719" w:rsidP="00873802">
      <w:pPr>
        <w:spacing w:after="0" w:line="240" w:lineRule="auto"/>
        <w:jc w:val="both"/>
        <w:rPr>
          <w:rFonts w:ascii="Times New Roman" w:hAnsi="Times New Roman" w:cs="Times New Roman"/>
          <w:sz w:val="28"/>
          <w:szCs w:val="28"/>
          <w:lang w:val="az-Latn-AZ"/>
        </w:rPr>
      </w:pPr>
    </w:p>
    <w:p w:rsidR="00374719" w:rsidRPr="00645FC2" w:rsidRDefault="00374719" w:rsidP="00873802">
      <w:pPr>
        <w:pStyle w:val="a7"/>
        <w:spacing w:after="0" w:line="240" w:lineRule="auto"/>
        <w:ind w:left="0"/>
        <w:jc w:val="both"/>
        <w:rPr>
          <w:rFonts w:ascii="Times New Roman" w:hAnsi="Times New Roman" w:cs="Times New Roman"/>
          <w:b/>
          <w:sz w:val="28"/>
          <w:szCs w:val="28"/>
          <w:lang w:val="az-Latn-AZ"/>
        </w:rPr>
      </w:pPr>
      <w:bookmarkStart w:id="5" w:name="_Hlk143854662"/>
      <w:r w:rsidRPr="00645FC2">
        <w:rPr>
          <w:rFonts w:ascii="Times New Roman" w:hAnsi="Times New Roman" w:cs="Times New Roman"/>
          <w:b/>
          <w:i/>
          <w:iCs/>
          <w:sz w:val="28"/>
          <w:szCs w:val="28"/>
          <w:lang w:val="az-Latn-AZ"/>
        </w:rPr>
        <w:t>Aranei</w:t>
      </w:r>
      <w:r w:rsidRPr="00645FC2">
        <w:rPr>
          <w:rFonts w:ascii="Times New Roman" w:hAnsi="Times New Roman" w:cs="Times New Roman"/>
          <w:b/>
          <w:sz w:val="28"/>
          <w:szCs w:val="28"/>
          <w:lang w:val="az-Latn-AZ"/>
        </w:rPr>
        <w:t xml:space="preserve"> sırası.</w:t>
      </w:r>
      <w:bookmarkEnd w:id="5"/>
      <w:r>
        <w:rPr>
          <w:rFonts w:ascii="Times New Roman" w:hAnsi="Times New Roman" w:cs="Times New Roman"/>
          <w:b/>
          <w:sz w:val="28"/>
          <w:szCs w:val="28"/>
          <w:lang w:val="az-Latn-AZ"/>
        </w:rPr>
        <w:t xml:space="preserve"> H</w:t>
      </w:r>
      <w:r w:rsidRPr="00645FC2">
        <w:rPr>
          <w:rFonts w:ascii="Times New Roman" w:hAnsi="Times New Roman" w:cs="Times New Roman"/>
          <w:b/>
          <w:sz w:val="28"/>
          <w:szCs w:val="28"/>
          <w:lang w:val="az-Latn-AZ"/>
        </w:rPr>
        <w:t>örümçəklər</w:t>
      </w:r>
      <w:r>
        <w:rPr>
          <w:rFonts w:ascii="Times New Roman" w:hAnsi="Times New Roman" w:cs="Times New Roman"/>
          <w:b/>
          <w:sz w:val="28"/>
          <w:szCs w:val="28"/>
          <w:lang w:val="az-Latn-AZ"/>
        </w:rPr>
        <w:t>.</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Hörümçəklər sırasına təxminən 20000 növ daxildir. Hörümçəklər</w:t>
      </w:r>
      <w:r>
        <w:rPr>
          <w:rFonts w:ascii="Times New Roman" w:hAnsi="Times New Roman" w:cs="Times New Roman"/>
          <w:sz w:val="28"/>
          <w:szCs w:val="28"/>
          <w:lang w:val="az-Latn-AZ"/>
        </w:rPr>
        <w:t>in bədən quruluşu</w:t>
      </w:r>
      <w:r w:rsidRPr="003B72F2">
        <w:rPr>
          <w:rFonts w:ascii="Times New Roman" w:hAnsi="Times New Roman" w:cs="Times New Roman"/>
          <w:sz w:val="28"/>
          <w:szCs w:val="28"/>
          <w:lang w:val="az-Latn-AZ"/>
        </w:rPr>
        <w:t xml:space="preserve"> iki hissədən ibarətdir - sefalotoraks və qarın. Hörümçəklər zərərvericiləri məhv etdikləri üçün faydalıdırlar.</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b/>
          <w:sz w:val="28"/>
          <w:szCs w:val="28"/>
          <w:lang w:val="az-Latn-AZ"/>
        </w:rPr>
        <w:t>Nümayəndələr və tibbi əhəmiyyəti.</w:t>
      </w:r>
      <w:r w:rsidRPr="003B72F2">
        <w:rPr>
          <w:rFonts w:ascii="Times New Roman" w:hAnsi="Times New Roman" w:cs="Times New Roman"/>
          <w:sz w:val="28"/>
          <w:szCs w:val="28"/>
          <w:lang w:val="az-Latn-AZ"/>
        </w:rPr>
        <w:t xml:space="preserve"> Hörümçəklərin </w:t>
      </w:r>
      <w:r>
        <w:rPr>
          <w:rFonts w:ascii="Times New Roman" w:hAnsi="Times New Roman" w:cs="Times New Roman"/>
          <w:sz w:val="28"/>
          <w:szCs w:val="28"/>
          <w:lang w:val="az-Latn-AZ"/>
        </w:rPr>
        <w:t xml:space="preserve">bir neçə </w:t>
      </w:r>
      <w:r w:rsidRPr="003B72F2">
        <w:rPr>
          <w:rFonts w:ascii="Times New Roman" w:hAnsi="Times New Roman" w:cs="Times New Roman"/>
          <w:sz w:val="28"/>
          <w:szCs w:val="28"/>
          <w:lang w:val="az-Latn-AZ"/>
        </w:rPr>
        <w:t>zəhərli növləri var</w:t>
      </w:r>
      <w:r>
        <w:rPr>
          <w:rFonts w:ascii="Times New Roman" w:hAnsi="Times New Roman" w:cs="Times New Roman"/>
          <w:sz w:val="28"/>
          <w:szCs w:val="28"/>
          <w:lang w:val="az-Latn-AZ"/>
        </w:rPr>
        <w:t xml:space="preserve">dır ki, onlar </w:t>
      </w:r>
      <w:r w:rsidRPr="003B72F2">
        <w:rPr>
          <w:rFonts w:ascii="Times New Roman" w:hAnsi="Times New Roman" w:cs="Times New Roman"/>
          <w:sz w:val="28"/>
          <w:szCs w:val="28"/>
          <w:lang w:val="az-Latn-AZ"/>
        </w:rPr>
        <w:t>insanlar və ev heyvanları üçün son dərəcə təhlükəli</w:t>
      </w:r>
      <w:r>
        <w:rPr>
          <w:rFonts w:ascii="Times New Roman" w:hAnsi="Times New Roman" w:cs="Times New Roman"/>
          <w:sz w:val="28"/>
          <w:szCs w:val="28"/>
          <w:lang w:val="az-Latn-AZ"/>
        </w:rPr>
        <w:t>dirlər</w:t>
      </w:r>
      <w:r w:rsidRPr="003B72F2">
        <w:rPr>
          <w:rFonts w:ascii="Times New Roman" w:hAnsi="Times New Roman" w:cs="Times New Roman"/>
          <w:sz w:val="28"/>
          <w:szCs w:val="28"/>
          <w:lang w:val="az-Latn-AZ"/>
        </w:rPr>
        <w:t>. Zəhərin təbiətinə görə, hörümçəklər fərqli</w:t>
      </w:r>
      <w:r>
        <w:rPr>
          <w:rFonts w:ascii="Times New Roman" w:hAnsi="Times New Roman" w:cs="Times New Roman"/>
          <w:sz w:val="28"/>
          <w:szCs w:val="28"/>
          <w:lang w:val="az-Latn-AZ"/>
        </w:rPr>
        <w:t xml:space="preserve"> təsir göstərirlər</w:t>
      </w:r>
      <w:r w:rsidRPr="003B72F2">
        <w:rPr>
          <w:rFonts w:ascii="Times New Roman" w:hAnsi="Times New Roman" w:cs="Times New Roman"/>
          <w:sz w:val="28"/>
          <w:szCs w:val="28"/>
          <w:lang w:val="az-Latn-AZ"/>
        </w:rPr>
        <w:t xml:space="preserve">. Bəzilərinin zəhəri əsasən nekrotik </w:t>
      </w:r>
      <w:r>
        <w:rPr>
          <w:rFonts w:ascii="Times New Roman" w:hAnsi="Times New Roman" w:cs="Times New Roman"/>
          <w:sz w:val="28"/>
          <w:szCs w:val="28"/>
          <w:lang w:val="az-Latn-AZ"/>
        </w:rPr>
        <w:t>təsirə</w:t>
      </w:r>
      <w:r w:rsidRPr="003B72F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göstərir</w:t>
      </w:r>
      <w:r w:rsidRPr="003B72F2">
        <w:rPr>
          <w:rFonts w:ascii="Times New Roman" w:hAnsi="Times New Roman" w:cs="Times New Roman"/>
          <w:sz w:val="28"/>
          <w:szCs w:val="28"/>
          <w:lang w:val="az-Latn-AZ"/>
        </w:rPr>
        <w:t xml:space="preserve">, yəni dişləmə nahiyəsində dərinin və daha dərin toxumaların nekrozuna səbəb olur. Digərlərinin zəhəri bütün orqanizmə, xüsusən də sinir sisteminə güclü təsir göstərir. Braziliya hörümçəyinin dişləməsi </w:t>
      </w:r>
      <w:r>
        <w:rPr>
          <w:rFonts w:ascii="Times New Roman" w:hAnsi="Times New Roman" w:cs="Times New Roman"/>
          <w:sz w:val="28"/>
          <w:szCs w:val="28"/>
          <w:lang w:val="az-Latn-AZ"/>
        </w:rPr>
        <w:t xml:space="preserve">daha </w:t>
      </w:r>
      <w:r w:rsidRPr="003B72F2">
        <w:rPr>
          <w:rFonts w:ascii="Times New Roman" w:hAnsi="Times New Roman" w:cs="Times New Roman"/>
          <w:sz w:val="28"/>
          <w:szCs w:val="28"/>
          <w:lang w:val="az-Latn-AZ"/>
        </w:rPr>
        <w:t>təhlükəlidir. Boliviyada yaşay</w:t>
      </w:r>
      <w:r>
        <w:rPr>
          <w:rFonts w:ascii="Times New Roman" w:hAnsi="Times New Roman" w:cs="Times New Roman"/>
          <w:sz w:val="28"/>
          <w:szCs w:val="28"/>
          <w:lang w:val="az-Latn-AZ"/>
        </w:rPr>
        <w:t xml:space="preserve">an </w:t>
      </w:r>
      <w:r w:rsidRPr="003B72F2">
        <w:rPr>
          <w:rFonts w:ascii="Times New Roman" w:hAnsi="Times New Roman" w:cs="Times New Roman"/>
          <w:sz w:val="28"/>
          <w:szCs w:val="28"/>
          <w:lang w:val="az-Latn-AZ"/>
        </w:rPr>
        <w:t>kiçik</w:t>
      </w:r>
      <w:r>
        <w:rPr>
          <w:rFonts w:ascii="Times New Roman" w:hAnsi="Times New Roman" w:cs="Times New Roman"/>
          <w:sz w:val="28"/>
          <w:szCs w:val="28"/>
          <w:lang w:val="az-Latn-AZ"/>
        </w:rPr>
        <w:t>,</w:t>
      </w:r>
      <w:r w:rsidRPr="003B72F2">
        <w:rPr>
          <w:rFonts w:ascii="Times New Roman" w:hAnsi="Times New Roman" w:cs="Times New Roman"/>
          <w:sz w:val="28"/>
          <w:szCs w:val="28"/>
          <w:lang w:val="az-Latn-AZ"/>
        </w:rPr>
        <w:t xml:space="preserve"> lakin çox təhlükəli hörümçək </w:t>
      </w:r>
      <w:r w:rsidRPr="003B72F2">
        <w:rPr>
          <w:rFonts w:ascii="Times New Roman" w:hAnsi="Times New Roman" w:cs="Times New Roman"/>
          <w:i/>
          <w:sz w:val="28"/>
          <w:szCs w:val="28"/>
          <w:lang w:val="az-Latn-AZ"/>
        </w:rPr>
        <w:t>Dendryphantes noxiosus</w:t>
      </w:r>
      <w:r>
        <w:rPr>
          <w:rFonts w:ascii="Times New Roman" w:hAnsi="Times New Roman" w:cs="Times New Roman"/>
          <w:i/>
          <w:sz w:val="28"/>
          <w:szCs w:val="28"/>
          <w:lang w:val="az-Latn-AZ"/>
        </w:rPr>
        <w:t>-</w:t>
      </w:r>
      <w:r w:rsidRPr="00901E9A">
        <w:rPr>
          <w:rFonts w:ascii="Times New Roman" w:hAnsi="Times New Roman" w:cs="Times New Roman"/>
          <w:iCs/>
          <w:sz w:val="28"/>
          <w:szCs w:val="28"/>
          <w:lang w:val="az-Latn-AZ"/>
        </w:rPr>
        <w:t>un</w:t>
      </w:r>
      <w:r w:rsidRPr="003B72F2">
        <w:rPr>
          <w:rFonts w:ascii="Times New Roman" w:hAnsi="Times New Roman" w:cs="Times New Roman"/>
          <w:sz w:val="28"/>
          <w:szCs w:val="28"/>
          <w:lang w:val="az-Latn-AZ"/>
        </w:rPr>
        <w:t xml:space="preserve"> dişləməsindən bir neçə saat sonra dişləmə </w:t>
      </w:r>
      <w:r>
        <w:rPr>
          <w:rFonts w:ascii="Times New Roman" w:hAnsi="Times New Roman" w:cs="Times New Roman"/>
          <w:sz w:val="28"/>
          <w:szCs w:val="28"/>
          <w:lang w:val="az-Latn-AZ"/>
        </w:rPr>
        <w:t>yerində</w:t>
      </w:r>
      <w:r w:rsidRPr="003B72F2">
        <w:rPr>
          <w:rFonts w:ascii="Times New Roman" w:hAnsi="Times New Roman" w:cs="Times New Roman"/>
          <w:sz w:val="28"/>
          <w:szCs w:val="28"/>
          <w:lang w:val="az-Latn-AZ"/>
        </w:rPr>
        <w:t xml:space="preserve"> şiddətli ağrı və dəri iltihabı baş verir, daha sonra sidikdə qan müşahidə olunur, bir müddət sonra ölüm</w:t>
      </w:r>
      <w:r>
        <w:rPr>
          <w:rFonts w:ascii="Times New Roman" w:hAnsi="Times New Roman" w:cs="Times New Roman"/>
          <w:sz w:val="28"/>
          <w:szCs w:val="28"/>
          <w:lang w:val="az-Latn-AZ"/>
        </w:rPr>
        <w:t>lə nəticələnir</w:t>
      </w:r>
      <w:r w:rsidRPr="003B72F2">
        <w:rPr>
          <w:rFonts w:ascii="Times New Roman" w:hAnsi="Times New Roman" w:cs="Times New Roman"/>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 xml:space="preserve">Orta Asiya, Qafqaz, Krımda, Ukraynanın cənubunda, İran, Çin, Əfqanıstan, Türkiyə, Avstraliya, Cənubi Amerika və Afrika ölkələrində yayılmış </w:t>
      </w:r>
      <w:r w:rsidRPr="00CE54CD">
        <w:rPr>
          <w:rFonts w:ascii="Times New Roman" w:hAnsi="Times New Roman" w:cs="Times New Roman"/>
          <w:b/>
          <w:bCs/>
          <w:i/>
          <w:iCs/>
          <w:sz w:val="28"/>
          <w:szCs w:val="28"/>
          <w:lang w:val="az-Latn-AZ"/>
        </w:rPr>
        <w:t>karakurtun</w:t>
      </w:r>
      <w:r w:rsidRPr="00CE54CD">
        <w:rPr>
          <w:rFonts w:ascii="Times New Roman" w:hAnsi="Times New Roman" w:cs="Times New Roman"/>
          <w:b/>
          <w:bCs/>
          <w:sz w:val="28"/>
          <w:szCs w:val="28"/>
          <w:lang w:val="az-Latn-AZ"/>
        </w:rPr>
        <w:t xml:space="preserve"> </w:t>
      </w:r>
      <w:r w:rsidRPr="00D94374">
        <w:rPr>
          <w:rFonts w:ascii="Times New Roman" w:hAnsi="Times New Roman" w:cs="Times New Roman"/>
          <w:sz w:val="28"/>
          <w:szCs w:val="28"/>
          <w:lang w:val="az-Latn-AZ"/>
        </w:rPr>
        <w:t>(</w:t>
      </w:r>
      <w:r w:rsidRPr="00D94374">
        <w:rPr>
          <w:rFonts w:ascii="Times New Roman" w:hAnsi="Times New Roman" w:cs="Times New Roman"/>
          <w:i/>
          <w:sz w:val="28"/>
          <w:szCs w:val="28"/>
          <w:lang w:val="az-Latn-AZ"/>
        </w:rPr>
        <w:t>Latrodectus tredecimguttatus</w:t>
      </w:r>
      <w:r w:rsidRPr="00D94374">
        <w:rPr>
          <w:rFonts w:ascii="Times New Roman" w:hAnsi="Times New Roman" w:cs="Times New Roman"/>
          <w:sz w:val="28"/>
          <w:szCs w:val="28"/>
          <w:lang w:val="az-Latn-AZ"/>
        </w:rPr>
        <w:t>)</w:t>
      </w:r>
      <w:r w:rsidRPr="003B72F2">
        <w:rPr>
          <w:rFonts w:ascii="Times New Roman" w:hAnsi="Times New Roman" w:cs="Times New Roman"/>
          <w:sz w:val="28"/>
          <w:szCs w:val="28"/>
          <w:lang w:val="az-Latn-AZ"/>
        </w:rPr>
        <w:t xml:space="preserve"> zəhəri də güclü təsirə malikdir. Karakurtun dişiləri 2 sm uzunlu</w:t>
      </w:r>
      <w:r>
        <w:rPr>
          <w:rFonts w:ascii="Times New Roman" w:hAnsi="Times New Roman" w:cs="Times New Roman"/>
          <w:sz w:val="28"/>
          <w:szCs w:val="28"/>
          <w:lang w:val="az-Latn-AZ"/>
        </w:rPr>
        <w:t>qdadır</w:t>
      </w:r>
      <w:r w:rsidRPr="003B72F2">
        <w:rPr>
          <w:rFonts w:ascii="Times New Roman" w:hAnsi="Times New Roman" w:cs="Times New Roman"/>
          <w:sz w:val="28"/>
          <w:szCs w:val="28"/>
          <w:lang w:val="az-Latn-AZ"/>
        </w:rPr>
        <w:t xml:space="preserve">. Oval böyük qara rəngli və ya qırmızı ləkələrlə örtülmüş qarına malikdirlər. Erkəklər dişilərdən kiçikdir </w:t>
      </w:r>
      <w:r>
        <w:rPr>
          <w:rFonts w:ascii="Times New Roman" w:hAnsi="Times New Roman" w:cs="Times New Roman"/>
          <w:sz w:val="28"/>
          <w:szCs w:val="28"/>
          <w:lang w:val="az-Latn-AZ"/>
        </w:rPr>
        <w:t>-</w:t>
      </w:r>
      <w:r w:rsidRPr="003B72F2">
        <w:rPr>
          <w:rFonts w:ascii="Times New Roman" w:hAnsi="Times New Roman" w:cs="Times New Roman"/>
          <w:sz w:val="28"/>
          <w:szCs w:val="28"/>
          <w:lang w:val="az-Latn-AZ"/>
        </w:rPr>
        <w:t xml:space="preserve"> ölçüləri 1 sm-dən azdır. Onların çənələri zəifdir</w:t>
      </w:r>
      <w:r>
        <w:rPr>
          <w:rFonts w:ascii="Times New Roman" w:hAnsi="Times New Roman" w:cs="Times New Roman"/>
          <w:sz w:val="28"/>
          <w:szCs w:val="28"/>
          <w:lang w:val="az-Latn-AZ"/>
        </w:rPr>
        <w:t xml:space="preserve"> </w:t>
      </w:r>
      <w:r w:rsidRPr="003B72F2">
        <w:rPr>
          <w:rFonts w:ascii="Times New Roman" w:hAnsi="Times New Roman" w:cs="Times New Roman"/>
          <w:sz w:val="28"/>
          <w:szCs w:val="28"/>
          <w:lang w:val="az-Latn-AZ"/>
        </w:rPr>
        <w:t xml:space="preserve">və insanlara zərər verməyən </w:t>
      </w:r>
      <w:r>
        <w:rPr>
          <w:rFonts w:ascii="Times New Roman" w:hAnsi="Times New Roman" w:cs="Times New Roman"/>
          <w:sz w:val="28"/>
          <w:szCs w:val="28"/>
          <w:lang w:val="az-Latn-AZ"/>
        </w:rPr>
        <w:t xml:space="preserve">zəif </w:t>
      </w:r>
      <w:r w:rsidRPr="003B72F2">
        <w:rPr>
          <w:rFonts w:ascii="Times New Roman" w:hAnsi="Times New Roman" w:cs="Times New Roman"/>
          <w:sz w:val="28"/>
          <w:szCs w:val="28"/>
          <w:lang w:val="az-Latn-AZ"/>
        </w:rPr>
        <w:t xml:space="preserve">zəhər ifraz edirlər. Adətən mayalandıqdan sonra dişilər erkəkləri məhv edir və ya özləri ölürlər. </w:t>
      </w:r>
    </w:p>
    <w:p w:rsidR="00374719" w:rsidRPr="003B72F2"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sz w:val="28"/>
          <w:szCs w:val="28"/>
          <w:lang w:val="az-Latn-AZ"/>
        </w:rPr>
        <w:t>Karakurtlar müxtəlif buğumayaqlılarla qidalanır</w:t>
      </w:r>
      <w:r>
        <w:rPr>
          <w:rFonts w:ascii="Times New Roman" w:hAnsi="Times New Roman" w:cs="Times New Roman"/>
          <w:sz w:val="28"/>
          <w:szCs w:val="28"/>
          <w:lang w:val="az-Latn-AZ"/>
        </w:rPr>
        <w:t>lar, yu</w:t>
      </w:r>
      <w:r w:rsidRPr="003B72F2">
        <w:rPr>
          <w:rFonts w:ascii="Times New Roman" w:hAnsi="Times New Roman" w:cs="Times New Roman"/>
          <w:sz w:val="28"/>
          <w:szCs w:val="28"/>
          <w:lang w:val="az-Latn-AZ"/>
        </w:rPr>
        <w:t xml:space="preserve">vaları top şəklindədir və içərisində sarı baramalar və ölü həşəratlar mövcuddur. Dişilər yumurta qoyur, onları hörümçək torları ilə əhatə edir və nəticədə barama əmələ gəlir. Payızda yumurtadan çıxan hörümçəklər </w:t>
      </w:r>
      <w:r w:rsidRPr="003B72F2">
        <w:rPr>
          <w:rFonts w:ascii="Times New Roman" w:hAnsi="Times New Roman" w:cs="Times New Roman"/>
          <w:sz w:val="28"/>
          <w:szCs w:val="28"/>
          <w:lang w:val="az-Latn-AZ"/>
        </w:rPr>
        <w:lastRenderedPageBreak/>
        <w:t xml:space="preserve">baramaların içində qışlayırlar. Yazda baramaları tərk edərək, </w:t>
      </w:r>
      <w:r>
        <w:rPr>
          <w:rFonts w:ascii="Times New Roman" w:hAnsi="Times New Roman" w:cs="Times New Roman"/>
          <w:sz w:val="28"/>
          <w:szCs w:val="28"/>
          <w:lang w:val="az-Latn-AZ"/>
        </w:rPr>
        <w:t xml:space="preserve">geniş </w:t>
      </w:r>
      <w:r w:rsidRPr="003B72F2">
        <w:rPr>
          <w:rFonts w:ascii="Times New Roman" w:hAnsi="Times New Roman" w:cs="Times New Roman"/>
          <w:sz w:val="28"/>
          <w:szCs w:val="28"/>
          <w:lang w:val="az-Latn-AZ"/>
        </w:rPr>
        <w:t>əraziyə yayıl</w:t>
      </w:r>
      <w:r>
        <w:rPr>
          <w:rFonts w:ascii="Times New Roman" w:hAnsi="Times New Roman" w:cs="Times New Roman"/>
          <w:sz w:val="28"/>
          <w:szCs w:val="28"/>
          <w:lang w:val="az-Latn-AZ"/>
        </w:rPr>
        <w:t xml:space="preserve">ır, </w:t>
      </w:r>
      <w:r w:rsidRPr="003B72F2">
        <w:rPr>
          <w:rFonts w:ascii="Times New Roman" w:hAnsi="Times New Roman" w:cs="Times New Roman"/>
          <w:sz w:val="28"/>
          <w:szCs w:val="28"/>
          <w:lang w:val="az-Latn-AZ"/>
        </w:rPr>
        <w:t xml:space="preserve">böyüyür və cinsi yetkinliyə çatırlar. Karakurt çox məhsuldardır, onun kütləvi çoxalmasının baş verməsi vaxtaşırı qeyd olunur. Karakurtlar gecələr aktivdirlər. Onların dişləməsi zamanı insan tez bir zamanda bütün bədənə yayılan ağrı hiss edir. Dişləmədən 5-30 dəqiqə sonra intoksikasiya əlamətləri müşahidə olunur. Oynaqlarda, qarın, bel nahiyəsində, döş qəfəsində kəskin ağrılar </w:t>
      </w:r>
      <w:r>
        <w:rPr>
          <w:rFonts w:ascii="Times New Roman" w:hAnsi="Times New Roman" w:cs="Times New Roman"/>
          <w:sz w:val="28"/>
          <w:szCs w:val="28"/>
          <w:lang w:val="az-Latn-AZ"/>
        </w:rPr>
        <w:t>əmələ gəlir</w:t>
      </w:r>
      <w:r w:rsidRPr="003B72F2">
        <w:rPr>
          <w:rFonts w:ascii="Times New Roman" w:hAnsi="Times New Roman" w:cs="Times New Roman"/>
          <w:sz w:val="28"/>
          <w:szCs w:val="28"/>
          <w:lang w:val="az-Latn-AZ"/>
        </w:rPr>
        <w:t xml:space="preserve">. Ətraflarda hissiyyat </w:t>
      </w:r>
      <w:r>
        <w:rPr>
          <w:rFonts w:ascii="Times New Roman" w:hAnsi="Times New Roman" w:cs="Times New Roman"/>
          <w:sz w:val="28"/>
          <w:szCs w:val="28"/>
          <w:lang w:val="az-Latn-AZ"/>
        </w:rPr>
        <w:t>zəifləyir</w:t>
      </w:r>
      <w:r w:rsidRPr="003B72F2">
        <w:rPr>
          <w:rFonts w:ascii="Times New Roman" w:hAnsi="Times New Roman" w:cs="Times New Roman"/>
          <w:sz w:val="28"/>
          <w:szCs w:val="28"/>
          <w:lang w:val="az-Latn-AZ"/>
        </w:rPr>
        <w:t>. Göz qapaqlarının şişməsi, titrəmə, tərləmə, boyun damarlarının şişməsi müşahidə olunur. Dişlə</w:t>
      </w:r>
      <w:r>
        <w:rPr>
          <w:rFonts w:ascii="Times New Roman" w:hAnsi="Times New Roman" w:cs="Times New Roman"/>
          <w:sz w:val="28"/>
          <w:szCs w:val="28"/>
          <w:lang w:val="az-Latn-AZ"/>
        </w:rPr>
        <w:t>nmiş insanlarda bəzi psixoloji durumlar (həyəcan</w:t>
      </w:r>
      <w:r w:rsidRPr="003B72F2">
        <w:rPr>
          <w:rFonts w:ascii="Times New Roman" w:hAnsi="Times New Roman" w:cs="Times New Roman"/>
          <w:sz w:val="28"/>
          <w:szCs w:val="28"/>
          <w:lang w:val="az-Latn-AZ"/>
        </w:rPr>
        <w:t>, yuxusuz</w:t>
      </w:r>
      <w:r>
        <w:rPr>
          <w:rFonts w:ascii="Times New Roman" w:hAnsi="Times New Roman" w:cs="Times New Roman"/>
          <w:sz w:val="28"/>
          <w:szCs w:val="28"/>
          <w:lang w:val="az-Latn-AZ"/>
        </w:rPr>
        <w:t>luq) baş verir</w:t>
      </w:r>
      <w:r w:rsidRPr="003B72F2">
        <w:rPr>
          <w:rFonts w:ascii="Times New Roman" w:hAnsi="Times New Roman" w:cs="Times New Roman"/>
          <w:sz w:val="28"/>
          <w:szCs w:val="28"/>
          <w:lang w:val="az-Latn-AZ"/>
        </w:rPr>
        <w:t xml:space="preserve">. Ağır xəstəlik hallarında simptomlar 12 günə qədər davam edir. Depressiya, huşun itirilməsi, meningeal simptomlar və ölümlə nəticələnə bilər. Ölüm faizi 4%-ə çatır. </w:t>
      </w:r>
    </w:p>
    <w:p w:rsidR="00374719" w:rsidRDefault="00374719" w:rsidP="00873802">
      <w:pPr>
        <w:spacing w:after="0" w:line="240" w:lineRule="auto"/>
        <w:jc w:val="both"/>
        <w:rPr>
          <w:rFonts w:ascii="Times New Roman" w:hAnsi="Times New Roman" w:cs="Times New Roman"/>
          <w:sz w:val="28"/>
          <w:szCs w:val="28"/>
          <w:lang w:val="az-Latn-AZ"/>
        </w:rPr>
      </w:pPr>
      <w:r w:rsidRPr="00CE54CD">
        <w:rPr>
          <w:rFonts w:ascii="Times New Roman" w:hAnsi="Times New Roman" w:cs="Times New Roman"/>
          <w:b/>
          <w:bCs/>
          <w:i/>
          <w:iCs/>
          <w:sz w:val="28"/>
          <w:szCs w:val="28"/>
          <w:lang w:val="az-Latn-AZ"/>
        </w:rPr>
        <w:t>Tarantullar</w:t>
      </w:r>
      <w:r w:rsidRPr="00CE54CD">
        <w:rPr>
          <w:rFonts w:ascii="Times New Roman" w:hAnsi="Times New Roman" w:cs="Times New Roman"/>
          <w:i/>
          <w:iCs/>
          <w:sz w:val="28"/>
          <w:szCs w:val="28"/>
          <w:lang w:val="az-Latn-AZ"/>
        </w:rPr>
        <w:t xml:space="preserve"> (Theraphosidae)</w:t>
      </w:r>
      <w:r w:rsidRPr="003B72F2">
        <w:rPr>
          <w:rFonts w:ascii="Times New Roman" w:hAnsi="Times New Roman" w:cs="Times New Roman"/>
          <w:sz w:val="28"/>
          <w:szCs w:val="28"/>
          <w:lang w:val="az-Latn-AZ"/>
        </w:rPr>
        <w:t xml:space="preserve"> adətən yuvalarda yaşayan torpaq sakinləridir. Onlar ov ovlamaq üçün gecələr yuvalarını tərk edirlər; belə vaxtlarda evlərə girə və insanlarla təmasda ola bilərlər. Cütləşmə mövsümündə erkəklər dişilərin axtarışında dolaşarkən daha çox rast gəlinir; onlar bu zaman xüsusilə aqressivdirlər və </w:t>
      </w:r>
      <w:r>
        <w:rPr>
          <w:rFonts w:ascii="Times New Roman" w:hAnsi="Times New Roman" w:cs="Times New Roman"/>
          <w:sz w:val="28"/>
          <w:szCs w:val="28"/>
          <w:lang w:val="az-Latn-AZ"/>
        </w:rPr>
        <w:t>daha çox hücum edirlər</w:t>
      </w:r>
      <w:r w:rsidRPr="003B72F2">
        <w:rPr>
          <w:rFonts w:ascii="Times New Roman" w:hAnsi="Times New Roman" w:cs="Times New Roman"/>
          <w:sz w:val="28"/>
          <w:szCs w:val="28"/>
          <w:lang w:val="az-Latn-AZ"/>
        </w:rPr>
        <w:t xml:space="preserve">. </w:t>
      </w:r>
    </w:p>
    <w:p w:rsidR="00374719" w:rsidRPr="003B72F2" w:rsidRDefault="00374719" w:rsidP="00873802">
      <w:pPr>
        <w:spacing w:after="0" w:line="240" w:lineRule="auto"/>
        <w:jc w:val="both"/>
        <w:rPr>
          <w:rFonts w:ascii="Times New Roman" w:hAnsi="Times New Roman" w:cs="Times New Roman"/>
          <w:sz w:val="28"/>
          <w:szCs w:val="28"/>
          <w:lang w:val="az-Latn-AZ"/>
        </w:rPr>
        <w:sectPr w:rsidR="00374719" w:rsidRPr="003B72F2" w:rsidSect="00873802">
          <w:footerReference w:type="default" r:id="rId41"/>
          <w:type w:val="continuous"/>
          <w:pgSz w:w="12240" w:h="15840"/>
          <w:pgMar w:top="1440" w:right="900" w:bottom="1440" w:left="993" w:header="720" w:footer="720" w:gutter="0"/>
          <w:cols w:space="720"/>
          <w:docGrid w:linePitch="360"/>
        </w:sectPr>
      </w:pPr>
      <w:r>
        <w:rPr>
          <w:rFonts w:ascii="Times New Roman" w:hAnsi="Times New Roman" w:cs="Times New Roman"/>
          <w:sz w:val="28"/>
          <w:szCs w:val="28"/>
          <w:lang w:val="az-Latn-AZ"/>
        </w:rPr>
        <w:t xml:space="preserve">Tarantullara </w:t>
      </w:r>
      <w:r w:rsidRPr="003B72F2">
        <w:rPr>
          <w:rFonts w:ascii="Times New Roman" w:hAnsi="Times New Roman" w:cs="Times New Roman"/>
          <w:sz w:val="28"/>
          <w:szCs w:val="28"/>
          <w:lang w:val="az-Latn-AZ"/>
        </w:rPr>
        <w:t xml:space="preserve">Cənubi Amerikanın, Afrikanın və Avstraliyanın tropiklərində </w:t>
      </w:r>
      <w:r>
        <w:rPr>
          <w:rFonts w:ascii="Times New Roman" w:hAnsi="Times New Roman" w:cs="Times New Roman"/>
          <w:sz w:val="28"/>
          <w:szCs w:val="28"/>
          <w:lang w:val="az-Latn-AZ"/>
        </w:rPr>
        <w:t xml:space="preserve">daha çox </w:t>
      </w:r>
      <w:r w:rsidRPr="003B72F2">
        <w:rPr>
          <w:rFonts w:ascii="Times New Roman" w:hAnsi="Times New Roman" w:cs="Times New Roman"/>
          <w:sz w:val="28"/>
          <w:szCs w:val="28"/>
          <w:lang w:val="az-Latn-AZ"/>
        </w:rPr>
        <w:t xml:space="preserve">rast gəlinir, burada insanların zəhərlənmə halları tez-tez baş verir. </w:t>
      </w:r>
      <w:r>
        <w:rPr>
          <w:rFonts w:ascii="Times New Roman" w:hAnsi="Times New Roman" w:cs="Times New Roman"/>
          <w:sz w:val="28"/>
          <w:szCs w:val="28"/>
          <w:lang w:val="az-Latn-AZ"/>
        </w:rPr>
        <w:t>İri</w:t>
      </w:r>
      <w:r w:rsidRPr="003B72F2">
        <w:rPr>
          <w:rFonts w:ascii="Times New Roman" w:hAnsi="Times New Roman" w:cs="Times New Roman"/>
          <w:sz w:val="28"/>
          <w:szCs w:val="28"/>
          <w:lang w:val="az-Latn-AZ"/>
        </w:rPr>
        <w:t xml:space="preserve"> ölçülərinə, güclü dişlərinə və qorxuducu görünüşünə baxmayaraq, əksər tarantullar zəhərli deyil</w:t>
      </w:r>
      <w:r>
        <w:rPr>
          <w:rFonts w:ascii="Times New Roman" w:hAnsi="Times New Roman" w:cs="Times New Roman"/>
          <w:sz w:val="28"/>
          <w:szCs w:val="28"/>
          <w:lang w:val="az-Latn-AZ"/>
        </w:rPr>
        <w:t>dir</w:t>
      </w:r>
      <w:r w:rsidRPr="003B72F2">
        <w:rPr>
          <w:rFonts w:ascii="Times New Roman" w:hAnsi="Times New Roman" w:cs="Times New Roman"/>
          <w:sz w:val="28"/>
          <w:szCs w:val="28"/>
          <w:lang w:val="az-Latn-AZ"/>
        </w:rPr>
        <w:t>. Dişləməy</w:t>
      </w:r>
      <w:r>
        <w:rPr>
          <w:rFonts w:ascii="Times New Roman" w:hAnsi="Times New Roman" w:cs="Times New Roman"/>
          <w:sz w:val="28"/>
          <w:szCs w:val="28"/>
          <w:lang w:val="az-Latn-AZ"/>
        </w:rPr>
        <w:t>ə</w:t>
      </w:r>
      <w:r w:rsidRPr="003B72F2">
        <w:rPr>
          <w:rFonts w:ascii="Times New Roman" w:hAnsi="Times New Roman" w:cs="Times New Roman"/>
          <w:sz w:val="28"/>
          <w:szCs w:val="28"/>
          <w:lang w:val="az-Latn-AZ"/>
        </w:rPr>
        <w:t xml:space="preserve"> qarşı reaksiya ağrısız, orta və ya şiddətli </w:t>
      </w:r>
      <w:r>
        <w:rPr>
          <w:rFonts w:ascii="Times New Roman" w:hAnsi="Times New Roman" w:cs="Times New Roman"/>
          <w:sz w:val="28"/>
          <w:szCs w:val="28"/>
          <w:lang w:val="az-Latn-AZ"/>
        </w:rPr>
        <w:t>dərəcədə</w:t>
      </w:r>
      <w:r w:rsidRPr="003B72F2">
        <w:rPr>
          <w:rFonts w:ascii="Times New Roman" w:hAnsi="Times New Roman" w:cs="Times New Roman"/>
          <w:sz w:val="28"/>
          <w:szCs w:val="28"/>
          <w:lang w:val="az-Latn-AZ"/>
        </w:rPr>
        <w:t xml:space="preserve"> ola bilər, </w:t>
      </w:r>
      <w:r>
        <w:rPr>
          <w:rFonts w:ascii="Times New Roman" w:hAnsi="Times New Roman" w:cs="Times New Roman"/>
          <w:sz w:val="28"/>
          <w:szCs w:val="28"/>
          <w:lang w:val="az-Latn-AZ"/>
        </w:rPr>
        <w:t>dişləmə</w:t>
      </w:r>
      <w:r w:rsidRPr="003B72F2">
        <w:rPr>
          <w:rFonts w:ascii="Times New Roman" w:hAnsi="Times New Roman" w:cs="Times New Roman"/>
          <w:sz w:val="28"/>
          <w:szCs w:val="28"/>
          <w:lang w:val="az-Latn-AZ"/>
        </w:rPr>
        <w:t xml:space="preserve"> yerində qızartı müşahidə edilir. Adətən arı sancmasına bənzədilir, </w:t>
      </w:r>
      <w:r>
        <w:rPr>
          <w:rFonts w:ascii="Times New Roman" w:hAnsi="Times New Roman" w:cs="Times New Roman"/>
          <w:sz w:val="28"/>
          <w:szCs w:val="28"/>
          <w:lang w:val="az-Latn-AZ"/>
        </w:rPr>
        <w:t>lakin</w:t>
      </w:r>
      <w:r w:rsidRPr="003B72F2">
        <w:rPr>
          <w:rFonts w:ascii="Times New Roman" w:hAnsi="Times New Roman" w:cs="Times New Roman"/>
          <w:sz w:val="28"/>
          <w:szCs w:val="28"/>
          <w:lang w:val="az-Latn-AZ"/>
        </w:rPr>
        <w:t xml:space="preserve"> ağrı dərhal </w:t>
      </w:r>
      <w:r>
        <w:rPr>
          <w:rFonts w:ascii="Times New Roman" w:hAnsi="Times New Roman" w:cs="Times New Roman"/>
          <w:sz w:val="28"/>
          <w:szCs w:val="28"/>
          <w:lang w:val="az-Latn-AZ"/>
        </w:rPr>
        <w:t>baş vermir</w:t>
      </w:r>
      <w:r w:rsidRPr="003B72F2">
        <w:rPr>
          <w:rFonts w:ascii="Times New Roman" w:hAnsi="Times New Roman" w:cs="Times New Roman"/>
          <w:sz w:val="28"/>
          <w:szCs w:val="28"/>
          <w:lang w:val="az-Latn-AZ"/>
        </w:rPr>
        <w:t xml:space="preserve"> və daha yavaş inkişaf edir. Ağrı tədricən azalır, nadir hallarda 30 dəqiqədən çox davam edir, yanma hissi, </w:t>
      </w:r>
      <w:r>
        <w:rPr>
          <w:rFonts w:ascii="Times New Roman" w:hAnsi="Times New Roman" w:cs="Times New Roman"/>
          <w:sz w:val="28"/>
          <w:szCs w:val="28"/>
          <w:lang w:val="az-Latn-AZ"/>
        </w:rPr>
        <w:t>yerli</w:t>
      </w:r>
      <w:r w:rsidRPr="003B72F2">
        <w:rPr>
          <w:rFonts w:ascii="Times New Roman" w:hAnsi="Times New Roman" w:cs="Times New Roman"/>
          <w:sz w:val="28"/>
          <w:szCs w:val="28"/>
          <w:lang w:val="az-Latn-AZ"/>
        </w:rPr>
        <w:t xml:space="preserve"> şişkinlik və dişləmə </w:t>
      </w:r>
      <w:r>
        <w:rPr>
          <w:rFonts w:ascii="Times New Roman" w:hAnsi="Times New Roman" w:cs="Times New Roman"/>
          <w:sz w:val="28"/>
          <w:szCs w:val="28"/>
          <w:lang w:val="az-Latn-AZ"/>
        </w:rPr>
        <w:t>yerinin</w:t>
      </w:r>
      <w:r w:rsidRPr="003B72F2">
        <w:rPr>
          <w:rFonts w:ascii="Times New Roman" w:hAnsi="Times New Roman" w:cs="Times New Roman"/>
          <w:sz w:val="28"/>
          <w:szCs w:val="28"/>
          <w:lang w:val="az-Latn-AZ"/>
        </w:rPr>
        <w:t xml:space="preserve"> yaxınlığında əzələlərin gərilməsi ilə müşayiət oluna bilər. Daha təhlükəli tarantulların zəhərinin tərkibindəki neyrotoksik komponentlər ağır, bəzən həyat üçün təhlükəli reaksiyalara səbəb ola bilər. İnsana yeridildikdə, zəhər təkcə güclü ağrı deyil, həm də əzələ </w:t>
      </w:r>
      <w:r>
        <w:rPr>
          <w:rFonts w:ascii="Times New Roman" w:hAnsi="Times New Roman" w:cs="Times New Roman"/>
          <w:sz w:val="28"/>
          <w:szCs w:val="28"/>
          <w:lang w:val="az-Latn-AZ"/>
        </w:rPr>
        <w:t>qıcolmaları</w:t>
      </w:r>
      <w:r w:rsidRPr="003B72F2">
        <w:rPr>
          <w:rFonts w:ascii="Times New Roman" w:hAnsi="Times New Roman" w:cs="Times New Roman"/>
          <w:sz w:val="28"/>
          <w:szCs w:val="28"/>
          <w:lang w:val="az-Latn-AZ"/>
        </w:rPr>
        <w:t xml:space="preserve">, ödem, limfa damarlarının iltihabı, şok və vaskulyar kollapsla nəticələnən sistem reaksiyalara səbəb </w:t>
      </w:r>
      <w:r>
        <w:rPr>
          <w:rFonts w:ascii="Times New Roman" w:hAnsi="Times New Roman" w:cs="Times New Roman"/>
          <w:sz w:val="28"/>
          <w:szCs w:val="28"/>
          <w:lang w:val="az-Latn-AZ"/>
        </w:rPr>
        <w:t>ola bilə</w:t>
      </w:r>
      <w:r w:rsidR="00873802">
        <w:rPr>
          <w:rFonts w:ascii="Times New Roman" w:hAnsi="Times New Roman" w:cs="Times New Roman"/>
          <w:sz w:val="28"/>
          <w:szCs w:val="28"/>
          <w:lang w:val="az-Latn-AZ"/>
        </w:rPr>
        <w:t>r</w:t>
      </w:r>
    </w:p>
    <w:p w:rsidR="00374719" w:rsidRPr="003B72F2" w:rsidRDefault="00374719" w:rsidP="00873802">
      <w:pPr>
        <w:spacing w:after="0" w:line="240" w:lineRule="auto"/>
        <w:jc w:val="both"/>
        <w:rPr>
          <w:rFonts w:ascii="Times New Roman" w:hAnsi="Times New Roman" w:cs="Times New Roman"/>
          <w:sz w:val="28"/>
          <w:szCs w:val="28"/>
          <w:lang w:val="az-Latn-AZ"/>
        </w:rPr>
        <w:sectPr w:rsidR="00374719" w:rsidRPr="003B72F2" w:rsidSect="00873802">
          <w:type w:val="continuous"/>
          <w:pgSz w:w="12240" w:h="15840"/>
          <w:pgMar w:top="1440" w:right="900" w:bottom="1440" w:left="993" w:header="720" w:footer="720" w:gutter="0"/>
          <w:cols w:space="720"/>
          <w:docGrid w:linePitch="360"/>
        </w:sectPr>
      </w:pPr>
    </w:p>
    <w:p w:rsidR="00374719" w:rsidRPr="003B72F2" w:rsidRDefault="00374719" w:rsidP="00873802">
      <w:pPr>
        <w:spacing w:after="0" w:line="240" w:lineRule="auto"/>
        <w:jc w:val="both"/>
        <w:rPr>
          <w:rFonts w:ascii="Times New Roman" w:hAnsi="Times New Roman" w:cs="Times New Roman"/>
          <w:sz w:val="28"/>
          <w:szCs w:val="28"/>
          <w:lang w:val="az-Latn-AZ"/>
        </w:rPr>
        <w:sectPr w:rsidR="00374719" w:rsidRPr="003B72F2" w:rsidSect="00873802">
          <w:type w:val="continuous"/>
          <w:pgSz w:w="12240" w:h="15840"/>
          <w:pgMar w:top="1440" w:right="900" w:bottom="1440" w:left="993" w:header="720" w:footer="720" w:gutter="0"/>
          <w:cols w:space="720"/>
          <w:docGrid w:linePitch="360"/>
        </w:sectPr>
      </w:pPr>
    </w:p>
    <w:p w:rsidR="00374719" w:rsidRPr="00873802" w:rsidRDefault="00374719" w:rsidP="00873802">
      <w:pPr>
        <w:spacing w:after="0" w:line="240" w:lineRule="auto"/>
        <w:jc w:val="both"/>
        <w:rPr>
          <w:rFonts w:ascii="Times New Roman" w:hAnsi="Times New Roman" w:cs="Times New Roman"/>
          <w:sz w:val="28"/>
          <w:szCs w:val="28"/>
          <w:lang w:val="az-Latn-AZ"/>
        </w:rPr>
        <w:sectPr w:rsidR="00374719" w:rsidRPr="00873802" w:rsidSect="00873802">
          <w:type w:val="continuous"/>
          <w:pgSz w:w="12240" w:h="15840"/>
          <w:pgMar w:top="1440" w:right="900" w:bottom="1440" w:left="993" w:header="720" w:footer="720" w:gutter="0"/>
          <w:cols w:space="720"/>
          <w:docGrid w:linePitch="360"/>
        </w:sectPr>
      </w:pPr>
    </w:p>
    <w:p w:rsidR="00374719" w:rsidRDefault="00374719" w:rsidP="00873802">
      <w:pPr>
        <w:spacing w:after="0" w:line="240" w:lineRule="auto"/>
        <w:jc w:val="both"/>
        <w:rPr>
          <w:rFonts w:ascii="Times New Roman" w:hAnsi="Times New Roman" w:cs="Times New Roman"/>
          <w:sz w:val="28"/>
          <w:szCs w:val="28"/>
          <w:lang w:val="az-Latn-AZ"/>
        </w:rPr>
      </w:pPr>
      <w:r w:rsidRPr="003B72F2">
        <w:rPr>
          <w:rFonts w:ascii="Times New Roman" w:hAnsi="Times New Roman" w:cs="Times New Roman"/>
          <w:i/>
          <w:sz w:val="28"/>
          <w:szCs w:val="28"/>
          <w:lang w:val="az-Latn-AZ"/>
        </w:rPr>
        <w:lastRenderedPageBreak/>
        <w:t>L</w:t>
      </w:r>
      <w:r>
        <w:rPr>
          <w:rFonts w:ascii="Times New Roman" w:hAnsi="Times New Roman" w:cs="Times New Roman"/>
          <w:i/>
          <w:sz w:val="28"/>
          <w:szCs w:val="28"/>
          <w:lang w:val="az-Latn-AZ"/>
        </w:rPr>
        <w:t xml:space="preserve">atrodectus </w:t>
      </w:r>
      <w:r w:rsidRPr="003B72F2">
        <w:rPr>
          <w:rFonts w:ascii="Times New Roman" w:hAnsi="Times New Roman" w:cs="Times New Roman"/>
          <w:i/>
          <w:sz w:val="28"/>
          <w:szCs w:val="28"/>
          <w:lang w:val="az-Latn-AZ"/>
        </w:rPr>
        <w:t>mactans</w:t>
      </w:r>
      <w:r w:rsidRPr="003B72F2">
        <w:rPr>
          <w:rFonts w:ascii="Times New Roman" w:hAnsi="Times New Roman" w:cs="Times New Roman"/>
          <w:sz w:val="28"/>
          <w:szCs w:val="28"/>
          <w:lang w:val="az-Latn-AZ"/>
        </w:rPr>
        <w:t xml:space="preserve"> hörümçəyi Amerika qitəsində geniş yayılmışdır. Digər növlərə tropik iqlimin müxtəlif bölgələrində rast gəlinir. İnsan üçün zəhərli olan digər hörümçək tarantuld</w:t>
      </w:r>
      <w:r>
        <w:rPr>
          <w:rFonts w:ascii="Times New Roman" w:hAnsi="Times New Roman" w:cs="Times New Roman"/>
          <w:sz w:val="28"/>
          <w:szCs w:val="28"/>
          <w:lang w:val="az-Latn-AZ"/>
        </w:rPr>
        <w:t>u</w:t>
      </w:r>
      <w:r w:rsidRPr="003B72F2">
        <w:rPr>
          <w:rFonts w:ascii="Times New Roman" w:hAnsi="Times New Roman" w:cs="Times New Roman"/>
          <w:sz w:val="28"/>
          <w:szCs w:val="28"/>
          <w:lang w:val="az-Latn-AZ"/>
        </w:rPr>
        <w:t>r. Dişləməsi karakurtun dişləməsi ilə müqayisə edilə bilməz və ölümcül deyil</w:t>
      </w:r>
      <w:r>
        <w:rPr>
          <w:rFonts w:ascii="Times New Roman" w:hAnsi="Times New Roman" w:cs="Times New Roman"/>
          <w:sz w:val="28"/>
          <w:szCs w:val="28"/>
          <w:lang w:val="az-Latn-AZ"/>
        </w:rPr>
        <w:t xml:space="preserve">dir (şəkil 2.8). </w:t>
      </w:r>
    </w:p>
    <w:p w:rsidR="00873802" w:rsidRDefault="00873802" w:rsidP="00873802">
      <w:pPr>
        <w:pStyle w:val="a7"/>
        <w:spacing w:after="200" w:line="240" w:lineRule="auto"/>
        <w:ind w:left="0"/>
        <w:jc w:val="both"/>
        <w:rPr>
          <w:rFonts w:ascii="Times New Roman" w:hAnsi="Times New Roman" w:cs="Times New Roman"/>
          <w:sz w:val="28"/>
          <w:szCs w:val="28"/>
          <w:lang w:val="az-Latn-AZ"/>
        </w:rPr>
      </w:pPr>
      <w:bookmarkStart w:id="6" w:name="_Hlk143854680"/>
    </w:p>
    <w:p w:rsidR="00374719" w:rsidRPr="00D37395" w:rsidRDefault="00374719" w:rsidP="00873802">
      <w:pPr>
        <w:pStyle w:val="a7"/>
        <w:spacing w:after="200" w:line="240" w:lineRule="auto"/>
        <w:ind w:left="0"/>
        <w:jc w:val="both"/>
        <w:rPr>
          <w:rFonts w:ascii="Times New Roman" w:hAnsi="Times New Roman" w:cs="Times New Roman"/>
          <w:b/>
          <w:bCs/>
          <w:sz w:val="28"/>
          <w:szCs w:val="28"/>
          <w:lang w:val="az-Latn-AZ"/>
        </w:rPr>
      </w:pPr>
      <w:r w:rsidRPr="00D37395">
        <w:rPr>
          <w:rFonts w:ascii="Times New Roman" w:hAnsi="Times New Roman" w:cs="Times New Roman"/>
          <w:b/>
          <w:bCs/>
          <w:i/>
          <w:iCs/>
          <w:sz w:val="28"/>
          <w:szCs w:val="28"/>
          <w:lang w:val="az-Latn-AZ"/>
        </w:rPr>
        <w:t>Acarina</w:t>
      </w:r>
      <w:r w:rsidRPr="00D37395">
        <w:rPr>
          <w:rFonts w:ascii="Times New Roman" w:hAnsi="Times New Roman" w:cs="Times New Roman"/>
          <w:b/>
          <w:bCs/>
          <w:sz w:val="28"/>
          <w:szCs w:val="28"/>
          <w:lang w:val="az-Latn-AZ"/>
        </w:rPr>
        <w:t xml:space="preserve"> yarımsinfi. Gənələr. </w:t>
      </w:r>
    </w:p>
    <w:bookmarkEnd w:id="6"/>
    <w:p w:rsidR="00374719" w:rsidRPr="00A41969" w:rsidRDefault="00374719" w:rsidP="0087380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A41969">
        <w:rPr>
          <w:rFonts w:ascii="Times New Roman" w:hAnsi="Times New Roman" w:cs="Times New Roman"/>
          <w:sz w:val="28"/>
          <w:szCs w:val="28"/>
          <w:lang w:val="az-Latn-AZ"/>
        </w:rPr>
        <w:t xml:space="preserve">nsanlar və ev heyvanlarında 250-dən çox gənə növü </w:t>
      </w:r>
      <w:r>
        <w:rPr>
          <w:rFonts w:ascii="Times New Roman" w:hAnsi="Times New Roman" w:cs="Times New Roman"/>
          <w:sz w:val="28"/>
          <w:szCs w:val="28"/>
          <w:lang w:val="az-Latn-AZ"/>
        </w:rPr>
        <w:t xml:space="preserve"> </w:t>
      </w:r>
      <w:r w:rsidRPr="00A41969">
        <w:rPr>
          <w:rFonts w:ascii="Times New Roman" w:hAnsi="Times New Roman" w:cs="Times New Roman"/>
          <w:sz w:val="28"/>
          <w:szCs w:val="28"/>
          <w:lang w:val="az-Latn-AZ"/>
        </w:rPr>
        <w:t xml:space="preserve">sağlamlıq problemlərinə səbəb olurlar. </w:t>
      </w:r>
      <w:r>
        <w:rPr>
          <w:rFonts w:ascii="Times New Roman" w:hAnsi="Times New Roman" w:cs="Times New Roman"/>
          <w:sz w:val="28"/>
          <w:szCs w:val="28"/>
          <w:lang w:val="az-Latn-AZ"/>
        </w:rPr>
        <w:t>Belə</w:t>
      </w:r>
      <w:r w:rsidRPr="00A41969">
        <w:rPr>
          <w:rFonts w:ascii="Times New Roman" w:hAnsi="Times New Roman" w:cs="Times New Roman"/>
          <w:sz w:val="28"/>
          <w:szCs w:val="28"/>
          <w:lang w:val="az-Latn-AZ"/>
        </w:rPr>
        <w:t xml:space="preserve"> problemlərə dişləmələr və ya sahibin dərisi, xəzi və tükü ilə qidalanma nəticəsində yaranan dərinin müvəqqəti qıcıqlanması; dəri və ya saç follikullarını invaziya edən gənələrə cavab olaraq davamlı dermatit; gənələrin səbəb olduğu allergi</w:t>
      </w:r>
      <w:r>
        <w:rPr>
          <w:rFonts w:ascii="Times New Roman" w:hAnsi="Times New Roman" w:cs="Times New Roman"/>
          <w:sz w:val="28"/>
          <w:szCs w:val="28"/>
          <w:lang w:val="az-Latn-AZ"/>
        </w:rPr>
        <w:t>k reaksiyalar</w:t>
      </w:r>
      <w:r w:rsidRPr="00A41969">
        <w:rPr>
          <w:rFonts w:ascii="Times New Roman" w:hAnsi="Times New Roman" w:cs="Times New Roman"/>
          <w:sz w:val="28"/>
          <w:szCs w:val="28"/>
          <w:lang w:val="az-Latn-AZ"/>
        </w:rPr>
        <w:t>; patogen mikro</w:t>
      </w:r>
      <w:r>
        <w:rPr>
          <w:rFonts w:ascii="Times New Roman" w:hAnsi="Times New Roman" w:cs="Times New Roman"/>
          <w:sz w:val="28"/>
          <w:szCs w:val="28"/>
          <w:lang w:val="az-Latn-AZ"/>
        </w:rPr>
        <w:t xml:space="preserve">orqanizmlərin </w:t>
      </w:r>
      <w:r w:rsidRPr="00A41969">
        <w:rPr>
          <w:rFonts w:ascii="Times New Roman" w:hAnsi="Times New Roman" w:cs="Times New Roman"/>
          <w:sz w:val="28"/>
          <w:szCs w:val="28"/>
          <w:lang w:val="az-Latn-AZ"/>
        </w:rPr>
        <w:t>və metazoa parazitlərinin ötürülməsi; parazitlərin, xüsusən də lent</w:t>
      </w:r>
      <w:r>
        <w:rPr>
          <w:rFonts w:ascii="Times New Roman" w:hAnsi="Times New Roman" w:cs="Times New Roman"/>
          <w:sz w:val="28"/>
          <w:szCs w:val="28"/>
          <w:lang w:val="az-Latn-AZ"/>
        </w:rPr>
        <w:t xml:space="preserve">şəkilli </w:t>
      </w:r>
      <w:r w:rsidRPr="00A41969">
        <w:rPr>
          <w:rFonts w:ascii="Times New Roman" w:hAnsi="Times New Roman" w:cs="Times New Roman"/>
          <w:sz w:val="28"/>
          <w:szCs w:val="28"/>
          <w:lang w:val="az-Latn-AZ"/>
        </w:rPr>
        <w:t xml:space="preserve">qurdların aralıq sahibləri olmaları; tənəffüs yollarının, qulaq kanallarının və bəzən daxili </w:t>
      </w:r>
      <w:r w:rsidRPr="00A41969">
        <w:rPr>
          <w:rFonts w:ascii="Times New Roman" w:hAnsi="Times New Roman" w:cs="Times New Roman"/>
          <w:sz w:val="28"/>
          <w:szCs w:val="28"/>
          <w:lang w:val="az-Latn-AZ"/>
        </w:rPr>
        <w:lastRenderedPageBreak/>
        <w:t>orqanların invaziyası; gənələrdən qorx</w:t>
      </w:r>
      <w:r>
        <w:rPr>
          <w:rFonts w:ascii="Times New Roman" w:hAnsi="Times New Roman" w:cs="Times New Roman"/>
          <w:sz w:val="28"/>
          <w:szCs w:val="28"/>
          <w:lang w:val="az-Latn-AZ"/>
        </w:rPr>
        <w:t>ma</w:t>
      </w:r>
      <w:r w:rsidRPr="00A4196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A41969">
        <w:rPr>
          <w:rFonts w:ascii="Times New Roman" w:hAnsi="Times New Roman" w:cs="Times New Roman"/>
          <w:i/>
          <w:iCs/>
          <w:sz w:val="28"/>
          <w:szCs w:val="28"/>
          <w:lang w:val="az-Latn-AZ"/>
        </w:rPr>
        <w:t>akarofobiya</w:t>
      </w:r>
      <w:r>
        <w:rPr>
          <w:rFonts w:ascii="Times New Roman" w:hAnsi="Times New Roman" w:cs="Times New Roman"/>
          <w:sz w:val="28"/>
          <w:szCs w:val="28"/>
          <w:lang w:val="az-Latn-AZ"/>
        </w:rPr>
        <w:t>)</w:t>
      </w:r>
      <w:r w:rsidRPr="00A41969">
        <w:rPr>
          <w:rFonts w:ascii="Times New Roman" w:hAnsi="Times New Roman" w:cs="Times New Roman"/>
          <w:sz w:val="28"/>
          <w:szCs w:val="28"/>
          <w:lang w:val="az-Latn-AZ"/>
        </w:rPr>
        <w:t xml:space="preserve"> və gənənin olmadığı halda pasiyentin gənə hücumuna məruz qaldığına əmin olması</w:t>
      </w:r>
      <w:r>
        <w:rPr>
          <w:rFonts w:ascii="Times New Roman" w:hAnsi="Times New Roman" w:cs="Times New Roman"/>
          <w:sz w:val="28"/>
          <w:szCs w:val="28"/>
          <w:lang w:val="az-Latn-AZ"/>
        </w:rPr>
        <w:t xml:space="preserve"> </w:t>
      </w:r>
      <w:r w:rsidRPr="00A41969">
        <w:rPr>
          <w:rFonts w:ascii="Times New Roman" w:hAnsi="Times New Roman" w:cs="Times New Roman"/>
          <w:sz w:val="28"/>
          <w:szCs w:val="28"/>
          <w:lang w:val="az-Latn-AZ"/>
        </w:rPr>
        <w:t xml:space="preserve">ilə müşaiyət olunan psixoloji vəziyyət - yalançı </w:t>
      </w:r>
      <w:r w:rsidRPr="00A41969">
        <w:rPr>
          <w:rFonts w:ascii="Times New Roman" w:hAnsi="Times New Roman" w:cs="Times New Roman"/>
          <w:i/>
          <w:iCs/>
          <w:sz w:val="28"/>
          <w:szCs w:val="28"/>
          <w:lang w:val="az-Latn-AZ"/>
        </w:rPr>
        <w:t>akarioz</w:t>
      </w:r>
      <w:r w:rsidRPr="00A41969">
        <w:rPr>
          <w:rFonts w:ascii="Times New Roman" w:hAnsi="Times New Roman" w:cs="Times New Roman"/>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r w:rsidRPr="00A41969">
        <w:rPr>
          <w:rFonts w:ascii="Times New Roman" w:hAnsi="Times New Roman" w:cs="Times New Roman"/>
          <w:b/>
          <w:bCs/>
          <w:sz w:val="28"/>
          <w:szCs w:val="28"/>
          <w:lang w:val="az-Latn-AZ"/>
        </w:rPr>
        <w:t xml:space="preserve"> Taksonomiya.</w:t>
      </w:r>
      <w:r w:rsidRPr="003B72F2">
        <w:rPr>
          <w:rFonts w:ascii="Times New Roman" w:hAnsi="Times New Roman" w:cs="Times New Roman"/>
          <w:b/>
          <w:bCs/>
          <w:i/>
          <w:iCs/>
          <w:sz w:val="28"/>
          <w:szCs w:val="28"/>
          <w:lang w:val="az-Latn-AZ"/>
        </w:rPr>
        <w:t xml:space="preserve"> </w:t>
      </w:r>
      <w:r w:rsidRPr="003B72F2">
        <w:rPr>
          <w:rFonts w:ascii="Times New Roman" w:hAnsi="Times New Roman" w:cs="Times New Roman"/>
          <w:sz w:val="28"/>
          <w:szCs w:val="28"/>
          <w:lang w:val="az-Latn-AZ"/>
        </w:rPr>
        <w:t xml:space="preserve">Zhang (2011), Krantz və Walter (2009) təklif etdikləri təsnifat sxeminə əsasən, gənələr və ya </w:t>
      </w:r>
      <w:r w:rsidRPr="003B72F2">
        <w:rPr>
          <w:rFonts w:ascii="Times New Roman" w:hAnsi="Times New Roman" w:cs="Times New Roman"/>
          <w:i/>
          <w:iCs/>
          <w:sz w:val="28"/>
          <w:szCs w:val="28"/>
          <w:lang w:val="az-Latn-AZ"/>
        </w:rPr>
        <w:t>Acari</w:t>
      </w:r>
      <w:r w:rsidRPr="003B72F2">
        <w:rPr>
          <w:rFonts w:ascii="Times New Roman" w:hAnsi="Times New Roman" w:cs="Times New Roman"/>
          <w:sz w:val="28"/>
          <w:szCs w:val="28"/>
          <w:lang w:val="az-Latn-AZ"/>
        </w:rPr>
        <w:t xml:space="preserve"> iki böyük qrupa bölünür: </w:t>
      </w:r>
      <w:r w:rsidRPr="003B72F2">
        <w:rPr>
          <w:rFonts w:ascii="Times New Roman" w:hAnsi="Times New Roman" w:cs="Times New Roman"/>
          <w:i/>
          <w:iCs/>
          <w:sz w:val="28"/>
          <w:szCs w:val="28"/>
          <w:lang w:val="az-Latn-AZ"/>
        </w:rPr>
        <w:t>Parasitiform</w:t>
      </w:r>
      <w:r w:rsidRPr="003B72F2">
        <w:rPr>
          <w:rFonts w:ascii="Times New Roman" w:hAnsi="Times New Roman" w:cs="Times New Roman"/>
          <w:sz w:val="28"/>
          <w:szCs w:val="28"/>
          <w:lang w:val="az-Latn-AZ"/>
        </w:rPr>
        <w:t xml:space="preserve"> (</w:t>
      </w:r>
      <w:r w:rsidRPr="003B72F2">
        <w:rPr>
          <w:rFonts w:ascii="Times New Roman" w:hAnsi="Times New Roman" w:cs="Times New Roman"/>
          <w:i/>
          <w:iCs/>
          <w:sz w:val="28"/>
          <w:szCs w:val="28"/>
          <w:lang w:val="az-Latn-AZ"/>
        </w:rPr>
        <w:t>Anactinotrichida</w:t>
      </w:r>
      <w:r w:rsidRPr="003B72F2">
        <w:rPr>
          <w:rFonts w:ascii="Times New Roman" w:hAnsi="Times New Roman" w:cs="Times New Roman"/>
          <w:sz w:val="28"/>
          <w:szCs w:val="28"/>
          <w:lang w:val="az-Latn-AZ"/>
        </w:rPr>
        <w:t xml:space="preserve">) və </w:t>
      </w:r>
      <w:r w:rsidRPr="003B72F2">
        <w:rPr>
          <w:rFonts w:ascii="Times New Roman" w:hAnsi="Times New Roman" w:cs="Times New Roman"/>
          <w:i/>
          <w:iCs/>
          <w:sz w:val="28"/>
          <w:szCs w:val="28"/>
          <w:lang w:val="az-Latn-AZ"/>
        </w:rPr>
        <w:t>Acariform</w:t>
      </w:r>
      <w:r w:rsidRPr="003B72F2">
        <w:rPr>
          <w:rFonts w:ascii="Times New Roman" w:hAnsi="Times New Roman" w:cs="Times New Roman"/>
          <w:sz w:val="28"/>
          <w:szCs w:val="28"/>
          <w:lang w:val="az-Latn-AZ"/>
        </w:rPr>
        <w:t xml:space="preserve"> (</w:t>
      </w:r>
      <w:r w:rsidRPr="003B72F2">
        <w:rPr>
          <w:rFonts w:ascii="Times New Roman" w:hAnsi="Times New Roman" w:cs="Times New Roman"/>
          <w:i/>
          <w:iCs/>
          <w:sz w:val="28"/>
          <w:szCs w:val="28"/>
          <w:lang w:val="az-Latn-AZ"/>
        </w:rPr>
        <w:t>Actinotrichida</w:t>
      </w:r>
      <w:r w:rsidRPr="003B72F2">
        <w:rPr>
          <w:rFonts w:ascii="Times New Roman" w:hAnsi="Times New Roman" w:cs="Times New Roman"/>
          <w:sz w:val="28"/>
          <w:szCs w:val="28"/>
          <w:lang w:val="az-Latn-AZ"/>
        </w:rPr>
        <w:t xml:space="preserve">) </w:t>
      </w:r>
      <w:r w:rsidRPr="00A41969">
        <w:rPr>
          <w:rFonts w:ascii="Times New Roman" w:hAnsi="Times New Roman" w:cs="Times New Roman"/>
          <w:sz w:val="28"/>
          <w:szCs w:val="28"/>
          <w:lang w:val="az-Latn-AZ"/>
        </w:rPr>
        <w:t>üstsıraları</w:t>
      </w:r>
      <w:r w:rsidRPr="003B72F2">
        <w:rPr>
          <w:rFonts w:ascii="Times New Roman" w:hAnsi="Times New Roman" w:cs="Times New Roman"/>
          <w:sz w:val="28"/>
          <w:szCs w:val="28"/>
          <w:lang w:val="az-Latn-AZ"/>
        </w:rPr>
        <w:t>. Bunlar isə öz növbə</w:t>
      </w:r>
      <w:r>
        <w:rPr>
          <w:rFonts w:ascii="Times New Roman" w:hAnsi="Times New Roman" w:cs="Times New Roman"/>
          <w:sz w:val="28"/>
          <w:szCs w:val="28"/>
          <w:lang w:val="az-Latn-AZ"/>
        </w:rPr>
        <w:t>s</w:t>
      </w:r>
      <w:r w:rsidRPr="003B72F2">
        <w:rPr>
          <w:rFonts w:ascii="Times New Roman" w:hAnsi="Times New Roman" w:cs="Times New Roman"/>
          <w:sz w:val="28"/>
          <w:szCs w:val="28"/>
          <w:lang w:val="az-Latn-AZ"/>
        </w:rPr>
        <w:t>ində altı sıraya bölünür</w:t>
      </w:r>
      <w:r>
        <w:rPr>
          <w:rFonts w:ascii="Times New Roman" w:hAnsi="Times New Roman" w:cs="Times New Roman"/>
          <w:sz w:val="28"/>
          <w:szCs w:val="28"/>
          <w:lang w:val="az-Latn-AZ"/>
        </w:rPr>
        <w:t>lər</w:t>
      </w:r>
      <w:r w:rsidRPr="003B72F2">
        <w:rPr>
          <w:rFonts w:ascii="Times New Roman" w:hAnsi="Times New Roman" w:cs="Times New Roman"/>
          <w:sz w:val="28"/>
          <w:szCs w:val="28"/>
          <w:lang w:val="az-Latn-AZ"/>
        </w:rPr>
        <w:t xml:space="preserve">. Taksonların sayını və müxtəlifliyini nəzərə alaraq, tibbi-veterinar əhəmiyyəti olan gənələri müəyyən etmək üçün vahid mənbə </w:t>
      </w:r>
      <w:r>
        <w:rPr>
          <w:rFonts w:ascii="Times New Roman" w:hAnsi="Times New Roman" w:cs="Times New Roman"/>
          <w:sz w:val="28"/>
          <w:szCs w:val="28"/>
          <w:lang w:val="az-Latn-AZ"/>
        </w:rPr>
        <w:t>mövcud deyildir</w:t>
      </w:r>
      <w:r w:rsidRPr="003B72F2">
        <w:rPr>
          <w:rFonts w:ascii="Times New Roman" w:hAnsi="Times New Roman" w:cs="Times New Roman"/>
          <w:sz w:val="28"/>
          <w:szCs w:val="28"/>
          <w:lang w:val="az-Latn-AZ"/>
        </w:rPr>
        <w:t>. Növ identifikasiyası adətən mikroskopik müayinə və müvafiq taksonomik ədəbiyyat</w:t>
      </w:r>
      <w:r>
        <w:rPr>
          <w:rFonts w:ascii="Times New Roman" w:hAnsi="Times New Roman" w:cs="Times New Roman"/>
          <w:sz w:val="28"/>
          <w:szCs w:val="28"/>
          <w:lang w:val="az-Latn-AZ"/>
        </w:rPr>
        <w:t xml:space="preserve">la məşğul </w:t>
      </w:r>
      <w:r w:rsidRPr="003B72F2">
        <w:rPr>
          <w:rFonts w:ascii="Times New Roman" w:hAnsi="Times New Roman" w:cs="Times New Roman"/>
          <w:sz w:val="28"/>
          <w:szCs w:val="28"/>
          <w:lang w:val="az-Latn-AZ"/>
        </w:rPr>
        <w:t>olan</w:t>
      </w:r>
      <w:r>
        <w:rPr>
          <w:rFonts w:ascii="Times New Roman" w:hAnsi="Times New Roman" w:cs="Times New Roman"/>
          <w:sz w:val="28"/>
          <w:szCs w:val="28"/>
          <w:lang w:val="az-Latn-AZ"/>
        </w:rPr>
        <w:t xml:space="preserve"> mütəxəssisin</w:t>
      </w:r>
      <w:r w:rsidRPr="003B72F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3B72F2">
        <w:rPr>
          <w:rFonts w:ascii="Times New Roman" w:hAnsi="Times New Roman" w:cs="Times New Roman"/>
          <w:sz w:val="28"/>
          <w:szCs w:val="28"/>
          <w:lang w:val="az-Latn-AZ"/>
        </w:rPr>
        <w:t>akaroloqun</w:t>
      </w:r>
      <w:r>
        <w:rPr>
          <w:rFonts w:ascii="Times New Roman" w:hAnsi="Times New Roman" w:cs="Times New Roman"/>
          <w:sz w:val="28"/>
          <w:szCs w:val="28"/>
          <w:lang w:val="az-Latn-AZ"/>
        </w:rPr>
        <w:t>)</w:t>
      </w:r>
      <w:r w:rsidRPr="003B72F2">
        <w:rPr>
          <w:rFonts w:ascii="Times New Roman" w:hAnsi="Times New Roman" w:cs="Times New Roman"/>
          <w:sz w:val="28"/>
          <w:szCs w:val="28"/>
          <w:lang w:val="az-Latn-AZ"/>
        </w:rPr>
        <w:t xml:space="preserve"> köməyini tələb edir</w:t>
      </w:r>
      <w:r w:rsidR="00873802">
        <w:rPr>
          <w:rFonts w:ascii="Times New Roman" w:hAnsi="Times New Roman" w:cs="Times New Roman"/>
          <w:sz w:val="28"/>
          <w:szCs w:val="28"/>
          <w:lang w:val="az-Latn-AZ"/>
        </w:rPr>
        <w:t xml:space="preserve"> </w:t>
      </w:r>
      <w:r w:rsidRPr="003B72F2">
        <w:rPr>
          <w:rFonts w:ascii="Times New Roman" w:hAnsi="Times New Roman" w:cs="Times New Roman"/>
          <w:sz w:val="28"/>
          <w:szCs w:val="28"/>
          <w:lang w:val="az-Latn-AZ"/>
        </w:rPr>
        <w:t xml:space="preserve">. </w:t>
      </w:r>
    </w:p>
    <w:p w:rsidR="00374719" w:rsidRPr="003B72F2" w:rsidRDefault="00374719" w:rsidP="00873802">
      <w:pPr>
        <w:spacing w:line="240" w:lineRule="auto"/>
        <w:jc w:val="both"/>
        <w:rPr>
          <w:rFonts w:ascii="Times New Roman" w:hAnsi="Times New Roman" w:cs="Times New Roman"/>
          <w:bCs/>
          <w:sz w:val="28"/>
          <w:szCs w:val="28"/>
          <w:lang w:val="az-Latn-AZ"/>
        </w:rPr>
      </w:pPr>
      <w:r w:rsidRPr="00543708">
        <w:rPr>
          <w:rFonts w:ascii="Times New Roman" w:hAnsi="Times New Roman" w:cs="Times New Roman"/>
          <w:b/>
          <w:sz w:val="28"/>
          <w:szCs w:val="28"/>
          <w:lang w:val="az-Latn-AZ"/>
        </w:rPr>
        <w:t>Morfologiya.</w:t>
      </w:r>
      <w:r w:rsidRPr="003B72F2">
        <w:rPr>
          <w:rFonts w:ascii="Times New Roman" w:hAnsi="Times New Roman" w:cs="Times New Roman"/>
          <w:b/>
          <w:i/>
          <w:iCs/>
          <w:sz w:val="28"/>
          <w:szCs w:val="28"/>
          <w:lang w:val="az-Latn-AZ"/>
        </w:rPr>
        <w:t xml:space="preserve"> </w:t>
      </w:r>
      <w:r w:rsidRPr="00543708">
        <w:rPr>
          <w:rFonts w:ascii="Times New Roman" w:hAnsi="Times New Roman" w:cs="Times New Roman"/>
          <w:sz w:val="28"/>
          <w:szCs w:val="28"/>
          <w:lang w:val="az-Latn-AZ"/>
        </w:rPr>
        <w:t xml:space="preserve">Gənələrin bədən quruluşu iki hissəyə bölünür, </w:t>
      </w:r>
      <w:r w:rsidRPr="00543708">
        <w:rPr>
          <w:rFonts w:ascii="Times New Roman" w:hAnsi="Times New Roman" w:cs="Times New Roman"/>
          <w:i/>
          <w:iCs/>
          <w:sz w:val="28"/>
          <w:szCs w:val="28"/>
          <w:lang w:val="az-Latn-AZ"/>
        </w:rPr>
        <w:t>pedipalp</w:t>
      </w:r>
      <w:r w:rsidRPr="00543708">
        <w:rPr>
          <w:rFonts w:ascii="Times New Roman" w:hAnsi="Times New Roman" w:cs="Times New Roman"/>
          <w:sz w:val="28"/>
          <w:szCs w:val="28"/>
          <w:lang w:val="az-Latn-AZ"/>
        </w:rPr>
        <w:t xml:space="preserve"> və </w:t>
      </w:r>
      <w:r w:rsidRPr="00543708">
        <w:rPr>
          <w:rFonts w:ascii="Times New Roman" w:hAnsi="Times New Roman" w:cs="Times New Roman"/>
          <w:i/>
          <w:iCs/>
          <w:sz w:val="28"/>
          <w:szCs w:val="28"/>
          <w:lang w:val="az-Latn-AZ"/>
        </w:rPr>
        <w:t>xelisera</w:t>
      </w:r>
      <w:r w:rsidRPr="00543708">
        <w:rPr>
          <w:rFonts w:ascii="Times New Roman" w:hAnsi="Times New Roman" w:cs="Times New Roman"/>
          <w:sz w:val="28"/>
          <w:szCs w:val="28"/>
          <w:lang w:val="az-Latn-AZ"/>
        </w:rPr>
        <w:t xml:space="preserve"> daşıyan ön </w:t>
      </w:r>
      <w:r w:rsidRPr="00543708">
        <w:rPr>
          <w:rFonts w:ascii="Times New Roman" w:hAnsi="Times New Roman" w:cs="Times New Roman"/>
          <w:i/>
          <w:iCs/>
          <w:sz w:val="28"/>
          <w:szCs w:val="28"/>
          <w:lang w:val="az-Latn-AZ"/>
        </w:rPr>
        <w:t>qnatosoma</w:t>
      </w:r>
      <w:r w:rsidRPr="00543708">
        <w:rPr>
          <w:rFonts w:ascii="Times New Roman" w:hAnsi="Times New Roman" w:cs="Times New Roman"/>
          <w:sz w:val="28"/>
          <w:szCs w:val="28"/>
          <w:lang w:val="az-Latn-AZ"/>
        </w:rPr>
        <w:t xml:space="preserve"> və bədənin qalan hissəsi olan və ayaqları, gözləri (mövcud olduqda) daşıyan </w:t>
      </w:r>
      <w:r w:rsidRPr="00543708">
        <w:rPr>
          <w:rFonts w:ascii="Times New Roman" w:hAnsi="Times New Roman" w:cs="Times New Roman"/>
          <w:i/>
          <w:iCs/>
          <w:sz w:val="28"/>
          <w:szCs w:val="28"/>
          <w:lang w:val="az-Latn-AZ"/>
        </w:rPr>
        <w:t>idiosoma</w:t>
      </w:r>
      <w:r w:rsidRPr="00543708">
        <w:rPr>
          <w:rFonts w:ascii="Times New Roman" w:hAnsi="Times New Roman" w:cs="Times New Roman"/>
          <w:sz w:val="28"/>
          <w:szCs w:val="28"/>
          <w:lang w:val="az-Latn-AZ"/>
        </w:rPr>
        <w:t>. Pedipalplar adətən beş seqmentlidir, lakin müxtəlif gənə qruplarında fərqli</w:t>
      </w:r>
      <w:r w:rsidRPr="00543708">
        <w:rPr>
          <w:rFonts w:ascii="Times New Roman" w:hAnsi="Times New Roman" w:cs="Times New Roman"/>
          <w:color w:val="FF0000"/>
          <w:sz w:val="28"/>
          <w:szCs w:val="28"/>
          <w:lang w:val="az-Latn-AZ"/>
        </w:rPr>
        <w:t xml:space="preserve"> </w:t>
      </w:r>
      <w:r w:rsidRPr="00543708">
        <w:rPr>
          <w:rFonts w:ascii="Times New Roman" w:hAnsi="Times New Roman" w:cs="Times New Roman"/>
          <w:sz w:val="28"/>
          <w:szCs w:val="28"/>
          <w:lang w:val="az-Latn-AZ"/>
        </w:rPr>
        <w:t>formada ola bilər. Pedipalplar, ilk növbədə, gənələrə qida tapma</w:t>
      </w:r>
      <w:r>
        <w:rPr>
          <w:rFonts w:ascii="Times New Roman" w:hAnsi="Times New Roman" w:cs="Times New Roman"/>
          <w:sz w:val="28"/>
          <w:szCs w:val="28"/>
          <w:lang w:val="az-Latn-AZ"/>
        </w:rPr>
        <w:t xml:space="preserve">ğa kömək edən, həmçinin </w:t>
      </w:r>
      <w:r w:rsidRPr="00543708">
        <w:rPr>
          <w:rFonts w:ascii="Times New Roman" w:hAnsi="Times New Roman" w:cs="Times New Roman"/>
          <w:sz w:val="28"/>
          <w:szCs w:val="28"/>
          <w:lang w:val="az-Latn-AZ"/>
        </w:rPr>
        <w:t>ətraf mühitin siqnallarını qəbul edən kimyəvi və toxunma sensorları ilə təchiz edilmiş əlavələrdir. Bəzi qruplarda, onlar şikarı tutmaq üçün və ya sahiblərinə yapışmağı asanlaşdırmaq üçün istifadə edilə bilər. Ağız hissələri, üç seqmentdən ibarət olan və xela ilə sonlanan xeliseradan ibarətdir</w:t>
      </w:r>
    </w:p>
    <w:p w:rsidR="00374719" w:rsidRPr="00D8582C" w:rsidRDefault="00374719" w:rsidP="00873802">
      <w:pPr>
        <w:spacing w:line="240" w:lineRule="auto"/>
        <w:jc w:val="both"/>
        <w:rPr>
          <w:rFonts w:ascii="Times New Roman" w:hAnsi="Times New Roman" w:cs="Times New Roman"/>
          <w:bCs/>
          <w:sz w:val="12"/>
          <w:szCs w:val="12"/>
          <w:lang w:val="az-Latn-AZ"/>
        </w:rPr>
        <w:sectPr w:rsidR="00374719" w:rsidRPr="00D8582C" w:rsidSect="00873802">
          <w:footerReference w:type="default" r:id="rId42"/>
          <w:type w:val="continuous"/>
          <w:pgSz w:w="12240" w:h="15840"/>
          <w:pgMar w:top="1440" w:right="900" w:bottom="1440" w:left="993" w:header="720" w:footer="720" w:gutter="0"/>
          <w:cols w:space="720"/>
          <w:docGrid w:linePitch="360"/>
        </w:sectPr>
      </w:pPr>
    </w:p>
    <w:p w:rsidR="00374719" w:rsidRDefault="00374719" w:rsidP="00873802">
      <w:pPr>
        <w:spacing w:after="0" w:line="240" w:lineRule="auto"/>
        <w:jc w:val="both"/>
        <w:rPr>
          <w:rFonts w:ascii="Times New Roman" w:hAnsi="Times New Roman" w:cs="Times New Roman"/>
          <w:sz w:val="28"/>
          <w:szCs w:val="28"/>
          <w:lang w:val="az-Latn-AZ"/>
        </w:rPr>
      </w:pPr>
      <w:r w:rsidRPr="00D8582C">
        <w:rPr>
          <w:rFonts w:ascii="Times New Roman" w:hAnsi="Times New Roman" w:cs="Times New Roman"/>
          <w:b/>
          <w:sz w:val="28"/>
          <w:szCs w:val="28"/>
          <w:lang w:val="az-Latn-AZ"/>
        </w:rPr>
        <w:lastRenderedPageBreak/>
        <w:t>İctimai sağlamlıqda əhəmiyyəti.</w:t>
      </w:r>
      <w:r w:rsidRPr="003B72F2">
        <w:rPr>
          <w:rFonts w:ascii="Times New Roman" w:hAnsi="Times New Roman" w:cs="Times New Roman"/>
          <w:b/>
          <w:i/>
          <w:iCs/>
          <w:sz w:val="28"/>
          <w:szCs w:val="28"/>
          <w:lang w:val="az-Latn-AZ"/>
        </w:rPr>
        <w:t xml:space="preserve"> </w:t>
      </w:r>
      <w:r w:rsidRPr="00D8582C">
        <w:rPr>
          <w:rFonts w:ascii="Times New Roman" w:hAnsi="Times New Roman" w:cs="Times New Roman"/>
          <w:sz w:val="28"/>
          <w:szCs w:val="28"/>
          <w:lang w:val="az-Latn-AZ"/>
        </w:rPr>
        <w:t>Gənələr bir çox cəhətdən insan sağlamlığına mənfi təsir göstərə bilər. Onlar xalçalar, döşəklər və yataq dəstləri, geyim, ərzaq məhsulları</w:t>
      </w:r>
      <w:r>
        <w:rPr>
          <w:rFonts w:ascii="Times New Roman" w:hAnsi="Times New Roman" w:cs="Times New Roman"/>
          <w:sz w:val="28"/>
          <w:szCs w:val="28"/>
          <w:lang w:val="az-Latn-AZ"/>
        </w:rPr>
        <w:t xml:space="preserve"> (əsasən anbarlarda saxlanılan)</w:t>
      </w:r>
      <w:r w:rsidRPr="00D8582C">
        <w:rPr>
          <w:rFonts w:ascii="Times New Roman" w:hAnsi="Times New Roman" w:cs="Times New Roman"/>
          <w:sz w:val="28"/>
          <w:szCs w:val="28"/>
          <w:lang w:val="az-Latn-AZ"/>
        </w:rPr>
        <w:t xml:space="preserve"> və ev heyvanları da daxil olmaqla evləri infestasiya edə bilərlər. Onlarla təmasda olan insanlarda sensibilizasiya və müxtəlif allergiyalar inkişaf etmədikcə, gənələr adətən diqqətdən kənarda qalırlar.</w:t>
      </w:r>
      <w:r>
        <w:rPr>
          <w:rFonts w:ascii="Times New Roman" w:hAnsi="Times New Roman" w:cs="Times New Roman"/>
          <w:sz w:val="28"/>
          <w:szCs w:val="28"/>
          <w:lang w:val="az-Latn-AZ"/>
        </w:rPr>
        <w:t xml:space="preserve"> </w:t>
      </w:r>
      <w:r w:rsidRPr="00D8582C">
        <w:rPr>
          <w:rFonts w:ascii="Times New Roman" w:hAnsi="Times New Roman" w:cs="Times New Roman"/>
          <w:sz w:val="28"/>
          <w:szCs w:val="28"/>
          <w:lang w:val="az-Latn-AZ"/>
        </w:rPr>
        <w:t xml:space="preserve">Gənələr </w:t>
      </w:r>
      <w:r>
        <w:rPr>
          <w:rFonts w:ascii="Times New Roman" w:hAnsi="Times New Roman" w:cs="Times New Roman"/>
          <w:sz w:val="28"/>
          <w:szCs w:val="28"/>
          <w:lang w:val="az-Latn-AZ"/>
        </w:rPr>
        <w:t>əsasən</w:t>
      </w:r>
      <w:r w:rsidRPr="00D8582C">
        <w:rPr>
          <w:rFonts w:ascii="Times New Roman" w:hAnsi="Times New Roman" w:cs="Times New Roman"/>
          <w:sz w:val="28"/>
          <w:szCs w:val="28"/>
          <w:lang w:val="az-Latn-AZ"/>
        </w:rPr>
        <w:t xml:space="preserve"> göbələklər, bitki materialları və ya müxtəlif buğumayaqlılarla qidalanır</w:t>
      </w:r>
      <w:r>
        <w:rPr>
          <w:rFonts w:ascii="Times New Roman" w:hAnsi="Times New Roman" w:cs="Times New Roman"/>
          <w:sz w:val="28"/>
          <w:szCs w:val="28"/>
          <w:lang w:val="az-Latn-AZ"/>
        </w:rPr>
        <w:t xml:space="preserve">, </w:t>
      </w:r>
      <w:r w:rsidRPr="00D8582C">
        <w:rPr>
          <w:rFonts w:ascii="Times New Roman" w:hAnsi="Times New Roman" w:cs="Times New Roman"/>
          <w:sz w:val="28"/>
          <w:szCs w:val="28"/>
          <w:lang w:val="az-Latn-AZ"/>
        </w:rPr>
        <w:t>lakin insanlarla təmasda olduqda dərini deşərək bəzən ağır dermatitə səbəb olurlar. Digər gənələr ya dəri toxumalarını (məsələn, qoturluq gənəsi), ya da saç follikullarını və dermal vəziləri (follikul gənələri) yoluxduraraq, insan dərisinə invaziya edirlər. Bu gənələrin invaziyası davamlı, bəzən ağır</w:t>
      </w:r>
      <w:r>
        <w:rPr>
          <w:rFonts w:ascii="Times New Roman" w:hAnsi="Times New Roman" w:cs="Times New Roman"/>
          <w:sz w:val="28"/>
          <w:szCs w:val="28"/>
          <w:lang w:val="az-Latn-AZ"/>
        </w:rPr>
        <w:t xml:space="preserve"> </w:t>
      </w:r>
      <w:r w:rsidRPr="00D8582C">
        <w:rPr>
          <w:rFonts w:ascii="Times New Roman" w:hAnsi="Times New Roman" w:cs="Times New Roman"/>
          <w:sz w:val="28"/>
          <w:szCs w:val="28"/>
          <w:lang w:val="az-Latn-AZ"/>
        </w:rPr>
        <w:t xml:space="preserve">dermatitlərə səbəb ola bilər. </w:t>
      </w:r>
    </w:p>
    <w:p w:rsidR="00374719" w:rsidRDefault="00374719" w:rsidP="00873802">
      <w:pPr>
        <w:spacing w:after="0" w:line="240" w:lineRule="auto"/>
        <w:jc w:val="both"/>
        <w:rPr>
          <w:rFonts w:ascii="Times New Roman" w:hAnsi="Times New Roman" w:cs="Times New Roman"/>
          <w:sz w:val="28"/>
          <w:szCs w:val="28"/>
          <w:lang w:val="az-Latn-AZ"/>
        </w:rPr>
      </w:pPr>
      <w:r w:rsidRPr="00D8582C">
        <w:rPr>
          <w:rFonts w:ascii="Times New Roman" w:hAnsi="Times New Roman" w:cs="Times New Roman"/>
          <w:sz w:val="28"/>
          <w:szCs w:val="28"/>
          <w:lang w:val="az-Latn-AZ"/>
        </w:rPr>
        <w:t xml:space="preserve">Gənələr törətdikləri müvəqqəti narahatlıqdan əlavə, daha ciddi və ya xroniki tibbi problemlərə </w:t>
      </w:r>
      <w:r>
        <w:rPr>
          <w:rFonts w:ascii="Times New Roman" w:hAnsi="Times New Roman" w:cs="Times New Roman"/>
          <w:sz w:val="28"/>
          <w:szCs w:val="28"/>
          <w:lang w:val="az-Latn-AZ"/>
        </w:rPr>
        <w:t xml:space="preserve">də </w:t>
      </w:r>
      <w:r w:rsidRPr="00D8582C">
        <w:rPr>
          <w:rFonts w:ascii="Times New Roman" w:hAnsi="Times New Roman" w:cs="Times New Roman"/>
          <w:sz w:val="28"/>
          <w:szCs w:val="28"/>
          <w:lang w:val="az-Latn-AZ"/>
        </w:rPr>
        <w:t xml:space="preserve">səbəb olurlar. Bir sıra növlər </w:t>
      </w:r>
      <w:r>
        <w:rPr>
          <w:rFonts w:ascii="Times New Roman" w:hAnsi="Times New Roman" w:cs="Times New Roman"/>
          <w:sz w:val="28"/>
          <w:szCs w:val="28"/>
          <w:lang w:val="az-Latn-AZ"/>
        </w:rPr>
        <w:t xml:space="preserve">müxtəlif yollarla (tənəffüs, alimentar) orqanizmə daxil olaraq </w:t>
      </w:r>
      <w:r w:rsidRPr="00D8582C">
        <w:rPr>
          <w:rFonts w:ascii="Times New Roman" w:hAnsi="Times New Roman" w:cs="Times New Roman"/>
          <w:sz w:val="28"/>
          <w:szCs w:val="28"/>
          <w:lang w:val="az-Latn-AZ"/>
        </w:rPr>
        <w:t>tənəffüs yollarının və həzm sisteminin infestasiyasına səbəb olur</w:t>
      </w:r>
      <w:r>
        <w:rPr>
          <w:rFonts w:ascii="Times New Roman" w:hAnsi="Times New Roman" w:cs="Times New Roman"/>
          <w:sz w:val="28"/>
          <w:szCs w:val="28"/>
          <w:lang w:val="az-Latn-AZ"/>
        </w:rPr>
        <w:t>lar</w:t>
      </w:r>
      <w:r w:rsidRPr="00D8582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Bunlardan e</w:t>
      </w:r>
      <w:r w:rsidRPr="00D8582C">
        <w:rPr>
          <w:rFonts w:ascii="Times New Roman" w:hAnsi="Times New Roman" w:cs="Times New Roman"/>
          <w:sz w:val="28"/>
          <w:szCs w:val="28"/>
          <w:lang w:val="az-Latn-AZ"/>
        </w:rPr>
        <w:t>v tozu gənələri</w:t>
      </w:r>
      <w:r>
        <w:rPr>
          <w:rFonts w:ascii="Times New Roman" w:hAnsi="Times New Roman" w:cs="Times New Roman"/>
          <w:sz w:val="28"/>
          <w:szCs w:val="28"/>
          <w:lang w:val="az-Latn-AZ"/>
        </w:rPr>
        <w:t xml:space="preserve"> i</w:t>
      </w:r>
      <w:r w:rsidRPr="00D8582C">
        <w:rPr>
          <w:rFonts w:ascii="Times New Roman" w:hAnsi="Times New Roman" w:cs="Times New Roman"/>
          <w:sz w:val="28"/>
          <w:szCs w:val="28"/>
          <w:lang w:val="az-Latn-AZ"/>
        </w:rPr>
        <w:t xml:space="preserve">nsan sağlamlığına </w:t>
      </w:r>
      <w:r>
        <w:rPr>
          <w:rFonts w:ascii="Times New Roman" w:hAnsi="Times New Roman" w:cs="Times New Roman"/>
          <w:sz w:val="28"/>
          <w:szCs w:val="28"/>
          <w:lang w:val="az-Latn-AZ"/>
        </w:rPr>
        <w:t>ən çox göstərən parazitdir</w:t>
      </w:r>
      <w:r w:rsidRPr="00D8582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Belə ki, bu gənələr </w:t>
      </w:r>
      <w:r w:rsidRPr="00D8582C">
        <w:rPr>
          <w:rFonts w:ascii="Times New Roman" w:hAnsi="Times New Roman" w:cs="Times New Roman"/>
          <w:sz w:val="28"/>
          <w:szCs w:val="28"/>
          <w:lang w:val="az-Latn-AZ"/>
        </w:rPr>
        <w:t>tənəffüs allergiyaları</w:t>
      </w:r>
      <w:r>
        <w:rPr>
          <w:rFonts w:ascii="Times New Roman" w:hAnsi="Times New Roman" w:cs="Times New Roman"/>
          <w:sz w:val="28"/>
          <w:szCs w:val="28"/>
          <w:lang w:val="az-Latn-AZ"/>
        </w:rPr>
        <w:t xml:space="preserve"> törətməklə həssas </w:t>
      </w:r>
      <w:r w:rsidRPr="00D8582C">
        <w:rPr>
          <w:rFonts w:ascii="Times New Roman" w:hAnsi="Times New Roman" w:cs="Times New Roman"/>
          <w:sz w:val="28"/>
          <w:szCs w:val="28"/>
          <w:lang w:val="az-Latn-AZ"/>
        </w:rPr>
        <w:t xml:space="preserve">insanlarda </w:t>
      </w:r>
      <w:r>
        <w:rPr>
          <w:rFonts w:ascii="Times New Roman" w:hAnsi="Times New Roman" w:cs="Times New Roman"/>
          <w:sz w:val="28"/>
          <w:szCs w:val="28"/>
          <w:lang w:val="az-Latn-AZ"/>
        </w:rPr>
        <w:t>x</w:t>
      </w:r>
      <w:r w:rsidRPr="00D8582C">
        <w:rPr>
          <w:rFonts w:ascii="Times New Roman" w:hAnsi="Times New Roman" w:cs="Times New Roman"/>
          <w:sz w:val="28"/>
          <w:szCs w:val="28"/>
          <w:lang w:val="az-Latn-AZ"/>
        </w:rPr>
        <w:t>roniki respirator stress, bronxit və astmaya səbəb ola bil</w:t>
      </w:r>
      <w:r>
        <w:rPr>
          <w:rFonts w:ascii="Times New Roman" w:hAnsi="Times New Roman" w:cs="Times New Roman"/>
          <w:sz w:val="28"/>
          <w:szCs w:val="28"/>
          <w:lang w:val="az-Latn-AZ"/>
        </w:rPr>
        <w:t>irlər</w:t>
      </w:r>
      <w:r w:rsidRPr="00D8582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D8582C">
        <w:rPr>
          <w:rFonts w:ascii="Times New Roman" w:hAnsi="Times New Roman" w:cs="Times New Roman"/>
          <w:sz w:val="28"/>
          <w:szCs w:val="28"/>
          <w:lang w:val="az-Latn-AZ"/>
        </w:rPr>
        <w:t xml:space="preserve">Bununla </w:t>
      </w:r>
      <w:r>
        <w:rPr>
          <w:rFonts w:ascii="Times New Roman" w:hAnsi="Times New Roman" w:cs="Times New Roman"/>
          <w:sz w:val="28"/>
          <w:szCs w:val="28"/>
          <w:lang w:val="az-Latn-AZ"/>
        </w:rPr>
        <w:t>yanaşı</w:t>
      </w:r>
      <w:r w:rsidRPr="00D8582C">
        <w:rPr>
          <w:rFonts w:ascii="Times New Roman" w:hAnsi="Times New Roman" w:cs="Times New Roman"/>
          <w:sz w:val="28"/>
          <w:szCs w:val="28"/>
          <w:lang w:val="az-Latn-AZ"/>
        </w:rPr>
        <w:t xml:space="preserve">, bir neçə insan xəstəliklərinin törədiciləri gənələr </w:t>
      </w:r>
      <w:r>
        <w:rPr>
          <w:rFonts w:ascii="Times New Roman" w:hAnsi="Times New Roman" w:cs="Times New Roman"/>
          <w:sz w:val="28"/>
          <w:szCs w:val="28"/>
          <w:lang w:val="az-Latn-AZ"/>
        </w:rPr>
        <w:t>vasitəsilə</w:t>
      </w:r>
      <w:r w:rsidRPr="00D8582C">
        <w:rPr>
          <w:rFonts w:ascii="Times New Roman" w:hAnsi="Times New Roman" w:cs="Times New Roman"/>
          <w:sz w:val="28"/>
          <w:szCs w:val="28"/>
          <w:lang w:val="az-Latn-AZ"/>
        </w:rPr>
        <w:t xml:space="preserve"> ötürülür. Ən </w:t>
      </w:r>
      <w:r>
        <w:rPr>
          <w:rFonts w:ascii="Times New Roman" w:hAnsi="Times New Roman" w:cs="Times New Roman"/>
          <w:sz w:val="28"/>
          <w:szCs w:val="28"/>
          <w:lang w:val="az-Latn-AZ"/>
        </w:rPr>
        <w:t>mühümü</w:t>
      </w:r>
      <w:r w:rsidRPr="00D8582C">
        <w:rPr>
          <w:rFonts w:ascii="Times New Roman" w:hAnsi="Times New Roman" w:cs="Times New Roman"/>
          <w:sz w:val="28"/>
          <w:szCs w:val="28"/>
          <w:lang w:val="az-Latn-AZ"/>
        </w:rPr>
        <w:t xml:space="preserve">, əsasən Cənub-Şərqi Asiya, Avstraliya və Sakit Okean adalarında baş verən </w:t>
      </w:r>
      <w:r w:rsidRPr="00725526">
        <w:rPr>
          <w:rFonts w:ascii="Times New Roman" w:hAnsi="Times New Roman" w:cs="Times New Roman"/>
          <w:i/>
          <w:iCs/>
          <w:sz w:val="28"/>
          <w:szCs w:val="28"/>
          <w:lang w:val="az-Latn-AZ"/>
        </w:rPr>
        <w:t>tsutsuqamuşi</w:t>
      </w:r>
      <w:r w:rsidRPr="00D8582C">
        <w:rPr>
          <w:rFonts w:ascii="Times New Roman" w:hAnsi="Times New Roman" w:cs="Times New Roman"/>
          <w:sz w:val="28"/>
          <w:szCs w:val="28"/>
          <w:lang w:val="az-Latn-AZ"/>
        </w:rPr>
        <w:t xml:space="preserve"> xəstəliyidir. </w:t>
      </w:r>
    </w:p>
    <w:p w:rsidR="00873802" w:rsidRDefault="00374719" w:rsidP="00873802">
      <w:pPr>
        <w:spacing w:after="0" w:line="240" w:lineRule="auto"/>
        <w:jc w:val="both"/>
        <w:rPr>
          <w:rFonts w:ascii="Times New Roman" w:hAnsi="Times New Roman" w:cs="Times New Roman"/>
          <w:sz w:val="28"/>
          <w:szCs w:val="28"/>
          <w:lang w:val="az-Latn-AZ"/>
        </w:rPr>
      </w:pPr>
      <w:r w:rsidRPr="00D8582C">
        <w:rPr>
          <w:rFonts w:ascii="Times New Roman" w:hAnsi="Times New Roman" w:cs="Times New Roman"/>
          <w:sz w:val="28"/>
          <w:szCs w:val="28"/>
          <w:lang w:val="az-Latn-AZ"/>
        </w:rPr>
        <w:t>Ümumilikdə</w:t>
      </w:r>
      <w:r>
        <w:rPr>
          <w:rFonts w:ascii="Times New Roman" w:hAnsi="Times New Roman" w:cs="Times New Roman"/>
          <w:sz w:val="28"/>
          <w:szCs w:val="28"/>
          <w:lang w:val="az-Latn-AZ"/>
        </w:rPr>
        <w:t>,</w:t>
      </w:r>
      <w:r w:rsidRPr="00D8582C">
        <w:rPr>
          <w:rFonts w:ascii="Times New Roman" w:hAnsi="Times New Roman" w:cs="Times New Roman"/>
          <w:sz w:val="28"/>
          <w:szCs w:val="28"/>
          <w:lang w:val="az-Latn-AZ"/>
        </w:rPr>
        <w:t xml:space="preserve"> gənələrin yaratdığı ictimai sağlamlıq problemlərini aşağıdakı kateqoriyalara bölmək olar: gənə ilə törədilən dermatit</w:t>
      </w:r>
      <w:r>
        <w:rPr>
          <w:rFonts w:ascii="Times New Roman" w:hAnsi="Times New Roman" w:cs="Times New Roman"/>
          <w:sz w:val="28"/>
          <w:szCs w:val="28"/>
          <w:lang w:val="az-Latn-AZ"/>
        </w:rPr>
        <w:t>lər</w:t>
      </w:r>
      <w:r w:rsidRPr="00D8582C">
        <w:rPr>
          <w:rFonts w:ascii="Times New Roman" w:hAnsi="Times New Roman" w:cs="Times New Roman"/>
          <w:sz w:val="28"/>
          <w:szCs w:val="28"/>
          <w:lang w:val="az-Latn-AZ"/>
        </w:rPr>
        <w:t>, tənəffüs yolları allergiyası, anbar gənəsi allergiyası, daxili akarioz, gənə ilə ötürülən insan xəstəlikləri və akarofobiya və ya yalançı parazito</w:t>
      </w:r>
      <w:r>
        <w:rPr>
          <w:rFonts w:ascii="Times New Roman" w:hAnsi="Times New Roman" w:cs="Times New Roman"/>
          <w:sz w:val="28"/>
          <w:szCs w:val="28"/>
          <w:lang w:val="az-Latn-AZ"/>
        </w:rPr>
        <w:t>z.</w:t>
      </w:r>
      <w:bookmarkStart w:id="7" w:name="_Hlk143854709"/>
    </w:p>
    <w:p w:rsidR="00374719" w:rsidRPr="00873802" w:rsidRDefault="00374719" w:rsidP="00873802">
      <w:pPr>
        <w:spacing w:after="0" w:line="240" w:lineRule="auto"/>
        <w:jc w:val="both"/>
        <w:rPr>
          <w:rFonts w:ascii="Times New Roman" w:hAnsi="Times New Roman" w:cs="Times New Roman"/>
          <w:sz w:val="28"/>
          <w:szCs w:val="28"/>
          <w:lang w:val="az-Latn-AZ"/>
        </w:rPr>
      </w:pPr>
      <w:r w:rsidRPr="00C40204">
        <w:rPr>
          <w:rFonts w:ascii="Times New Roman" w:hAnsi="Times New Roman" w:cs="Times New Roman"/>
          <w:b/>
          <w:bCs/>
          <w:i/>
          <w:sz w:val="28"/>
          <w:szCs w:val="28"/>
          <w:lang w:val="az-Latn-AZ"/>
        </w:rPr>
        <w:lastRenderedPageBreak/>
        <w:t xml:space="preserve">  Acariformes </w:t>
      </w:r>
      <w:r w:rsidRPr="00C40204">
        <w:rPr>
          <w:rFonts w:ascii="Times New Roman" w:hAnsi="Times New Roman" w:cs="Times New Roman"/>
          <w:b/>
          <w:bCs/>
          <w:iCs/>
          <w:sz w:val="28"/>
          <w:szCs w:val="28"/>
          <w:lang w:val="az-Latn-AZ"/>
        </w:rPr>
        <w:t xml:space="preserve"> üstsırası</w:t>
      </w:r>
      <w:r>
        <w:rPr>
          <w:rFonts w:ascii="Times New Roman" w:hAnsi="Times New Roman" w:cs="Times New Roman"/>
          <w:b/>
          <w:bCs/>
          <w:iCs/>
          <w:sz w:val="28"/>
          <w:szCs w:val="28"/>
          <w:lang w:val="az-Latn-AZ"/>
        </w:rPr>
        <w:t xml:space="preserve">. </w:t>
      </w:r>
      <w:r w:rsidRPr="00C40204">
        <w:rPr>
          <w:rFonts w:ascii="Times New Roman" w:hAnsi="Times New Roman" w:cs="Times New Roman"/>
          <w:b/>
          <w:bCs/>
          <w:iCs/>
          <w:sz w:val="28"/>
          <w:szCs w:val="28"/>
          <w:lang w:val="az-Latn-AZ"/>
        </w:rPr>
        <w:t>Akariform gənələr</w:t>
      </w:r>
      <w:r>
        <w:rPr>
          <w:rFonts w:ascii="Times New Roman" w:hAnsi="Times New Roman" w:cs="Times New Roman"/>
          <w:b/>
          <w:bCs/>
          <w:iCs/>
          <w:sz w:val="28"/>
          <w:szCs w:val="28"/>
          <w:lang w:val="az-Latn-AZ"/>
        </w:rPr>
        <w:t>.</w:t>
      </w:r>
    </w:p>
    <w:bookmarkEnd w:id="7"/>
    <w:p w:rsidR="00374719" w:rsidRDefault="00374719" w:rsidP="00873802">
      <w:pPr>
        <w:spacing w:after="0" w:line="240" w:lineRule="auto"/>
        <w:jc w:val="both"/>
        <w:rPr>
          <w:rFonts w:ascii="Times New Roman" w:hAnsi="Times New Roman" w:cs="Times New Roman"/>
          <w:bCs/>
          <w:iCs/>
          <w:sz w:val="28"/>
          <w:szCs w:val="28"/>
          <w:lang w:val="az-Latn-AZ"/>
        </w:rPr>
      </w:pPr>
      <w:r w:rsidRPr="0050669E">
        <w:rPr>
          <w:rFonts w:ascii="Times New Roman" w:hAnsi="Times New Roman" w:cs="Times New Roman"/>
          <w:bCs/>
          <w:iCs/>
          <w:sz w:val="28"/>
          <w:szCs w:val="28"/>
          <w:lang w:val="az-Latn-AZ"/>
        </w:rPr>
        <w:t xml:space="preserve">Akariform gənələrə gənələrin </w:t>
      </w:r>
      <w:r>
        <w:rPr>
          <w:rFonts w:ascii="Times New Roman" w:hAnsi="Times New Roman" w:cs="Times New Roman"/>
          <w:bCs/>
          <w:iCs/>
          <w:sz w:val="28"/>
          <w:szCs w:val="28"/>
          <w:lang w:val="az-Latn-AZ"/>
        </w:rPr>
        <w:t>böyük bir qrupu</w:t>
      </w:r>
      <w:r w:rsidRPr="0050669E">
        <w:rPr>
          <w:rFonts w:ascii="Times New Roman" w:hAnsi="Times New Roman" w:cs="Times New Roman"/>
          <w:bCs/>
          <w:iCs/>
          <w:sz w:val="28"/>
          <w:szCs w:val="28"/>
          <w:lang w:val="az-Latn-AZ"/>
        </w:rPr>
        <w:t xml:space="preserve"> daxildir, onlar müstəsna morfoloji və ekoloji müxtəlifliyi ilə seçilirlər. İlkin olaraq torpaqda yaşayırlar - torpaq saprofaqlarıdır (üzvi qalıqlarla qidalanır</w:t>
      </w:r>
      <w:r>
        <w:rPr>
          <w:rFonts w:ascii="Times New Roman" w:hAnsi="Times New Roman" w:cs="Times New Roman"/>
          <w:bCs/>
          <w:iCs/>
          <w:sz w:val="28"/>
          <w:szCs w:val="28"/>
          <w:lang w:val="az-Latn-AZ"/>
        </w:rPr>
        <w:t>lar</w:t>
      </w:r>
      <w:r w:rsidRPr="0050669E">
        <w:rPr>
          <w:rFonts w:ascii="Times New Roman" w:hAnsi="Times New Roman" w:cs="Times New Roman"/>
          <w:bCs/>
          <w:iCs/>
          <w:sz w:val="28"/>
          <w:szCs w:val="28"/>
          <w:lang w:val="az-Latn-AZ"/>
        </w:rPr>
        <w:t xml:space="preserve">). Bundan əlavə, bu gənələrə ixtisaslaşmış yırtıcılar, taxıl və bir sıra qida məhsulları zərərvericiləri, fitofaqlar və bütün su gənələri aiddir. </w:t>
      </w:r>
      <w:r w:rsidRPr="0050669E">
        <w:rPr>
          <w:rFonts w:ascii="Times New Roman" w:hAnsi="Times New Roman" w:cs="Times New Roman"/>
          <w:bCs/>
          <w:i/>
          <w:sz w:val="28"/>
          <w:szCs w:val="28"/>
          <w:lang w:val="az-Latn-AZ"/>
        </w:rPr>
        <w:t>Acariformes</w:t>
      </w:r>
      <w:r w:rsidRPr="0050669E">
        <w:rPr>
          <w:rFonts w:ascii="Times New Roman" w:hAnsi="Times New Roman" w:cs="Times New Roman"/>
          <w:bCs/>
          <w:iCs/>
          <w:sz w:val="28"/>
          <w:szCs w:val="28"/>
          <w:lang w:val="az-Latn-AZ"/>
        </w:rPr>
        <w:t xml:space="preserve"> </w:t>
      </w:r>
      <w:r>
        <w:rPr>
          <w:rFonts w:ascii="Times New Roman" w:hAnsi="Times New Roman" w:cs="Times New Roman"/>
          <w:bCs/>
          <w:iCs/>
          <w:sz w:val="28"/>
          <w:szCs w:val="28"/>
          <w:lang w:val="az-Latn-AZ"/>
        </w:rPr>
        <w:t xml:space="preserve">üstsırasına aid olan gənələr </w:t>
      </w:r>
      <w:r w:rsidRPr="0050669E">
        <w:rPr>
          <w:rFonts w:ascii="Times New Roman" w:hAnsi="Times New Roman" w:cs="Times New Roman"/>
          <w:bCs/>
          <w:iCs/>
          <w:sz w:val="28"/>
          <w:szCs w:val="28"/>
          <w:lang w:val="az-Latn-AZ"/>
        </w:rPr>
        <w:t xml:space="preserve">arasında </w:t>
      </w:r>
      <w:r>
        <w:rPr>
          <w:rFonts w:ascii="Times New Roman" w:hAnsi="Times New Roman" w:cs="Times New Roman"/>
          <w:bCs/>
          <w:iCs/>
          <w:sz w:val="28"/>
          <w:szCs w:val="28"/>
          <w:lang w:val="az-Latn-AZ"/>
        </w:rPr>
        <w:t xml:space="preserve">xüsusilə </w:t>
      </w:r>
      <w:r w:rsidRPr="0050669E">
        <w:rPr>
          <w:rFonts w:ascii="Times New Roman" w:hAnsi="Times New Roman" w:cs="Times New Roman"/>
          <w:bCs/>
          <w:iCs/>
          <w:sz w:val="28"/>
          <w:szCs w:val="28"/>
          <w:lang w:val="az-Latn-AZ"/>
        </w:rPr>
        <w:t>heyvanlar üzərində (onurğalıların dəri və dəridaxili parazitləri, həşəratların və digər onurğasızların xarici və boşluq parazitləri) parazitlik edən növlər var</w:t>
      </w:r>
      <w:r>
        <w:rPr>
          <w:rFonts w:ascii="Times New Roman" w:hAnsi="Times New Roman" w:cs="Times New Roman"/>
          <w:bCs/>
          <w:iCs/>
          <w:sz w:val="28"/>
          <w:szCs w:val="28"/>
          <w:lang w:val="az-Latn-AZ"/>
        </w:rPr>
        <w:t xml:space="preserve">dır. </w:t>
      </w:r>
      <w:r w:rsidRPr="0050669E">
        <w:rPr>
          <w:rFonts w:ascii="Times New Roman" w:hAnsi="Times New Roman" w:cs="Times New Roman"/>
          <w:bCs/>
          <w:iCs/>
          <w:sz w:val="28"/>
          <w:szCs w:val="28"/>
          <w:lang w:val="az-Latn-AZ"/>
        </w:rPr>
        <w:t>Bir sıra akariform gənələr parazitar və infeksion agentlərin daşıyıcısı kimi insan sağlamlığına zərər verir.</w:t>
      </w:r>
    </w:p>
    <w:p w:rsidR="00374719" w:rsidRDefault="00374719" w:rsidP="00873802">
      <w:pPr>
        <w:spacing w:after="0" w:line="240" w:lineRule="auto"/>
        <w:jc w:val="both"/>
        <w:rPr>
          <w:rFonts w:ascii="Times New Roman" w:hAnsi="Times New Roman" w:cs="Times New Roman"/>
          <w:bCs/>
          <w:iCs/>
          <w:sz w:val="28"/>
          <w:szCs w:val="28"/>
          <w:lang w:val="az-Latn-AZ"/>
        </w:rPr>
      </w:pPr>
      <w:r w:rsidRPr="0050669E">
        <w:rPr>
          <w:rFonts w:ascii="Times New Roman" w:hAnsi="Times New Roman" w:cs="Times New Roman"/>
          <w:bCs/>
          <w:i/>
          <w:sz w:val="28"/>
          <w:szCs w:val="28"/>
          <w:lang w:val="az-Latn-AZ"/>
        </w:rPr>
        <w:t>Acariformes</w:t>
      </w:r>
      <w:r w:rsidRPr="0050669E">
        <w:rPr>
          <w:rFonts w:ascii="Times New Roman" w:hAnsi="Times New Roman" w:cs="Times New Roman"/>
          <w:bCs/>
          <w:iCs/>
          <w:sz w:val="28"/>
          <w:szCs w:val="28"/>
          <w:lang w:val="az-Latn-AZ"/>
        </w:rPr>
        <w:t xml:space="preserve"> </w:t>
      </w:r>
      <w:r>
        <w:rPr>
          <w:rFonts w:ascii="Times New Roman" w:hAnsi="Times New Roman" w:cs="Times New Roman"/>
          <w:bCs/>
          <w:iCs/>
          <w:sz w:val="28"/>
          <w:szCs w:val="28"/>
          <w:lang w:val="az-Latn-AZ"/>
        </w:rPr>
        <w:t>ü</w:t>
      </w:r>
      <w:r w:rsidRPr="0050669E">
        <w:rPr>
          <w:rFonts w:ascii="Times New Roman" w:hAnsi="Times New Roman" w:cs="Times New Roman"/>
          <w:bCs/>
          <w:iCs/>
          <w:sz w:val="28"/>
          <w:szCs w:val="28"/>
          <w:lang w:val="az-Latn-AZ"/>
        </w:rPr>
        <w:t>stsıra</w:t>
      </w:r>
      <w:r>
        <w:rPr>
          <w:rFonts w:ascii="Times New Roman" w:hAnsi="Times New Roman" w:cs="Times New Roman"/>
          <w:bCs/>
          <w:iCs/>
          <w:sz w:val="28"/>
          <w:szCs w:val="28"/>
          <w:lang w:val="az-Latn-AZ"/>
        </w:rPr>
        <w:t>sına</w:t>
      </w:r>
      <w:r w:rsidRPr="0050669E">
        <w:rPr>
          <w:rFonts w:ascii="Times New Roman" w:hAnsi="Times New Roman" w:cs="Times New Roman"/>
          <w:bCs/>
          <w:iCs/>
          <w:sz w:val="28"/>
          <w:szCs w:val="28"/>
          <w:lang w:val="az-Latn-AZ"/>
        </w:rPr>
        <w:t xml:space="preserve"> 2 sıra daxildir - </w:t>
      </w:r>
      <w:r w:rsidRPr="0050669E">
        <w:rPr>
          <w:rFonts w:ascii="Times New Roman" w:hAnsi="Times New Roman" w:cs="Times New Roman"/>
          <w:bCs/>
          <w:i/>
          <w:iCs/>
          <w:sz w:val="28"/>
          <w:szCs w:val="28"/>
          <w:lang w:val="az-Latn-AZ"/>
        </w:rPr>
        <w:t>Sarcoptiformes</w:t>
      </w:r>
      <w:r w:rsidRPr="0050669E">
        <w:rPr>
          <w:rFonts w:ascii="Times New Roman" w:hAnsi="Times New Roman" w:cs="Times New Roman"/>
          <w:bCs/>
          <w:iCs/>
          <w:sz w:val="28"/>
          <w:szCs w:val="28"/>
          <w:lang w:val="az-Latn-AZ"/>
        </w:rPr>
        <w:t xml:space="preserve"> və </w:t>
      </w:r>
      <w:r w:rsidRPr="0050669E">
        <w:rPr>
          <w:rFonts w:ascii="Times New Roman" w:hAnsi="Times New Roman" w:cs="Times New Roman"/>
          <w:bCs/>
          <w:i/>
          <w:iCs/>
          <w:sz w:val="28"/>
          <w:szCs w:val="28"/>
          <w:lang w:val="az-Latn-AZ"/>
        </w:rPr>
        <w:t>Trombidiformes,</w:t>
      </w:r>
      <w:r w:rsidRPr="0050669E">
        <w:rPr>
          <w:rFonts w:ascii="Times New Roman" w:hAnsi="Times New Roman" w:cs="Times New Roman"/>
          <w:bCs/>
          <w:iCs/>
          <w:sz w:val="28"/>
          <w:szCs w:val="28"/>
          <w:lang w:val="az-Latn-AZ"/>
        </w:rPr>
        <w:t xml:space="preserve"> onlardan yalnız sonuncusu insan patogenlərinin daşıyıcıları</w:t>
      </w:r>
      <w:r>
        <w:rPr>
          <w:rFonts w:ascii="Times New Roman" w:hAnsi="Times New Roman" w:cs="Times New Roman"/>
          <w:bCs/>
          <w:iCs/>
          <w:sz w:val="28"/>
          <w:szCs w:val="28"/>
          <w:lang w:val="az-Latn-AZ"/>
        </w:rPr>
        <w:t>dır</w:t>
      </w:r>
      <w:r w:rsidRPr="0050669E">
        <w:rPr>
          <w:rFonts w:ascii="Times New Roman" w:hAnsi="Times New Roman" w:cs="Times New Roman"/>
          <w:bCs/>
          <w:iCs/>
          <w:sz w:val="28"/>
          <w:szCs w:val="28"/>
          <w:lang w:val="az-Latn-AZ"/>
        </w:rPr>
        <w:t>.</w:t>
      </w:r>
    </w:p>
    <w:p w:rsidR="00374719" w:rsidRPr="00201C5B" w:rsidRDefault="00374719" w:rsidP="00873802">
      <w:pPr>
        <w:spacing w:after="0" w:line="240" w:lineRule="auto"/>
        <w:jc w:val="both"/>
        <w:rPr>
          <w:rFonts w:ascii="Times New Roman" w:hAnsi="Times New Roman" w:cs="Times New Roman"/>
          <w:bCs/>
          <w:iCs/>
          <w:sz w:val="28"/>
          <w:szCs w:val="28"/>
          <w:lang w:val="az-Latn-AZ"/>
        </w:rPr>
      </w:pPr>
      <w:bookmarkStart w:id="8" w:name="_Hlk143854729"/>
    </w:p>
    <w:p w:rsidR="00374719" w:rsidRPr="008D0D18" w:rsidRDefault="00374719" w:rsidP="00873802">
      <w:pPr>
        <w:spacing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Pr="00201C5B">
        <w:rPr>
          <w:rFonts w:ascii="Times New Roman" w:hAnsi="Times New Roman" w:cs="Times New Roman"/>
          <w:b/>
          <w:bCs/>
          <w:i/>
          <w:iCs/>
          <w:sz w:val="28"/>
          <w:szCs w:val="28"/>
          <w:lang w:val="az-Latn-AZ"/>
        </w:rPr>
        <w:t>Sarcoptiformes</w:t>
      </w:r>
      <w:r w:rsidRPr="00201C5B">
        <w:rPr>
          <w:rFonts w:ascii="Times New Roman" w:hAnsi="Times New Roman" w:cs="Times New Roman"/>
          <w:b/>
          <w:bCs/>
          <w:sz w:val="28"/>
          <w:szCs w:val="28"/>
          <w:lang w:val="az-Latn-AZ"/>
        </w:rPr>
        <w:t xml:space="preserve"> sırası. </w:t>
      </w:r>
    </w:p>
    <w:bookmarkEnd w:id="8"/>
    <w:p w:rsidR="00374719" w:rsidRPr="0050669E" w:rsidRDefault="00374719" w:rsidP="00873802">
      <w:pPr>
        <w:spacing w:after="0" w:line="240" w:lineRule="auto"/>
        <w:jc w:val="both"/>
        <w:rPr>
          <w:rFonts w:ascii="Times New Roman" w:hAnsi="Times New Roman" w:cs="Times New Roman"/>
          <w:bCs/>
          <w:iCs/>
          <w:sz w:val="28"/>
          <w:szCs w:val="28"/>
          <w:lang w:val="az-Latn-AZ"/>
        </w:rPr>
      </w:pPr>
      <w:r w:rsidRPr="008D0D18">
        <w:rPr>
          <w:rFonts w:ascii="Times New Roman" w:hAnsi="Times New Roman" w:cs="Times New Roman"/>
          <w:b/>
          <w:bCs/>
          <w:i/>
          <w:iCs/>
          <w:sz w:val="28"/>
          <w:szCs w:val="28"/>
          <w:lang w:val="az-Latn-AZ"/>
        </w:rPr>
        <w:t>Tyroglyphoidea</w:t>
      </w:r>
      <w:r w:rsidRPr="008D0D18">
        <w:rPr>
          <w:rFonts w:ascii="Times New Roman" w:hAnsi="Times New Roman" w:cs="Times New Roman"/>
          <w:b/>
          <w:bCs/>
          <w:sz w:val="28"/>
          <w:szCs w:val="28"/>
          <w:lang w:val="az-Latn-AZ"/>
        </w:rPr>
        <w:t xml:space="preserve"> </w:t>
      </w:r>
      <w:r w:rsidRPr="00ED247E">
        <w:rPr>
          <w:rFonts w:ascii="Times New Roman" w:hAnsi="Times New Roman" w:cs="Times New Roman"/>
          <w:b/>
          <w:bCs/>
          <w:sz w:val="28"/>
          <w:szCs w:val="28"/>
          <w:lang w:val="az-Latn-AZ"/>
        </w:rPr>
        <w:t>üstfəsiləsinə</w:t>
      </w:r>
      <w:r w:rsidRPr="008D0D18">
        <w:rPr>
          <w:rFonts w:ascii="Times New Roman" w:hAnsi="Times New Roman" w:cs="Times New Roman"/>
          <w:sz w:val="28"/>
          <w:szCs w:val="28"/>
          <w:lang w:val="az-Latn-AZ"/>
        </w:rPr>
        <w:t xml:space="preserve"> (tiroqlifoid və ya anbar gənələri) aid olan</w:t>
      </w:r>
      <w:r>
        <w:rPr>
          <w:rFonts w:ascii="Times New Roman" w:hAnsi="Times New Roman" w:cs="Times New Roman"/>
          <w:b/>
          <w:bCs/>
          <w:sz w:val="28"/>
          <w:szCs w:val="28"/>
          <w:lang w:val="az-Latn-AZ"/>
        </w:rPr>
        <w:t xml:space="preserve"> </w:t>
      </w:r>
      <w:r w:rsidRPr="008D0D18">
        <w:rPr>
          <w:rFonts w:ascii="Times New Roman" w:hAnsi="Times New Roman" w:cs="Times New Roman"/>
          <w:sz w:val="28"/>
          <w:szCs w:val="28"/>
          <w:lang w:val="az-Latn-AZ"/>
        </w:rPr>
        <w:t>y</w:t>
      </w:r>
      <w:r w:rsidRPr="0050669E">
        <w:rPr>
          <w:rFonts w:ascii="Times New Roman" w:hAnsi="Times New Roman" w:cs="Times New Roman"/>
          <w:bCs/>
          <w:iCs/>
          <w:sz w:val="28"/>
          <w:szCs w:val="28"/>
          <w:lang w:val="az-Latn-AZ"/>
        </w:rPr>
        <w:t>etkin gənələrin bədəni aydın şəkildə iki hissəyə bölünür, kutikula ilə örtülmüş, hamar və parlaqdır. Xeliseraları iri, dişləyən tiplidir. 3 cüt genital sormacları var. Kopulyar açılış cinsiyyət orqanından ayrıdır və anusdan arxada yerləşir. Traxeya sistemləri yoxdur. Tiroqlifoid gənələr rütubətli və karbon qazı</w:t>
      </w:r>
      <w:r>
        <w:rPr>
          <w:rFonts w:ascii="Times New Roman" w:hAnsi="Times New Roman" w:cs="Times New Roman"/>
          <w:bCs/>
          <w:iCs/>
          <w:sz w:val="28"/>
          <w:szCs w:val="28"/>
          <w:lang w:val="az-Latn-AZ"/>
        </w:rPr>
        <w:t>nın</w:t>
      </w:r>
      <w:r w:rsidRPr="0050669E">
        <w:rPr>
          <w:rFonts w:ascii="Times New Roman" w:hAnsi="Times New Roman" w:cs="Times New Roman"/>
          <w:bCs/>
          <w:iCs/>
          <w:sz w:val="28"/>
          <w:szCs w:val="28"/>
          <w:lang w:val="az-Latn-AZ"/>
        </w:rPr>
        <w:t xml:space="preserve"> konsentrasiyası yüksək olan yerlərdə </w:t>
      </w:r>
      <w:r>
        <w:rPr>
          <w:rFonts w:ascii="Times New Roman" w:hAnsi="Times New Roman" w:cs="Times New Roman"/>
          <w:bCs/>
          <w:iCs/>
          <w:sz w:val="28"/>
          <w:szCs w:val="28"/>
          <w:lang w:val="az-Latn-AZ"/>
        </w:rPr>
        <w:t>-</w:t>
      </w:r>
      <w:r w:rsidRPr="0050669E">
        <w:rPr>
          <w:rFonts w:ascii="Times New Roman" w:hAnsi="Times New Roman" w:cs="Times New Roman"/>
          <w:bCs/>
          <w:iCs/>
          <w:sz w:val="28"/>
          <w:szCs w:val="28"/>
          <w:lang w:val="az-Latn-AZ"/>
        </w:rPr>
        <w:t xml:space="preserve"> çürümə və fermentasiya </w:t>
      </w:r>
      <w:r>
        <w:rPr>
          <w:rFonts w:ascii="Times New Roman" w:hAnsi="Times New Roman" w:cs="Times New Roman"/>
          <w:bCs/>
          <w:iCs/>
          <w:sz w:val="28"/>
          <w:szCs w:val="28"/>
          <w:lang w:val="az-Latn-AZ"/>
        </w:rPr>
        <w:t>prosesləri gedən</w:t>
      </w:r>
      <w:r w:rsidRPr="0050669E">
        <w:rPr>
          <w:rFonts w:ascii="Times New Roman" w:hAnsi="Times New Roman" w:cs="Times New Roman"/>
          <w:bCs/>
          <w:iCs/>
          <w:sz w:val="28"/>
          <w:szCs w:val="28"/>
          <w:lang w:val="az-Latn-AZ"/>
        </w:rPr>
        <w:t xml:space="preserve"> substra</w:t>
      </w:r>
      <w:r>
        <w:rPr>
          <w:rFonts w:ascii="Times New Roman" w:hAnsi="Times New Roman" w:cs="Times New Roman"/>
          <w:bCs/>
          <w:iCs/>
          <w:sz w:val="28"/>
          <w:szCs w:val="28"/>
          <w:lang w:val="az-Latn-AZ"/>
        </w:rPr>
        <w:t>t</w:t>
      </w:r>
      <w:r w:rsidRPr="0050669E">
        <w:rPr>
          <w:rFonts w:ascii="Times New Roman" w:hAnsi="Times New Roman" w:cs="Times New Roman"/>
          <w:bCs/>
          <w:iCs/>
          <w:sz w:val="28"/>
          <w:szCs w:val="28"/>
          <w:lang w:val="az-Latn-AZ"/>
        </w:rPr>
        <w:t>da məskunlaşır</w:t>
      </w:r>
      <w:r>
        <w:rPr>
          <w:rFonts w:ascii="Times New Roman" w:hAnsi="Times New Roman" w:cs="Times New Roman"/>
          <w:bCs/>
          <w:iCs/>
          <w:sz w:val="28"/>
          <w:szCs w:val="28"/>
          <w:lang w:val="az-Latn-AZ"/>
        </w:rPr>
        <w:t>lar</w:t>
      </w:r>
      <w:r w:rsidRPr="0050669E">
        <w:rPr>
          <w:rFonts w:ascii="Times New Roman" w:hAnsi="Times New Roman" w:cs="Times New Roman"/>
          <w:bCs/>
          <w:iCs/>
          <w:sz w:val="28"/>
          <w:szCs w:val="28"/>
          <w:lang w:val="az-Latn-AZ"/>
        </w:rPr>
        <w:t xml:space="preserve">. </w:t>
      </w:r>
    </w:p>
    <w:p w:rsidR="00374719" w:rsidRDefault="00374719" w:rsidP="00873802">
      <w:pPr>
        <w:spacing w:after="0" w:line="240" w:lineRule="auto"/>
        <w:jc w:val="both"/>
        <w:rPr>
          <w:rFonts w:ascii="Times New Roman" w:hAnsi="Times New Roman" w:cs="Times New Roman"/>
          <w:bCs/>
          <w:iCs/>
          <w:sz w:val="28"/>
          <w:szCs w:val="28"/>
          <w:lang w:val="az-Latn-AZ"/>
        </w:rPr>
      </w:pPr>
      <w:r w:rsidRPr="008D0D18">
        <w:rPr>
          <w:rFonts w:ascii="Times New Roman" w:hAnsi="Times New Roman" w:cs="Times New Roman"/>
          <w:b/>
          <w:bCs/>
          <w:sz w:val="28"/>
          <w:szCs w:val="28"/>
          <w:lang w:val="az-Latn-AZ"/>
        </w:rPr>
        <w:t>Tibbi əhəmiyyəti.</w:t>
      </w:r>
      <w:r w:rsidRPr="0050669E">
        <w:rPr>
          <w:rFonts w:ascii="Times New Roman" w:hAnsi="Times New Roman" w:cs="Times New Roman"/>
          <w:b/>
          <w:bCs/>
          <w:i/>
          <w:iCs/>
          <w:sz w:val="28"/>
          <w:szCs w:val="28"/>
          <w:lang w:val="az-Latn-AZ"/>
        </w:rPr>
        <w:t xml:space="preserve"> </w:t>
      </w:r>
      <w:r w:rsidRPr="0050669E">
        <w:rPr>
          <w:rFonts w:ascii="Times New Roman" w:hAnsi="Times New Roman" w:cs="Times New Roman"/>
          <w:bCs/>
          <w:iCs/>
          <w:sz w:val="28"/>
          <w:szCs w:val="28"/>
          <w:lang w:val="az-Latn-AZ"/>
        </w:rPr>
        <w:t xml:space="preserve">Tiroqlifoid gənələr </w:t>
      </w:r>
      <w:r>
        <w:rPr>
          <w:rFonts w:ascii="Times New Roman" w:hAnsi="Times New Roman" w:cs="Times New Roman"/>
          <w:bCs/>
          <w:iCs/>
          <w:sz w:val="28"/>
          <w:szCs w:val="28"/>
          <w:lang w:val="az-Latn-AZ"/>
        </w:rPr>
        <w:t xml:space="preserve">mühüm </w:t>
      </w:r>
      <w:r w:rsidRPr="0050669E">
        <w:rPr>
          <w:rFonts w:ascii="Times New Roman" w:hAnsi="Times New Roman" w:cs="Times New Roman"/>
          <w:bCs/>
          <w:iCs/>
          <w:sz w:val="28"/>
          <w:szCs w:val="28"/>
          <w:lang w:val="az-Latn-AZ"/>
        </w:rPr>
        <w:t xml:space="preserve">anbar zərərvericiləridir. Un gənələri taxılda və onun emalı məhsullarında olur. Anbarlarda məhsulların saxlanma </w:t>
      </w:r>
      <w:r>
        <w:rPr>
          <w:rFonts w:ascii="Times New Roman" w:hAnsi="Times New Roman" w:cs="Times New Roman"/>
          <w:bCs/>
          <w:iCs/>
          <w:sz w:val="28"/>
          <w:szCs w:val="28"/>
          <w:lang w:val="az-Latn-AZ"/>
        </w:rPr>
        <w:t>şəraiti</w:t>
      </w:r>
      <w:r w:rsidRPr="0050669E">
        <w:rPr>
          <w:rFonts w:ascii="Times New Roman" w:hAnsi="Times New Roman" w:cs="Times New Roman"/>
          <w:bCs/>
          <w:iCs/>
          <w:sz w:val="28"/>
          <w:szCs w:val="28"/>
          <w:lang w:val="az-Latn-AZ"/>
        </w:rPr>
        <w:t xml:space="preserve"> pozulduqda</w:t>
      </w:r>
      <w:r>
        <w:rPr>
          <w:rFonts w:ascii="Times New Roman" w:hAnsi="Times New Roman" w:cs="Times New Roman"/>
          <w:bCs/>
          <w:iCs/>
          <w:sz w:val="28"/>
          <w:szCs w:val="28"/>
          <w:lang w:val="az-Latn-AZ"/>
        </w:rPr>
        <w:t xml:space="preserve"> </w:t>
      </w:r>
      <w:r w:rsidRPr="0050669E">
        <w:rPr>
          <w:rFonts w:ascii="Times New Roman" w:hAnsi="Times New Roman" w:cs="Times New Roman"/>
          <w:bCs/>
          <w:iCs/>
          <w:sz w:val="28"/>
          <w:szCs w:val="28"/>
          <w:lang w:val="az-Latn-AZ"/>
        </w:rPr>
        <w:t>gənələr</w:t>
      </w:r>
      <w:r>
        <w:rPr>
          <w:rFonts w:ascii="Times New Roman" w:hAnsi="Times New Roman" w:cs="Times New Roman"/>
          <w:bCs/>
          <w:iCs/>
          <w:sz w:val="28"/>
          <w:szCs w:val="28"/>
          <w:lang w:val="az-Latn-AZ"/>
        </w:rPr>
        <w:t xml:space="preserve"> üçün əlverişli mühit yaranır. Nəticədə m</w:t>
      </w:r>
      <w:r w:rsidRPr="0050669E">
        <w:rPr>
          <w:rFonts w:ascii="Times New Roman" w:hAnsi="Times New Roman" w:cs="Times New Roman"/>
          <w:bCs/>
          <w:iCs/>
          <w:sz w:val="28"/>
          <w:szCs w:val="28"/>
          <w:lang w:val="az-Latn-AZ"/>
        </w:rPr>
        <w:t xml:space="preserve">əhsullar </w:t>
      </w:r>
      <w:r>
        <w:rPr>
          <w:rFonts w:ascii="Times New Roman" w:hAnsi="Times New Roman" w:cs="Times New Roman"/>
          <w:bCs/>
          <w:iCs/>
          <w:sz w:val="28"/>
          <w:szCs w:val="28"/>
          <w:lang w:val="az-Latn-AZ"/>
        </w:rPr>
        <w:t xml:space="preserve">gənələrin </w:t>
      </w:r>
      <w:r w:rsidRPr="0050669E">
        <w:rPr>
          <w:rFonts w:ascii="Times New Roman" w:hAnsi="Times New Roman" w:cs="Times New Roman"/>
          <w:bCs/>
          <w:iCs/>
          <w:sz w:val="28"/>
          <w:szCs w:val="28"/>
          <w:lang w:val="az-Latn-AZ"/>
        </w:rPr>
        <w:t>nəcisləri</w:t>
      </w:r>
      <w:r>
        <w:rPr>
          <w:rFonts w:ascii="Times New Roman" w:hAnsi="Times New Roman" w:cs="Times New Roman"/>
          <w:bCs/>
          <w:iCs/>
          <w:sz w:val="28"/>
          <w:szCs w:val="28"/>
          <w:lang w:val="az-Latn-AZ"/>
        </w:rPr>
        <w:t xml:space="preserve">, eləcə də ölmüş fərdlərin </w:t>
      </w:r>
      <w:r w:rsidRPr="0050669E">
        <w:rPr>
          <w:rFonts w:ascii="Times New Roman" w:hAnsi="Times New Roman" w:cs="Times New Roman"/>
          <w:bCs/>
          <w:iCs/>
          <w:sz w:val="28"/>
          <w:szCs w:val="28"/>
          <w:lang w:val="az-Latn-AZ"/>
        </w:rPr>
        <w:t xml:space="preserve">dəriləri ilə çirklənir. Gənə ilə çirklənmiş məhsulların istifadəsi kəskin mədə-bağırsaq xəstəliklərinə səbəb olur. İnsanın tənəffüs yollarına daxil olduqda, gənə qalıqları kataral və astmatik proseslərə səbəb ola bilər. </w:t>
      </w:r>
    </w:p>
    <w:p w:rsidR="00374719" w:rsidRPr="0050669E" w:rsidRDefault="00374719" w:rsidP="00873802">
      <w:pPr>
        <w:spacing w:after="0" w:line="240" w:lineRule="auto"/>
        <w:jc w:val="both"/>
        <w:rPr>
          <w:rFonts w:ascii="Times New Roman" w:hAnsi="Times New Roman" w:cs="Times New Roman"/>
          <w:bCs/>
          <w:iCs/>
          <w:sz w:val="28"/>
          <w:szCs w:val="28"/>
          <w:lang w:val="az-Latn-AZ"/>
        </w:rPr>
      </w:pPr>
      <w:r>
        <w:rPr>
          <w:rFonts w:ascii="Times New Roman" w:hAnsi="Times New Roman" w:cs="Times New Roman"/>
          <w:b/>
          <w:iCs/>
          <w:sz w:val="28"/>
          <w:szCs w:val="28"/>
          <w:lang w:val="az-Latn-AZ"/>
        </w:rPr>
        <w:t>Profilaktika</w:t>
      </w:r>
      <w:r>
        <w:rPr>
          <w:rFonts w:ascii="Times New Roman" w:hAnsi="Times New Roman" w:cs="Times New Roman"/>
          <w:b/>
          <w:bCs/>
          <w:iCs/>
          <w:sz w:val="28"/>
          <w:szCs w:val="28"/>
          <w:lang w:val="az-Latn-AZ"/>
        </w:rPr>
        <w:t>.</w:t>
      </w:r>
      <w:r w:rsidRPr="001D1BD8">
        <w:rPr>
          <w:rFonts w:ascii="Times New Roman" w:hAnsi="Times New Roman" w:cs="Times New Roman"/>
          <w:b/>
          <w:bCs/>
          <w:iCs/>
          <w:sz w:val="28"/>
          <w:szCs w:val="28"/>
          <w:lang w:val="az-Latn-AZ"/>
        </w:rPr>
        <w:t xml:space="preserve"> </w:t>
      </w:r>
      <w:r w:rsidRPr="001D1BD8">
        <w:rPr>
          <w:rFonts w:ascii="Times New Roman" w:hAnsi="Times New Roman" w:cs="Times New Roman"/>
          <w:iCs/>
          <w:sz w:val="28"/>
          <w:szCs w:val="28"/>
          <w:lang w:val="az-Latn-AZ"/>
        </w:rPr>
        <w:t>Anbar gənələri ilə mübarizə</w:t>
      </w:r>
      <w:r>
        <w:rPr>
          <w:rFonts w:ascii="Times New Roman" w:hAnsi="Times New Roman" w:cs="Times New Roman"/>
          <w:b/>
          <w:bCs/>
          <w:iCs/>
          <w:sz w:val="28"/>
          <w:szCs w:val="28"/>
          <w:lang w:val="az-Latn-AZ"/>
        </w:rPr>
        <w:t xml:space="preserve"> </w:t>
      </w:r>
      <w:r w:rsidRPr="0050669E">
        <w:rPr>
          <w:rFonts w:ascii="Times New Roman" w:hAnsi="Times New Roman" w:cs="Times New Roman"/>
          <w:bCs/>
          <w:iCs/>
          <w:sz w:val="28"/>
          <w:szCs w:val="28"/>
          <w:lang w:val="az-Latn-AZ"/>
        </w:rPr>
        <w:t>tədbirlər</w:t>
      </w:r>
      <w:r>
        <w:rPr>
          <w:rFonts w:ascii="Times New Roman" w:hAnsi="Times New Roman" w:cs="Times New Roman"/>
          <w:bCs/>
          <w:iCs/>
          <w:sz w:val="28"/>
          <w:szCs w:val="28"/>
          <w:lang w:val="az-Latn-AZ"/>
        </w:rPr>
        <w:t>inə ilk növbədə,</w:t>
      </w:r>
      <w:r w:rsidRPr="0050669E">
        <w:rPr>
          <w:rFonts w:ascii="Times New Roman" w:hAnsi="Times New Roman" w:cs="Times New Roman"/>
          <w:bCs/>
          <w:iCs/>
          <w:sz w:val="28"/>
          <w:szCs w:val="28"/>
          <w:lang w:val="az-Latn-AZ"/>
        </w:rPr>
        <w:t xml:space="preserve"> taxılın soyudulması, havalandırılması və qurudulması </w:t>
      </w:r>
      <w:r>
        <w:rPr>
          <w:rFonts w:ascii="Times New Roman" w:hAnsi="Times New Roman" w:cs="Times New Roman"/>
          <w:bCs/>
          <w:iCs/>
          <w:sz w:val="28"/>
          <w:szCs w:val="28"/>
          <w:lang w:val="az-Latn-AZ"/>
        </w:rPr>
        <w:t>aiddir.</w:t>
      </w:r>
    </w:p>
    <w:p w:rsidR="00374719" w:rsidRPr="0050669E" w:rsidRDefault="00374719" w:rsidP="00873802">
      <w:pPr>
        <w:spacing w:after="0" w:line="240" w:lineRule="auto"/>
        <w:jc w:val="both"/>
        <w:rPr>
          <w:rFonts w:ascii="Times New Roman" w:hAnsi="Times New Roman" w:cs="Times New Roman"/>
          <w:sz w:val="28"/>
          <w:szCs w:val="28"/>
          <w:lang w:val="az-Latn-AZ"/>
        </w:rPr>
        <w:sectPr w:rsidR="00374719" w:rsidRPr="0050669E" w:rsidSect="00873802">
          <w:footerReference w:type="default" r:id="rId43"/>
          <w:type w:val="continuous"/>
          <w:pgSz w:w="12240" w:h="15840"/>
          <w:pgMar w:top="1440" w:right="900" w:bottom="1440" w:left="993" w:header="720" w:footer="720" w:gutter="0"/>
          <w:cols w:space="720"/>
          <w:docGrid w:linePitch="360"/>
        </w:sectPr>
      </w:pPr>
    </w:p>
    <w:p w:rsidR="00873802"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i/>
          <w:iCs/>
          <w:sz w:val="28"/>
          <w:szCs w:val="28"/>
          <w:lang w:val="az-Latn-AZ"/>
        </w:rPr>
        <w:lastRenderedPageBreak/>
        <w:t>Sarcoptoidea</w:t>
      </w:r>
      <w:r w:rsidRPr="0050669E">
        <w:rPr>
          <w:rFonts w:ascii="Times New Roman" w:hAnsi="Times New Roman" w:cs="Times New Roman"/>
          <w:b/>
          <w:bCs/>
          <w:sz w:val="28"/>
          <w:szCs w:val="28"/>
          <w:lang w:val="az-Latn-AZ"/>
        </w:rPr>
        <w:t xml:space="preserve"> </w:t>
      </w:r>
      <w:r w:rsidRPr="000F734A">
        <w:rPr>
          <w:rFonts w:ascii="Times New Roman" w:hAnsi="Times New Roman" w:cs="Times New Roman"/>
          <w:b/>
          <w:bCs/>
          <w:sz w:val="28"/>
          <w:szCs w:val="28"/>
          <w:lang w:val="az-Latn-AZ"/>
        </w:rPr>
        <w:t>üstfəsiləsi</w:t>
      </w:r>
      <w:r>
        <w:rPr>
          <w:rFonts w:ascii="Times New Roman" w:hAnsi="Times New Roman" w:cs="Times New Roman"/>
          <w:b/>
          <w:bCs/>
          <w:sz w:val="28"/>
          <w:szCs w:val="28"/>
          <w:lang w:val="az-Latn-AZ"/>
        </w:rPr>
        <w:t xml:space="preserve">, </w:t>
      </w:r>
      <w:r w:rsidRPr="000F734A">
        <w:rPr>
          <w:rFonts w:ascii="Times New Roman" w:hAnsi="Times New Roman" w:cs="Times New Roman"/>
          <w:i/>
          <w:iCs/>
          <w:sz w:val="28"/>
          <w:szCs w:val="28"/>
          <w:lang w:val="az-Latn-AZ"/>
        </w:rPr>
        <w:t>Sarcoptidae</w:t>
      </w:r>
      <w:r w:rsidRPr="000F734A">
        <w:rPr>
          <w:rFonts w:ascii="Times New Roman" w:hAnsi="Times New Roman" w:cs="Times New Roman"/>
          <w:sz w:val="28"/>
          <w:szCs w:val="28"/>
          <w:lang w:val="az-Latn-AZ"/>
        </w:rPr>
        <w:t xml:space="preserve"> fəsiləsi</w:t>
      </w:r>
      <w:r>
        <w:rPr>
          <w:rFonts w:ascii="Times New Roman" w:hAnsi="Times New Roman" w:cs="Times New Roman"/>
          <w:sz w:val="28"/>
          <w:szCs w:val="28"/>
          <w:lang w:val="az-Latn-AZ"/>
        </w:rPr>
        <w:t>nə aid olan i</w:t>
      </w:r>
      <w:r w:rsidRPr="0050669E">
        <w:rPr>
          <w:rFonts w:ascii="Times New Roman" w:hAnsi="Times New Roman" w:cs="Times New Roman"/>
          <w:sz w:val="28"/>
          <w:szCs w:val="28"/>
          <w:lang w:val="az-Latn-AZ"/>
        </w:rPr>
        <w:t>nsan</w:t>
      </w:r>
      <w:r>
        <w:rPr>
          <w:rFonts w:ascii="Times New Roman" w:hAnsi="Times New Roman" w:cs="Times New Roman"/>
          <w:sz w:val="28"/>
          <w:szCs w:val="28"/>
          <w:lang w:val="az-Latn-AZ"/>
        </w:rPr>
        <w:t>ın</w:t>
      </w:r>
      <w:r w:rsidRPr="0050669E">
        <w:rPr>
          <w:rFonts w:ascii="Times New Roman" w:hAnsi="Times New Roman" w:cs="Times New Roman"/>
          <w:sz w:val="28"/>
          <w:szCs w:val="28"/>
          <w:lang w:val="az-Latn-AZ"/>
        </w:rPr>
        <w:t xml:space="preserve"> qoturluq gənəsi </w:t>
      </w:r>
      <w:r w:rsidRPr="001D1BD8">
        <w:rPr>
          <w:rFonts w:ascii="Times New Roman" w:hAnsi="Times New Roman" w:cs="Times New Roman"/>
          <w:sz w:val="28"/>
          <w:szCs w:val="28"/>
          <w:lang w:val="az-Latn-AZ"/>
        </w:rPr>
        <w:t>(dəriyə invaziya edən gənələr)</w:t>
      </w:r>
      <w:r>
        <w:rPr>
          <w:rFonts w:ascii="Times New Roman" w:hAnsi="Times New Roman" w:cs="Times New Roman"/>
          <w:b/>
          <w:bCs/>
          <w:sz w:val="28"/>
          <w:szCs w:val="28"/>
          <w:lang w:val="az-Latn-AZ"/>
        </w:rPr>
        <w:t xml:space="preserve"> </w:t>
      </w:r>
      <w:r w:rsidRPr="0050669E">
        <w:rPr>
          <w:rFonts w:ascii="Times New Roman" w:hAnsi="Times New Roman" w:cs="Times New Roman"/>
          <w:i/>
          <w:iCs/>
          <w:sz w:val="28"/>
          <w:szCs w:val="28"/>
          <w:lang w:val="az-Latn-AZ"/>
        </w:rPr>
        <w:t>Sarcoptes scabiei var.hominis</w:t>
      </w:r>
      <w:r w:rsidRPr="0050669E">
        <w:rPr>
          <w:rFonts w:ascii="Times New Roman" w:hAnsi="Times New Roman" w:cs="Times New Roman"/>
          <w:sz w:val="28"/>
          <w:szCs w:val="28"/>
          <w:lang w:val="az-Latn-AZ"/>
        </w:rPr>
        <w:t>-dir. Yetkin fərdlə</w:t>
      </w:r>
      <w:r>
        <w:rPr>
          <w:rFonts w:ascii="Times New Roman" w:hAnsi="Times New Roman" w:cs="Times New Roman"/>
          <w:sz w:val="28"/>
          <w:szCs w:val="28"/>
          <w:lang w:val="az-Latn-AZ"/>
        </w:rPr>
        <w:t>r</w:t>
      </w:r>
      <w:r w:rsidRPr="0050669E">
        <w:rPr>
          <w:rFonts w:ascii="Times New Roman" w:hAnsi="Times New Roman" w:cs="Times New Roman"/>
          <w:sz w:val="28"/>
          <w:szCs w:val="28"/>
          <w:lang w:val="az-Latn-AZ"/>
        </w:rPr>
        <w:t xml:space="preserve"> kiçikdir və yuvarlaq formadadır, dor</w:t>
      </w:r>
      <w:r>
        <w:rPr>
          <w:rFonts w:ascii="Times New Roman" w:hAnsi="Times New Roman" w:cs="Times New Roman"/>
          <w:sz w:val="28"/>
          <w:szCs w:val="28"/>
          <w:lang w:val="az-Latn-AZ"/>
        </w:rPr>
        <w:t>z</w:t>
      </w:r>
      <w:r w:rsidRPr="0050669E">
        <w:rPr>
          <w:rFonts w:ascii="Times New Roman" w:hAnsi="Times New Roman" w:cs="Times New Roman"/>
          <w:sz w:val="28"/>
          <w:szCs w:val="28"/>
          <w:lang w:val="az-Latn-AZ"/>
        </w:rPr>
        <w:t xml:space="preserve">al səthində çuxur açmağa kömək edən kiçik üçbucaqlı </w:t>
      </w:r>
      <w:r w:rsidRPr="000D5B39">
        <w:rPr>
          <w:rFonts w:ascii="Times New Roman" w:hAnsi="Times New Roman" w:cs="Times New Roman"/>
          <w:sz w:val="28"/>
          <w:szCs w:val="28"/>
          <w:lang w:val="az-Latn-AZ"/>
        </w:rPr>
        <w:t>tikanlara</w:t>
      </w:r>
      <w:r w:rsidRPr="0050669E">
        <w:rPr>
          <w:rFonts w:ascii="Times New Roman" w:hAnsi="Times New Roman" w:cs="Times New Roman"/>
          <w:sz w:val="28"/>
          <w:szCs w:val="28"/>
          <w:lang w:val="az-Latn-AZ"/>
        </w:rPr>
        <w:t xml:space="preserve"> malikdirlər, ayaqları qısadır. Yetkin gənələr dərinin səthin</w:t>
      </w:r>
      <w:r>
        <w:rPr>
          <w:rFonts w:ascii="Times New Roman" w:hAnsi="Times New Roman" w:cs="Times New Roman"/>
          <w:sz w:val="28"/>
          <w:szCs w:val="28"/>
          <w:lang w:val="az-Latn-AZ"/>
        </w:rPr>
        <w:t>d</w:t>
      </w:r>
      <w:r w:rsidRPr="0050669E">
        <w:rPr>
          <w:rFonts w:ascii="Times New Roman" w:hAnsi="Times New Roman" w:cs="Times New Roman"/>
          <w:sz w:val="28"/>
          <w:szCs w:val="28"/>
          <w:lang w:val="az-Latn-AZ"/>
        </w:rPr>
        <w:t>ə sürətlə sürünür (dişilər 2</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5 sm/dəq)</w:t>
      </w:r>
      <w:r>
        <w:rPr>
          <w:rFonts w:ascii="Times New Roman" w:hAnsi="Times New Roman" w:cs="Times New Roman"/>
          <w:sz w:val="28"/>
          <w:szCs w:val="28"/>
          <w:lang w:val="az-Latn-AZ"/>
        </w:rPr>
        <w:t>, m</w:t>
      </w:r>
      <w:r w:rsidRPr="0050669E">
        <w:rPr>
          <w:rFonts w:ascii="Times New Roman" w:hAnsi="Times New Roman" w:cs="Times New Roman"/>
          <w:sz w:val="28"/>
          <w:szCs w:val="28"/>
          <w:lang w:val="az-Latn-AZ"/>
        </w:rPr>
        <w:t>ünasib yer tapdıqda</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dişi öz </w:t>
      </w:r>
      <w:r w:rsidRPr="000D5B39">
        <w:rPr>
          <w:rFonts w:ascii="Times New Roman" w:hAnsi="Times New Roman" w:cs="Times New Roman"/>
          <w:sz w:val="28"/>
          <w:szCs w:val="28"/>
          <w:lang w:val="az-Latn-AZ"/>
        </w:rPr>
        <w:t>xeliserası</w:t>
      </w:r>
      <w:r w:rsidRPr="0050669E">
        <w:rPr>
          <w:rFonts w:ascii="Times New Roman" w:hAnsi="Times New Roman" w:cs="Times New Roman"/>
          <w:sz w:val="28"/>
          <w:szCs w:val="28"/>
          <w:lang w:val="az-Latn-AZ"/>
        </w:rPr>
        <w:t xml:space="preserve"> və iki cüt </w:t>
      </w:r>
      <w:r w:rsidRPr="000D5B39">
        <w:rPr>
          <w:rFonts w:ascii="Times New Roman" w:hAnsi="Times New Roman" w:cs="Times New Roman"/>
          <w:sz w:val="28"/>
          <w:szCs w:val="28"/>
          <w:lang w:val="az-Latn-AZ"/>
        </w:rPr>
        <w:t>ayağı</w:t>
      </w:r>
      <w:r>
        <w:rPr>
          <w:rFonts w:ascii="Times New Roman" w:hAnsi="Times New Roman" w:cs="Times New Roman"/>
          <w:sz w:val="28"/>
          <w:szCs w:val="28"/>
          <w:lang w:val="az-Latn-AZ"/>
        </w:rPr>
        <w:t xml:space="preserve"> vasitəsilə </w:t>
      </w:r>
      <w:r w:rsidRPr="0050669E">
        <w:rPr>
          <w:rFonts w:ascii="Times New Roman" w:hAnsi="Times New Roman" w:cs="Times New Roman"/>
          <w:sz w:val="28"/>
          <w:szCs w:val="28"/>
          <w:lang w:val="az-Latn-AZ"/>
        </w:rPr>
        <w:t>dəri</w:t>
      </w:r>
      <w:r>
        <w:rPr>
          <w:rFonts w:ascii="Times New Roman" w:hAnsi="Times New Roman" w:cs="Times New Roman"/>
          <w:sz w:val="28"/>
          <w:szCs w:val="28"/>
          <w:lang w:val="az-Latn-AZ"/>
        </w:rPr>
        <w:t>yə daxil olur</w:t>
      </w:r>
      <w:r w:rsidRPr="0050669E">
        <w:rPr>
          <w:rFonts w:ascii="Times New Roman" w:hAnsi="Times New Roman" w:cs="Times New Roman"/>
          <w:sz w:val="28"/>
          <w:szCs w:val="28"/>
          <w:lang w:val="az-Latn-AZ"/>
        </w:rPr>
        <w:t xml:space="preserve"> və təxminən 1 saat </w:t>
      </w:r>
      <w:r>
        <w:rPr>
          <w:rFonts w:ascii="Times New Roman" w:hAnsi="Times New Roman" w:cs="Times New Roman"/>
          <w:sz w:val="28"/>
          <w:szCs w:val="28"/>
          <w:lang w:val="az-Latn-AZ"/>
        </w:rPr>
        <w:t>orada</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qalır</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Qoturluq gənələri, </w:t>
      </w:r>
      <w:r w:rsidRPr="0050669E">
        <w:rPr>
          <w:rFonts w:ascii="Times New Roman" w:hAnsi="Times New Roman" w:cs="Times New Roman"/>
          <w:sz w:val="28"/>
          <w:szCs w:val="28"/>
          <w:lang w:val="az-Latn-AZ"/>
        </w:rPr>
        <w:t xml:space="preserve">müvəqqəti çuxurda və ya dayaz yuvada erkək fərdin onu tapmasını gözləyir və bundan sonra cütləşmə baş verir. Daha sonra dişi dərinin səthinə çıxır və daimi yuva qazmaq üçün yer axtarır. </w:t>
      </w:r>
      <w:r>
        <w:rPr>
          <w:rFonts w:ascii="Times New Roman" w:hAnsi="Times New Roman" w:cs="Times New Roman"/>
          <w:sz w:val="28"/>
          <w:szCs w:val="28"/>
          <w:lang w:val="az-Latn-AZ"/>
        </w:rPr>
        <w:t xml:space="preserve">Dişi gənə yenidən </w:t>
      </w:r>
      <w:r w:rsidRPr="0050669E">
        <w:rPr>
          <w:rFonts w:ascii="Times New Roman" w:hAnsi="Times New Roman" w:cs="Times New Roman"/>
          <w:sz w:val="28"/>
          <w:szCs w:val="28"/>
          <w:lang w:val="az-Latn-AZ"/>
        </w:rPr>
        <w:t xml:space="preserve">dəriyə nüfuz edir və </w:t>
      </w:r>
      <w:r w:rsidRPr="000D5B39">
        <w:rPr>
          <w:rFonts w:ascii="Times New Roman" w:hAnsi="Times New Roman" w:cs="Times New Roman"/>
          <w:sz w:val="28"/>
          <w:szCs w:val="28"/>
          <w:lang w:val="az-Latn-AZ"/>
        </w:rPr>
        <w:t xml:space="preserve">dənəvər təbəqə ilə </w:t>
      </w:r>
      <w:r>
        <w:rPr>
          <w:rFonts w:ascii="Times New Roman" w:hAnsi="Times New Roman" w:cs="Times New Roman"/>
          <w:sz w:val="28"/>
          <w:szCs w:val="28"/>
          <w:lang w:val="az-Latn-AZ"/>
        </w:rPr>
        <w:t xml:space="preserve">keçərək buynuz təbəqənin aşağı sərhədinə enir və </w:t>
      </w:r>
      <w:r w:rsidRPr="002D66E3">
        <w:rPr>
          <w:rFonts w:ascii="Times New Roman" w:hAnsi="Times New Roman" w:cs="Times New Roman"/>
          <w:sz w:val="28"/>
          <w:szCs w:val="28"/>
          <w:lang w:val="az-Latn-AZ"/>
        </w:rPr>
        <w:t>üfüqi yuva qazır.</w:t>
      </w:r>
      <w:r>
        <w:rPr>
          <w:rFonts w:ascii="Times New Roman" w:hAnsi="Times New Roman" w:cs="Times New Roman"/>
          <w:sz w:val="28"/>
          <w:szCs w:val="28"/>
          <w:lang w:val="az-Latn-AZ"/>
        </w:rPr>
        <w:t xml:space="preserve"> </w:t>
      </w:r>
      <w:r w:rsidRPr="000D5B39">
        <w:rPr>
          <w:rFonts w:ascii="Times New Roman" w:hAnsi="Times New Roman" w:cs="Times New Roman"/>
          <w:sz w:val="28"/>
          <w:szCs w:val="28"/>
          <w:lang w:val="az-Latn-AZ"/>
        </w:rPr>
        <w:t>Bir neçə saat ərzində dişi yuvaya yumurta qoymağa başlayır. Yumurtalardan 3-4 gün</w:t>
      </w:r>
      <w:r>
        <w:rPr>
          <w:rFonts w:ascii="Times New Roman" w:hAnsi="Times New Roman" w:cs="Times New Roman"/>
          <w:sz w:val="28"/>
          <w:szCs w:val="28"/>
          <w:lang w:val="az-Latn-AZ"/>
        </w:rPr>
        <w:t xml:space="preserve"> ərzində</w:t>
      </w:r>
      <w:r w:rsidRPr="000D5B39">
        <w:rPr>
          <w:rFonts w:ascii="Times New Roman" w:hAnsi="Times New Roman" w:cs="Times New Roman"/>
          <w:sz w:val="28"/>
          <w:szCs w:val="28"/>
          <w:lang w:val="az-Latn-AZ"/>
        </w:rPr>
        <w:t xml:space="preserve"> sü</w:t>
      </w:r>
      <w:r>
        <w:rPr>
          <w:rFonts w:ascii="Times New Roman" w:hAnsi="Times New Roman" w:cs="Times New Roman"/>
          <w:sz w:val="28"/>
          <w:szCs w:val="28"/>
          <w:lang w:val="az-Latn-AZ"/>
        </w:rPr>
        <w:t>rf</w:t>
      </w:r>
      <w:r w:rsidRPr="000D5B39">
        <w:rPr>
          <w:rFonts w:ascii="Times New Roman" w:hAnsi="Times New Roman" w:cs="Times New Roman"/>
          <w:sz w:val="28"/>
          <w:szCs w:val="28"/>
          <w:lang w:val="az-Latn-AZ"/>
        </w:rPr>
        <w:t xml:space="preserve">ələr çıxır. Zədələnmə </w:t>
      </w:r>
      <w:r>
        <w:rPr>
          <w:rFonts w:ascii="Times New Roman" w:hAnsi="Times New Roman" w:cs="Times New Roman"/>
          <w:sz w:val="28"/>
          <w:szCs w:val="28"/>
          <w:lang w:val="az-Latn-AZ"/>
        </w:rPr>
        <w:t>daha</w:t>
      </w:r>
      <w:r w:rsidRPr="000D5B39">
        <w:rPr>
          <w:rFonts w:ascii="Times New Roman" w:hAnsi="Times New Roman" w:cs="Times New Roman"/>
          <w:sz w:val="28"/>
          <w:szCs w:val="28"/>
          <w:lang w:val="az-Latn-AZ"/>
        </w:rPr>
        <w:t xml:space="preserve"> çox biləklər və barmaqlar</w:t>
      </w:r>
      <w:r>
        <w:rPr>
          <w:rFonts w:ascii="Times New Roman" w:hAnsi="Times New Roman" w:cs="Times New Roman"/>
          <w:sz w:val="28"/>
          <w:szCs w:val="28"/>
          <w:lang w:val="az-Latn-AZ"/>
        </w:rPr>
        <w:t xml:space="preserve">da rast gəlinir. </w:t>
      </w:r>
      <w:r w:rsidRPr="0050669E">
        <w:rPr>
          <w:rFonts w:ascii="Times New Roman" w:hAnsi="Times New Roman" w:cs="Times New Roman"/>
          <w:sz w:val="28"/>
          <w:szCs w:val="28"/>
          <w:lang w:val="az-Latn-AZ"/>
        </w:rPr>
        <w:t>Digər ümumi yerlər dirsəklər, ayaqlar və topuqlardır</w:t>
      </w:r>
      <w:r w:rsidR="00873802">
        <w:rPr>
          <w:rFonts w:ascii="Times New Roman" w:hAnsi="Times New Roman" w:cs="Times New Roman"/>
          <w:sz w:val="28"/>
          <w:szCs w:val="28"/>
          <w:lang w:val="az-Latn-AZ"/>
        </w:rPr>
        <w:t>.</w:t>
      </w:r>
      <w:bookmarkStart w:id="9" w:name="_Hlk143854790"/>
    </w:p>
    <w:p w:rsidR="00374719" w:rsidRPr="00873802" w:rsidRDefault="00374719" w:rsidP="00873802">
      <w:pPr>
        <w:spacing w:after="0" w:line="240" w:lineRule="auto"/>
        <w:jc w:val="both"/>
        <w:rPr>
          <w:rFonts w:ascii="Times New Roman" w:hAnsi="Times New Roman" w:cs="Times New Roman"/>
          <w:sz w:val="28"/>
          <w:szCs w:val="28"/>
          <w:lang w:val="az-Latn-AZ"/>
        </w:rPr>
      </w:pPr>
      <w:r w:rsidRPr="00C330C0">
        <w:rPr>
          <w:rFonts w:ascii="Times New Roman" w:hAnsi="Times New Roman" w:cs="Times New Roman"/>
          <w:b/>
          <w:bCs/>
          <w:i/>
          <w:iCs/>
          <w:sz w:val="28"/>
          <w:szCs w:val="28"/>
          <w:lang w:val="az-Latn-AZ"/>
        </w:rPr>
        <w:lastRenderedPageBreak/>
        <w:t xml:space="preserve">Trombidiformes </w:t>
      </w:r>
      <w:r w:rsidRPr="00C330C0">
        <w:rPr>
          <w:rFonts w:ascii="Times New Roman" w:hAnsi="Times New Roman" w:cs="Times New Roman"/>
          <w:b/>
          <w:bCs/>
          <w:sz w:val="28"/>
          <w:szCs w:val="28"/>
          <w:lang w:val="az-Latn-AZ"/>
        </w:rPr>
        <w:t>sırası.</w:t>
      </w:r>
      <w:r w:rsidRPr="00C330C0">
        <w:rPr>
          <w:rFonts w:ascii="Times New Roman" w:hAnsi="Times New Roman" w:cs="Times New Roman"/>
          <w:b/>
          <w:bCs/>
          <w:i/>
          <w:iCs/>
          <w:sz w:val="28"/>
          <w:szCs w:val="28"/>
          <w:lang w:val="az-Latn-AZ"/>
        </w:rPr>
        <w:t xml:space="preserve"> </w:t>
      </w:r>
    </w:p>
    <w:bookmarkEnd w:id="9"/>
    <w:p w:rsidR="00374719" w:rsidRDefault="00374719" w:rsidP="00873802">
      <w:pPr>
        <w:spacing w:line="240" w:lineRule="auto"/>
        <w:jc w:val="both"/>
        <w:rPr>
          <w:rFonts w:ascii="Times New Roman" w:hAnsi="Times New Roman" w:cs="Times New Roman"/>
          <w:sz w:val="28"/>
          <w:szCs w:val="28"/>
          <w:lang w:val="az-Latn-AZ"/>
        </w:rPr>
      </w:pPr>
      <w:r>
        <w:fldChar w:fldCharType="begin"/>
      </w:r>
      <w:r w:rsidRPr="00FD649C">
        <w:rPr>
          <w:lang w:val="az-Latn-AZ"/>
        </w:rPr>
        <w:instrText>HYPERLINK "https://ru.wikipedia.org/wiki/Prostigmata" \o "Prostigmata"</w:instrText>
      </w:r>
      <w:r>
        <w:fldChar w:fldCharType="separate"/>
      </w:r>
      <w:r w:rsidRPr="00FD4523">
        <w:rPr>
          <w:rFonts w:ascii="Times New Roman" w:hAnsi="Times New Roman" w:cs="Times New Roman"/>
          <w:b/>
          <w:bCs/>
          <w:i/>
          <w:iCs/>
          <w:sz w:val="28"/>
          <w:szCs w:val="28"/>
          <w:lang w:val="az-Latn-AZ"/>
        </w:rPr>
        <w:t>Prostigmata</w:t>
      </w:r>
      <w:r>
        <w:rPr>
          <w:rFonts w:ascii="Times New Roman" w:hAnsi="Times New Roman" w:cs="Times New Roman"/>
          <w:b/>
          <w:bCs/>
          <w:i/>
          <w:iCs/>
          <w:sz w:val="28"/>
          <w:szCs w:val="28"/>
          <w:lang w:val="az-Latn-AZ"/>
        </w:rPr>
        <w:fldChar w:fldCharType="end"/>
      </w:r>
      <w:r w:rsidRPr="00FD4523">
        <w:rPr>
          <w:rFonts w:ascii="Times New Roman" w:hAnsi="Times New Roman" w:cs="Times New Roman"/>
          <w:b/>
          <w:bCs/>
          <w:i/>
          <w:iCs/>
          <w:sz w:val="28"/>
          <w:szCs w:val="28"/>
          <w:lang w:val="az-Latn-AZ"/>
        </w:rPr>
        <w:t xml:space="preserve">  </w:t>
      </w:r>
      <w:r w:rsidRPr="00FD4523">
        <w:rPr>
          <w:rFonts w:ascii="Times New Roman" w:hAnsi="Times New Roman" w:cs="Times New Roman"/>
          <w:b/>
          <w:bCs/>
          <w:sz w:val="28"/>
          <w:szCs w:val="28"/>
          <w:lang w:val="az-Latn-AZ"/>
        </w:rPr>
        <w:t>altsırası,</w:t>
      </w:r>
      <w:r w:rsidRPr="00FD4523">
        <w:rPr>
          <w:rFonts w:ascii="Times New Roman" w:hAnsi="Times New Roman" w:cs="Times New Roman"/>
          <w:b/>
          <w:bCs/>
          <w:i/>
          <w:iCs/>
          <w:sz w:val="28"/>
          <w:szCs w:val="28"/>
          <w:lang w:val="az-Latn-AZ"/>
        </w:rPr>
        <w:t xml:space="preserve"> Demodecidae </w:t>
      </w:r>
      <w:r w:rsidRPr="00FD4523">
        <w:rPr>
          <w:rFonts w:ascii="Times New Roman" w:hAnsi="Times New Roman" w:cs="Times New Roman"/>
          <w:b/>
          <w:bCs/>
          <w:sz w:val="28"/>
          <w:szCs w:val="28"/>
          <w:lang w:val="az-Latn-AZ"/>
        </w:rPr>
        <w:t>fəsiləsinin</w:t>
      </w:r>
      <w:r w:rsidRPr="00FD4523">
        <w:rPr>
          <w:rFonts w:ascii="Times New Roman" w:hAnsi="Times New Roman" w:cs="Times New Roman"/>
          <w:b/>
          <w:bCs/>
          <w:i/>
          <w:iCs/>
          <w:sz w:val="28"/>
          <w:szCs w:val="28"/>
          <w:lang w:val="az-Latn-AZ"/>
        </w:rPr>
        <w:t xml:space="preserve"> </w:t>
      </w:r>
      <w:r>
        <w:rPr>
          <w:rFonts w:ascii="Times New Roman" w:hAnsi="Times New Roman" w:cs="Times New Roman"/>
          <w:sz w:val="28"/>
          <w:szCs w:val="28"/>
          <w:lang w:val="az-Latn-AZ"/>
        </w:rPr>
        <w:t xml:space="preserve">nümayəndələri </w:t>
      </w:r>
      <w:r w:rsidRPr="00C330C0">
        <w:rPr>
          <w:rFonts w:ascii="Times New Roman" w:hAnsi="Times New Roman" w:cs="Times New Roman"/>
          <w:sz w:val="28"/>
          <w:szCs w:val="28"/>
          <w:lang w:val="az-Latn-AZ"/>
        </w:rPr>
        <w:t>dəriyə invaziya edən</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kiçik</w:t>
      </w:r>
      <w:r>
        <w:rPr>
          <w:rFonts w:ascii="Times New Roman" w:hAnsi="Times New Roman" w:cs="Times New Roman"/>
          <w:sz w:val="28"/>
          <w:szCs w:val="28"/>
          <w:lang w:val="az-Latn-AZ"/>
        </w:rPr>
        <w:t xml:space="preserve"> ölçülü</w:t>
      </w:r>
      <w:r w:rsidRPr="0050669E">
        <w:rPr>
          <w:rFonts w:ascii="Times New Roman" w:hAnsi="Times New Roman" w:cs="Times New Roman"/>
          <w:sz w:val="28"/>
          <w:szCs w:val="28"/>
          <w:lang w:val="az-Latn-AZ"/>
        </w:rPr>
        <w:t>, uzunsov, qısa, qalın, üç seqmentli ayaqları olan gənələrdir. Qidalandığı dəri hüceyrələrini deşmək üçün bir cüt kiçik, iynə</w:t>
      </w:r>
      <w:r>
        <w:rPr>
          <w:rFonts w:ascii="Times New Roman" w:hAnsi="Times New Roman" w:cs="Times New Roman"/>
          <w:sz w:val="28"/>
          <w:szCs w:val="28"/>
          <w:lang w:val="az-Latn-AZ"/>
        </w:rPr>
        <w:t xml:space="preserve">yə bənzər </w:t>
      </w:r>
      <w:r w:rsidRPr="00061974">
        <w:rPr>
          <w:rFonts w:ascii="Times New Roman" w:hAnsi="Times New Roman" w:cs="Times New Roman"/>
          <w:sz w:val="28"/>
          <w:szCs w:val="28"/>
          <w:lang w:val="az-Latn-AZ"/>
        </w:rPr>
        <w:t>xeliseralara malikdirlər. Kiçik ölçüləri və xarici strukturlarının güclü şəkildə reduksiyası bu gənələri saç follikulları</w:t>
      </w:r>
      <w:r>
        <w:rPr>
          <w:rFonts w:ascii="Times New Roman" w:hAnsi="Times New Roman" w:cs="Times New Roman"/>
          <w:sz w:val="28"/>
          <w:szCs w:val="28"/>
          <w:lang w:val="az-Latn-AZ"/>
        </w:rPr>
        <w:t xml:space="preserve">, </w:t>
      </w:r>
      <w:r w:rsidRPr="00061974">
        <w:rPr>
          <w:rFonts w:ascii="Times New Roman" w:hAnsi="Times New Roman" w:cs="Times New Roman"/>
          <w:sz w:val="28"/>
          <w:szCs w:val="28"/>
          <w:lang w:val="az-Latn-AZ"/>
        </w:rPr>
        <w:t>onlarla əlaqəli kanallar və vəz</w:t>
      </w:r>
      <w:r>
        <w:rPr>
          <w:rFonts w:ascii="Times New Roman" w:hAnsi="Times New Roman" w:cs="Times New Roman"/>
          <w:sz w:val="28"/>
          <w:szCs w:val="28"/>
          <w:lang w:val="az-Latn-AZ"/>
        </w:rPr>
        <w:t>i</w:t>
      </w:r>
      <w:r w:rsidRPr="00061974">
        <w:rPr>
          <w:rFonts w:ascii="Times New Roman" w:hAnsi="Times New Roman" w:cs="Times New Roman"/>
          <w:sz w:val="28"/>
          <w:szCs w:val="28"/>
          <w:lang w:val="az-Latn-AZ"/>
        </w:rPr>
        <w:t>lərdə yaşama</w:t>
      </w:r>
      <w:r>
        <w:rPr>
          <w:rFonts w:ascii="Times New Roman" w:hAnsi="Times New Roman" w:cs="Times New Roman"/>
          <w:sz w:val="28"/>
          <w:szCs w:val="28"/>
          <w:lang w:val="az-Latn-AZ"/>
        </w:rPr>
        <w:t xml:space="preserve">ğa </w:t>
      </w:r>
      <w:r w:rsidRPr="00061974">
        <w:rPr>
          <w:rFonts w:ascii="Times New Roman" w:hAnsi="Times New Roman" w:cs="Times New Roman"/>
          <w:sz w:val="28"/>
          <w:szCs w:val="28"/>
          <w:lang w:val="az-Latn-AZ"/>
        </w:rPr>
        <w:t>adaptasiya etmiş</w:t>
      </w:r>
      <w:r>
        <w:rPr>
          <w:rFonts w:ascii="Times New Roman" w:hAnsi="Times New Roman" w:cs="Times New Roman"/>
          <w:sz w:val="28"/>
          <w:szCs w:val="28"/>
          <w:lang w:val="az-Latn-AZ"/>
        </w:rPr>
        <w:t>dir</w:t>
      </w:r>
      <w:r w:rsidRPr="00061974">
        <w:rPr>
          <w:rFonts w:ascii="Times New Roman" w:hAnsi="Times New Roman" w:cs="Times New Roman"/>
          <w:sz w:val="28"/>
          <w:szCs w:val="28"/>
          <w:lang w:val="az-Latn-AZ"/>
        </w:rPr>
        <w:t xml:space="preserve">. </w:t>
      </w:r>
      <w:r w:rsidRPr="00061974">
        <w:rPr>
          <w:rFonts w:ascii="Times New Roman" w:hAnsi="Times New Roman" w:cs="Times New Roman"/>
          <w:i/>
          <w:iCs/>
          <w:sz w:val="28"/>
          <w:szCs w:val="28"/>
          <w:lang w:val="az-Latn-AZ"/>
        </w:rPr>
        <w:t>Demodex</w:t>
      </w:r>
      <w:r w:rsidRPr="00061974">
        <w:rPr>
          <w:rFonts w:ascii="Times New Roman" w:hAnsi="Times New Roman" w:cs="Times New Roman"/>
          <w:sz w:val="28"/>
          <w:szCs w:val="28"/>
          <w:lang w:val="az-Latn-AZ"/>
        </w:rPr>
        <w:t xml:space="preserve">-in iki növü insanlara </w:t>
      </w:r>
      <w:r>
        <w:rPr>
          <w:rFonts w:ascii="Times New Roman" w:hAnsi="Times New Roman" w:cs="Times New Roman"/>
          <w:sz w:val="28"/>
          <w:szCs w:val="28"/>
          <w:lang w:val="az-Latn-AZ"/>
        </w:rPr>
        <w:t>yoluxur (</w:t>
      </w:r>
      <w:r w:rsidRPr="00061974">
        <w:rPr>
          <w:rFonts w:ascii="Times New Roman" w:hAnsi="Times New Roman" w:cs="Times New Roman"/>
          <w:sz w:val="28"/>
          <w:szCs w:val="28"/>
          <w:lang w:val="az-Latn-AZ"/>
        </w:rPr>
        <w:t>infestasiya</w:t>
      </w:r>
      <w:r>
        <w:rPr>
          <w:rFonts w:ascii="Times New Roman" w:hAnsi="Times New Roman" w:cs="Times New Roman"/>
          <w:sz w:val="28"/>
          <w:szCs w:val="28"/>
          <w:lang w:val="az-Latn-AZ"/>
        </w:rPr>
        <w:t>)</w:t>
      </w:r>
      <w:r w:rsidRPr="00061974">
        <w:rPr>
          <w:rFonts w:ascii="Times New Roman" w:hAnsi="Times New Roman" w:cs="Times New Roman"/>
          <w:sz w:val="28"/>
          <w:szCs w:val="28"/>
          <w:lang w:val="az-Latn-AZ"/>
        </w:rPr>
        <w:t xml:space="preserve">. </w:t>
      </w:r>
      <w:r w:rsidRPr="00061974">
        <w:rPr>
          <w:rFonts w:ascii="Times New Roman" w:hAnsi="Times New Roman" w:cs="Times New Roman"/>
          <w:i/>
          <w:iCs/>
          <w:sz w:val="28"/>
          <w:szCs w:val="28"/>
          <w:lang w:val="az-Latn-AZ"/>
        </w:rPr>
        <w:t>Demodex folliculorum</w:t>
      </w:r>
      <w:r w:rsidRPr="00061974">
        <w:rPr>
          <w:rFonts w:ascii="Times New Roman" w:hAnsi="Times New Roman" w:cs="Times New Roman"/>
          <w:sz w:val="28"/>
          <w:szCs w:val="28"/>
          <w:lang w:val="az-Latn-AZ"/>
        </w:rPr>
        <w:t xml:space="preserve"> ilk növbədə saç follikullarında, </w:t>
      </w:r>
      <w:r w:rsidRPr="00061974">
        <w:rPr>
          <w:rFonts w:ascii="Times New Roman" w:hAnsi="Times New Roman" w:cs="Times New Roman"/>
          <w:i/>
          <w:iCs/>
          <w:sz w:val="28"/>
          <w:szCs w:val="28"/>
          <w:lang w:val="az-Latn-AZ"/>
        </w:rPr>
        <w:t>Demodex brevis</w:t>
      </w:r>
      <w:r w:rsidRPr="00061974">
        <w:rPr>
          <w:rFonts w:ascii="Times New Roman" w:hAnsi="Times New Roman" w:cs="Times New Roman"/>
          <w:sz w:val="28"/>
          <w:szCs w:val="28"/>
          <w:lang w:val="az-Latn-AZ"/>
        </w:rPr>
        <w:t xml:space="preserve"> isə tük follikullarına açılan tər vəzilərində parazitlik edirlər. Onlar sahib spesifikliyinə malikdirlər və yalnız insanlarda yaşaya bilirlər. Gənələrin ötürülməsinin ilk növbədə analar və körpələr arasında üz təması zamanı baş verdiyi güman edilir. İnsanların </w:t>
      </w:r>
      <w:r>
        <w:rPr>
          <w:rFonts w:ascii="Times New Roman" w:hAnsi="Times New Roman" w:cs="Times New Roman"/>
          <w:sz w:val="28"/>
          <w:szCs w:val="28"/>
          <w:lang w:val="az-Latn-AZ"/>
        </w:rPr>
        <w:t>böyük əksəriyyətində (</w:t>
      </w:r>
      <w:r w:rsidRPr="00061974">
        <w:rPr>
          <w:rFonts w:ascii="Times New Roman" w:hAnsi="Times New Roman" w:cs="Times New Roman"/>
          <w:sz w:val="28"/>
          <w:szCs w:val="28"/>
          <w:lang w:val="az-Latn-AZ"/>
        </w:rPr>
        <w:t>9</w:t>
      </w:r>
      <w:r>
        <w:rPr>
          <w:rFonts w:ascii="Times New Roman" w:hAnsi="Times New Roman" w:cs="Times New Roman"/>
          <w:sz w:val="28"/>
          <w:szCs w:val="28"/>
          <w:lang w:val="az-Latn-AZ"/>
        </w:rPr>
        <w:t>0-</w:t>
      </w:r>
      <w:r w:rsidRPr="00061974">
        <w:rPr>
          <w:rFonts w:ascii="Times New Roman" w:hAnsi="Times New Roman" w:cs="Times New Roman"/>
          <w:sz w:val="28"/>
          <w:szCs w:val="28"/>
          <w:lang w:val="az-Latn-AZ"/>
        </w:rPr>
        <w:t>100%-də</w:t>
      </w:r>
      <w:r>
        <w:rPr>
          <w:rFonts w:ascii="Times New Roman" w:hAnsi="Times New Roman" w:cs="Times New Roman"/>
          <w:sz w:val="28"/>
          <w:szCs w:val="28"/>
          <w:lang w:val="az-Latn-AZ"/>
        </w:rPr>
        <w:t>)</w:t>
      </w:r>
      <w:r w:rsidRPr="00061974">
        <w:rPr>
          <w:rFonts w:ascii="Times New Roman" w:hAnsi="Times New Roman" w:cs="Times New Roman"/>
          <w:sz w:val="28"/>
          <w:szCs w:val="28"/>
          <w:lang w:val="az-Latn-AZ"/>
        </w:rPr>
        <w:t xml:space="preserve"> follikul gənələri var</w:t>
      </w:r>
      <w:r>
        <w:rPr>
          <w:rFonts w:ascii="Times New Roman" w:hAnsi="Times New Roman" w:cs="Times New Roman"/>
          <w:sz w:val="28"/>
          <w:szCs w:val="28"/>
          <w:lang w:val="az-Latn-AZ"/>
        </w:rPr>
        <w:t>dır</w:t>
      </w:r>
      <w:r w:rsidRPr="00061974">
        <w:rPr>
          <w:rFonts w:ascii="Times New Roman" w:hAnsi="Times New Roman" w:cs="Times New Roman"/>
          <w:sz w:val="28"/>
          <w:szCs w:val="28"/>
          <w:lang w:val="az-Latn-AZ"/>
        </w:rPr>
        <w:t xml:space="preserve">. İnsan follikul gənələri əsasən alın, göz qapaqları və burun </w:t>
      </w:r>
      <w:r>
        <w:rPr>
          <w:rFonts w:ascii="Times New Roman" w:hAnsi="Times New Roman" w:cs="Times New Roman"/>
          <w:sz w:val="28"/>
          <w:szCs w:val="28"/>
          <w:lang w:val="az-Latn-AZ"/>
        </w:rPr>
        <w:t>nahiyəsində</w:t>
      </w:r>
      <w:r w:rsidRPr="00061974">
        <w:rPr>
          <w:rFonts w:ascii="Times New Roman" w:hAnsi="Times New Roman" w:cs="Times New Roman"/>
          <w:sz w:val="28"/>
          <w:szCs w:val="28"/>
          <w:lang w:val="az-Latn-AZ"/>
        </w:rPr>
        <w:t xml:space="preserve"> yaşayır</w:t>
      </w:r>
      <w:r>
        <w:rPr>
          <w:rFonts w:ascii="Times New Roman" w:hAnsi="Times New Roman" w:cs="Times New Roman"/>
          <w:sz w:val="28"/>
          <w:szCs w:val="28"/>
          <w:lang w:val="az-Latn-AZ"/>
        </w:rPr>
        <w:t>lar</w:t>
      </w:r>
      <w:r w:rsidRPr="00061974">
        <w:rPr>
          <w:rFonts w:ascii="Times New Roman" w:hAnsi="Times New Roman" w:cs="Times New Roman"/>
          <w:sz w:val="28"/>
          <w:szCs w:val="28"/>
          <w:lang w:val="az-Latn-AZ"/>
        </w:rPr>
        <w:t>.</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Bəzi hallarda </w:t>
      </w:r>
      <w:r w:rsidRPr="00FE680E">
        <w:rPr>
          <w:rFonts w:ascii="Times New Roman" w:hAnsi="Times New Roman" w:cs="Times New Roman"/>
          <w:i/>
          <w:iCs/>
          <w:sz w:val="28"/>
          <w:szCs w:val="28"/>
          <w:lang w:val="az-Latn-AZ"/>
        </w:rPr>
        <w:t>demodekoz</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adlanan </w:t>
      </w:r>
      <w:r w:rsidRPr="0050669E">
        <w:rPr>
          <w:rFonts w:ascii="Times New Roman" w:hAnsi="Times New Roman" w:cs="Times New Roman"/>
          <w:sz w:val="28"/>
          <w:szCs w:val="28"/>
          <w:lang w:val="az-Latn-AZ"/>
        </w:rPr>
        <w:t xml:space="preserve">klinik problem yaradırlar. </w:t>
      </w:r>
      <w:r>
        <w:rPr>
          <w:rFonts w:ascii="Times New Roman" w:hAnsi="Times New Roman" w:cs="Times New Roman"/>
          <w:sz w:val="28"/>
          <w:szCs w:val="28"/>
          <w:lang w:val="az-Latn-AZ"/>
        </w:rPr>
        <w:t xml:space="preserve">Orqanizmin </w:t>
      </w:r>
      <w:r w:rsidRPr="0050669E">
        <w:rPr>
          <w:rFonts w:ascii="Times New Roman" w:hAnsi="Times New Roman" w:cs="Times New Roman"/>
          <w:sz w:val="28"/>
          <w:szCs w:val="28"/>
          <w:lang w:val="az-Latn-AZ"/>
        </w:rPr>
        <w:t>immun sistemi</w:t>
      </w:r>
      <w:r>
        <w:rPr>
          <w:rFonts w:ascii="Times New Roman" w:hAnsi="Times New Roman" w:cs="Times New Roman"/>
          <w:sz w:val="28"/>
          <w:szCs w:val="28"/>
          <w:lang w:val="az-Latn-AZ"/>
        </w:rPr>
        <w:t xml:space="preserve">nin vəziyyəti </w:t>
      </w:r>
      <w:r w:rsidRPr="0050669E">
        <w:rPr>
          <w:rFonts w:ascii="Times New Roman" w:hAnsi="Times New Roman" w:cs="Times New Roman"/>
          <w:sz w:val="28"/>
          <w:szCs w:val="28"/>
          <w:lang w:val="az-Latn-AZ"/>
        </w:rPr>
        <w:t xml:space="preserve">və </w:t>
      </w:r>
      <w:r>
        <w:rPr>
          <w:rFonts w:ascii="Times New Roman" w:hAnsi="Times New Roman" w:cs="Times New Roman"/>
          <w:sz w:val="28"/>
          <w:szCs w:val="28"/>
          <w:lang w:val="az-Latn-AZ"/>
        </w:rPr>
        <w:t xml:space="preserve">ya </w:t>
      </w:r>
      <w:r w:rsidRPr="0050669E">
        <w:rPr>
          <w:rFonts w:ascii="Times New Roman" w:hAnsi="Times New Roman" w:cs="Times New Roman"/>
          <w:sz w:val="28"/>
          <w:szCs w:val="28"/>
          <w:lang w:val="az-Latn-AZ"/>
        </w:rPr>
        <w:t xml:space="preserve">hormonal dəyişikliklər </w:t>
      </w:r>
      <w:r w:rsidRPr="0050669E">
        <w:rPr>
          <w:rFonts w:ascii="Times New Roman" w:hAnsi="Times New Roman" w:cs="Times New Roman"/>
          <w:i/>
          <w:iCs/>
          <w:sz w:val="28"/>
          <w:szCs w:val="28"/>
          <w:lang w:val="az-Latn-AZ"/>
        </w:rPr>
        <w:t>Demodex</w:t>
      </w:r>
      <w:r w:rsidRPr="0050669E">
        <w:rPr>
          <w:rFonts w:ascii="Times New Roman" w:hAnsi="Times New Roman" w:cs="Times New Roman"/>
          <w:sz w:val="28"/>
          <w:szCs w:val="28"/>
          <w:lang w:val="az-Latn-AZ"/>
        </w:rPr>
        <w:t xml:space="preserve"> gənələrinin populyasiya səviyyəsinə və demodekozun inkişafına təsir göstərir. Dietilstilbestrol kimi maddələr gənə populyasiyasının artmasını əngəlləyir, progesteron və test</w:t>
      </w:r>
      <w:r>
        <w:rPr>
          <w:rFonts w:ascii="Times New Roman" w:hAnsi="Times New Roman" w:cs="Times New Roman"/>
          <w:sz w:val="28"/>
          <w:szCs w:val="28"/>
          <w:lang w:val="az-Latn-AZ"/>
        </w:rPr>
        <w:t>e</w:t>
      </w:r>
      <w:r w:rsidRPr="0050669E">
        <w:rPr>
          <w:rFonts w:ascii="Times New Roman" w:hAnsi="Times New Roman" w:cs="Times New Roman"/>
          <w:sz w:val="28"/>
          <w:szCs w:val="28"/>
          <w:lang w:val="az-Latn-AZ"/>
        </w:rPr>
        <w:t>steron</w:t>
      </w:r>
      <w:r>
        <w:rPr>
          <w:rFonts w:ascii="Times New Roman" w:hAnsi="Times New Roman" w:cs="Times New Roman"/>
          <w:sz w:val="28"/>
          <w:szCs w:val="28"/>
          <w:lang w:val="az-Latn-AZ"/>
        </w:rPr>
        <w:t xml:space="preserve">un </w:t>
      </w:r>
      <w:r w:rsidRPr="0050669E">
        <w:rPr>
          <w:rFonts w:ascii="Times New Roman" w:hAnsi="Times New Roman" w:cs="Times New Roman"/>
          <w:sz w:val="28"/>
          <w:szCs w:val="28"/>
          <w:lang w:val="az-Latn-AZ"/>
        </w:rPr>
        <w:t xml:space="preserve">artımına səbəb olur. İnsan demodekozunun </w:t>
      </w:r>
      <w:r>
        <w:rPr>
          <w:rFonts w:ascii="Times New Roman" w:hAnsi="Times New Roman" w:cs="Times New Roman"/>
          <w:sz w:val="28"/>
          <w:szCs w:val="28"/>
          <w:lang w:val="az-Latn-AZ"/>
        </w:rPr>
        <w:t xml:space="preserve">müxtəlif </w:t>
      </w:r>
      <w:r w:rsidRPr="0050669E">
        <w:rPr>
          <w:rFonts w:ascii="Times New Roman" w:hAnsi="Times New Roman" w:cs="Times New Roman"/>
          <w:sz w:val="28"/>
          <w:szCs w:val="28"/>
          <w:lang w:val="az-Latn-AZ"/>
        </w:rPr>
        <w:t>klinik forma</w:t>
      </w:r>
      <w:r>
        <w:rPr>
          <w:rFonts w:ascii="Times New Roman" w:hAnsi="Times New Roman" w:cs="Times New Roman"/>
          <w:sz w:val="28"/>
          <w:szCs w:val="28"/>
          <w:lang w:val="az-Latn-AZ"/>
        </w:rPr>
        <w:t>ları vardır</w:t>
      </w:r>
      <w:r w:rsidRPr="0050669E">
        <w:rPr>
          <w:rFonts w:ascii="Times New Roman" w:hAnsi="Times New Roman" w:cs="Times New Roman"/>
          <w:sz w:val="28"/>
          <w:szCs w:val="28"/>
          <w:lang w:val="az-Latn-AZ"/>
        </w:rPr>
        <w:t>: demode</w:t>
      </w:r>
      <w:r>
        <w:rPr>
          <w:rFonts w:ascii="Times New Roman" w:hAnsi="Times New Roman" w:cs="Times New Roman"/>
          <w:sz w:val="28"/>
          <w:szCs w:val="28"/>
          <w:lang w:val="az-Latn-AZ"/>
        </w:rPr>
        <w:t>ks</w:t>
      </w:r>
      <w:r w:rsidRPr="0050669E">
        <w:rPr>
          <w:rFonts w:ascii="Times New Roman" w:hAnsi="Times New Roman" w:cs="Times New Roman"/>
          <w:sz w:val="28"/>
          <w:szCs w:val="28"/>
          <w:lang w:val="az-Latn-AZ"/>
        </w:rPr>
        <w:t xml:space="preserve"> follikuliti, demodeks blefariti, pityriasis folliculorum, demode</w:t>
      </w:r>
      <w:r>
        <w:rPr>
          <w:rFonts w:ascii="Times New Roman" w:hAnsi="Times New Roman" w:cs="Times New Roman"/>
          <w:sz w:val="28"/>
          <w:szCs w:val="28"/>
          <w:lang w:val="az-Latn-AZ"/>
        </w:rPr>
        <w:t>ks</w:t>
      </w:r>
      <w:r w:rsidRPr="0050669E">
        <w:rPr>
          <w:rFonts w:ascii="Times New Roman" w:hAnsi="Times New Roman" w:cs="Times New Roman"/>
          <w:sz w:val="28"/>
          <w:szCs w:val="28"/>
          <w:lang w:val="az-Latn-AZ"/>
        </w:rPr>
        <w:t xml:space="preserve"> qranuloması və insan demodekozu. Demode</w:t>
      </w:r>
      <w:r>
        <w:rPr>
          <w:rFonts w:ascii="Times New Roman" w:hAnsi="Times New Roman" w:cs="Times New Roman"/>
          <w:sz w:val="28"/>
          <w:szCs w:val="28"/>
          <w:lang w:val="az-Latn-AZ"/>
        </w:rPr>
        <w:t>ks</w:t>
      </w:r>
      <w:r w:rsidRPr="0050669E">
        <w:rPr>
          <w:rFonts w:ascii="Times New Roman" w:hAnsi="Times New Roman" w:cs="Times New Roman"/>
          <w:sz w:val="28"/>
          <w:szCs w:val="28"/>
          <w:lang w:val="az-Latn-AZ"/>
        </w:rPr>
        <w:t xml:space="preserve"> follikuliti ən çox üzdə, </w:t>
      </w:r>
      <w:r>
        <w:rPr>
          <w:rFonts w:ascii="Times New Roman" w:hAnsi="Times New Roman" w:cs="Times New Roman"/>
          <w:sz w:val="28"/>
          <w:szCs w:val="28"/>
          <w:lang w:val="az-Latn-AZ"/>
        </w:rPr>
        <w:t xml:space="preserve">həmçinin </w:t>
      </w:r>
      <w:r w:rsidRPr="0050669E">
        <w:rPr>
          <w:rFonts w:ascii="Times New Roman" w:hAnsi="Times New Roman" w:cs="Times New Roman"/>
          <w:sz w:val="28"/>
          <w:szCs w:val="28"/>
          <w:lang w:val="az-Latn-AZ"/>
        </w:rPr>
        <w:t xml:space="preserve">qollarda və sinədə olur. Adətən qırmızı </w:t>
      </w:r>
      <w:r>
        <w:rPr>
          <w:rFonts w:ascii="Times New Roman" w:hAnsi="Times New Roman" w:cs="Times New Roman"/>
          <w:sz w:val="28"/>
          <w:szCs w:val="28"/>
          <w:lang w:val="az-Latn-AZ"/>
        </w:rPr>
        <w:t xml:space="preserve">rəngdə </w:t>
      </w:r>
      <w:r w:rsidRPr="0050669E">
        <w:rPr>
          <w:rFonts w:ascii="Times New Roman" w:hAnsi="Times New Roman" w:cs="Times New Roman"/>
          <w:sz w:val="28"/>
          <w:szCs w:val="28"/>
          <w:lang w:val="az-Latn-AZ"/>
        </w:rPr>
        <w:t xml:space="preserve">follikulyar papulalar və kiçik pustulalar kimi görünən </w:t>
      </w:r>
      <w:r w:rsidRPr="00FE680E">
        <w:rPr>
          <w:rFonts w:ascii="Times New Roman" w:hAnsi="Times New Roman" w:cs="Times New Roman"/>
          <w:i/>
          <w:iCs/>
          <w:sz w:val="28"/>
          <w:szCs w:val="28"/>
          <w:lang w:val="az-Latn-AZ"/>
        </w:rPr>
        <w:t>rosacea</w:t>
      </w:r>
      <w:r>
        <w:rPr>
          <w:rFonts w:ascii="Times New Roman" w:hAnsi="Times New Roman" w:cs="Times New Roman"/>
          <w:sz w:val="28"/>
          <w:szCs w:val="28"/>
          <w:lang w:val="az-Latn-AZ"/>
        </w:rPr>
        <w:t xml:space="preserve">-ya oxşar </w:t>
      </w:r>
      <w:r w:rsidRPr="0050669E">
        <w:rPr>
          <w:rFonts w:ascii="Times New Roman" w:hAnsi="Times New Roman" w:cs="Times New Roman"/>
          <w:sz w:val="28"/>
          <w:szCs w:val="28"/>
          <w:lang w:val="az-Latn-AZ"/>
        </w:rPr>
        <w:t>dəri səpgilərinə səbəb olur</w:t>
      </w:r>
      <w:r>
        <w:rPr>
          <w:rFonts w:ascii="Times New Roman" w:hAnsi="Times New Roman" w:cs="Times New Roman"/>
          <w:sz w:val="28"/>
          <w:szCs w:val="28"/>
          <w:lang w:val="az-Latn-AZ"/>
        </w:rPr>
        <w:t>lar</w:t>
      </w:r>
      <w:r w:rsidRPr="0050669E">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FE680E">
        <w:rPr>
          <w:rFonts w:ascii="Times New Roman" w:hAnsi="Times New Roman" w:cs="Times New Roman"/>
          <w:b/>
          <w:i/>
          <w:iCs/>
          <w:sz w:val="28"/>
          <w:szCs w:val="28"/>
          <w:lang w:val="az-Latn-AZ"/>
        </w:rPr>
        <w:t>Trombidiidae</w:t>
      </w:r>
      <w:r w:rsidRPr="0050669E">
        <w:rPr>
          <w:rFonts w:ascii="Times New Roman" w:hAnsi="Times New Roman" w:cs="Times New Roman"/>
          <w:b/>
          <w:sz w:val="28"/>
          <w:szCs w:val="28"/>
          <w:lang w:val="az-Latn-AZ"/>
        </w:rPr>
        <w:t xml:space="preserve"> fəsiləsi (qırmızıbədən gənələr)</w:t>
      </w:r>
      <w:r>
        <w:rPr>
          <w:rFonts w:ascii="Times New Roman" w:hAnsi="Times New Roman" w:cs="Times New Roman"/>
          <w:b/>
          <w:sz w:val="28"/>
          <w:szCs w:val="28"/>
          <w:lang w:val="az-Latn-AZ"/>
        </w:rPr>
        <w:t xml:space="preserve">. </w:t>
      </w:r>
      <w:r w:rsidRPr="0050669E">
        <w:rPr>
          <w:rFonts w:ascii="Times New Roman" w:hAnsi="Times New Roman" w:cs="Times New Roman"/>
          <w:sz w:val="28"/>
          <w:szCs w:val="28"/>
          <w:lang w:val="az-Latn-AZ"/>
        </w:rPr>
        <w:t>Qırmızıbədən gənələrin sürfələrinin gövdəsi oval, kutikula ilə örtülmüş, qırmızı və ya narıncı rəng</w:t>
      </w:r>
      <w:r>
        <w:rPr>
          <w:rFonts w:ascii="Times New Roman" w:hAnsi="Times New Roman" w:cs="Times New Roman"/>
          <w:sz w:val="28"/>
          <w:szCs w:val="28"/>
          <w:lang w:val="az-Latn-AZ"/>
        </w:rPr>
        <w:t>dədir</w:t>
      </w:r>
      <w:r w:rsidRPr="0050669E">
        <w:rPr>
          <w:rFonts w:ascii="Times New Roman" w:hAnsi="Times New Roman" w:cs="Times New Roman"/>
          <w:sz w:val="28"/>
          <w:szCs w:val="28"/>
          <w:lang w:val="az-Latn-AZ"/>
        </w:rPr>
        <w:t xml:space="preserve">. Ağız aparatı </w:t>
      </w:r>
      <w:r>
        <w:rPr>
          <w:rFonts w:ascii="Times New Roman" w:hAnsi="Times New Roman" w:cs="Times New Roman"/>
          <w:sz w:val="28"/>
          <w:szCs w:val="28"/>
          <w:lang w:val="az-Latn-AZ"/>
        </w:rPr>
        <w:t>sorucu</w:t>
      </w:r>
      <w:r w:rsidRPr="0050669E">
        <w:rPr>
          <w:rFonts w:ascii="Times New Roman" w:hAnsi="Times New Roman" w:cs="Times New Roman"/>
          <w:sz w:val="28"/>
          <w:szCs w:val="28"/>
          <w:lang w:val="az-Latn-AZ"/>
        </w:rPr>
        <w:t xml:space="preserve"> tiplidir. Sürfələr qan sormur, toxuma mayesi ilə qidalanırlar. Tamamilə doyduqdan sonra onlar sahibindən </w:t>
      </w:r>
      <w:r>
        <w:rPr>
          <w:rFonts w:ascii="Times New Roman" w:hAnsi="Times New Roman" w:cs="Times New Roman"/>
          <w:sz w:val="28"/>
          <w:szCs w:val="28"/>
          <w:lang w:val="az-Latn-AZ"/>
        </w:rPr>
        <w:t>qopub düşür</w:t>
      </w:r>
      <w:r w:rsidRPr="0050669E">
        <w:rPr>
          <w:rFonts w:ascii="Times New Roman" w:hAnsi="Times New Roman" w:cs="Times New Roman"/>
          <w:sz w:val="28"/>
          <w:szCs w:val="28"/>
          <w:lang w:val="az-Latn-AZ"/>
        </w:rPr>
        <w:t xml:space="preserve"> və torpaqda və ya </w:t>
      </w:r>
      <w:r>
        <w:rPr>
          <w:rFonts w:ascii="Times New Roman" w:hAnsi="Times New Roman" w:cs="Times New Roman"/>
          <w:sz w:val="28"/>
          <w:szCs w:val="28"/>
          <w:lang w:val="az-Latn-AZ"/>
        </w:rPr>
        <w:t xml:space="preserve">məişət tullantılarında </w:t>
      </w:r>
      <w:r w:rsidRPr="0050669E">
        <w:rPr>
          <w:rFonts w:ascii="Times New Roman" w:hAnsi="Times New Roman" w:cs="Times New Roman"/>
          <w:sz w:val="28"/>
          <w:szCs w:val="28"/>
          <w:lang w:val="az-Latn-AZ"/>
        </w:rPr>
        <w:t xml:space="preserve">metamorfoza uğrayırlar. </w:t>
      </w:r>
    </w:p>
    <w:p w:rsidR="00374719"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Tibbi və epidemioloji əhəmiyyəti.</w:t>
      </w:r>
      <w:r w:rsidRPr="0050669E">
        <w:rPr>
          <w:rFonts w:ascii="Times New Roman" w:hAnsi="Times New Roman" w:cs="Times New Roman"/>
          <w:sz w:val="28"/>
          <w:szCs w:val="28"/>
          <w:lang w:val="az-Latn-AZ"/>
        </w:rPr>
        <w:t xml:space="preserve"> Bu gənələr üçün sürfə parazitizmi xarakterikdir,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nimfalar və yetkin gənələr isə yırtıcıdır. Bəzi növlərin sürfələri onurğalılarda, digərlərinin sürfələri buğumayaqlılarda parazitlik edir. Sürfələr</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insana hücumu şiddətli qaşınma ilə müşayiət olunan dermatitə (trombidoz və ya payız eriteması) səbəb olur. Qırmızıbədən gənələrin bəzi növləri kəskin yoluxucu xəstəlik </w:t>
      </w:r>
      <w:r>
        <w:rPr>
          <w:rFonts w:ascii="Times New Roman" w:hAnsi="Times New Roman" w:cs="Times New Roman"/>
          <w:sz w:val="28"/>
          <w:szCs w:val="28"/>
          <w:lang w:val="az-Latn-AZ"/>
        </w:rPr>
        <w:t xml:space="preserve">olan </w:t>
      </w:r>
      <w:r w:rsidRPr="00BF01C2">
        <w:rPr>
          <w:rFonts w:ascii="Times New Roman" w:hAnsi="Times New Roman" w:cs="Times New Roman"/>
          <w:bCs/>
          <w:i/>
          <w:iCs/>
          <w:sz w:val="28"/>
          <w:szCs w:val="28"/>
          <w:lang w:val="az-Latn-AZ"/>
        </w:rPr>
        <w:t>tsutsuqamuşi qızdırmasının</w:t>
      </w:r>
      <w:r w:rsidRPr="0050669E">
        <w:rPr>
          <w:rFonts w:ascii="Times New Roman" w:hAnsi="Times New Roman" w:cs="Times New Roman"/>
          <w:sz w:val="28"/>
          <w:szCs w:val="28"/>
          <w:lang w:val="az-Latn-AZ"/>
        </w:rPr>
        <w:t xml:space="preserve"> törədicisi</w:t>
      </w:r>
      <w:r>
        <w:rPr>
          <w:rFonts w:ascii="Times New Roman" w:hAnsi="Times New Roman" w:cs="Times New Roman"/>
          <w:sz w:val="28"/>
          <w:szCs w:val="28"/>
          <w:lang w:val="az-Latn-AZ"/>
        </w:rPr>
        <w:t xml:space="preserve">nin - </w:t>
      </w:r>
      <w:r w:rsidRPr="0050669E">
        <w:rPr>
          <w:rFonts w:ascii="Times New Roman" w:hAnsi="Times New Roman" w:cs="Times New Roman"/>
          <w:i/>
          <w:sz w:val="28"/>
          <w:szCs w:val="28"/>
          <w:lang w:val="az-Latn-AZ"/>
        </w:rPr>
        <w:t>Rickettsia orientalis</w:t>
      </w:r>
      <w:r w:rsidRPr="0050669E">
        <w:rPr>
          <w:rFonts w:ascii="Times New Roman" w:hAnsi="Times New Roman" w:cs="Times New Roman"/>
          <w:sz w:val="28"/>
          <w:szCs w:val="28"/>
          <w:lang w:val="az-Latn-AZ"/>
        </w:rPr>
        <w:t>-in vektorudur. Bu infeksiyanın mənbə</w:t>
      </w:r>
      <w:r>
        <w:rPr>
          <w:rFonts w:ascii="Times New Roman" w:hAnsi="Times New Roman" w:cs="Times New Roman"/>
          <w:sz w:val="28"/>
          <w:szCs w:val="28"/>
          <w:lang w:val="az-Latn-AZ"/>
        </w:rPr>
        <w:t>yi</w:t>
      </w:r>
      <w:r w:rsidRPr="0050669E">
        <w:rPr>
          <w:rFonts w:ascii="Times New Roman" w:hAnsi="Times New Roman" w:cs="Times New Roman"/>
          <w:sz w:val="28"/>
          <w:szCs w:val="28"/>
          <w:lang w:val="az-Latn-AZ"/>
        </w:rPr>
        <w:t xml:space="preserve"> müxtəlif növ onurğalılar, daha çox gəmiricilərdir. Gəmiricilərlə qidalanan qırmızıbədən gənələrin sürfələri rikketsiyalara yoluxur. Gələcək nəsil sürfələr rikketsiyaları sağlam heyvanlara və insanlara ötürə bil</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r. Xəstəlik Rusiyada, Şərqi və Cənub-Şərqi Asiya, Yaponiya, Koreya, Çin, Hindistan, Şri-Lanka, İndoneziya, Sakit </w:t>
      </w:r>
      <w:r>
        <w:rPr>
          <w:rFonts w:ascii="Times New Roman" w:hAnsi="Times New Roman" w:cs="Times New Roman"/>
          <w:sz w:val="28"/>
          <w:szCs w:val="28"/>
          <w:lang w:val="az-Latn-AZ"/>
        </w:rPr>
        <w:t>O</w:t>
      </w:r>
      <w:r w:rsidRPr="0050669E">
        <w:rPr>
          <w:rFonts w:ascii="Times New Roman" w:hAnsi="Times New Roman" w:cs="Times New Roman"/>
          <w:sz w:val="28"/>
          <w:szCs w:val="28"/>
          <w:lang w:val="az-Latn-AZ"/>
        </w:rPr>
        <w:t xml:space="preserve">kean adaları və Avstraliyanın şimalında geniş yayılmışdır. </w:t>
      </w:r>
    </w:p>
    <w:p w:rsidR="00374719" w:rsidRDefault="00374719" w:rsidP="00873802">
      <w:pPr>
        <w:spacing w:after="0" w:line="240" w:lineRule="auto"/>
        <w:jc w:val="both"/>
        <w:rPr>
          <w:rFonts w:ascii="Times New Roman" w:hAnsi="Times New Roman" w:cs="Times New Roman"/>
          <w:sz w:val="28"/>
          <w:szCs w:val="28"/>
          <w:lang w:val="az-Latn-AZ"/>
        </w:rPr>
      </w:pPr>
    </w:p>
    <w:p w:rsidR="00374719" w:rsidRPr="0050669E" w:rsidRDefault="00374719" w:rsidP="00873802">
      <w:pPr>
        <w:spacing w:line="240" w:lineRule="auto"/>
        <w:jc w:val="both"/>
        <w:rPr>
          <w:rFonts w:ascii="Times New Roman" w:hAnsi="Times New Roman" w:cs="Times New Roman"/>
          <w:b/>
          <w:bCs/>
          <w:sz w:val="28"/>
          <w:szCs w:val="28"/>
          <w:lang w:val="az-Latn-AZ"/>
        </w:rPr>
      </w:pPr>
      <w:bookmarkStart w:id="10" w:name="_Hlk143854818"/>
      <w:r w:rsidRPr="00803160">
        <w:rPr>
          <w:rFonts w:ascii="Times New Roman" w:hAnsi="Times New Roman" w:cs="Times New Roman"/>
          <w:b/>
          <w:bCs/>
          <w:i/>
          <w:iCs/>
          <w:sz w:val="28"/>
          <w:szCs w:val="28"/>
          <w:lang w:val="az-Latn-AZ"/>
        </w:rPr>
        <w:t xml:space="preserve"> Parasitiformes</w:t>
      </w:r>
      <w:r w:rsidRPr="00803160">
        <w:rPr>
          <w:rFonts w:ascii="Times New Roman" w:hAnsi="Times New Roman" w:cs="Times New Roman"/>
          <w:b/>
          <w:bCs/>
          <w:sz w:val="28"/>
          <w:szCs w:val="28"/>
          <w:lang w:val="az-Latn-AZ"/>
        </w:rPr>
        <w:t xml:space="preserve"> üstsırası</w:t>
      </w:r>
    </w:p>
    <w:bookmarkEnd w:id="10"/>
    <w:p w:rsidR="00374719" w:rsidRPr="0050669E" w:rsidRDefault="00374719" w:rsidP="00873802">
      <w:pPr>
        <w:spacing w:after="0" w:line="240" w:lineRule="auto"/>
        <w:jc w:val="both"/>
        <w:rPr>
          <w:rFonts w:ascii="Times New Roman" w:hAnsi="Times New Roman" w:cs="Times New Roman"/>
          <w:bCs/>
          <w:sz w:val="28"/>
          <w:szCs w:val="28"/>
          <w:lang w:val="az-Latn-AZ"/>
        </w:rPr>
      </w:pPr>
      <w:r w:rsidRPr="0050669E">
        <w:rPr>
          <w:rFonts w:ascii="Times New Roman" w:hAnsi="Times New Roman" w:cs="Times New Roman"/>
          <w:bCs/>
          <w:sz w:val="28"/>
          <w:szCs w:val="28"/>
          <w:lang w:val="az-Latn-AZ"/>
        </w:rPr>
        <w:t>Bu qrupun ekoloji və morfoloji müxtəlifliyi akariform gənələr</w:t>
      </w:r>
      <w:r>
        <w:rPr>
          <w:rFonts w:ascii="Times New Roman" w:hAnsi="Times New Roman" w:cs="Times New Roman"/>
          <w:bCs/>
          <w:sz w:val="28"/>
          <w:szCs w:val="28"/>
          <w:lang w:val="az-Latn-AZ"/>
        </w:rPr>
        <w:t>i</w:t>
      </w:r>
      <w:r w:rsidRPr="0050669E">
        <w:rPr>
          <w:rFonts w:ascii="Times New Roman" w:hAnsi="Times New Roman" w:cs="Times New Roman"/>
          <w:bCs/>
          <w:sz w:val="28"/>
          <w:szCs w:val="28"/>
          <w:lang w:val="az-Latn-AZ"/>
        </w:rPr>
        <w:t xml:space="preserve"> qədər böyük deyil</w:t>
      </w:r>
      <w:r>
        <w:rPr>
          <w:rFonts w:ascii="Times New Roman" w:hAnsi="Times New Roman" w:cs="Times New Roman"/>
          <w:bCs/>
          <w:sz w:val="28"/>
          <w:szCs w:val="28"/>
          <w:lang w:val="az-Latn-AZ"/>
        </w:rPr>
        <w:t>dir</w:t>
      </w:r>
      <w:r w:rsidRPr="0050669E">
        <w:rPr>
          <w:rFonts w:ascii="Times New Roman" w:hAnsi="Times New Roman" w:cs="Times New Roman"/>
          <w:bCs/>
          <w:sz w:val="28"/>
          <w:szCs w:val="28"/>
          <w:lang w:val="az-Latn-AZ"/>
        </w:rPr>
        <w:t xml:space="preserve">. </w:t>
      </w:r>
      <w:r>
        <w:rPr>
          <w:rFonts w:ascii="Times New Roman" w:hAnsi="Times New Roman" w:cs="Times New Roman"/>
          <w:bCs/>
          <w:sz w:val="28"/>
          <w:szCs w:val="28"/>
          <w:lang w:val="az-Latn-AZ"/>
        </w:rPr>
        <w:t>Əsasən</w:t>
      </w:r>
      <w:r w:rsidRPr="0050669E">
        <w:rPr>
          <w:rFonts w:ascii="Times New Roman" w:hAnsi="Times New Roman" w:cs="Times New Roman"/>
          <w:bCs/>
          <w:sz w:val="28"/>
          <w:szCs w:val="28"/>
          <w:lang w:val="az-Latn-AZ"/>
        </w:rPr>
        <w:t xml:space="preserve"> torpaqda </w:t>
      </w:r>
      <w:r>
        <w:rPr>
          <w:rFonts w:ascii="Times New Roman" w:hAnsi="Times New Roman" w:cs="Times New Roman"/>
          <w:bCs/>
          <w:sz w:val="28"/>
          <w:szCs w:val="28"/>
          <w:lang w:val="az-Latn-AZ"/>
        </w:rPr>
        <w:t>yaşayırlar. S</w:t>
      </w:r>
      <w:r w:rsidRPr="0050669E">
        <w:rPr>
          <w:rFonts w:ascii="Times New Roman" w:hAnsi="Times New Roman" w:cs="Times New Roman"/>
          <w:bCs/>
          <w:sz w:val="28"/>
          <w:szCs w:val="28"/>
          <w:lang w:val="az-Latn-AZ"/>
        </w:rPr>
        <w:t xml:space="preserve">ərbəst </w:t>
      </w:r>
      <w:r>
        <w:rPr>
          <w:rFonts w:ascii="Times New Roman" w:hAnsi="Times New Roman" w:cs="Times New Roman"/>
          <w:bCs/>
          <w:sz w:val="28"/>
          <w:szCs w:val="28"/>
          <w:lang w:val="az-Latn-AZ"/>
        </w:rPr>
        <w:t xml:space="preserve">formalarına rast gəlinən </w:t>
      </w:r>
      <w:r w:rsidRPr="0050669E">
        <w:rPr>
          <w:rFonts w:ascii="Times New Roman" w:hAnsi="Times New Roman" w:cs="Times New Roman"/>
          <w:bCs/>
          <w:sz w:val="28"/>
          <w:szCs w:val="28"/>
          <w:lang w:val="az-Latn-AZ"/>
        </w:rPr>
        <w:t>yırtıcı</w:t>
      </w:r>
      <w:r>
        <w:rPr>
          <w:rFonts w:ascii="Times New Roman" w:hAnsi="Times New Roman" w:cs="Times New Roman"/>
          <w:bCs/>
          <w:sz w:val="28"/>
          <w:szCs w:val="28"/>
          <w:lang w:val="az-Latn-AZ"/>
        </w:rPr>
        <w:t>lar</w:t>
      </w:r>
      <w:r w:rsidRPr="0050669E">
        <w:rPr>
          <w:rFonts w:ascii="Times New Roman" w:hAnsi="Times New Roman" w:cs="Times New Roman"/>
          <w:bCs/>
          <w:sz w:val="28"/>
          <w:szCs w:val="28"/>
          <w:lang w:val="az-Latn-AZ"/>
        </w:rPr>
        <w:t>dır</w:t>
      </w:r>
      <w:r>
        <w:rPr>
          <w:rFonts w:ascii="Times New Roman" w:hAnsi="Times New Roman" w:cs="Times New Roman"/>
          <w:bCs/>
          <w:sz w:val="28"/>
          <w:szCs w:val="28"/>
          <w:lang w:val="az-Latn-AZ"/>
        </w:rPr>
        <w:t>.</w:t>
      </w:r>
      <w:r w:rsidRPr="0050669E">
        <w:rPr>
          <w:rFonts w:ascii="Times New Roman" w:hAnsi="Times New Roman" w:cs="Times New Roman"/>
          <w:bCs/>
          <w:sz w:val="28"/>
          <w:szCs w:val="28"/>
          <w:lang w:val="az-Latn-AZ"/>
        </w:rPr>
        <w:t xml:space="preserve"> Sıra da</w:t>
      </w:r>
      <w:r>
        <w:rPr>
          <w:rFonts w:ascii="Times New Roman" w:hAnsi="Times New Roman" w:cs="Times New Roman"/>
          <w:bCs/>
          <w:sz w:val="28"/>
          <w:szCs w:val="28"/>
          <w:lang w:val="az-Latn-AZ"/>
        </w:rPr>
        <w:t>x</w:t>
      </w:r>
      <w:r w:rsidRPr="0050669E">
        <w:rPr>
          <w:rFonts w:ascii="Times New Roman" w:hAnsi="Times New Roman" w:cs="Times New Roman"/>
          <w:bCs/>
          <w:sz w:val="28"/>
          <w:szCs w:val="28"/>
          <w:lang w:val="az-Latn-AZ"/>
        </w:rPr>
        <w:t xml:space="preserve">ilində </w:t>
      </w:r>
      <w:r w:rsidRPr="0050669E">
        <w:rPr>
          <w:rFonts w:ascii="Times New Roman" w:hAnsi="Times New Roman" w:cs="Times New Roman"/>
          <w:bCs/>
          <w:sz w:val="28"/>
          <w:szCs w:val="28"/>
          <w:lang w:val="az-Latn-AZ"/>
        </w:rPr>
        <w:lastRenderedPageBreak/>
        <w:t xml:space="preserve">entomofagiya, koprofagiya, saprofagiya və fakultativ ya obliqat hematofagiyaya keçidin bütün variantları mövcuddur. </w:t>
      </w:r>
    </w:p>
    <w:p w:rsidR="00374719" w:rsidRDefault="00374719" w:rsidP="00873802">
      <w:pPr>
        <w:spacing w:after="0" w:line="240" w:lineRule="auto"/>
        <w:jc w:val="both"/>
        <w:rPr>
          <w:rFonts w:ascii="Times New Roman" w:hAnsi="Times New Roman" w:cs="Times New Roman"/>
          <w:sz w:val="28"/>
          <w:szCs w:val="28"/>
          <w:lang w:val="az-Latn-AZ"/>
        </w:rPr>
      </w:pPr>
      <w:r w:rsidRPr="003A0EA2">
        <w:rPr>
          <w:rFonts w:ascii="Times New Roman" w:hAnsi="Times New Roman" w:cs="Times New Roman"/>
          <w:i/>
          <w:iCs/>
          <w:sz w:val="28"/>
          <w:szCs w:val="28"/>
          <w:lang w:val="az-Latn-AZ"/>
        </w:rPr>
        <w:t>Parasitiformes</w:t>
      </w:r>
      <w:r w:rsidRPr="003A0EA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üst</w:t>
      </w:r>
      <w:r w:rsidRPr="003A0EA2">
        <w:rPr>
          <w:rFonts w:ascii="Times New Roman" w:hAnsi="Times New Roman" w:cs="Times New Roman"/>
          <w:sz w:val="28"/>
          <w:szCs w:val="28"/>
          <w:lang w:val="az-Latn-AZ"/>
        </w:rPr>
        <w:t>sırasına</w:t>
      </w:r>
      <w:r w:rsidRPr="0050669E">
        <w:rPr>
          <w:rFonts w:ascii="Times New Roman" w:hAnsi="Times New Roman" w:cs="Times New Roman"/>
          <w:b/>
          <w:bCs/>
          <w:sz w:val="28"/>
          <w:szCs w:val="28"/>
          <w:lang w:val="az-Latn-AZ"/>
        </w:rPr>
        <w:t xml:space="preserve"> </w:t>
      </w:r>
      <w:r w:rsidRPr="0050669E">
        <w:rPr>
          <w:rFonts w:ascii="Times New Roman" w:hAnsi="Times New Roman" w:cs="Times New Roman"/>
          <w:bCs/>
          <w:sz w:val="28"/>
          <w:szCs w:val="28"/>
          <w:lang w:val="az-Latn-AZ"/>
        </w:rPr>
        <w:t>insan patogenlərini daşıyan gənələrin əksəriyyəti daxildir.</w:t>
      </w:r>
      <w:r>
        <w:rPr>
          <w:rFonts w:ascii="Times New Roman" w:hAnsi="Times New Roman" w:cs="Times New Roman"/>
          <w:bCs/>
          <w:sz w:val="28"/>
          <w:szCs w:val="28"/>
          <w:lang w:val="az-Latn-AZ"/>
        </w:rPr>
        <w:t xml:space="preserve"> </w:t>
      </w:r>
      <w:r w:rsidRPr="0050669E">
        <w:rPr>
          <w:rFonts w:ascii="Times New Roman" w:hAnsi="Times New Roman" w:cs="Times New Roman"/>
          <w:bCs/>
          <w:i/>
          <w:iCs/>
          <w:sz w:val="28"/>
          <w:szCs w:val="28"/>
          <w:lang w:val="az-Latn-AZ"/>
        </w:rPr>
        <w:t>Parasitiformes</w:t>
      </w:r>
      <w:r w:rsidRPr="0050669E">
        <w:rPr>
          <w:rFonts w:ascii="Times New Roman" w:hAnsi="Times New Roman" w:cs="Times New Roman"/>
          <w:bCs/>
          <w:sz w:val="28"/>
          <w:szCs w:val="28"/>
          <w:lang w:val="az-Latn-AZ"/>
        </w:rPr>
        <w:t xml:space="preserve"> üstsırasına </w:t>
      </w:r>
      <w:r w:rsidRPr="0050669E">
        <w:rPr>
          <w:rFonts w:ascii="Times New Roman" w:hAnsi="Times New Roman" w:cs="Times New Roman"/>
          <w:i/>
          <w:iCs/>
          <w:sz w:val="28"/>
          <w:szCs w:val="28"/>
          <w:lang w:val="az-Latn-AZ"/>
        </w:rPr>
        <w:t xml:space="preserve">Opilioacarida (Notostigmata), Holothyrida (Tetrastigmata), Ixodida (Metastigmata), Mesostigmata (Gamasida) </w:t>
      </w:r>
      <w:r w:rsidRPr="0050669E">
        <w:rPr>
          <w:rFonts w:ascii="Times New Roman" w:hAnsi="Times New Roman" w:cs="Times New Roman"/>
          <w:sz w:val="28"/>
          <w:szCs w:val="28"/>
          <w:lang w:val="az-Latn-AZ"/>
        </w:rPr>
        <w:t xml:space="preserve">sıraları daxildir. Bunlardan </w:t>
      </w:r>
      <w:r w:rsidRPr="0050669E">
        <w:rPr>
          <w:rFonts w:ascii="Times New Roman" w:hAnsi="Times New Roman" w:cs="Times New Roman"/>
          <w:i/>
          <w:iCs/>
          <w:sz w:val="28"/>
          <w:szCs w:val="28"/>
          <w:lang w:val="az-Latn-AZ"/>
        </w:rPr>
        <w:t xml:space="preserve">Mesostigmata (Gamasida) </w:t>
      </w:r>
      <w:r w:rsidRPr="0050669E">
        <w:rPr>
          <w:rFonts w:ascii="Times New Roman" w:hAnsi="Times New Roman" w:cs="Times New Roman"/>
          <w:sz w:val="28"/>
          <w:szCs w:val="28"/>
          <w:lang w:val="az-Latn-AZ"/>
        </w:rPr>
        <w:t>və</w:t>
      </w:r>
      <w:r w:rsidRPr="0050669E">
        <w:rPr>
          <w:rFonts w:ascii="Times New Roman" w:hAnsi="Times New Roman" w:cs="Times New Roman"/>
          <w:i/>
          <w:iCs/>
          <w:sz w:val="28"/>
          <w:szCs w:val="28"/>
          <w:lang w:val="az-Latn-AZ"/>
        </w:rPr>
        <w:t xml:space="preserve"> Ixodida (Metastigmata) </w:t>
      </w:r>
      <w:r w:rsidRPr="0050669E">
        <w:rPr>
          <w:rFonts w:ascii="Times New Roman" w:hAnsi="Times New Roman" w:cs="Times New Roman"/>
          <w:sz w:val="28"/>
          <w:szCs w:val="28"/>
          <w:lang w:val="az-Latn-AZ"/>
        </w:rPr>
        <w:t>sıraları tibbi əhəmiyyətə malikdir.</w:t>
      </w:r>
    </w:p>
    <w:p w:rsidR="00374719" w:rsidRDefault="00374719" w:rsidP="00873802">
      <w:pPr>
        <w:spacing w:after="0" w:line="240" w:lineRule="auto"/>
        <w:jc w:val="both"/>
        <w:rPr>
          <w:rFonts w:ascii="Times New Roman" w:hAnsi="Times New Roman" w:cs="Times New Roman"/>
          <w:sz w:val="28"/>
          <w:szCs w:val="28"/>
          <w:lang w:val="az-Latn-AZ"/>
        </w:rPr>
      </w:pPr>
    </w:p>
    <w:p w:rsidR="00374719" w:rsidRPr="0050669E" w:rsidRDefault="00374719" w:rsidP="00873802">
      <w:pPr>
        <w:spacing w:after="0" w:line="240" w:lineRule="auto"/>
        <w:jc w:val="both"/>
        <w:rPr>
          <w:rFonts w:ascii="Times New Roman" w:hAnsi="Times New Roman" w:cs="Times New Roman"/>
          <w:bCs/>
          <w:sz w:val="28"/>
          <w:szCs w:val="28"/>
          <w:lang w:val="az-Latn-AZ"/>
        </w:rPr>
      </w:pPr>
    </w:p>
    <w:p w:rsidR="00374719" w:rsidRPr="0050669E" w:rsidRDefault="00374719" w:rsidP="00873802">
      <w:pPr>
        <w:spacing w:line="240" w:lineRule="auto"/>
        <w:jc w:val="both"/>
        <w:rPr>
          <w:rFonts w:ascii="Times New Roman" w:hAnsi="Times New Roman" w:cs="Times New Roman"/>
          <w:b/>
          <w:bCs/>
          <w:sz w:val="28"/>
          <w:szCs w:val="28"/>
          <w:lang w:val="az-Latn-AZ"/>
        </w:rPr>
      </w:pPr>
      <w:bookmarkStart w:id="11" w:name="_Hlk143854837"/>
      <w:r w:rsidRPr="0050669E">
        <w:rPr>
          <w:rFonts w:ascii="Times New Roman" w:hAnsi="Times New Roman" w:cs="Times New Roman"/>
          <w:b/>
          <w:bCs/>
          <w:i/>
          <w:iCs/>
          <w:sz w:val="28"/>
          <w:szCs w:val="28"/>
          <w:lang w:val="az-Latn-AZ"/>
        </w:rPr>
        <w:t>Gamasida</w:t>
      </w:r>
      <w:r w:rsidRPr="0050669E">
        <w:rPr>
          <w:rFonts w:ascii="Times New Roman" w:hAnsi="Times New Roman" w:cs="Times New Roman"/>
          <w:b/>
          <w:bCs/>
          <w:sz w:val="28"/>
          <w:szCs w:val="28"/>
          <w:lang w:val="az-Latn-AZ"/>
        </w:rPr>
        <w:t xml:space="preserve"> sırası</w:t>
      </w:r>
      <w:r>
        <w:rPr>
          <w:rFonts w:ascii="Times New Roman" w:hAnsi="Times New Roman" w:cs="Times New Roman"/>
          <w:b/>
          <w:bCs/>
          <w:sz w:val="28"/>
          <w:szCs w:val="28"/>
          <w:lang w:val="az-Latn-AZ"/>
        </w:rPr>
        <w:t>. Q</w:t>
      </w:r>
      <w:r w:rsidRPr="0050669E">
        <w:rPr>
          <w:rFonts w:ascii="Times New Roman" w:hAnsi="Times New Roman" w:cs="Times New Roman"/>
          <w:b/>
          <w:bCs/>
          <w:sz w:val="28"/>
          <w:szCs w:val="28"/>
          <w:lang w:val="az-Latn-AZ"/>
        </w:rPr>
        <w:t>amazoid gənələr</w:t>
      </w:r>
      <w:r>
        <w:rPr>
          <w:rFonts w:ascii="Times New Roman" w:hAnsi="Times New Roman" w:cs="Times New Roman"/>
          <w:b/>
          <w:bCs/>
          <w:sz w:val="28"/>
          <w:szCs w:val="28"/>
          <w:lang w:val="az-Latn-AZ"/>
        </w:rPr>
        <w:t>.</w:t>
      </w:r>
    </w:p>
    <w:bookmarkEnd w:id="11"/>
    <w:p w:rsidR="00374719" w:rsidRPr="0050669E" w:rsidRDefault="00374719" w:rsidP="00873802">
      <w:pPr>
        <w:spacing w:line="240" w:lineRule="auto"/>
        <w:jc w:val="both"/>
        <w:rPr>
          <w:rFonts w:ascii="Times New Roman" w:hAnsi="Times New Roman" w:cs="Times New Roman"/>
          <w:bCs/>
          <w:sz w:val="28"/>
          <w:szCs w:val="28"/>
          <w:lang w:val="az-Latn-AZ"/>
        </w:rPr>
      </w:pPr>
      <w:r w:rsidRPr="0050669E">
        <w:rPr>
          <w:rFonts w:ascii="Times New Roman" w:hAnsi="Times New Roman" w:cs="Times New Roman"/>
          <w:b/>
          <w:bCs/>
          <w:sz w:val="28"/>
          <w:szCs w:val="28"/>
          <w:lang w:val="az-Latn-AZ"/>
        </w:rPr>
        <w:t>Morfologiyası</w:t>
      </w:r>
      <w:r w:rsidRPr="0050669E">
        <w:rPr>
          <w:rFonts w:ascii="Times New Roman" w:hAnsi="Times New Roman" w:cs="Times New Roman"/>
          <w:bCs/>
          <w:sz w:val="28"/>
          <w:szCs w:val="28"/>
          <w:lang w:val="az-Latn-AZ"/>
        </w:rPr>
        <w:t>. Qamazoid gənələr nisbətən kiçikdir, diametrləri 0</w:t>
      </w:r>
      <w:r>
        <w:rPr>
          <w:rFonts w:ascii="Times New Roman" w:hAnsi="Times New Roman" w:cs="Times New Roman"/>
          <w:bCs/>
          <w:sz w:val="28"/>
          <w:szCs w:val="28"/>
          <w:lang w:val="az-Latn-AZ"/>
        </w:rPr>
        <w:t>.</w:t>
      </w:r>
      <w:r w:rsidRPr="0050669E">
        <w:rPr>
          <w:rFonts w:ascii="Times New Roman" w:hAnsi="Times New Roman" w:cs="Times New Roman"/>
          <w:bCs/>
          <w:sz w:val="28"/>
          <w:szCs w:val="28"/>
          <w:lang w:val="az-Latn-AZ"/>
        </w:rPr>
        <w:t>2-3</w:t>
      </w:r>
      <w:r>
        <w:rPr>
          <w:rFonts w:ascii="Times New Roman" w:hAnsi="Times New Roman" w:cs="Times New Roman"/>
          <w:bCs/>
          <w:sz w:val="28"/>
          <w:szCs w:val="28"/>
          <w:lang w:val="az-Latn-AZ"/>
        </w:rPr>
        <w:t>.</w:t>
      </w:r>
      <w:r w:rsidRPr="0050669E">
        <w:rPr>
          <w:rFonts w:ascii="Times New Roman" w:hAnsi="Times New Roman" w:cs="Times New Roman"/>
          <w:bCs/>
          <w:sz w:val="28"/>
          <w:szCs w:val="28"/>
          <w:lang w:val="az-Latn-AZ"/>
        </w:rPr>
        <w:t>5 mm-dir. Bədən forması oval, yuvarlaq və ya ovoiddir. Dorsal tərəfi bir və ya iki çubuqla, qarın tərəfi müxtəlif formalı və ölçülü bir neçə xitinoz qalxancıqla örtülmüşdür. Qamazoid gənələrin bədən rəngi ağımtıldan müxtəlif qəhvəyi çalarlara qədər dəyişir. Xeliseraları caynaqlı və ya iynə şəklindədir. İnkişaf dövrü yumurta, sürfə, nimfa, imaqo</w:t>
      </w:r>
      <w:r>
        <w:rPr>
          <w:rFonts w:ascii="Times New Roman" w:hAnsi="Times New Roman" w:cs="Times New Roman"/>
          <w:bCs/>
          <w:sz w:val="28"/>
          <w:szCs w:val="28"/>
          <w:lang w:val="az-Latn-AZ"/>
        </w:rPr>
        <w:t xml:space="preserve"> </w:t>
      </w:r>
      <w:r w:rsidRPr="0050669E">
        <w:rPr>
          <w:rFonts w:ascii="Times New Roman" w:hAnsi="Times New Roman" w:cs="Times New Roman"/>
          <w:bCs/>
          <w:sz w:val="28"/>
          <w:szCs w:val="28"/>
          <w:lang w:val="az-Latn-AZ"/>
        </w:rPr>
        <w:t xml:space="preserve">mərhələlərindən ibarətdir. Qamazoid gənələrinə dünyanın </w:t>
      </w:r>
      <w:r>
        <w:rPr>
          <w:rFonts w:ascii="Times New Roman" w:hAnsi="Times New Roman" w:cs="Times New Roman"/>
          <w:bCs/>
          <w:sz w:val="28"/>
          <w:szCs w:val="28"/>
          <w:lang w:val="az-Latn-AZ"/>
        </w:rPr>
        <w:t xml:space="preserve">bütün </w:t>
      </w:r>
      <w:r w:rsidRPr="0050669E">
        <w:rPr>
          <w:rFonts w:ascii="Times New Roman" w:hAnsi="Times New Roman" w:cs="Times New Roman"/>
          <w:bCs/>
          <w:sz w:val="28"/>
          <w:szCs w:val="28"/>
          <w:lang w:val="az-Latn-AZ"/>
        </w:rPr>
        <w:t>iqlim qurşaqlarında rast gəlinir</w:t>
      </w:r>
      <w:r>
        <w:rPr>
          <w:rFonts w:ascii="Times New Roman" w:hAnsi="Times New Roman" w:cs="Times New Roman"/>
          <w:bCs/>
          <w:sz w:val="28"/>
          <w:szCs w:val="28"/>
          <w:lang w:val="az-Latn-AZ"/>
        </w:rPr>
        <w:t xml:space="preserve"> (şəkil 2.13)</w:t>
      </w:r>
      <w:r w:rsidRPr="0050669E">
        <w:rPr>
          <w:rFonts w:ascii="Times New Roman" w:hAnsi="Times New Roman" w:cs="Times New Roman"/>
          <w:bCs/>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bCs/>
          <w:sz w:val="28"/>
          <w:szCs w:val="28"/>
          <w:lang w:val="az-Latn-AZ"/>
        </w:rPr>
      </w:pPr>
      <w:r w:rsidRPr="0050669E">
        <w:rPr>
          <w:rFonts w:ascii="Times New Roman" w:hAnsi="Times New Roman" w:cs="Times New Roman"/>
          <w:b/>
          <w:bCs/>
          <w:sz w:val="28"/>
          <w:szCs w:val="28"/>
          <w:lang w:val="az-Latn-AZ"/>
        </w:rPr>
        <w:t>Tibbi və epidemioloji əhəmiyyəti.</w:t>
      </w:r>
      <w:r w:rsidRPr="0050669E">
        <w:rPr>
          <w:rFonts w:ascii="Times New Roman" w:hAnsi="Times New Roman" w:cs="Times New Roman"/>
          <w:bCs/>
          <w:sz w:val="28"/>
          <w:szCs w:val="28"/>
          <w:lang w:val="az-Latn-AZ"/>
        </w:rPr>
        <w:t xml:space="preserve"> İnsanlara hücum edən bir çox qamazoid gənələr dəridə qıcıqlanma, qaşınma, səpgi və bəzən qızdırmaya səbəb olur. Bəzi növlərə insanın tənəffüs yollarında rast gəlmək </w:t>
      </w:r>
      <w:r>
        <w:rPr>
          <w:rFonts w:ascii="Times New Roman" w:hAnsi="Times New Roman" w:cs="Times New Roman"/>
          <w:bCs/>
          <w:sz w:val="28"/>
          <w:szCs w:val="28"/>
          <w:lang w:val="az-Latn-AZ"/>
        </w:rPr>
        <w:t>mümkündür</w:t>
      </w:r>
      <w:r w:rsidRPr="0050669E">
        <w:rPr>
          <w:rFonts w:ascii="Times New Roman" w:hAnsi="Times New Roman" w:cs="Times New Roman"/>
          <w:bCs/>
          <w:sz w:val="28"/>
          <w:szCs w:val="28"/>
          <w:lang w:val="az-Latn-AZ"/>
        </w:rPr>
        <w:t xml:space="preserve">. Qamazoid gənələr, digər qansoran buğumayaqlılar kimi, </w:t>
      </w:r>
      <w:r>
        <w:rPr>
          <w:rFonts w:ascii="Times New Roman" w:hAnsi="Times New Roman" w:cs="Times New Roman"/>
          <w:bCs/>
          <w:sz w:val="28"/>
          <w:szCs w:val="28"/>
          <w:lang w:val="az-Latn-AZ"/>
        </w:rPr>
        <w:t xml:space="preserve">bəzi </w:t>
      </w:r>
      <w:r w:rsidRPr="0050669E">
        <w:rPr>
          <w:rFonts w:ascii="Times New Roman" w:hAnsi="Times New Roman" w:cs="Times New Roman"/>
          <w:bCs/>
          <w:sz w:val="28"/>
          <w:szCs w:val="28"/>
          <w:lang w:val="az-Latn-AZ"/>
        </w:rPr>
        <w:t xml:space="preserve">vektor xəstəliklərin </w:t>
      </w:r>
      <w:r>
        <w:rPr>
          <w:rFonts w:ascii="Times New Roman" w:hAnsi="Times New Roman" w:cs="Times New Roman"/>
          <w:bCs/>
          <w:sz w:val="28"/>
          <w:szCs w:val="28"/>
          <w:lang w:val="az-Latn-AZ"/>
        </w:rPr>
        <w:t xml:space="preserve">törədicilərinin (məs., </w:t>
      </w:r>
      <w:r w:rsidRPr="0050669E">
        <w:rPr>
          <w:rFonts w:ascii="Times New Roman" w:hAnsi="Times New Roman" w:cs="Times New Roman"/>
          <w:bCs/>
          <w:sz w:val="28"/>
          <w:szCs w:val="28"/>
          <w:lang w:val="az-Latn-AZ"/>
        </w:rPr>
        <w:t>Q qızdırmasına səbəb olan rikketsiyaları, tulyaremiya</w:t>
      </w:r>
      <w:r>
        <w:rPr>
          <w:rFonts w:ascii="Times New Roman" w:hAnsi="Times New Roman" w:cs="Times New Roman"/>
          <w:bCs/>
          <w:sz w:val="28"/>
          <w:szCs w:val="28"/>
          <w:lang w:val="az-Latn-AZ"/>
        </w:rPr>
        <w:t xml:space="preserve"> </w:t>
      </w:r>
      <w:r w:rsidRPr="0050669E">
        <w:rPr>
          <w:rFonts w:ascii="Times New Roman" w:hAnsi="Times New Roman" w:cs="Times New Roman"/>
          <w:bCs/>
          <w:sz w:val="28"/>
          <w:szCs w:val="28"/>
          <w:lang w:val="az-Latn-AZ"/>
        </w:rPr>
        <w:t xml:space="preserve">bakteriyalarını, gənə və </w:t>
      </w:r>
      <w:r>
        <w:rPr>
          <w:rFonts w:ascii="Times New Roman" w:hAnsi="Times New Roman" w:cs="Times New Roman"/>
          <w:bCs/>
          <w:sz w:val="28"/>
          <w:szCs w:val="28"/>
          <w:lang w:val="az-Latn-AZ"/>
        </w:rPr>
        <w:t>Y</w:t>
      </w:r>
      <w:r w:rsidRPr="0050669E">
        <w:rPr>
          <w:rFonts w:ascii="Times New Roman" w:hAnsi="Times New Roman" w:cs="Times New Roman"/>
          <w:bCs/>
          <w:sz w:val="28"/>
          <w:szCs w:val="28"/>
          <w:lang w:val="az-Latn-AZ"/>
        </w:rPr>
        <w:t>apon ensefaliti virusları</w:t>
      </w:r>
      <w:r>
        <w:rPr>
          <w:rFonts w:ascii="Times New Roman" w:hAnsi="Times New Roman" w:cs="Times New Roman"/>
          <w:bCs/>
          <w:sz w:val="28"/>
          <w:szCs w:val="28"/>
          <w:lang w:val="az-Latn-AZ"/>
        </w:rPr>
        <w:t>nı) daşıyıcılarıdırlar</w:t>
      </w:r>
      <w:r w:rsidRPr="0050669E">
        <w:rPr>
          <w:rFonts w:ascii="Times New Roman" w:hAnsi="Times New Roman" w:cs="Times New Roman"/>
          <w:bCs/>
          <w:sz w:val="28"/>
          <w:szCs w:val="28"/>
          <w:lang w:val="az-Latn-AZ"/>
        </w:rPr>
        <w:t>.</w:t>
      </w:r>
    </w:p>
    <w:p w:rsidR="00374719" w:rsidRPr="00D94374" w:rsidRDefault="00374719" w:rsidP="00873802">
      <w:pPr>
        <w:spacing w:after="0" w:line="240" w:lineRule="auto"/>
        <w:jc w:val="both"/>
        <w:rPr>
          <w:rFonts w:ascii="Times New Roman" w:hAnsi="Times New Roman" w:cs="Times New Roman"/>
          <w:bCs/>
          <w:sz w:val="28"/>
          <w:szCs w:val="28"/>
          <w:lang w:val="az-Latn-AZ"/>
        </w:rPr>
      </w:pPr>
      <w:r w:rsidRPr="0050669E">
        <w:rPr>
          <w:rFonts w:ascii="Times New Roman" w:hAnsi="Times New Roman" w:cs="Times New Roman"/>
          <w:b/>
          <w:bCs/>
          <w:sz w:val="28"/>
          <w:szCs w:val="28"/>
          <w:lang w:val="az-Latn-AZ"/>
        </w:rPr>
        <w:t>Ku qızdırması.</w:t>
      </w:r>
      <w:r w:rsidRPr="0050669E">
        <w:rPr>
          <w:rFonts w:ascii="Times New Roman" w:hAnsi="Times New Roman" w:cs="Times New Roman"/>
          <w:bCs/>
          <w:sz w:val="28"/>
          <w:szCs w:val="28"/>
          <w:lang w:val="az-Latn-AZ"/>
        </w:rPr>
        <w:t xml:space="preserve"> Ku qızdırmasının törədicisi ən kiçik </w:t>
      </w:r>
      <w:r>
        <w:rPr>
          <w:rFonts w:ascii="Times New Roman" w:hAnsi="Times New Roman" w:cs="Times New Roman"/>
          <w:bCs/>
          <w:sz w:val="28"/>
          <w:szCs w:val="28"/>
          <w:lang w:val="az-Latn-AZ"/>
        </w:rPr>
        <w:t>rikketsiya -</w:t>
      </w:r>
      <w:r w:rsidRPr="0050669E">
        <w:rPr>
          <w:rFonts w:ascii="Times New Roman" w:hAnsi="Times New Roman" w:cs="Times New Roman"/>
          <w:bCs/>
          <w:sz w:val="28"/>
          <w:szCs w:val="28"/>
          <w:lang w:val="az-Latn-AZ"/>
        </w:rPr>
        <w:t xml:space="preserve"> </w:t>
      </w:r>
      <w:r w:rsidRPr="00FE6E13">
        <w:rPr>
          <w:rFonts w:ascii="Times New Roman" w:hAnsi="Times New Roman" w:cs="Times New Roman"/>
          <w:bCs/>
          <w:i/>
          <w:iCs/>
          <w:sz w:val="28"/>
          <w:szCs w:val="28"/>
          <w:lang w:val="az-Latn-AZ"/>
        </w:rPr>
        <w:t>Coxiella</w:t>
      </w:r>
      <w:r w:rsidRPr="0050669E">
        <w:rPr>
          <w:rFonts w:ascii="Times New Roman" w:hAnsi="Times New Roman" w:cs="Times New Roman"/>
          <w:bCs/>
          <w:sz w:val="28"/>
          <w:szCs w:val="28"/>
          <w:lang w:val="az-Latn-AZ"/>
        </w:rPr>
        <w:t xml:space="preserve"> </w:t>
      </w:r>
      <w:r w:rsidRPr="00FE6E13">
        <w:rPr>
          <w:rFonts w:ascii="Times New Roman" w:hAnsi="Times New Roman" w:cs="Times New Roman"/>
          <w:bCs/>
          <w:i/>
          <w:iCs/>
          <w:sz w:val="28"/>
          <w:szCs w:val="28"/>
          <w:lang w:val="az-Latn-AZ"/>
        </w:rPr>
        <w:t>spp.</w:t>
      </w:r>
      <w:r w:rsidRPr="0050669E">
        <w:rPr>
          <w:rFonts w:ascii="Times New Roman" w:hAnsi="Times New Roman" w:cs="Times New Roman"/>
          <w:bCs/>
          <w:sz w:val="28"/>
          <w:szCs w:val="28"/>
          <w:lang w:val="az-Latn-AZ"/>
        </w:rPr>
        <w:t xml:space="preserve"> və </w:t>
      </w:r>
      <w:r w:rsidRPr="00FE6E13">
        <w:rPr>
          <w:rFonts w:ascii="Times New Roman" w:hAnsi="Times New Roman" w:cs="Times New Roman"/>
          <w:bCs/>
          <w:i/>
          <w:iCs/>
          <w:sz w:val="28"/>
          <w:szCs w:val="28"/>
          <w:lang w:val="az-Latn-AZ"/>
        </w:rPr>
        <w:t>Rickettsia burnet</w:t>
      </w:r>
      <w:r>
        <w:rPr>
          <w:rFonts w:ascii="Times New Roman" w:hAnsi="Times New Roman" w:cs="Times New Roman"/>
          <w:bCs/>
          <w:i/>
          <w:iCs/>
          <w:sz w:val="28"/>
          <w:szCs w:val="28"/>
          <w:lang w:val="az-Latn-AZ"/>
        </w:rPr>
        <w:t>i</w:t>
      </w:r>
      <w:r w:rsidRPr="00FE6E13">
        <w:rPr>
          <w:rFonts w:ascii="Times New Roman" w:hAnsi="Times New Roman" w:cs="Times New Roman"/>
          <w:bCs/>
          <w:i/>
          <w:iCs/>
          <w:sz w:val="28"/>
          <w:szCs w:val="28"/>
          <w:lang w:val="az-Latn-AZ"/>
        </w:rPr>
        <w:t>i</w:t>
      </w:r>
      <w:r w:rsidRPr="0050669E">
        <w:rPr>
          <w:rFonts w:ascii="Times New Roman" w:hAnsi="Times New Roman" w:cs="Times New Roman"/>
          <w:bCs/>
          <w:sz w:val="28"/>
          <w:szCs w:val="28"/>
          <w:lang w:val="az-Latn-AZ"/>
        </w:rPr>
        <w:t xml:space="preserve">-dir. Q qızdırması zoonoz, təbii ocaqlı, fakultativ-transmissiv xəstəlikdir. Patogenlərin mənbələri və rezervuarları gəmiricilər və digər heyvanlardır. Xəstəliyə həmçinin antropurgik ocaqlarda rast gəlinir. Burada rezervuarlar ev heyvanları və sinantrop gəmiricilərdir. Xəstə heyvanlar rikketsiyaları sidik və südlə ifraz edir və onların qanı ilə qidalanan gənələri yoluxdururlar. </w:t>
      </w:r>
    </w:p>
    <w:p w:rsidR="00374719" w:rsidRPr="0050669E" w:rsidRDefault="00374719" w:rsidP="00873802">
      <w:pPr>
        <w:spacing w:line="240" w:lineRule="auto"/>
        <w:jc w:val="both"/>
        <w:rPr>
          <w:rFonts w:ascii="Times New Roman" w:hAnsi="Times New Roman" w:cs="Times New Roman"/>
          <w:b/>
          <w:bCs/>
          <w:sz w:val="28"/>
          <w:szCs w:val="28"/>
          <w:lang w:val="az-Latn-AZ"/>
        </w:rPr>
      </w:pPr>
    </w:p>
    <w:p w:rsidR="00374719" w:rsidRPr="00873802" w:rsidRDefault="00374719" w:rsidP="00873802">
      <w:pPr>
        <w:spacing w:after="0" w:line="240" w:lineRule="auto"/>
        <w:jc w:val="both"/>
        <w:rPr>
          <w:rFonts w:ascii="Times New Roman" w:hAnsi="Times New Roman" w:cs="Times New Roman"/>
          <w:b/>
          <w:bCs/>
          <w:sz w:val="28"/>
          <w:szCs w:val="28"/>
          <w:lang w:val="az-Latn-AZ"/>
        </w:rPr>
      </w:pPr>
      <w:bookmarkStart w:id="12" w:name="_Hlk143854874"/>
      <w:r w:rsidRPr="00741DD2">
        <w:rPr>
          <w:rFonts w:ascii="Times New Roman" w:hAnsi="Times New Roman" w:cs="Times New Roman"/>
          <w:b/>
          <w:bCs/>
          <w:i/>
          <w:iCs/>
          <w:sz w:val="28"/>
          <w:szCs w:val="28"/>
          <w:lang w:val="az-Latn-AZ"/>
        </w:rPr>
        <w:t>Ixodida</w:t>
      </w:r>
      <w:r w:rsidRPr="0050669E">
        <w:rPr>
          <w:rFonts w:ascii="Times New Roman" w:hAnsi="Times New Roman" w:cs="Times New Roman"/>
          <w:b/>
          <w:bCs/>
          <w:sz w:val="28"/>
          <w:szCs w:val="28"/>
          <w:lang w:val="az-Latn-AZ"/>
        </w:rPr>
        <w:t xml:space="preserve"> sıras</w:t>
      </w:r>
      <w:bookmarkEnd w:id="12"/>
      <w:r w:rsidR="00873802">
        <w:rPr>
          <w:rFonts w:ascii="Times New Roman" w:hAnsi="Times New Roman" w:cs="Times New Roman"/>
          <w:b/>
          <w:bCs/>
          <w:sz w:val="28"/>
          <w:szCs w:val="28"/>
          <w:lang w:val="az-Latn-AZ"/>
        </w:rPr>
        <w:t>ı</w:t>
      </w:r>
    </w:p>
    <w:p w:rsidR="00374719" w:rsidRPr="00611F9C" w:rsidRDefault="00374719" w:rsidP="00873802">
      <w:pPr>
        <w:spacing w:after="0" w:line="240" w:lineRule="auto"/>
        <w:jc w:val="both"/>
        <w:rPr>
          <w:rFonts w:ascii="Times New Roman" w:hAnsi="Times New Roman" w:cs="Times New Roman"/>
          <w:b/>
          <w:bCs/>
          <w:sz w:val="28"/>
          <w:szCs w:val="28"/>
          <w:lang w:val="az-Latn-AZ"/>
        </w:rPr>
      </w:pPr>
      <w:r w:rsidRPr="00741DD2">
        <w:rPr>
          <w:rFonts w:ascii="Times New Roman" w:hAnsi="Times New Roman" w:cs="Times New Roman"/>
          <w:b/>
          <w:bCs/>
          <w:i/>
          <w:iCs/>
          <w:sz w:val="28"/>
          <w:szCs w:val="28"/>
          <w:lang w:val="az-Latn-AZ"/>
        </w:rPr>
        <w:t>Ixodidae</w:t>
      </w:r>
      <w:r w:rsidRPr="0050669E">
        <w:rPr>
          <w:rFonts w:ascii="Times New Roman" w:hAnsi="Times New Roman" w:cs="Times New Roman"/>
          <w:b/>
          <w:bCs/>
          <w:sz w:val="28"/>
          <w:szCs w:val="28"/>
          <w:lang w:val="az-Latn-AZ"/>
        </w:rPr>
        <w:t xml:space="preserve"> fəsiləsi</w:t>
      </w:r>
      <w:r w:rsidRPr="0050669E">
        <w:rPr>
          <w:rFonts w:ascii="Times New Roman" w:hAnsi="Times New Roman" w:cs="Times New Roman"/>
          <w:sz w:val="28"/>
          <w:szCs w:val="28"/>
          <w:lang w:val="az-Latn-AZ"/>
        </w:rPr>
        <w:t xml:space="preserve"> </w:t>
      </w:r>
      <w:r w:rsidRPr="00611F9C">
        <w:rPr>
          <w:rFonts w:ascii="Times New Roman" w:hAnsi="Times New Roman" w:cs="Times New Roman"/>
          <w:b/>
          <w:bCs/>
          <w:sz w:val="28"/>
          <w:szCs w:val="28"/>
          <w:lang w:val="az-Latn-AZ"/>
        </w:rPr>
        <w:t>(İksod gənələr)</w:t>
      </w:r>
      <w:r>
        <w:rPr>
          <w:rFonts w:ascii="Times New Roman" w:hAnsi="Times New Roman" w:cs="Times New Roman"/>
          <w:b/>
          <w:bCs/>
          <w:sz w:val="28"/>
          <w:szCs w:val="28"/>
          <w:lang w:val="az-Latn-AZ"/>
        </w:rPr>
        <w:t>.</w:t>
      </w:r>
    </w:p>
    <w:p w:rsidR="00873802"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Morfologiya</w:t>
      </w:r>
      <w:r w:rsidRPr="0050669E">
        <w:rPr>
          <w:rFonts w:ascii="Times New Roman" w:hAnsi="Times New Roman" w:cs="Times New Roman"/>
          <w:sz w:val="28"/>
          <w:szCs w:val="28"/>
          <w:lang w:val="az-Latn-AZ"/>
        </w:rPr>
        <w:t>. Ac vəziyyətdə bütün yetkin iksod gənələr böyük</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ölçülərə (uzunluqları 2-13 mm və daha çox)</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malikdirlər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Bədənləri iki hissəyə bölünür: seqmentsiz gövdə</w:t>
      </w:r>
      <w:r>
        <w:rPr>
          <w:rFonts w:ascii="Times New Roman" w:hAnsi="Times New Roman" w:cs="Times New Roman"/>
          <w:sz w:val="28"/>
          <w:szCs w:val="28"/>
          <w:lang w:val="az-Latn-AZ"/>
        </w:rPr>
        <w:t>yə</w:t>
      </w:r>
      <w:r w:rsidRPr="0050669E">
        <w:rPr>
          <w:rFonts w:ascii="Times New Roman" w:hAnsi="Times New Roman" w:cs="Times New Roman"/>
          <w:sz w:val="28"/>
          <w:szCs w:val="28"/>
          <w:lang w:val="az-Latn-AZ"/>
        </w:rPr>
        <w:t xml:space="preserve"> və ya ayaqları daşıyan idio</w:t>
      </w:r>
      <w:r>
        <w:rPr>
          <w:rFonts w:ascii="Times New Roman" w:hAnsi="Times New Roman" w:cs="Times New Roman"/>
          <w:sz w:val="28"/>
          <w:szCs w:val="28"/>
          <w:lang w:val="az-Latn-AZ"/>
        </w:rPr>
        <w:t>so</w:t>
      </w:r>
      <w:r w:rsidRPr="0050669E">
        <w:rPr>
          <w:rFonts w:ascii="Times New Roman" w:hAnsi="Times New Roman" w:cs="Times New Roman"/>
          <w:sz w:val="28"/>
          <w:szCs w:val="28"/>
          <w:lang w:val="az-Latn-AZ"/>
        </w:rPr>
        <w:t>ma və qnatosoma</w:t>
      </w:r>
      <w:r>
        <w:rPr>
          <w:rFonts w:ascii="Times New Roman" w:hAnsi="Times New Roman" w:cs="Times New Roman"/>
          <w:sz w:val="28"/>
          <w:szCs w:val="28"/>
          <w:lang w:val="az-Latn-AZ"/>
        </w:rPr>
        <w:t xml:space="preserve"> - </w:t>
      </w:r>
      <w:r w:rsidRPr="0050669E">
        <w:rPr>
          <w:rFonts w:ascii="Times New Roman" w:hAnsi="Times New Roman" w:cs="Times New Roman"/>
          <w:sz w:val="28"/>
          <w:szCs w:val="28"/>
          <w:lang w:val="az-Latn-AZ"/>
        </w:rPr>
        <w:t>xortum adlanan ağız aparatı kompleksi. İdiosoma adətən ovaldır, ac gənələrdə yastı, qidalanmışlarda isə əhəmiyyətli dərəcədə şişkin oval olur. İdiosom</w:t>
      </w:r>
      <w:r>
        <w:rPr>
          <w:rFonts w:ascii="Times New Roman" w:hAnsi="Times New Roman" w:cs="Times New Roman"/>
          <w:sz w:val="28"/>
          <w:szCs w:val="28"/>
          <w:lang w:val="az-Latn-AZ"/>
        </w:rPr>
        <w:t>anın</w:t>
      </w:r>
      <w:r w:rsidRPr="0050669E">
        <w:rPr>
          <w:rFonts w:ascii="Times New Roman" w:hAnsi="Times New Roman" w:cs="Times New Roman"/>
          <w:sz w:val="28"/>
          <w:szCs w:val="28"/>
          <w:lang w:val="az-Latn-AZ"/>
        </w:rPr>
        <w:t xml:space="preserve"> dorsal səthi erkəklərdə bütün dorsal səthi, dişilərdə isə ön üçdə bir hissəni örtən xitinoz qalxancıqla örtülmüşdür. </w:t>
      </w:r>
      <w:r w:rsidRPr="00741DD2">
        <w:rPr>
          <w:rFonts w:ascii="Times New Roman" w:hAnsi="Times New Roman" w:cs="Times New Roman"/>
          <w:i/>
          <w:iCs/>
          <w:sz w:val="28"/>
          <w:szCs w:val="28"/>
          <w:lang w:val="az-Latn-AZ"/>
        </w:rPr>
        <w:t>Ixodidae</w:t>
      </w:r>
      <w:r w:rsidRPr="0050669E">
        <w:rPr>
          <w:rFonts w:ascii="Times New Roman" w:hAnsi="Times New Roman" w:cs="Times New Roman"/>
          <w:b/>
          <w:bCs/>
          <w:sz w:val="28"/>
          <w:szCs w:val="28"/>
          <w:lang w:val="az-Latn-AZ"/>
        </w:rPr>
        <w:t xml:space="preserve"> </w:t>
      </w:r>
      <w:r w:rsidRPr="00741DD2">
        <w:rPr>
          <w:rFonts w:ascii="Times New Roman" w:hAnsi="Times New Roman" w:cs="Times New Roman"/>
          <w:sz w:val="28"/>
          <w:szCs w:val="28"/>
          <w:lang w:val="az-Latn-AZ"/>
        </w:rPr>
        <w:t>fəsiləsi</w:t>
      </w:r>
      <w:r w:rsidRPr="0050669E">
        <w:rPr>
          <w:rFonts w:ascii="Times New Roman" w:hAnsi="Times New Roman" w:cs="Times New Roman"/>
          <w:sz w:val="28"/>
          <w:szCs w:val="28"/>
          <w:lang w:val="az-Latn-AZ"/>
        </w:rPr>
        <w:t xml:space="preserve"> gənələrinin əksər növləri dorsal qalxancığın kənarlarında yerləşən bir cüt gözə malikdir (</w:t>
      </w:r>
      <w:r w:rsidRPr="00741DD2">
        <w:rPr>
          <w:rFonts w:ascii="Times New Roman" w:hAnsi="Times New Roman" w:cs="Times New Roman"/>
          <w:i/>
          <w:iCs/>
          <w:sz w:val="28"/>
          <w:szCs w:val="28"/>
          <w:lang w:val="az-Latn-AZ"/>
        </w:rPr>
        <w:t>İxodes</w:t>
      </w:r>
      <w:r w:rsidRPr="0050669E">
        <w:rPr>
          <w:rFonts w:ascii="Times New Roman" w:hAnsi="Times New Roman" w:cs="Times New Roman"/>
          <w:sz w:val="28"/>
          <w:szCs w:val="28"/>
          <w:lang w:val="az-Latn-AZ"/>
        </w:rPr>
        <w:t xml:space="preserve"> cinsinə aid gənələrin gözləri yoxdur). Yetkin fərdlərin 6 seqmentdən ibarət 4 cüt, sürfələrin</w:t>
      </w:r>
      <w:r>
        <w:rPr>
          <w:rFonts w:ascii="Times New Roman" w:hAnsi="Times New Roman" w:cs="Times New Roman"/>
          <w:sz w:val="28"/>
          <w:szCs w:val="28"/>
          <w:lang w:val="az-Latn-AZ"/>
        </w:rPr>
        <w:t xml:space="preserve"> isə </w:t>
      </w:r>
      <w:r w:rsidRPr="0050669E">
        <w:rPr>
          <w:rFonts w:ascii="Times New Roman" w:hAnsi="Times New Roman" w:cs="Times New Roman"/>
          <w:sz w:val="28"/>
          <w:szCs w:val="28"/>
          <w:lang w:val="az-Latn-AZ"/>
        </w:rPr>
        <w:t>3 cüt ayağı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İksod gənələrinin daxili quruluşu araxnidlərin quruluşu ilə eynidir</w:t>
      </w:r>
      <w:r w:rsidR="00873802">
        <w:rPr>
          <w:rFonts w:ascii="Times New Roman" w:hAnsi="Times New Roman" w:cs="Times New Roman"/>
          <w:sz w:val="28"/>
          <w:szCs w:val="28"/>
          <w:lang w:val="az-Latn-AZ"/>
        </w:rPr>
        <w:t>.</w:t>
      </w:r>
    </w:p>
    <w:p w:rsidR="00374719" w:rsidRPr="00BD3D2C" w:rsidRDefault="00374719" w:rsidP="00873802">
      <w:pPr>
        <w:spacing w:line="240" w:lineRule="auto"/>
        <w:jc w:val="both"/>
        <w:rPr>
          <w:rFonts w:ascii="Times New Roman" w:hAnsi="Times New Roman" w:cs="Times New Roman"/>
          <w:sz w:val="28"/>
          <w:szCs w:val="28"/>
          <w:lang w:val="az-Latn-AZ"/>
        </w:rPr>
      </w:pPr>
      <w:r w:rsidRPr="00BD3D2C">
        <w:rPr>
          <w:rFonts w:ascii="Times New Roman" w:hAnsi="Times New Roman" w:cs="Times New Roman"/>
          <w:b/>
          <w:bCs/>
          <w:sz w:val="28"/>
          <w:szCs w:val="28"/>
          <w:lang w:val="az-Latn-AZ"/>
        </w:rPr>
        <w:lastRenderedPageBreak/>
        <w:t>İctimai sağlamlıqda əhəmiy</w:t>
      </w:r>
      <w:r>
        <w:rPr>
          <w:rFonts w:ascii="Times New Roman" w:hAnsi="Times New Roman" w:cs="Times New Roman"/>
          <w:b/>
          <w:bCs/>
          <w:sz w:val="28"/>
          <w:szCs w:val="28"/>
          <w:lang w:val="az-Latn-AZ"/>
        </w:rPr>
        <w:t>y</w:t>
      </w:r>
      <w:r w:rsidRPr="00BD3D2C">
        <w:rPr>
          <w:rFonts w:ascii="Times New Roman" w:hAnsi="Times New Roman" w:cs="Times New Roman"/>
          <w:b/>
          <w:bCs/>
          <w:sz w:val="28"/>
          <w:szCs w:val="28"/>
          <w:lang w:val="az-Latn-AZ"/>
        </w:rPr>
        <w:t xml:space="preserve">ətləri. </w:t>
      </w:r>
      <w:r w:rsidRPr="00BD3D2C">
        <w:rPr>
          <w:rFonts w:ascii="Times New Roman" w:hAnsi="Times New Roman" w:cs="Times New Roman"/>
          <w:sz w:val="28"/>
          <w:szCs w:val="28"/>
          <w:lang w:val="az-Latn-AZ"/>
        </w:rPr>
        <w:t xml:space="preserve">İksod gənələri viruslar (yaz-yay və ya Tayqa ensefaliti, Krım hemorragik qızdırması, Omsk hemorragik qızdırması), rikketsiyalar (səpgili yatalaq, Q-qızdırması, Marsel qızdırması, Sıldırımlı Qayalar qızdırması), spiroxetlər (gənə borreliozu və ya Laym xəstəliyi), bakteriyalar (tulyaremiya, taun, bruselloz, psevdotuberkulyoz, salmonelloz) və s. patogenlərin ötürülməsində mühüm epidemioloju rola malikdirlər. </w:t>
      </w:r>
    </w:p>
    <w:p w:rsidR="00374719" w:rsidRDefault="00374719" w:rsidP="00873802">
      <w:pPr>
        <w:spacing w:after="0" w:line="240" w:lineRule="auto"/>
        <w:jc w:val="both"/>
        <w:rPr>
          <w:rFonts w:ascii="Times New Roman" w:hAnsi="Times New Roman" w:cs="Times New Roman"/>
          <w:sz w:val="28"/>
          <w:szCs w:val="28"/>
          <w:lang w:val="az-Latn-AZ"/>
        </w:rPr>
      </w:pPr>
      <w:r w:rsidRPr="00BD3D2C">
        <w:rPr>
          <w:rFonts w:ascii="Times New Roman" w:hAnsi="Times New Roman" w:cs="Times New Roman"/>
          <w:i/>
          <w:iCs/>
          <w:sz w:val="28"/>
          <w:szCs w:val="28"/>
          <w:lang w:val="az-Latn-AZ"/>
        </w:rPr>
        <w:t>Dermacentor pictus</w:t>
      </w:r>
      <w:r w:rsidRPr="0050669E">
        <w:rPr>
          <w:rFonts w:ascii="Times New Roman" w:hAnsi="Times New Roman" w:cs="Times New Roman"/>
          <w:sz w:val="28"/>
          <w:szCs w:val="28"/>
          <w:lang w:val="az-Latn-AZ"/>
        </w:rPr>
        <w:t xml:space="preserve"> əsasən gənə ensefaliti virusunun, Omsk hemorragik qızdırmasının, tulyaremiyanın, gənə rikketsiozunun (yatalaq) yayılmasında iştirak edir. </w:t>
      </w:r>
      <w:r w:rsidRPr="0050669E">
        <w:rPr>
          <w:rFonts w:ascii="Times New Roman" w:hAnsi="Times New Roman" w:cs="Times New Roman"/>
          <w:i/>
          <w:iCs/>
          <w:sz w:val="28"/>
          <w:szCs w:val="28"/>
          <w:lang w:val="az-Latn-AZ"/>
        </w:rPr>
        <w:t>D.marginatus</w:t>
      </w:r>
      <w:r w:rsidRPr="0050669E">
        <w:rPr>
          <w:rFonts w:ascii="Times New Roman" w:hAnsi="Times New Roman" w:cs="Times New Roman"/>
          <w:sz w:val="28"/>
          <w:szCs w:val="28"/>
          <w:lang w:val="az-Latn-AZ"/>
        </w:rPr>
        <w:t xml:space="preserve"> gənə rikketsiozunun, Omsk hemorragik qızdırmasının və tulyaremiyanın vektorudur.</w:t>
      </w:r>
      <w:r>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Ixodes ricinus</w:t>
      </w:r>
      <w:r w:rsidRPr="0050669E">
        <w:rPr>
          <w:rFonts w:ascii="Times New Roman" w:hAnsi="Times New Roman" w:cs="Times New Roman"/>
          <w:sz w:val="28"/>
          <w:szCs w:val="28"/>
          <w:lang w:val="az-Latn-AZ"/>
        </w:rPr>
        <w:t xml:space="preserve"> yaz-yay gənə ensefalitinin, Şotlandiya ensefalitinin, Q-qızdırmasının, gənə borreliozunun (Laym xəstəliyi) ötürülməsində iştirak edir. </w:t>
      </w:r>
      <w:r w:rsidRPr="0050669E">
        <w:rPr>
          <w:rFonts w:ascii="Times New Roman" w:hAnsi="Times New Roman" w:cs="Times New Roman"/>
          <w:i/>
          <w:iCs/>
          <w:sz w:val="28"/>
          <w:szCs w:val="28"/>
          <w:lang w:val="az-Latn-AZ"/>
        </w:rPr>
        <w:t>I.persulcatus</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ayqa ensefalitinin, Kemerovo qızdırmasının, gənə borreliozunun (Laym xəstəliyi) və tulyaremiyanın ötürücüsüdür. Yaz-yay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 xml:space="preserve">ayqa) ensefaliti - sinir sisteminin zədələnməsi ilə keçən kəskin viral yoluxucu, təbii ocaqlı obliqat-transmissiv xəstəlikdir.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Gənə ensefaliti virusu populyasiyasının saxlanmasında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 xml:space="preserve">ayqa gənəsinin </w:t>
      </w:r>
      <w:r>
        <w:rPr>
          <w:rFonts w:ascii="Times New Roman" w:hAnsi="Times New Roman" w:cs="Times New Roman"/>
          <w:sz w:val="28"/>
          <w:szCs w:val="28"/>
          <w:lang w:val="az-Latn-AZ"/>
        </w:rPr>
        <w:t>əsas</w:t>
      </w:r>
      <w:r w:rsidRPr="0050669E">
        <w:rPr>
          <w:rFonts w:ascii="Times New Roman" w:hAnsi="Times New Roman" w:cs="Times New Roman"/>
          <w:sz w:val="28"/>
          <w:szCs w:val="28"/>
          <w:lang w:val="az-Latn-AZ"/>
        </w:rPr>
        <w:t xml:space="preserve"> rolu onun virusa qarşı həssaslığı və onu uzun müddət saxlamaq və transovarial və transfaz yolla ötürmək qabiliyyəti ilə bağlıdır. Belə ötürülmə prosesində əhəmiyyətli dərəcədə</w:t>
      </w:r>
      <w:r w:rsidRPr="004F6BAD">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virus itkisi baş verir.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Bu səbəbdən b</w:t>
      </w:r>
      <w:r>
        <w:rPr>
          <w:rFonts w:ascii="Times New Roman" w:hAnsi="Times New Roman" w:cs="Times New Roman"/>
          <w:sz w:val="28"/>
          <w:szCs w:val="28"/>
          <w:lang w:val="az-Latn-AZ"/>
        </w:rPr>
        <w:t xml:space="preserve">elə </w:t>
      </w:r>
      <w:r w:rsidRPr="0050669E">
        <w:rPr>
          <w:rFonts w:ascii="Times New Roman" w:hAnsi="Times New Roman" w:cs="Times New Roman"/>
          <w:sz w:val="28"/>
          <w:szCs w:val="28"/>
          <w:lang w:val="az-Latn-AZ"/>
        </w:rPr>
        <w:t xml:space="preserve">ötürülmə yolu virusun uzunmüddətli </w:t>
      </w:r>
      <w:r>
        <w:rPr>
          <w:rFonts w:ascii="Times New Roman" w:hAnsi="Times New Roman" w:cs="Times New Roman"/>
          <w:sz w:val="28"/>
          <w:szCs w:val="28"/>
          <w:lang w:val="az-Latn-AZ"/>
        </w:rPr>
        <w:t>dövr etməsini</w:t>
      </w:r>
      <w:r w:rsidRPr="0050669E">
        <w:rPr>
          <w:rFonts w:ascii="Times New Roman" w:hAnsi="Times New Roman" w:cs="Times New Roman"/>
          <w:sz w:val="28"/>
          <w:szCs w:val="28"/>
          <w:lang w:val="az-Latn-AZ"/>
        </w:rPr>
        <w:t xml:space="preserve"> təmin edə bilməz. Təbiətdə virusun davamlı sirkulyasiyası digər mexanizmlə ilə təmin edilir - virusun kiçik məməlilərə keçməsi ilə. Kiçik məməlilərdə qidalanan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 xml:space="preserve">ayqa gənəsinin yoluxmuş sürfələri və nimfaları virusu onlara ötürür. Virusa həssas olan heyvanlarda yoluxmadan 2-6 gün sonra intensiv viremiya baş verir. Heyvanda qidalanan sürfələr və nimfalar virusu qanla qəbul edir və yoluxurlar.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Erkək gənələr fakultativ hematofaqdır və sahibdə nadir hallarda və çox qısa müddətə (20-30 dəq</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qalırlar. Dişi gənələr isə çoxlu qan qəbul edir, 1 ay və daha çox müddətə sahiblərində qalırlar, buna görə ocaqlarda virusun əsas rezervuarı dişi gənələrdir. İnsan bəzən təbii ocaqlardakı gənələrdən (transmissi</w:t>
      </w:r>
      <w:r>
        <w:rPr>
          <w:rFonts w:ascii="Times New Roman" w:hAnsi="Times New Roman" w:cs="Times New Roman"/>
          <w:sz w:val="28"/>
          <w:szCs w:val="28"/>
          <w:lang w:val="az-Latn-AZ"/>
        </w:rPr>
        <w:t>v</w:t>
      </w:r>
      <w:r w:rsidRPr="0050669E">
        <w:rPr>
          <w:rFonts w:ascii="Times New Roman" w:hAnsi="Times New Roman" w:cs="Times New Roman"/>
          <w:sz w:val="28"/>
          <w:szCs w:val="28"/>
          <w:lang w:val="az-Latn-AZ"/>
        </w:rPr>
        <w:t xml:space="preserve"> yolla) və ya çiy süd,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ə</w:t>
      </w:r>
      <w:r>
        <w:rPr>
          <w:rFonts w:ascii="Times New Roman" w:hAnsi="Times New Roman" w:cs="Times New Roman"/>
          <w:sz w:val="28"/>
          <w:szCs w:val="28"/>
          <w:lang w:val="az-Latn-AZ"/>
        </w:rPr>
        <w:t>sasən</w:t>
      </w:r>
      <w:r w:rsidRPr="0050669E">
        <w:rPr>
          <w:rFonts w:ascii="Times New Roman" w:hAnsi="Times New Roman" w:cs="Times New Roman"/>
          <w:sz w:val="28"/>
          <w:szCs w:val="28"/>
          <w:lang w:val="az-Latn-AZ"/>
        </w:rPr>
        <w:t xml:space="preserve"> keçi</w:t>
      </w:r>
      <w:r>
        <w:rPr>
          <w:rFonts w:ascii="Times New Roman" w:hAnsi="Times New Roman" w:cs="Times New Roman"/>
          <w:sz w:val="28"/>
          <w:szCs w:val="28"/>
          <w:lang w:val="az-Latn-AZ"/>
        </w:rPr>
        <w:t xml:space="preserve"> südü) və belə süddən </w:t>
      </w:r>
      <w:r w:rsidRPr="0050669E">
        <w:rPr>
          <w:rFonts w:ascii="Times New Roman" w:hAnsi="Times New Roman" w:cs="Times New Roman"/>
          <w:sz w:val="28"/>
          <w:szCs w:val="28"/>
          <w:lang w:val="az-Latn-AZ"/>
        </w:rPr>
        <w:t xml:space="preserve">hazırlanmış məhsullar qəbul etməklə (alimentar yolla) yoluxa bilər. </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Hemorragik qızdırmalar kəskin infeksion təbii ocaqlı, fakultativ-transmissiv xəstəliklərdir. Patogenin ehtimal olunan anbarı siçanabənzər gəmiricilər (voles) və digər heyvanlardır (dovşanlar, kirpilər, quşlar). Vektorları əsasən </w:t>
      </w:r>
      <w:r w:rsidRPr="0050669E">
        <w:rPr>
          <w:rFonts w:ascii="Times New Roman" w:hAnsi="Times New Roman" w:cs="Times New Roman"/>
          <w:i/>
          <w:iCs/>
          <w:sz w:val="28"/>
          <w:szCs w:val="28"/>
          <w:lang w:val="az-Latn-AZ"/>
        </w:rPr>
        <w:t>Dermacentor pictus</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D</w:t>
      </w:r>
      <w:r>
        <w:rPr>
          <w:rFonts w:ascii="Times New Roman" w:hAnsi="Times New Roman" w:cs="Times New Roman"/>
          <w:i/>
          <w:iCs/>
          <w:sz w:val="28"/>
          <w:szCs w:val="28"/>
          <w:lang w:val="az-Latn-AZ"/>
        </w:rPr>
        <w:t>.</w:t>
      </w:r>
      <w:r w:rsidRPr="0050669E">
        <w:rPr>
          <w:rFonts w:ascii="Times New Roman" w:hAnsi="Times New Roman" w:cs="Times New Roman"/>
          <w:i/>
          <w:iCs/>
          <w:sz w:val="28"/>
          <w:szCs w:val="28"/>
          <w:lang w:val="az-Latn-AZ"/>
        </w:rPr>
        <w:t>marginatusdur</w:t>
      </w:r>
      <w:r w:rsidRPr="0050669E">
        <w:rPr>
          <w:rFonts w:ascii="Times New Roman" w:hAnsi="Times New Roman" w:cs="Times New Roman"/>
          <w:sz w:val="28"/>
          <w:szCs w:val="28"/>
          <w:lang w:val="az-Latn-AZ"/>
        </w:rPr>
        <w:t xml:space="preserve">, virus transovarial və transfaz yolla ötürüldüyü üçün gənələr həm də rezervuar rolunu oynayır. İnsanın yoluxması gənə dişləməsi (transmissiv), bəzən toz və alimentar yollarla </w:t>
      </w:r>
      <w:r>
        <w:rPr>
          <w:rFonts w:ascii="Times New Roman" w:hAnsi="Times New Roman" w:cs="Times New Roman"/>
          <w:sz w:val="28"/>
          <w:szCs w:val="28"/>
          <w:lang w:val="az-Latn-AZ"/>
        </w:rPr>
        <w:t>baş verir.</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Krım hemorragik qızdırmasının təbii və antropurgik ocaqları Krım yarımadasının çöllərində, Orta Asiyada, Qazaxıstanda, Azərbaycanda, Ermənistanda, Bolqarıstanda, Rum</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nyada, Pakistanda və bir sıra Afrika ölkələrində (Konqo, Zair, Uqanda, Nigeriya) qeydə alınıb. Omsk hemorragik qızdırmasının təbii ocaqları Qərbi Sibirin şimalında və Şimali Qazaxıstanda mövcuddur.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Gənə borreliozu</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dünyanın müxtəlif yerlərində - tropik, subtropik və mülayim iqlimli ərazilərdə geniş yayılmış fakultativ-transmissiv təbii ocaqlı xəstəlikdir.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Gənə borreliozunun </w:t>
      </w:r>
      <w:r w:rsidRPr="0050669E">
        <w:rPr>
          <w:rFonts w:ascii="Times New Roman" w:hAnsi="Times New Roman" w:cs="Times New Roman"/>
          <w:sz w:val="28"/>
          <w:szCs w:val="28"/>
          <w:lang w:val="az-Latn-AZ"/>
        </w:rPr>
        <w:lastRenderedPageBreak/>
        <w:t xml:space="preserve">törədiciləri </w:t>
      </w:r>
      <w:r w:rsidRPr="0050669E">
        <w:rPr>
          <w:rFonts w:ascii="Times New Roman" w:hAnsi="Times New Roman" w:cs="Times New Roman"/>
          <w:i/>
          <w:iCs/>
          <w:sz w:val="28"/>
          <w:szCs w:val="28"/>
          <w:lang w:val="az-Latn-AZ"/>
        </w:rPr>
        <w:t>Borrelia</w:t>
      </w:r>
      <w:r w:rsidRPr="0050669E">
        <w:rPr>
          <w:rFonts w:ascii="Times New Roman" w:hAnsi="Times New Roman" w:cs="Times New Roman"/>
          <w:sz w:val="28"/>
          <w:szCs w:val="28"/>
          <w:lang w:val="az-Latn-AZ"/>
        </w:rPr>
        <w:t xml:space="preserve"> cinsindən olan spiroxetlərdir, təbii vektorları və uzunmüddətli daşıyıcıları müxtəlif növ iksod gənələrdir: Rusiyada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ayqa gənəsi, Asiya və Avropada it gənəsi. Təbii ocaqlı tipik polivektor xəstəlikdir. Təbii ocaqlarda patogenlər gənə və vəhşi heyvanlar arasında dövr edir. İnsanlar və onurğalılar gənə vektorlarının tüpürcəyi ilə yoluxurlar, lakin amerikalı tədqiqatçıların göstərdiyi kimi, ac gənələrin tüpürcək vəzilərində spiroxetlərə olduqca nadir rast gəlinir. Patogen</w:t>
      </w:r>
      <w:r>
        <w:rPr>
          <w:rFonts w:ascii="Times New Roman" w:hAnsi="Times New Roman" w:cs="Times New Roman"/>
          <w:sz w:val="28"/>
          <w:szCs w:val="28"/>
          <w:lang w:val="az-Latn-AZ"/>
        </w:rPr>
        <w:t>lər</w:t>
      </w:r>
      <w:r w:rsidRPr="0050669E">
        <w:rPr>
          <w:rFonts w:ascii="Times New Roman" w:hAnsi="Times New Roman" w:cs="Times New Roman"/>
          <w:sz w:val="28"/>
          <w:szCs w:val="28"/>
          <w:lang w:val="az-Latn-AZ"/>
        </w:rPr>
        <w:t xml:space="preserve"> yoluxmuş gənələrin bağırsaqlarında olur və qidalanma başlandıqdan 48 saat sonra tüpürcək vəzlərinə çatır. Vektorun sahibə yapışmasında</w:t>
      </w:r>
      <w:r>
        <w:rPr>
          <w:rFonts w:ascii="Times New Roman" w:hAnsi="Times New Roman" w:cs="Times New Roman"/>
          <w:sz w:val="28"/>
          <w:szCs w:val="28"/>
          <w:lang w:val="az-Latn-AZ"/>
        </w:rPr>
        <w:t xml:space="preserve">n </w:t>
      </w:r>
      <w:r w:rsidRPr="0050669E">
        <w:rPr>
          <w:rFonts w:ascii="Times New Roman" w:hAnsi="Times New Roman" w:cs="Times New Roman"/>
          <w:sz w:val="28"/>
          <w:szCs w:val="28"/>
          <w:lang w:val="az-Latn-AZ"/>
        </w:rPr>
        <w:t>sonra 2 gün ərzində patogenin ötürülməsi ehtimalı az</w:t>
      </w:r>
      <w:r>
        <w:rPr>
          <w:rFonts w:ascii="Times New Roman" w:hAnsi="Times New Roman" w:cs="Times New Roman"/>
          <w:sz w:val="28"/>
          <w:szCs w:val="28"/>
          <w:lang w:val="az-Latn-AZ"/>
        </w:rPr>
        <w:t>alır</w:t>
      </w:r>
      <w:r w:rsidRPr="0050669E">
        <w:rPr>
          <w:rFonts w:ascii="Times New Roman" w:hAnsi="Times New Roman" w:cs="Times New Roman"/>
          <w:sz w:val="28"/>
          <w:szCs w:val="28"/>
          <w:lang w:val="az-Latn-AZ"/>
        </w:rPr>
        <w:t>. Gənə borreliozu</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ilə yoluxma təkcə transmissiv deyil, həm də digər yollarla mümkündür - oral, alimentar (məs</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çiy </w:t>
      </w:r>
      <w:r w:rsidRPr="0050669E">
        <w:rPr>
          <w:rFonts w:ascii="Times New Roman" w:hAnsi="Times New Roman" w:cs="Times New Roman"/>
          <w:sz w:val="28"/>
          <w:szCs w:val="28"/>
          <w:lang w:val="az-Latn-AZ"/>
        </w:rPr>
        <w:t>keçi südü vasitəsilə), dəridaxili, transplasenta</w:t>
      </w:r>
      <w:r>
        <w:rPr>
          <w:rFonts w:ascii="Times New Roman" w:hAnsi="Times New Roman" w:cs="Times New Roman"/>
          <w:sz w:val="28"/>
          <w:szCs w:val="28"/>
          <w:lang w:val="az-Latn-AZ"/>
        </w:rPr>
        <w:t>r</w:t>
      </w:r>
      <w:r w:rsidRPr="0050669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p>
    <w:p w:rsidR="00374719" w:rsidRPr="0050669E"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Səpgili yatalaq (rikketsioz) qızdırma, limfa düyünləri</w:t>
      </w:r>
      <w:r>
        <w:rPr>
          <w:rFonts w:ascii="Times New Roman" w:hAnsi="Times New Roman" w:cs="Times New Roman"/>
          <w:sz w:val="28"/>
          <w:szCs w:val="28"/>
          <w:lang w:val="az-Latn-AZ"/>
        </w:rPr>
        <w:t>nin böyüməsi</w:t>
      </w:r>
      <w:r w:rsidRPr="0050669E">
        <w:rPr>
          <w:rFonts w:ascii="Times New Roman" w:hAnsi="Times New Roman" w:cs="Times New Roman"/>
          <w:sz w:val="28"/>
          <w:szCs w:val="28"/>
          <w:lang w:val="az-Latn-AZ"/>
        </w:rPr>
        <w:t xml:space="preserve"> və səpgi ilə xarakterizə olunan obliqat-transmissiv, təbii ocaqlı xəstəlikdir. Gənə səpgili yatalaq ocaqları Qərbi, Mərkəzi və Şərqi Sibirdə, Uzaq Şərqdə və Orta Asiyada aşkar edilmişdir. Ocaqlarda rikketsiyaların dövr</w:t>
      </w:r>
      <w:r>
        <w:rPr>
          <w:rFonts w:ascii="Times New Roman" w:hAnsi="Times New Roman" w:cs="Times New Roman"/>
          <w:sz w:val="28"/>
          <w:szCs w:val="28"/>
          <w:lang w:val="az-Latn-AZ"/>
        </w:rPr>
        <w:t xml:space="preserve"> etməsi</w:t>
      </w:r>
      <w:r w:rsidRPr="0050669E">
        <w:rPr>
          <w:rFonts w:ascii="Times New Roman" w:hAnsi="Times New Roman" w:cs="Times New Roman"/>
          <w:sz w:val="28"/>
          <w:szCs w:val="28"/>
          <w:lang w:val="az-Latn-AZ"/>
        </w:rPr>
        <w:t xml:space="preserve"> </w:t>
      </w:r>
      <w:r w:rsidRPr="00587F7F">
        <w:rPr>
          <w:rFonts w:ascii="Times New Roman" w:hAnsi="Times New Roman" w:cs="Times New Roman"/>
          <w:i/>
          <w:iCs/>
          <w:sz w:val="28"/>
          <w:szCs w:val="28"/>
          <w:lang w:val="az-Latn-AZ"/>
        </w:rPr>
        <w:t>Dermacentor</w:t>
      </w:r>
      <w:r w:rsidRPr="0050669E">
        <w:rPr>
          <w:rFonts w:ascii="Times New Roman" w:hAnsi="Times New Roman" w:cs="Times New Roman"/>
          <w:sz w:val="28"/>
          <w:szCs w:val="28"/>
          <w:lang w:val="az-Latn-AZ"/>
        </w:rPr>
        <w:t xml:space="preserve"> cinsindən olan iksod gənələr ilə vəhşi heyvanlar arasında baş verir. Gənələr təkcə vektor deyil, həm də rikketsiyaların davamlı rezervuarlarıdır. Rikketsiyalar gənələrin bağırsaqlarında çoxalır, transselomik (transkavitar) miqrasiya edir, hemolimfa ilə tüpürcək və cinsi vəzilərə </w:t>
      </w:r>
      <w:r>
        <w:rPr>
          <w:rFonts w:ascii="Times New Roman" w:hAnsi="Times New Roman" w:cs="Times New Roman"/>
          <w:sz w:val="28"/>
          <w:szCs w:val="28"/>
          <w:lang w:val="az-Latn-AZ"/>
        </w:rPr>
        <w:t>daxil olur</w:t>
      </w:r>
      <w:r w:rsidRPr="0050669E">
        <w:rPr>
          <w:rFonts w:ascii="Times New Roman" w:hAnsi="Times New Roman" w:cs="Times New Roman"/>
          <w:sz w:val="28"/>
          <w:szCs w:val="28"/>
          <w:lang w:val="az-Latn-AZ"/>
        </w:rPr>
        <w:t>, burada çoxalaraq yoluxmuş dişilərdən transovarial və transfaz</w:t>
      </w:r>
      <w:r>
        <w:rPr>
          <w:rFonts w:ascii="Times New Roman" w:hAnsi="Times New Roman" w:cs="Times New Roman"/>
          <w:sz w:val="28"/>
          <w:szCs w:val="28"/>
          <w:lang w:val="az-Latn-AZ"/>
        </w:rPr>
        <w:t xml:space="preserve"> yolla</w:t>
      </w:r>
      <w:r w:rsidRPr="0050669E">
        <w:rPr>
          <w:rFonts w:ascii="Times New Roman" w:hAnsi="Times New Roman" w:cs="Times New Roman"/>
          <w:sz w:val="28"/>
          <w:szCs w:val="28"/>
          <w:lang w:val="az-Latn-AZ"/>
        </w:rPr>
        <w:t xml:space="preserve"> ötürülür.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 Tulyaremiya ilə təbii yoluxma 60-dan çox vəhşi və ev heyvanlarında (gəmiricilər, dovşanlar, həşəratyeyənlər, ətyeyənlər, quşlar, sürünənlər və s.) aşkar edilmişdir. Əsas infeksiya mənbələri gəmiricilər (xüsusilə</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çöl siçanı, dovşanlar, ondatralar), antropurgik ocaqlarda - siçanabənzər gəmiricilər, qoyunlar, itlər, qoşadırnaqlılardır. İnsanlar tulyaremiyaya müxtəlif yollarla yoluxurlar: təmas (heyvanların dərisini soyarkən, ölü gəmiriciləri yığarkən və s.), aerogen (taxıl, saman, tərəvəzlərin tozu), alimentar və vektor vasitəsi ilə. </w:t>
      </w:r>
      <w:r w:rsidRPr="00587F7F">
        <w:rPr>
          <w:rFonts w:ascii="Times New Roman" w:hAnsi="Times New Roman" w:cs="Times New Roman"/>
          <w:i/>
          <w:iCs/>
          <w:sz w:val="28"/>
          <w:szCs w:val="28"/>
          <w:lang w:val="az-Latn-AZ"/>
        </w:rPr>
        <w:t>Ixodes</w:t>
      </w:r>
      <w:r w:rsidRPr="0050669E">
        <w:rPr>
          <w:rFonts w:ascii="Times New Roman" w:hAnsi="Times New Roman" w:cs="Times New Roman"/>
          <w:sz w:val="28"/>
          <w:szCs w:val="28"/>
          <w:lang w:val="az-Latn-AZ"/>
        </w:rPr>
        <w:t xml:space="preserve"> gənələri, ağcaqanadlar, birələr, mığmığalar, göyünlər vektor rolunu oynaya bilər.</w:t>
      </w:r>
    </w:p>
    <w:p w:rsidR="00374719" w:rsidRPr="007C75D0"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Profilaktika</w:t>
      </w:r>
      <w:r w:rsidRPr="0050669E">
        <w:rPr>
          <w:rFonts w:ascii="Times New Roman" w:hAnsi="Times New Roman" w:cs="Times New Roman"/>
          <w:sz w:val="28"/>
          <w:szCs w:val="28"/>
          <w:lang w:val="az-Latn-AZ"/>
        </w:rPr>
        <w:t>. Gənə dişləməsindən qoru</w:t>
      </w:r>
      <w:r>
        <w:rPr>
          <w:rFonts w:ascii="Times New Roman" w:hAnsi="Times New Roman" w:cs="Times New Roman"/>
          <w:sz w:val="28"/>
          <w:szCs w:val="28"/>
          <w:lang w:val="az-Latn-AZ"/>
        </w:rPr>
        <w:t>n</w:t>
      </w:r>
      <w:r w:rsidRPr="0050669E">
        <w:rPr>
          <w:rFonts w:ascii="Times New Roman" w:hAnsi="Times New Roman" w:cs="Times New Roman"/>
          <w:sz w:val="28"/>
          <w:szCs w:val="28"/>
          <w:lang w:val="az-Latn-AZ"/>
        </w:rPr>
        <w:t xml:space="preserve">mağın ən </w:t>
      </w:r>
      <w:r>
        <w:rPr>
          <w:rFonts w:ascii="Times New Roman" w:hAnsi="Times New Roman" w:cs="Times New Roman"/>
          <w:sz w:val="28"/>
          <w:szCs w:val="28"/>
          <w:lang w:val="az-Latn-AZ"/>
        </w:rPr>
        <w:t>effektli</w:t>
      </w:r>
      <w:r w:rsidRPr="0050669E">
        <w:rPr>
          <w:rFonts w:ascii="Times New Roman" w:hAnsi="Times New Roman" w:cs="Times New Roman"/>
          <w:sz w:val="28"/>
          <w:szCs w:val="28"/>
          <w:lang w:val="az-Latn-AZ"/>
        </w:rPr>
        <w:t xml:space="preserve"> üsulları meşədə bədən səthinin tez-tez  müayinəsi, fərdi mühafizə </w:t>
      </w:r>
      <w:r>
        <w:rPr>
          <w:rFonts w:ascii="Times New Roman" w:hAnsi="Times New Roman" w:cs="Times New Roman"/>
          <w:sz w:val="28"/>
          <w:szCs w:val="28"/>
          <w:lang w:val="az-Latn-AZ"/>
        </w:rPr>
        <w:t>vasitələrinin</w:t>
      </w:r>
      <w:r w:rsidRPr="0050669E">
        <w:rPr>
          <w:rFonts w:ascii="Times New Roman" w:hAnsi="Times New Roman" w:cs="Times New Roman"/>
          <w:sz w:val="28"/>
          <w:szCs w:val="28"/>
          <w:lang w:val="az-Latn-AZ"/>
        </w:rPr>
        <w:t xml:space="preserve"> istifadəsi (qovucular - repellentlər hopdurulmuş kombinezon geyinməklə), peyvənd</w:t>
      </w:r>
      <w:r>
        <w:rPr>
          <w:rFonts w:ascii="Times New Roman" w:hAnsi="Times New Roman" w:cs="Times New Roman"/>
          <w:sz w:val="28"/>
          <w:szCs w:val="28"/>
          <w:lang w:val="az-Latn-AZ"/>
        </w:rPr>
        <w:t>ləmə və s.-dir</w:t>
      </w:r>
      <w:r w:rsidRPr="0050669E">
        <w:rPr>
          <w:rFonts w:ascii="Times New Roman" w:hAnsi="Times New Roman" w:cs="Times New Roman"/>
          <w:sz w:val="28"/>
          <w:szCs w:val="28"/>
          <w:lang w:val="az-Latn-AZ"/>
        </w:rPr>
        <w:t>.</w:t>
      </w:r>
    </w:p>
    <w:p w:rsidR="00374719" w:rsidRDefault="00374719" w:rsidP="00873802">
      <w:pPr>
        <w:spacing w:after="0" w:line="240" w:lineRule="auto"/>
        <w:jc w:val="both"/>
        <w:rPr>
          <w:rFonts w:ascii="Times New Roman" w:hAnsi="Times New Roman" w:cs="Times New Roman"/>
          <w:sz w:val="28"/>
          <w:szCs w:val="28"/>
          <w:lang w:val="az-Latn-AZ"/>
        </w:rPr>
      </w:pPr>
      <w:r w:rsidRPr="00D94374">
        <w:rPr>
          <w:rFonts w:ascii="Times New Roman" w:hAnsi="Times New Roman" w:cs="Times New Roman"/>
          <w:b/>
          <w:bCs/>
          <w:i/>
          <w:iCs/>
          <w:sz w:val="28"/>
          <w:szCs w:val="28"/>
          <w:lang w:val="az-Latn-AZ"/>
        </w:rPr>
        <w:t>Argasidae</w:t>
      </w:r>
      <w:r w:rsidRPr="00B71878">
        <w:rPr>
          <w:rFonts w:ascii="Times New Roman" w:hAnsi="Times New Roman" w:cs="Times New Roman"/>
          <w:b/>
          <w:bCs/>
          <w:sz w:val="28"/>
          <w:szCs w:val="28"/>
          <w:lang w:val="az-Latn-AZ"/>
        </w:rPr>
        <w:t xml:space="preserve"> fəsiləsi (arqas gənələri)</w:t>
      </w:r>
      <w:r>
        <w:rPr>
          <w:rFonts w:ascii="Times New Roman" w:hAnsi="Times New Roman" w:cs="Times New Roman"/>
          <w:b/>
          <w:bCs/>
          <w:sz w:val="28"/>
          <w:szCs w:val="28"/>
          <w:lang w:val="az-Latn-AZ"/>
        </w:rPr>
        <w:t>.</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Morfologiya</w:t>
      </w:r>
      <w:r w:rsidRPr="0050669E">
        <w:rPr>
          <w:rFonts w:ascii="Times New Roman" w:hAnsi="Times New Roman" w:cs="Times New Roman"/>
          <w:sz w:val="28"/>
          <w:szCs w:val="28"/>
          <w:lang w:val="az-Latn-AZ"/>
        </w:rPr>
        <w:t xml:space="preserve">. Cinsi yetkin gənələrin uzunluğu 2-30 mm-dir. İdiosoma örtükləri bütün istiqamətlərdə bərabər </w:t>
      </w:r>
      <w:r>
        <w:rPr>
          <w:rFonts w:ascii="Times New Roman" w:hAnsi="Times New Roman" w:cs="Times New Roman"/>
          <w:sz w:val="28"/>
          <w:szCs w:val="28"/>
          <w:lang w:val="az-Latn-AZ"/>
        </w:rPr>
        <w:t>formada</w:t>
      </w:r>
      <w:r w:rsidRPr="0050669E">
        <w:rPr>
          <w:rFonts w:ascii="Times New Roman" w:hAnsi="Times New Roman" w:cs="Times New Roman"/>
          <w:sz w:val="28"/>
          <w:szCs w:val="28"/>
          <w:lang w:val="az-Latn-AZ"/>
        </w:rPr>
        <w:t xml:space="preserve"> uzana bilir. Qeyd edilən xüsusiyyət gənə qidalan</w:t>
      </w:r>
      <w:r>
        <w:rPr>
          <w:rFonts w:ascii="Times New Roman" w:hAnsi="Times New Roman" w:cs="Times New Roman"/>
          <w:sz w:val="28"/>
          <w:szCs w:val="28"/>
          <w:lang w:val="az-Latn-AZ"/>
        </w:rPr>
        <w:t xml:space="preserve">arkən </w:t>
      </w:r>
      <w:r w:rsidRPr="0050669E">
        <w:rPr>
          <w:rFonts w:ascii="Times New Roman" w:hAnsi="Times New Roman" w:cs="Times New Roman"/>
          <w:sz w:val="28"/>
          <w:szCs w:val="28"/>
          <w:lang w:val="az-Latn-AZ"/>
        </w:rPr>
        <w:t>müşahidə olunur. Örtüyün özü qırışıq, kələ</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kötür, dənəv</w:t>
      </w:r>
      <w:r>
        <w:rPr>
          <w:rFonts w:ascii="Times New Roman" w:hAnsi="Times New Roman" w:cs="Times New Roman"/>
          <w:sz w:val="28"/>
          <w:szCs w:val="28"/>
          <w:lang w:val="az-Latn-AZ"/>
        </w:rPr>
        <w:t>ərdir</w:t>
      </w:r>
      <w:r w:rsidRPr="0050669E">
        <w:rPr>
          <w:rFonts w:ascii="Times New Roman" w:hAnsi="Times New Roman" w:cs="Times New Roman"/>
          <w:sz w:val="28"/>
          <w:szCs w:val="28"/>
          <w:lang w:val="az-Latn-AZ"/>
        </w:rPr>
        <w:t xml:space="preserve"> və qalxancıq daşımır. Bədəndə disklər adlanan və əzələlərin bağlandığı örtüyü</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dəyişmiş sahələr yerləşir. Bədən səthindəki qırışıq və çuxurların gənə növünü</w:t>
      </w:r>
      <w:r>
        <w:rPr>
          <w:rFonts w:ascii="Times New Roman" w:hAnsi="Times New Roman" w:cs="Times New Roman"/>
          <w:sz w:val="28"/>
          <w:szCs w:val="28"/>
          <w:lang w:val="az-Latn-AZ"/>
        </w:rPr>
        <w:t>n</w:t>
      </w:r>
      <w:r w:rsidRPr="0050669E">
        <w:rPr>
          <w:rFonts w:ascii="Times New Roman" w:hAnsi="Times New Roman" w:cs="Times New Roman"/>
          <w:sz w:val="28"/>
          <w:szCs w:val="28"/>
          <w:lang w:val="az-Latn-AZ"/>
        </w:rPr>
        <w:t xml:space="preserve"> təyin edilməsində əhəmiyyəti böyükdür. Koksal vəzlərin açılış yeri 1-ci və 2-ci cüt ayaqlar arasıdır. Həmin sahədə ventral yerləşən genital dəlik mövcuddur. 4-cü cüt ayaqların arxasında xitin halqa ilə əhatə olunmuş anal dəlik yerləşir. Qnatosoma bədənin ventral səthində yerləşir və dorsal tərəfdən görünmür. 4 cüt ayaqların hamısı eyni dərəcədə inkişaf etmişdir. Erkəklər dişil</w:t>
      </w:r>
      <w:r>
        <w:rPr>
          <w:rFonts w:ascii="Times New Roman" w:hAnsi="Times New Roman" w:cs="Times New Roman"/>
          <w:sz w:val="28"/>
          <w:szCs w:val="28"/>
          <w:lang w:val="az-Latn-AZ"/>
        </w:rPr>
        <w:t>ə</w:t>
      </w:r>
      <w:r w:rsidRPr="0050669E">
        <w:rPr>
          <w:rFonts w:ascii="Times New Roman" w:hAnsi="Times New Roman" w:cs="Times New Roman"/>
          <w:sz w:val="28"/>
          <w:szCs w:val="28"/>
          <w:lang w:val="az-Latn-AZ"/>
        </w:rPr>
        <w:t xml:space="preserve">rə nisbətən kiçikdir. </w:t>
      </w:r>
      <w:r w:rsidRPr="00E13906">
        <w:rPr>
          <w:rFonts w:ascii="Times New Roman" w:hAnsi="Times New Roman" w:cs="Times New Roman"/>
          <w:i/>
          <w:iCs/>
          <w:sz w:val="28"/>
          <w:szCs w:val="28"/>
          <w:lang w:val="az-Latn-AZ"/>
        </w:rPr>
        <w:t>Ornithodorus</w:t>
      </w:r>
      <w:r w:rsidRPr="0050669E">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lastRenderedPageBreak/>
        <w:t xml:space="preserve">cinsinin gənələri ön ucu iti uzunsov, </w:t>
      </w:r>
      <w:r w:rsidRPr="00E13906">
        <w:rPr>
          <w:rFonts w:ascii="Times New Roman" w:hAnsi="Times New Roman" w:cs="Times New Roman"/>
          <w:i/>
          <w:iCs/>
          <w:sz w:val="28"/>
          <w:szCs w:val="28"/>
          <w:lang w:val="az-Latn-AZ"/>
        </w:rPr>
        <w:t>Ar</w:t>
      </w:r>
      <w:r>
        <w:rPr>
          <w:rFonts w:ascii="Times New Roman" w:hAnsi="Times New Roman" w:cs="Times New Roman"/>
          <w:i/>
          <w:iCs/>
          <w:sz w:val="28"/>
          <w:szCs w:val="28"/>
          <w:lang w:val="az-Latn-AZ"/>
        </w:rPr>
        <w:t>g</w:t>
      </w:r>
      <w:r w:rsidRPr="00E13906">
        <w:rPr>
          <w:rFonts w:ascii="Times New Roman" w:hAnsi="Times New Roman" w:cs="Times New Roman"/>
          <w:i/>
          <w:iCs/>
          <w:sz w:val="28"/>
          <w:szCs w:val="28"/>
          <w:lang w:val="az-Latn-AZ"/>
        </w:rPr>
        <w:t>as</w:t>
      </w:r>
      <w:r w:rsidRPr="0050669E">
        <w:rPr>
          <w:rFonts w:ascii="Times New Roman" w:hAnsi="Times New Roman" w:cs="Times New Roman"/>
          <w:sz w:val="28"/>
          <w:szCs w:val="28"/>
          <w:lang w:val="az-Latn-AZ"/>
        </w:rPr>
        <w:t xml:space="preserve"> cinsinin nümayəndələri isə diskşəkilli, ön ucu küt gövdəyə malikdirlər. Ar</w:t>
      </w:r>
      <w:r>
        <w:rPr>
          <w:rFonts w:ascii="Times New Roman" w:hAnsi="Times New Roman" w:cs="Times New Roman"/>
          <w:sz w:val="28"/>
          <w:szCs w:val="28"/>
          <w:lang w:val="az-Latn-AZ"/>
        </w:rPr>
        <w:t>g</w:t>
      </w:r>
      <w:r w:rsidRPr="0050669E">
        <w:rPr>
          <w:rFonts w:ascii="Times New Roman" w:hAnsi="Times New Roman" w:cs="Times New Roman"/>
          <w:sz w:val="28"/>
          <w:szCs w:val="28"/>
          <w:lang w:val="az-Latn-AZ"/>
        </w:rPr>
        <w:t>as gənələrinin daxili quruluşu araxnidlərin quruluşu ilə eynidir</w:t>
      </w:r>
      <w:r>
        <w:rPr>
          <w:rFonts w:ascii="Times New Roman" w:hAnsi="Times New Roman" w:cs="Times New Roman"/>
          <w:sz w:val="28"/>
          <w:szCs w:val="28"/>
          <w:lang w:val="az-Latn-AZ"/>
        </w:rPr>
        <w:t xml:space="preserve"> </w:t>
      </w:r>
    </w:p>
    <w:p w:rsidR="00912BCA" w:rsidRDefault="00912BCA" w:rsidP="00873802">
      <w:pPr>
        <w:spacing w:after="0" w:line="240" w:lineRule="auto"/>
        <w:jc w:val="both"/>
        <w:rPr>
          <w:rFonts w:ascii="Times New Roman" w:hAnsi="Times New Roman" w:cs="Times New Roman"/>
          <w:sz w:val="28"/>
          <w:szCs w:val="28"/>
          <w:lang w:val="az-Latn-AZ"/>
        </w:rPr>
      </w:pPr>
    </w:p>
    <w:p w:rsidR="00374719" w:rsidRPr="0050669E" w:rsidRDefault="00374719" w:rsidP="00873802">
      <w:pPr>
        <w:spacing w:after="0" w:line="240" w:lineRule="auto"/>
        <w:jc w:val="both"/>
        <w:rPr>
          <w:rFonts w:ascii="Times New Roman" w:hAnsi="Times New Roman" w:cs="Times New Roman"/>
          <w:sz w:val="28"/>
          <w:szCs w:val="28"/>
          <w:lang w:val="az-Latn-AZ"/>
        </w:rPr>
      </w:pPr>
      <w:r w:rsidRPr="00B71878">
        <w:rPr>
          <w:rFonts w:ascii="Times New Roman" w:hAnsi="Times New Roman" w:cs="Times New Roman"/>
          <w:b/>
          <w:bCs/>
          <w:sz w:val="28"/>
          <w:szCs w:val="28"/>
          <w:lang w:val="az-Latn-AZ"/>
        </w:rPr>
        <w:t>İctimai sağlamlıqda əhəmiy</w:t>
      </w:r>
      <w:r>
        <w:rPr>
          <w:rFonts w:ascii="Times New Roman" w:hAnsi="Times New Roman" w:cs="Times New Roman"/>
          <w:b/>
          <w:bCs/>
          <w:sz w:val="28"/>
          <w:szCs w:val="28"/>
          <w:lang w:val="az-Latn-AZ"/>
        </w:rPr>
        <w:t>y</w:t>
      </w:r>
      <w:r w:rsidRPr="00B71878">
        <w:rPr>
          <w:rFonts w:ascii="Times New Roman" w:hAnsi="Times New Roman" w:cs="Times New Roman"/>
          <w:b/>
          <w:bCs/>
          <w:sz w:val="28"/>
          <w:szCs w:val="28"/>
          <w:lang w:val="az-Latn-AZ"/>
        </w:rPr>
        <w:t>ətləri.</w:t>
      </w:r>
      <w:r w:rsidRPr="0050669E">
        <w:rPr>
          <w:rFonts w:ascii="Times New Roman" w:hAnsi="Times New Roman" w:cs="Times New Roman"/>
          <w:b/>
          <w:bCs/>
          <w:sz w:val="28"/>
          <w:szCs w:val="28"/>
          <w:lang w:val="az-Latn-AZ"/>
        </w:rPr>
        <w:t xml:space="preserve"> </w:t>
      </w:r>
      <w:r w:rsidRPr="0050669E">
        <w:rPr>
          <w:rFonts w:ascii="Times New Roman" w:hAnsi="Times New Roman" w:cs="Times New Roman"/>
          <w:sz w:val="28"/>
          <w:szCs w:val="28"/>
          <w:lang w:val="az-Latn-AZ"/>
        </w:rPr>
        <w:t xml:space="preserve">Gənə dişləmələri şiddətli qaşınma və hiperemiya ilə müşayiət olunur. Bəzi hallarda dişləmə izləri bir neçə həftə qala bilər, dişləmə yerində xoralar əmələ gələ bilər. Bəzi hallarda isə kəskin intoksikasiya müşahidə olunur. Bəzi </w:t>
      </w:r>
      <w:r w:rsidRPr="0007119E">
        <w:rPr>
          <w:rFonts w:ascii="Times New Roman" w:hAnsi="Times New Roman" w:cs="Times New Roman"/>
          <w:i/>
          <w:iCs/>
          <w:sz w:val="28"/>
          <w:szCs w:val="28"/>
          <w:lang w:val="az-Latn-AZ"/>
        </w:rPr>
        <w:t>Argas</w:t>
      </w:r>
      <w:r w:rsidRPr="0050669E">
        <w:rPr>
          <w:rFonts w:ascii="Times New Roman" w:hAnsi="Times New Roman" w:cs="Times New Roman"/>
          <w:sz w:val="28"/>
          <w:szCs w:val="28"/>
          <w:lang w:val="az-Latn-AZ"/>
        </w:rPr>
        <w:t xml:space="preserve"> gənələrin</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dişləməsi, məsələn, mavi gənələrin, ağır dermatitə səbəb ola bilər. Bəzən </w:t>
      </w:r>
      <w:r w:rsidRPr="0007119E">
        <w:rPr>
          <w:rFonts w:ascii="Times New Roman" w:hAnsi="Times New Roman" w:cs="Times New Roman"/>
          <w:i/>
          <w:iCs/>
          <w:sz w:val="28"/>
          <w:szCs w:val="28"/>
          <w:lang w:val="az-Latn-AZ"/>
        </w:rPr>
        <w:t>Argas</w:t>
      </w:r>
      <w:r w:rsidRPr="0050669E">
        <w:rPr>
          <w:rFonts w:ascii="Times New Roman" w:hAnsi="Times New Roman" w:cs="Times New Roman"/>
          <w:sz w:val="28"/>
          <w:szCs w:val="28"/>
          <w:lang w:val="az-Latn-AZ"/>
        </w:rPr>
        <w:t xml:space="preserve"> gənələr</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dişləməsi qızdırma və nevroloji pozuntulara səbəb olur. </w:t>
      </w:r>
      <w:r>
        <w:rPr>
          <w:rFonts w:ascii="Times New Roman" w:hAnsi="Times New Roman" w:cs="Times New Roman"/>
          <w:sz w:val="28"/>
          <w:szCs w:val="28"/>
          <w:lang w:val="az-Latn-AZ"/>
        </w:rPr>
        <w:t>Bu</w:t>
      </w:r>
      <w:r w:rsidRPr="0050669E">
        <w:rPr>
          <w:rFonts w:ascii="Times New Roman" w:hAnsi="Times New Roman" w:cs="Times New Roman"/>
          <w:sz w:val="28"/>
          <w:szCs w:val="28"/>
          <w:lang w:val="az-Latn-AZ"/>
        </w:rPr>
        <w:t xml:space="preserve"> gənələr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quduzluq virusunun, rikketsiyaların, taun və tulyaremiya törədicilərinin, </w:t>
      </w:r>
      <w:r w:rsidRPr="0007119E">
        <w:rPr>
          <w:rFonts w:ascii="Times New Roman" w:hAnsi="Times New Roman" w:cs="Times New Roman"/>
          <w:i/>
          <w:iCs/>
          <w:sz w:val="28"/>
          <w:szCs w:val="28"/>
          <w:lang w:val="az-Latn-AZ"/>
        </w:rPr>
        <w:t>Borrelia</w:t>
      </w:r>
      <w:r w:rsidRPr="0050669E">
        <w:rPr>
          <w:rFonts w:ascii="Times New Roman" w:hAnsi="Times New Roman" w:cs="Times New Roman"/>
          <w:sz w:val="28"/>
          <w:szCs w:val="28"/>
          <w:lang w:val="az-Latn-AZ"/>
        </w:rPr>
        <w:t xml:space="preserve"> cinsindən olan spiroxetlərin vektoru kimi yoluxucu xəstəliklərin yayılmasında mühüm əhəmiyyətə </w:t>
      </w:r>
      <w:r>
        <w:rPr>
          <w:rFonts w:ascii="Times New Roman" w:hAnsi="Times New Roman" w:cs="Times New Roman"/>
          <w:sz w:val="28"/>
          <w:szCs w:val="28"/>
          <w:lang w:val="az-Latn-AZ"/>
        </w:rPr>
        <w:t>malikdir</w:t>
      </w:r>
      <w:r w:rsidRPr="0050669E">
        <w:rPr>
          <w:rFonts w:ascii="Times New Roman" w:hAnsi="Times New Roman" w:cs="Times New Roman"/>
          <w:sz w:val="28"/>
          <w:szCs w:val="28"/>
          <w:lang w:val="az-Latn-AZ"/>
        </w:rPr>
        <w:t xml:space="preserve">. Bu gənələr gənə spiroxetozunun törədicisi olan spiroxetlərin spesifik vektorlarıdır. Sonuncuların </w:t>
      </w:r>
      <w:r>
        <w:rPr>
          <w:rFonts w:ascii="Times New Roman" w:hAnsi="Times New Roman" w:cs="Times New Roman"/>
          <w:sz w:val="28"/>
          <w:szCs w:val="28"/>
          <w:lang w:val="az-Latn-AZ"/>
        </w:rPr>
        <w:t>arasında</w:t>
      </w:r>
      <w:r w:rsidRPr="0050669E">
        <w:rPr>
          <w:rFonts w:ascii="Times New Roman" w:hAnsi="Times New Roman" w:cs="Times New Roman"/>
          <w:sz w:val="28"/>
          <w:szCs w:val="28"/>
          <w:lang w:val="az-Latn-AZ"/>
        </w:rPr>
        <w:t xml:space="preserve"> qayıdan yatalağı xüsusilə qeyd etmək olar. Bu xəstəliyə səbəb olan spiroxetlərin əsas vektorları </w:t>
      </w:r>
      <w:r w:rsidRPr="0007119E">
        <w:rPr>
          <w:rFonts w:ascii="Times New Roman" w:hAnsi="Times New Roman" w:cs="Times New Roman"/>
          <w:i/>
          <w:iCs/>
          <w:sz w:val="28"/>
          <w:szCs w:val="28"/>
          <w:lang w:val="az-Latn-AZ"/>
        </w:rPr>
        <w:t>Ornithodorus papillipes</w:t>
      </w:r>
      <w:r w:rsidRPr="0050669E">
        <w:rPr>
          <w:rFonts w:ascii="Times New Roman" w:hAnsi="Times New Roman" w:cs="Times New Roman"/>
          <w:sz w:val="28"/>
          <w:szCs w:val="28"/>
          <w:lang w:val="az-Latn-AZ"/>
        </w:rPr>
        <w:t xml:space="preserve"> və </w:t>
      </w:r>
      <w:r w:rsidRPr="0007119E">
        <w:rPr>
          <w:rFonts w:ascii="Times New Roman" w:hAnsi="Times New Roman" w:cs="Times New Roman"/>
          <w:i/>
          <w:iCs/>
          <w:sz w:val="28"/>
          <w:szCs w:val="28"/>
          <w:lang w:val="az-Latn-AZ"/>
        </w:rPr>
        <w:t>Argas</w:t>
      </w:r>
      <w:r w:rsidRPr="0050669E">
        <w:rPr>
          <w:rFonts w:ascii="Times New Roman" w:hAnsi="Times New Roman" w:cs="Times New Roman"/>
          <w:sz w:val="28"/>
          <w:szCs w:val="28"/>
          <w:lang w:val="az-Latn-AZ"/>
        </w:rPr>
        <w:t xml:space="preserve"> cinsinə aid gənələrdir.</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Qayıdan yatalaq - spiroxetoz, tipik təbii ocaqlı, obliqat-transmissiv xəstəlikdir. Təkrarlanan xəstəlik ocaqları, gənələrin biologiyasını nəzərə alsaq, antropourgik xarakter ala bilər. Xəstəliyin ocaqlarında </w:t>
      </w:r>
      <w:r w:rsidRPr="0007119E">
        <w:rPr>
          <w:rFonts w:ascii="Times New Roman" w:hAnsi="Times New Roman" w:cs="Times New Roman"/>
          <w:i/>
          <w:iCs/>
          <w:sz w:val="28"/>
          <w:szCs w:val="28"/>
          <w:lang w:val="az-Latn-AZ"/>
        </w:rPr>
        <w:t>Ornithodorus</w:t>
      </w:r>
      <w:r w:rsidRPr="0050669E">
        <w:rPr>
          <w:rFonts w:ascii="Times New Roman" w:hAnsi="Times New Roman" w:cs="Times New Roman"/>
          <w:sz w:val="28"/>
          <w:szCs w:val="28"/>
          <w:lang w:val="az-Latn-AZ"/>
        </w:rPr>
        <w:t xml:space="preserve"> gənələri epidemiya zəncirində əsas rola malikdirlər. Spiroxetləri orqanizmlərində uzun müddət saxlaya (laboratoriyada müşahidə zamanı - 14 ilə qədər), transovarial və transfaz yolla sonrakı nəsillərə ötürə bilirlər. Gənə sahiblərinin (gəmiricilər, quşlar, kirpilər) müxtəlifliyi, gənə populyasiyasının və xəstəlik ocaqlarının mövcudluğuna şərait yaradır</w:t>
      </w:r>
      <w:r>
        <w:rPr>
          <w:rFonts w:ascii="Times New Roman" w:hAnsi="Times New Roman" w:cs="Times New Roman"/>
          <w:sz w:val="28"/>
          <w:szCs w:val="28"/>
          <w:lang w:val="az-Latn-AZ"/>
        </w:rPr>
        <w:t>.</w:t>
      </w:r>
    </w:p>
    <w:p w:rsidR="00374719" w:rsidRDefault="00374719" w:rsidP="00873802">
      <w:pPr>
        <w:spacing w:after="0" w:line="240" w:lineRule="auto"/>
        <w:jc w:val="both"/>
        <w:rPr>
          <w:rFonts w:ascii="Times New Roman" w:hAnsi="Times New Roman" w:cs="Times New Roman"/>
          <w:sz w:val="28"/>
          <w:szCs w:val="28"/>
          <w:lang w:val="az-Latn-AZ"/>
        </w:rPr>
      </w:pPr>
    </w:p>
    <w:p w:rsidR="00374719" w:rsidRPr="0050669E" w:rsidRDefault="00374719" w:rsidP="00873802">
      <w:pPr>
        <w:spacing w:after="0" w:line="240" w:lineRule="auto"/>
        <w:jc w:val="both"/>
        <w:rPr>
          <w:rFonts w:ascii="Times New Roman" w:hAnsi="Times New Roman" w:cs="Times New Roman"/>
          <w:b/>
          <w:sz w:val="28"/>
          <w:szCs w:val="28"/>
          <w:lang w:val="az-Latn-AZ"/>
        </w:rPr>
      </w:pPr>
      <w:bookmarkStart w:id="13" w:name="_Hlk143854926"/>
      <w:r w:rsidRPr="0007119E">
        <w:rPr>
          <w:rFonts w:ascii="Times New Roman" w:hAnsi="Times New Roman" w:cs="Times New Roman"/>
          <w:b/>
          <w:sz w:val="28"/>
          <w:szCs w:val="28"/>
          <w:lang w:val="az-Latn-AZ"/>
        </w:rPr>
        <w:t xml:space="preserve"> HEXAPODA YARIMTİPİ</w:t>
      </w:r>
    </w:p>
    <w:p w:rsidR="00374719" w:rsidRDefault="00374719" w:rsidP="00873802">
      <w:pPr>
        <w:spacing w:after="0" w:line="240" w:lineRule="auto"/>
        <w:jc w:val="both"/>
        <w:rPr>
          <w:rFonts w:ascii="Times New Roman" w:hAnsi="Times New Roman" w:cs="Times New Roman"/>
          <w:b/>
          <w:sz w:val="28"/>
          <w:szCs w:val="28"/>
          <w:lang w:val="az-Latn-AZ"/>
        </w:rPr>
      </w:pPr>
      <w:r w:rsidRPr="00B337FE">
        <w:rPr>
          <w:rFonts w:ascii="Times New Roman" w:hAnsi="Times New Roman" w:cs="Times New Roman"/>
          <w:b/>
          <w:sz w:val="28"/>
          <w:szCs w:val="28"/>
          <w:lang w:val="az-Latn-AZ"/>
        </w:rPr>
        <w:t xml:space="preserve"> Həşəratlar </w:t>
      </w:r>
      <w:r w:rsidRPr="00AB6344">
        <w:rPr>
          <w:rFonts w:ascii="Times New Roman" w:hAnsi="Times New Roman" w:cs="Times New Roman"/>
          <w:b/>
          <w:sz w:val="28"/>
          <w:szCs w:val="28"/>
          <w:lang w:val="az-Latn-AZ"/>
        </w:rPr>
        <w:t>(</w:t>
      </w:r>
      <w:r w:rsidRPr="00B337FE">
        <w:rPr>
          <w:rFonts w:ascii="Times New Roman" w:hAnsi="Times New Roman" w:cs="Times New Roman"/>
          <w:b/>
          <w:i/>
          <w:iCs/>
          <w:sz w:val="28"/>
          <w:szCs w:val="28"/>
          <w:lang w:val="az-Latn-AZ"/>
        </w:rPr>
        <w:t>İnsecta</w:t>
      </w:r>
      <w:r w:rsidRPr="00AB6344">
        <w:rPr>
          <w:rFonts w:ascii="Times New Roman" w:hAnsi="Times New Roman" w:cs="Times New Roman"/>
          <w:b/>
          <w:sz w:val="28"/>
          <w:szCs w:val="28"/>
          <w:lang w:val="az-Latn-AZ"/>
        </w:rPr>
        <w:t>)</w:t>
      </w:r>
      <w:r w:rsidRPr="00B337FE">
        <w:rPr>
          <w:rFonts w:ascii="Times New Roman" w:hAnsi="Times New Roman" w:cs="Times New Roman"/>
          <w:b/>
          <w:sz w:val="28"/>
          <w:szCs w:val="28"/>
          <w:lang w:val="az-Latn-AZ"/>
        </w:rPr>
        <w:t xml:space="preserve"> sinfi</w:t>
      </w:r>
    </w:p>
    <w:p w:rsidR="00374719" w:rsidRDefault="00374719" w:rsidP="00873802">
      <w:pPr>
        <w:spacing w:after="0" w:line="240" w:lineRule="auto"/>
        <w:jc w:val="both"/>
        <w:rPr>
          <w:rFonts w:asciiTheme="minorBidi" w:hAnsiTheme="minorBidi"/>
          <w:bCs/>
          <w:sz w:val="28"/>
          <w:szCs w:val="28"/>
          <w:lang w:val="az-Latn-AZ"/>
        </w:rPr>
      </w:pPr>
      <w:r>
        <w:rPr>
          <w:rFonts w:asciiTheme="minorBidi" w:hAnsiTheme="minorBidi"/>
          <w:bCs/>
          <w:sz w:val="28"/>
          <w:szCs w:val="28"/>
          <w:lang w:val="az-Latn-AZ"/>
        </w:rPr>
        <w:t>Həşəratlar (</w:t>
      </w:r>
      <w:r w:rsidRPr="00AB6344">
        <w:rPr>
          <w:rFonts w:asciiTheme="minorBidi" w:hAnsiTheme="minorBidi"/>
          <w:bCs/>
          <w:i/>
          <w:iCs/>
          <w:sz w:val="28"/>
          <w:szCs w:val="28"/>
          <w:lang w:val="az-Latn-AZ"/>
        </w:rPr>
        <w:t>İnsecta</w:t>
      </w:r>
      <w:r>
        <w:rPr>
          <w:rFonts w:asciiTheme="minorBidi" w:hAnsiTheme="minorBidi"/>
          <w:bCs/>
          <w:sz w:val="28"/>
          <w:szCs w:val="28"/>
          <w:lang w:val="az-Latn-AZ"/>
        </w:rPr>
        <w:t>)</w:t>
      </w:r>
      <w:r w:rsidRPr="004D2C8E">
        <w:rPr>
          <w:rFonts w:asciiTheme="minorBidi" w:hAnsiTheme="minorBidi"/>
          <w:bCs/>
          <w:sz w:val="28"/>
          <w:szCs w:val="28"/>
          <w:lang w:val="az-Latn-AZ"/>
        </w:rPr>
        <w:t xml:space="preserve"> sinfi tibbi əhəmiyyətli buğumayaqlıların böyük əksəriyyətini </w:t>
      </w:r>
      <w:r>
        <w:rPr>
          <w:rFonts w:asciiTheme="minorBidi" w:hAnsiTheme="minorBidi"/>
          <w:bCs/>
          <w:sz w:val="28"/>
          <w:szCs w:val="28"/>
          <w:lang w:val="az-Latn-AZ"/>
        </w:rPr>
        <w:t>təşkil</w:t>
      </w:r>
      <w:r w:rsidRPr="004D2C8E">
        <w:rPr>
          <w:rFonts w:asciiTheme="minorBidi" w:hAnsiTheme="minorBidi"/>
          <w:bCs/>
          <w:sz w:val="28"/>
          <w:szCs w:val="28"/>
          <w:lang w:val="az-Latn-AZ"/>
        </w:rPr>
        <w:t xml:space="preserve"> edir. Bu sinfin nümayəndələri</w:t>
      </w:r>
      <w:r>
        <w:rPr>
          <w:rFonts w:asciiTheme="minorBidi" w:hAnsiTheme="minorBidi"/>
          <w:bCs/>
          <w:sz w:val="28"/>
          <w:szCs w:val="28"/>
          <w:lang w:val="az-Latn-AZ"/>
        </w:rPr>
        <w:t>nin</w:t>
      </w:r>
      <w:r w:rsidRPr="004D2C8E">
        <w:rPr>
          <w:rFonts w:asciiTheme="minorBidi" w:hAnsiTheme="minorBidi"/>
          <w:bCs/>
          <w:sz w:val="28"/>
          <w:szCs w:val="28"/>
          <w:lang w:val="az-Latn-AZ"/>
        </w:rPr>
        <w:t xml:space="preserve"> bədən </w:t>
      </w:r>
      <w:r>
        <w:rPr>
          <w:rFonts w:asciiTheme="minorBidi" w:hAnsiTheme="minorBidi"/>
          <w:bCs/>
          <w:sz w:val="28"/>
          <w:szCs w:val="28"/>
          <w:lang w:val="az-Latn-AZ"/>
        </w:rPr>
        <w:t xml:space="preserve">quruluşu 3 </w:t>
      </w:r>
      <w:r w:rsidRPr="004D2C8E">
        <w:rPr>
          <w:rFonts w:asciiTheme="minorBidi" w:hAnsiTheme="minorBidi"/>
          <w:bCs/>
          <w:sz w:val="28"/>
          <w:szCs w:val="28"/>
          <w:lang w:val="az-Latn-AZ"/>
        </w:rPr>
        <w:t>hissə</w:t>
      </w:r>
      <w:r>
        <w:rPr>
          <w:rFonts w:asciiTheme="minorBidi" w:hAnsiTheme="minorBidi"/>
          <w:bCs/>
          <w:sz w:val="28"/>
          <w:szCs w:val="28"/>
          <w:lang w:val="az-Latn-AZ"/>
        </w:rPr>
        <w:t xml:space="preserve">dən - </w:t>
      </w:r>
      <w:r w:rsidRPr="004D2C8E">
        <w:rPr>
          <w:rFonts w:asciiTheme="minorBidi" w:hAnsiTheme="minorBidi"/>
          <w:bCs/>
          <w:sz w:val="28"/>
          <w:szCs w:val="28"/>
          <w:lang w:val="az-Latn-AZ"/>
        </w:rPr>
        <w:t xml:space="preserve">baş, döş </w:t>
      </w:r>
      <w:r w:rsidRPr="00CE4101">
        <w:rPr>
          <w:rFonts w:asciiTheme="minorBidi" w:hAnsiTheme="minorBidi"/>
          <w:bCs/>
          <w:sz w:val="28"/>
          <w:szCs w:val="28"/>
          <w:lang w:val="az-Latn-AZ"/>
        </w:rPr>
        <w:t>və qarın</w:t>
      </w:r>
      <w:r>
        <w:rPr>
          <w:rFonts w:asciiTheme="minorBidi" w:hAnsiTheme="minorBidi"/>
          <w:bCs/>
          <w:sz w:val="28"/>
          <w:szCs w:val="28"/>
          <w:lang w:val="az-Latn-AZ"/>
        </w:rPr>
        <w:t xml:space="preserve"> ibarətdir</w:t>
      </w:r>
      <w:r w:rsidRPr="00CE4101">
        <w:rPr>
          <w:rFonts w:asciiTheme="minorBidi" w:hAnsiTheme="minorBidi"/>
          <w:bCs/>
          <w:sz w:val="28"/>
          <w:szCs w:val="28"/>
          <w:lang w:val="az-Latn-AZ"/>
        </w:rPr>
        <w:t>.</w:t>
      </w:r>
    </w:p>
    <w:p w:rsidR="00374719" w:rsidRPr="00CE4101" w:rsidRDefault="00374719" w:rsidP="00873802">
      <w:pPr>
        <w:spacing w:after="0" w:line="240" w:lineRule="auto"/>
        <w:jc w:val="both"/>
        <w:rPr>
          <w:rFonts w:asciiTheme="minorBidi" w:hAnsiTheme="minorBidi"/>
          <w:bCs/>
          <w:sz w:val="28"/>
          <w:szCs w:val="28"/>
          <w:lang w:val="az-Latn-AZ"/>
        </w:rPr>
      </w:pPr>
      <w:r>
        <w:rPr>
          <w:rFonts w:asciiTheme="minorBidi" w:hAnsiTheme="minorBidi"/>
          <w:bCs/>
          <w:sz w:val="28"/>
          <w:szCs w:val="28"/>
          <w:lang w:val="az-Latn-AZ"/>
        </w:rPr>
        <w:t>Həşəratlar</w:t>
      </w:r>
      <w:r w:rsidRPr="00CE4101">
        <w:rPr>
          <w:rFonts w:asciiTheme="minorBidi" w:hAnsiTheme="minorBidi"/>
          <w:bCs/>
          <w:sz w:val="28"/>
          <w:szCs w:val="28"/>
          <w:lang w:val="az-Latn-AZ"/>
        </w:rPr>
        <w:t xml:space="preserve"> sinfinə 20-dən çox </w:t>
      </w:r>
      <w:r>
        <w:rPr>
          <w:rFonts w:asciiTheme="minorBidi" w:hAnsiTheme="minorBidi"/>
          <w:bCs/>
          <w:sz w:val="28"/>
          <w:szCs w:val="28"/>
          <w:lang w:val="az-Latn-AZ"/>
        </w:rPr>
        <w:t>sıra</w:t>
      </w:r>
      <w:r w:rsidRPr="00CE4101">
        <w:rPr>
          <w:rFonts w:asciiTheme="minorBidi" w:hAnsiTheme="minorBidi"/>
          <w:bCs/>
          <w:sz w:val="28"/>
          <w:szCs w:val="28"/>
          <w:lang w:val="az-Latn-AZ"/>
        </w:rPr>
        <w:t xml:space="preserve"> daxildir. Onlardan ən mühümləri aşağıdakılardır:</w:t>
      </w:r>
    </w:p>
    <w:p w:rsidR="00374719" w:rsidRPr="00CE4101" w:rsidRDefault="00374719" w:rsidP="00873802">
      <w:pPr>
        <w:spacing w:after="0" w:line="240" w:lineRule="auto"/>
        <w:jc w:val="both"/>
        <w:rPr>
          <w:rFonts w:asciiTheme="minorBidi" w:hAnsiTheme="minorBidi"/>
          <w:bCs/>
          <w:sz w:val="28"/>
          <w:szCs w:val="28"/>
          <w:lang w:val="az-Latn-AZ"/>
        </w:rPr>
      </w:pPr>
      <w:r w:rsidRPr="00CE4101">
        <w:rPr>
          <w:rFonts w:asciiTheme="minorBidi" w:hAnsiTheme="minorBidi"/>
          <w:bCs/>
          <w:i/>
          <w:iCs/>
          <w:sz w:val="28"/>
          <w:szCs w:val="28"/>
          <w:lang w:val="az-Latn-AZ"/>
        </w:rPr>
        <w:t>Hemimetabola</w:t>
      </w:r>
      <w:r w:rsidRPr="00CE4101">
        <w:rPr>
          <w:rFonts w:asciiTheme="minorBidi" w:hAnsiTheme="minorBidi"/>
          <w:bCs/>
          <w:sz w:val="28"/>
          <w:szCs w:val="28"/>
          <w:lang w:val="az-Latn-AZ"/>
        </w:rPr>
        <w:t xml:space="preserve"> (natamam metamorfozlu həşəratlar)</w:t>
      </w:r>
      <w:r>
        <w:rPr>
          <w:rFonts w:asciiTheme="minorBidi" w:hAnsiTheme="minorBidi"/>
          <w:bCs/>
          <w:sz w:val="28"/>
          <w:szCs w:val="28"/>
          <w:lang w:val="az-Latn-AZ"/>
        </w:rPr>
        <w:t xml:space="preserve"> üstsırası:</w:t>
      </w:r>
    </w:p>
    <w:p w:rsidR="00374719" w:rsidRDefault="00374719" w:rsidP="00873802">
      <w:pPr>
        <w:pStyle w:val="a7"/>
        <w:numPr>
          <w:ilvl w:val="0"/>
          <w:numId w:val="20"/>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Orthoptera</w:t>
      </w:r>
      <w:r w:rsidRPr="00CE4101">
        <w:rPr>
          <w:rFonts w:asciiTheme="minorBidi" w:hAnsiTheme="minorBidi"/>
          <w:bCs/>
          <w:sz w:val="28"/>
          <w:szCs w:val="28"/>
          <w:lang w:val="az-Latn-AZ"/>
        </w:rPr>
        <w:t xml:space="preserve"> </w:t>
      </w:r>
      <w:r>
        <w:rPr>
          <w:rFonts w:asciiTheme="minorBidi" w:hAnsiTheme="minorBidi"/>
          <w:bCs/>
          <w:sz w:val="28"/>
          <w:szCs w:val="28"/>
          <w:lang w:val="az-Latn-AZ"/>
        </w:rPr>
        <w:t>sırası</w:t>
      </w:r>
    </w:p>
    <w:p w:rsidR="00374719" w:rsidRDefault="00374719" w:rsidP="00873802">
      <w:pPr>
        <w:pStyle w:val="a7"/>
        <w:numPr>
          <w:ilvl w:val="0"/>
          <w:numId w:val="20"/>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Blattoidea</w:t>
      </w:r>
      <w:r w:rsidRPr="00CE4101">
        <w:rPr>
          <w:rFonts w:asciiTheme="minorBidi" w:hAnsiTheme="minorBidi"/>
          <w:bCs/>
          <w:sz w:val="28"/>
          <w:szCs w:val="28"/>
          <w:lang w:val="az-Latn-AZ"/>
        </w:rPr>
        <w:t xml:space="preserve"> (tarakanlar) sırası </w:t>
      </w:r>
    </w:p>
    <w:p w:rsidR="00374719" w:rsidRDefault="00374719" w:rsidP="00873802">
      <w:pPr>
        <w:pStyle w:val="a7"/>
        <w:numPr>
          <w:ilvl w:val="0"/>
          <w:numId w:val="20"/>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Anoplura</w:t>
      </w:r>
      <w:r w:rsidRPr="00CE4101">
        <w:rPr>
          <w:rFonts w:asciiTheme="minorBidi" w:hAnsiTheme="minorBidi"/>
          <w:bCs/>
          <w:sz w:val="28"/>
          <w:szCs w:val="28"/>
          <w:lang w:val="az-Latn-AZ"/>
        </w:rPr>
        <w:t xml:space="preserve"> (bit</w:t>
      </w:r>
      <w:r>
        <w:rPr>
          <w:rFonts w:asciiTheme="minorBidi" w:hAnsiTheme="minorBidi"/>
          <w:bCs/>
          <w:sz w:val="28"/>
          <w:szCs w:val="28"/>
          <w:lang w:val="az-Latn-AZ"/>
        </w:rPr>
        <w:t>lər</w:t>
      </w:r>
      <w:r w:rsidRPr="00CE4101">
        <w:rPr>
          <w:rFonts w:asciiTheme="minorBidi" w:hAnsiTheme="minorBidi"/>
          <w:bCs/>
          <w:sz w:val="28"/>
          <w:szCs w:val="28"/>
          <w:lang w:val="az-Latn-AZ"/>
        </w:rPr>
        <w:t xml:space="preserve">) </w:t>
      </w:r>
      <w:r>
        <w:rPr>
          <w:rFonts w:asciiTheme="minorBidi" w:hAnsiTheme="minorBidi"/>
          <w:bCs/>
          <w:sz w:val="28"/>
          <w:szCs w:val="28"/>
          <w:lang w:val="az-Latn-AZ"/>
        </w:rPr>
        <w:t>sırası</w:t>
      </w:r>
    </w:p>
    <w:p w:rsidR="00374719" w:rsidRPr="00980B55" w:rsidRDefault="00374719" w:rsidP="00873802">
      <w:pPr>
        <w:pStyle w:val="a7"/>
        <w:numPr>
          <w:ilvl w:val="0"/>
          <w:numId w:val="20"/>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Heteroptera</w:t>
      </w:r>
      <w:r w:rsidRPr="00CE4101">
        <w:rPr>
          <w:rFonts w:asciiTheme="minorBidi" w:hAnsiTheme="minorBidi"/>
          <w:bCs/>
          <w:sz w:val="28"/>
          <w:szCs w:val="28"/>
          <w:lang w:val="az-Latn-AZ"/>
        </w:rPr>
        <w:t xml:space="preserve"> </w:t>
      </w:r>
      <w:r>
        <w:rPr>
          <w:rFonts w:asciiTheme="minorBidi" w:hAnsiTheme="minorBidi"/>
          <w:bCs/>
          <w:sz w:val="28"/>
          <w:szCs w:val="28"/>
        </w:rPr>
        <w:t>(</w:t>
      </w:r>
      <w:r>
        <w:rPr>
          <w:rFonts w:asciiTheme="minorBidi" w:hAnsiTheme="minorBidi"/>
          <w:bCs/>
          <w:sz w:val="28"/>
          <w:szCs w:val="28"/>
          <w:lang w:val="az-Latn-AZ"/>
        </w:rPr>
        <w:t>taxtabitilər) sırası</w:t>
      </w:r>
      <w:r w:rsidRPr="00CE4101">
        <w:rPr>
          <w:rFonts w:asciiTheme="minorBidi" w:hAnsiTheme="minorBidi"/>
          <w:bCs/>
          <w:sz w:val="28"/>
          <w:szCs w:val="28"/>
          <w:lang w:val="az-Latn-AZ"/>
        </w:rPr>
        <w:t xml:space="preserve"> </w:t>
      </w:r>
    </w:p>
    <w:p w:rsidR="00374719" w:rsidRDefault="00374719" w:rsidP="00873802">
      <w:pPr>
        <w:spacing w:after="0" w:line="240" w:lineRule="auto"/>
        <w:jc w:val="both"/>
        <w:rPr>
          <w:rFonts w:asciiTheme="minorBidi" w:hAnsiTheme="minorBidi"/>
          <w:bCs/>
          <w:sz w:val="28"/>
          <w:szCs w:val="28"/>
          <w:lang w:val="az-Latn-AZ"/>
        </w:rPr>
      </w:pPr>
      <w:r w:rsidRPr="00A57DB9">
        <w:rPr>
          <w:rFonts w:asciiTheme="minorBidi" w:hAnsiTheme="minorBidi"/>
          <w:bCs/>
          <w:i/>
          <w:iCs/>
          <w:sz w:val="28"/>
          <w:szCs w:val="28"/>
          <w:lang w:val="az-Latn-AZ"/>
        </w:rPr>
        <w:t>Holometabola</w:t>
      </w:r>
      <w:r w:rsidRPr="00CE4101">
        <w:rPr>
          <w:rFonts w:asciiTheme="minorBidi" w:hAnsiTheme="minorBidi"/>
          <w:bCs/>
          <w:sz w:val="28"/>
          <w:szCs w:val="28"/>
          <w:lang w:val="az-Latn-AZ"/>
        </w:rPr>
        <w:t xml:space="preserve"> (tam metamorfozlu </w:t>
      </w:r>
      <w:r>
        <w:rPr>
          <w:rFonts w:asciiTheme="minorBidi" w:hAnsiTheme="minorBidi"/>
          <w:bCs/>
          <w:sz w:val="28"/>
          <w:szCs w:val="28"/>
          <w:lang w:val="az-Latn-AZ"/>
        </w:rPr>
        <w:t>həşəratlar</w:t>
      </w:r>
      <w:r w:rsidRPr="00CE4101">
        <w:rPr>
          <w:rFonts w:asciiTheme="minorBidi" w:hAnsiTheme="minorBidi"/>
          <w:bCs/>
          <w:sz w:val="28"/>
          <w:szCs w:val="28"/>
          <w:lang w:val="az-Latn-AZ"/>
        </w:rPr>
        <w:t xml:space="preserve">) </w:t>
      </w:r>
      <w:r>
        <w:rPr>
          <w:rFonts w:asciiTheme="minorBidi" w:hAnsiTheme="minorBidi"/>
          <w:bCs/>
          <w:sz w:val="28"/>
          <w:szCs w:val="28"/>
          <w:lang w:val="az-Latn-AZ"/>
        </w:rPr>
        <w:t>üstsırası:</w:t>
      </w:r>
    </w:p>
    <w:p w:rsidR="00374719" w:rsidRDefault="00374719" w:rsidP="00873802">
      <w:pPr>
        <w:pStyle w:val="a7"/>
        <w:numPr>
          <w:ilvl w:val="0"/>
          <w:numId w:val="33"/>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Coleoptera</w:t>
      </w:r>
      <w:r w:rsidRPr="00A57DB9">
        <w:rPr>
          <w:rFonts w:asciiTheme="minorBidi" w:hAnsiTheme="minorBidi"/>
          <w:bCs/>
          <w:sz w:val="28"/>
          <w:szCs w:val="28"/>
          <w:lang w:val="az-Latn-AZ"/>
        </w:rPr>
        <w:t xml:space="preserve"> </w:t>
      </w:r>
      <w:r>
        <w:rPr>
          <w:rFonts w:asciiTheme="minorBidi" w:hAnsiTheme="minorBidi"/>
          <w:bCs/>
          <w:sz w:val="28"/>
          <w:szCs w:val="28"/>
          <w:lang w:val="az-Latn-AZ"/>
        </w:rPr>
        <w:t>(böcəklər) sırası</w:t>
      </w:r>
    </w:p>
    <w:p w:rsidR="00374719" w:rsidRDefault="00374719" w:rsidP="00873802">
      <w:pPr>
        <w:pStyle w:val="a7"/>
        <w:numPr>
          <w:ilvl w:val="0"/>
          <w:numId w:val="33"/>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Lepidoptera</w:t>
      </w:r>
      <w:r>
        <w:rPr>
          <w:rFonts w:asciiTheme="minorBidi" w:hAnsiTheme="minorBidi"/>
          <w:bCs/>
          <w:sz w:val="28"/>
          <w:szCs w:val="28"/>
          <w:lang w:val="az-Latn-AZ"/>
        </w:rPr>
        <w:t xml:space="preserve"> (kəpənəklər)</w:t>
      </w:r>
      <w:r w:rsidRPr="00A57DB9">
        <w:rPr>
          <w:rFonts w:asciiTheme="minorBidi" w:hAnsiTheme="minorBidi"/>
          <w:bCs/>
          <w:sz w:val="28"/>
          <w:szCs w:val="28"/>
          <w:lang w:val="az-Latn-AZ"/>
        </w:rPr>
        <w:t xml:space="preserve"> </w:t>
      </w:r>
      <w:r>
        <w:rPr>
          <w:rFonts w:asciiTheme="minorBidi" w:hAnsiTheme="minorBidi"/>
          <w:bCs/>
          <w:sz w:val="28"/>
          <w:szCs w:val="28"/>
          <w:lang w:val="az-Latn-AZ"/>
        </w:rPr>
        <w:t>sırası</w:t>
      </w:r>
    </w:p>
    <w:p w:rsidR="00374719" w:rsidRDefault="00374719" w:rsidP="00873802">
      <w:pPr>
        <w:pStyle w:val="a7"/>
        <w:numPr>
          <w:ilvl w:val="0"/>
          <w:numId w:val="33"/>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Hymenoptera</w:t>
      </w:r>
      <w:r w:rsidRPr="00A57DB9">
        <w:rPr>
          <w:rFonts w:asciiTheme="minorBidi" w:hAnsiTheme="minorBidi"/>
          <w:bCs/>
          <w:sz w:val="28"/>
          <w:szCs w:val="28"/>
          <w:lang w:val="az-Latn-AZ"/>
        </w:rPr>
        <w:t xml:space="preserve"> </w:t>
      </w:r>
      <w:r>
        <w:rPr>
          <w:rFonts w:asciiTheme="minorBidi" w:hAnsiTheme="minorBidi"/>
          <w:bCs/>
          <w:sz w:val="28"/>
          <w:szCs w:val="28"/>
          <w:lang w:val="az-Latn-AZ"/>
        </w:rPr>
        <w:t>sırası</w:t>
      </w:r>
    </w:p>
    <w:p w:rsidR="00374719" w:rsidRDefault="00374719" w:rsidP="00873802">
      <w:pPr>
        <w:pStyle w:val="a7"/>
        <w:numPr>
          <w:ilvl w:val="0"/>
          <w:numId w:val="33"/>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Aphaniptera</w:t>
      </w:r>
      <w:r w:rsidRPr="00A57DB9">
        <w:rPr>
          <w:rFonts w:asciiTheme="minorBidi" w:hAnsiTheme="minorBidi"/>
          <w:bCs/>
          <w:sz w:val="28"/>
          <w:szCs w:val="28"/>
          <w:lang w:val="az-Latn-AZ"/>
        </w:rPr>
        <w:t xml:space="preserve"> (birə</w:t>
      </w:r>
      <w:r>
        <w:rPr>
          <w:rFonts w:asciiTheme="minorBidi" w:hAnsiTheme="minorBidi"/>
          <w:bCs/>
          <w:sz w:val="28"/>
          <w:szCs w:val="28"/>
          <w:lang w:val="az-Latn-AZ"/>
        </w:rPr>
        <w:t>lər</w:t>
      </w:r>
      <w:r w:rsidRPr="00A57DB9">
        <w:rPr>
          <w:rFonts w:asciiTheme="minorBidi" w:hAnsiTheme="minorBidi"/>
          <w:bCs/>
          <w:sz w:val="28"/>
          <w:szCs w:val="28"/>
          <w:lang w:val="az-Latn-AZ"/>
        </w:rPr>
        <w:t>)</w:t>
      </w:r>
      <w:r>
        <w:rPr>
          <w:rFonts w:asciiTheme="minorBidi" w:hAnsiTheme="minorBidi"/>
          <w:bCs/>
          <w:sz w:val="28"/>
          <w:szCs w:val="28"/>
          <w:lang w:val="az-Latn-AZ"/>
        </w:rPr>
        <w:t xml:space="preserve"> sırası</w:t>
      </w:r>
    </w:p>
    <w:p w:rsidR="00374719" w:rsidRPr="00A57DB9" w:rsidRDefault="00374719" w:rsidP="00873802">
      <w:pPr>
        <w:pStyle w:val="a7"/>
        <w:numPr>
          <w:ilvl w:val="0"/>
          <w:numId w:val="33"/>
        </w:numPr>
        <w:spacing w:after="0" w:line="240" w:lineRule="auto"/>
        <w:ind w:left="0" w:firstLine="0"/>
        <w:jc w:val="both"/>
        <w:rPr>
          <w:rFonts w:asciiTheme="minorBidi" w:hAnsiTheme="minorBidi"/>
          <w:bCs/>
          <w:sz w:val="28"/>
          <w:szCs w:val="28"/>
          <w:lang w:val="az-Latn-AZ"/>
        </w:rPr>
      </w:pPr>
      <w:r w:rsidRPr="00AB6344">
        <w:rPr>
          <w:rFonts w:asciiTheme="minorBidi" w:hAnsiTheme="minorBidi"/>
          <w:bCs/>
          <w:i/>
          <w:iCs/>
          <w:sz w:val="28"/>
          <w:szCs w:val="28"/>
          <w:lang w:val="az-Latn-AZ"/>
        </w:rPr>
        <w:t>Diptera</w:t>
      </w:r>
      <w:r w:rsidRPr="00A57DB9">
        <w:rPr>
          <w:rFonts w:asciiTheme="minorBidi" w:hAnsiTheme="minorBidi"/>
          <w:bCs/>
          <w:sz w:val="28"/>
          <w:szCs w:val="28"/>
          <w:lang w:val="az-Latn-AZ"/>
        </w:rPr>
        <w:t xml:space="preserve"> (</w:t>
      </w:r>
      <w:r>
        <w:rPr>
          <w:rFonts w:asciiTheme="minorBidi" w:hAnsiTheme="minorBidi"/>
          <w:bCs/>
          <w:sz w:val="28"/>
          <w:szCs w:val="28"/>
          <w:lang w:val="az-Latn-AZ"/>
        </w:rPr>
        <w:t>milçəklər</w:t>
      </w:r>
      <w:r w:rsidRPr="00A57DB9">
        <w:rPr>
          <w:rFonts w:asciiTheme="minorBidi" w:hAnsiTheme="minorBidi"/>
          <w:bCs/>
          <w:sz w:val="28"/>
          <w:szCs w:val="28"/>
          <w:lang w:val="az-Latn-AZ"/>
        </w:rPr>
        <w:t xml:space="preserve">) </w:t>
      </w:r>
      <w:r>
        <w:rPr>
          <w:rFonts w:asciiTheme="minorBidi" w:hAnsiTheme="minorBidi"/>
          <w:bCs/>
          <w:sz w:val="28"/>
          <w:szCs w:val="28"/>
          <w:lang w:val="az-Latn-AZ"/>
        </w:rPr>
        <w:t>sırası</w:t>
      </w:r>
    </w:p>
    <w:p w:rsidR="00374719" w:rsidRDefault="00374719" w:rsidP="00873802">
      <w:pPr>
        <w:spacing w:after="0" w:line="240" w:lineRule="auto"/>
        <w:jc w:val="both"/>
        <w:rPr>
          <w:rFonts w:asciiTheme="minorBidi" w:hAnsiTheme="minorBidi"/>
          <w:bCs/>
          <w:sz w:val="28"/>
          <w:szCs w:val="28"/>
          <w:lang w:val="az-Latn-AZ"/>
        </w:rPr>
      </w:pPr>
      <w:r w:rsidRPr="00AB6344">
        <w:rPr>
          <w:rFonts w:asciiTheme="minorBidi" w:hAnsiTheme="minorBidi"/>
          <w:bCs/>
          <w:i/>
          <w:iCs/>
          <w:sz w:val="28"/>
          <w:szCs w:val="28"/>
          <w:lang w:val="az-Latn-AZ"/>
        </w:rPr>
        <w:t xml:space="preserve">Anoplura, Heteroptera, Aphaniptera </w:t>
      </w:r>
      <w:r w:rsidRPr="00AB6344">
        <w:rPr>
          <w:rFonts w:asciiTheme="minorBidi" w:hAnsiTheme="minorBidi"/>
          <w:bCs/>
          <w:sz w:val="28"/>
          <w:szCs w:val="28"/>
          <w:lang w:val="az-Latn-AZ"/>
        </w:rPr>
        <w:t>və</w:t>
      </w:r>
      <w:r w:rsidRPr="00AB6344">
        <w:rPr>
          <w:rFonts w:asciiTheme="minorBidi" w:hAnsiTheme="minorBidi"/>
          <w:bCs/>
          <w:i/>
          <w:iCs/>
          <w:sz w:val="28"/>
          <w:szCs w:val="28"/>
          <w:lang w:val="az-Latn-AZ"/>
        </w:rPr>
        <w:t xml:space="preserve"> Diptera</w:t>
      </w:r>
      <w:r w:rsidRPr="00CE4101">
        <w:rPr>
          <w:rFonts w:asciiTheme="minorBidi" w:hAnsiTheme="minorBidi"/>
          <w:bCs/>
          <w:sz w:val="28"/>
          <w:szCs w:val="28"/>
          <w:lang w:val="az-Latn-AZ"/>
        </w:rPr>
        <w:t xml:space="preserve"> </w:t>
      </w:r>
      <w:r>
        <w:rPr>
          <w:rFonts w:asciiTheme="minorBidi" w:hAnsiTheme="minorBidi"/>
          <w:bCs/>
          <w:sz w:val="28"/>
          <w:szCs w:val="28"/>
          <w:lang w:val="az-Latn-AZ"/>
        </w:rPr>
        <w:t>sıralarının</w:t>
      </w:r>
      <w:r w:rsidRPr="00CE4101">
        <w:rPr>
          <w:rFonts w:asciiTheme="minorBidi" w:hAnsiTheme="minorBidi"/>
          <w:bCs/>
          <w:sz w:val="28"/>
          <w:szCs w:val="28"/>
          <w:lang w:val="az-Latn-AZ"/>
        </w:rPr>
        <w:t xml:space="preserve"> nümayəndələri transmissiv infeksiyaların daşıyıcıları kimi tibbi və epidemioloji əhəmiyyətə malikdir</w:t>
      </w:r>
      <w:r>
        <w:rPr>
          <w:rFonts w:asciiTheme="minorBidi" w:hAnsiTheme="minorBidi"/>
          <w:bCs/>
          <w:sz w:val="28"/>
          <w:szCs w:val="28"/>
          <w:lang w:val="az-Latn-AZ"/>
        </w:rPr>
        <w:t xml:space="preserve"> (cədvəl 3.1)</w:t>
      </w:r>
      <w:r w:rsidRPr="00CE4101">
        <w:rPr>
          <w:rFonts w:asciiTheme="minorBidi" w:hAnsiTheme="minorBidi"/>
          <w:bCs/>
          <w:sz w:val="28"/>
          <w:szCs w:val="28"/>
          <w:lang w:val="az-Latn-AZ"/>
        </w:rPr>
        <w:t xml:space="preserve">. </w:t>
      </w:r>
    </w:p>
    <w:p w:rsidR="00374719" w:rsidRPr="00A24D59" w:rsidRDefault="00374719" w:rsidP="00873802">
      <w:pPr>
        <w:spacing w:after="0" w:line="240" w:lineRule="auto"/>
        <w:jc w:val="both"/>
        <w:rPr>
          <w:rFonts w:ascii="Times New Roman" w:hAnsi="Times New Roman" w:cs="Times New Roman"/>
          <w:b/>
          <w:bCs/>
          <w:i/>
          <w:iCs/>
          <w:sz w:val="28"/>
          <w:szCs w:val="28"/>
          <w:lang w:val="az-Latn-AZ"/>
        </w:rPr>
      </w:pPr>
      <w:bookmarkStart w:id="14" w:name="_Hlk143854955"/>
      <w:bookmarkEnd w:id="13"/>
      <w:r w:rsidRPr="00A24D59">
        <w:rPr>
          <w:rFonts w:ascii="Times New Roman" w:hAnsi="Times New Roman" w:cs="Times New Roman"/>
          <w:b/>
          <w:bCs/>
          <w:i/>
          <w:iCs/>
          <w:sz w:val="28"/>
          <w:szCs w:val="28"/>
          <w:lang w:val="az-Latn-AZ"/>
        </w:rPr>
        <w:lastRenderedPageBreak/>
        <w:t xml:space="preserve">Blattodea (Blattaria) </w:t>
      </w:r>
      <w:r w:rsidRPr="00A24D59">
        <w:rPr>
          <w:rFonts w:ascii="Times New Roman" w:hAnsi="Times New Roman" w:cs="Times New Roman"/>
          <w:b/>
          <w:bCs/>
          <w:sz w:val="28"/>
          <w:szCs w:val="28"/>
          <w:lang w:val="az-Latn-AZ"/>
        </w:rPr>
        <w:t>sırası</w:t>
      </w:r>
      <w:r w:rsidRPr="00A24D59">
        <w:rPr>
          <w:rFonts w:ascii="Times New Roman" w:hAnsi="Times New Roman" w:cs="Times New Roman"/>
          <w:b/>
          <w:bCs/>
          <w:i/>
          <w:iCs/>
          <w:sz w:val="28"/>
          <w:szCs w:val="28"/>
          <w:lang w:val="az-Latn-AZ"/>
        </w:rPr>
        <w:t xml:space="preserve"> </w:t>
      </w:r>
    </w:p>
    <w:bookmarkEnd w:id="14"/>
    <w:p w:rsidR="00374719" w:rsidRPr="0050669E" w:rsidRDefault="00374719" w:rsidP="00873802">
      <w:pPr>
        <w:spacing w:after="0" w:line="240" w:lineRule="auto"/>
        <w:jc w:val="both"/>
        <w:rPr>
          <w:rFonts w:ascii="Times New Roman" w:hAnsi="Times New Roman" w:cs="Times New Roman"/>
          <w:sz w:val="28"/>
          <w:szCs w:val="28"/>
          <w:lang w:val="az-Latn-AZ"/>
        </w:rPr>
      </w:pPr>
      <w:r w:rsidRPr="00A24D59">
        <w:rPr>
          <w:rFonts w:ascii="Times New Roman" w:hAnsi="Times New Roman" w:cs="Times New Roman"/>
          <w:sz w:val="28"/>
          <w:szCs w:val="28"/>
          <w:lang w:val="az-Latn-AZ"/>
        </w:rPr>
        <w:t xml:space="preserve">Tarakanlar </w:t>
      </w:r>
      <w:r w:rsidRPr="00A24D59">
        <w:rPr>
          <w:rFonts w:ascii="Times New Roman" w:hAnsi="Times New Roman" w:cs="Times New Roman"/>
          <w:i/>
          <w:iCs/>
          <w:sz w:val="28"/>
          <w:szCs w:val="28"/>
          <w:lang w:val="az-Latn-AZ"/>
        </w:rPr>
        <w:t>Blattodea</w:t>
      </w:r>
      <w:r w:rsidRPr="00A24D59">
        <w:rPr>
          <w:rFonts w:ascii="Times New Roman" w:hAnsi="Times New Roman" w:cs="Times New Roman"/>
          <w:sz w:val="28"/>
          <w:szCs w:val="28"/>
          <w:lang w:val="az-Latn-AZ"/>
        </w:rPr>
        <w:t xml:space="preserve"> sırasının </w:t>
      </w:r>
      <w:r w:rsidRPr="00A24D59">
        <w:rPr>
          <w:rFonts w:ascii="Times New Roman" w:hAnsi="Times New Roman" w:cs="Times New Roman"/>
          <w:i/>
          <w:iCs/>
          <w:sz w:val="28"/>
          <w:szCs w:val="28"/>
          <w:lang w:val="az-Latn-AZ"/>
        </w:rPr>
        <w:t>Blattoidae</w:t>
      </w:r>
      <w:r w:rsidRPr="00A24D59">
        <w:rPr>
          <w:rFonts w:ascii="Times New Roman" w:hAnsi="Times New Roman" w:cs="Times New Roman"/>
          <w:sz w:val="28"/>
          <w:szCs w:val="28"/>
          <w:lang w:val="az-Latn-AZ"/>
        </w:rPr>
        <w:t xml:space="preserve"> üstfəsiləsin</w:t>
      </w:r>
      <w:r>
        <w:rPr>
          <w:rFonts w:ascii="Times New Roman" w:hAnsi="Times New Roman" w:cs="Times New Roman"/>
          <w:sz w:val="28"/>
          <w:szCs w:val="28"/>
          <w:lang w:val="az-Latn-AZ"/>
        </w:rPr>
        <w:t>in</w:t>
      </w:r>
      <w:r w:rsidRPr="00A24D59">
        <w:rPr>
          <w:rFonts w:ascii="Times New Roman" w:hAnsi="Times New Roman" w:cs="Times New Roman"/>
          <w:sz w:val="28"/>
          <w:szCs w:val="28"/>
          <w:lang w:val="az-Latn-AZ"/>
        </w:rPr>
        <w:t xml:space="preserve"> </w:t>
      </w:r>
      <w:r w:rsidRPr="00A24D59">
        <w:rPr>
          <w:rFonts w:ascii="Times New Roman" w:hAnsi="Times New Roman" w:cs="Times New Roman"/>
          <w:bCs/>
          <w:i/>
          <w:iCs/>
          <w:sz w:val="28"/>
          <w:szCs w:val="28"/>
          <w:lang w:val="az-Latn-AZ"/>
        </w:rPr>
        <w:t>Blattidae</w:t>
      </w:r>
      <w:r w:rsidRPr="00A24D59">
        <w:rPr>
          <w:rFonts w:ascii="Times New Roman" w:hAnsi="Times New Roman" w:cs="Times New Roman"/>
          <w:bCs/>
          <w:sz w:val="28"/>
          <w:szCs w:val="28"/>
          <w:lang w:val="az-Latn-AZ"/>
        </w:rPr>
        <w:t xml:space="preserve"> fəsiləsi</w:t>
      </w:r>
      <w:r>
        <w:rPr>
          <w:rFonts w:ascii="Times New Roman" w:hAnsi="Times New Roman" w:cs="Times New Roman"/>
          <w:bCs/>
          <w:sz w:val="28"/>
          <w:szCs w:val="28"/>
          <w:lang w:val="az-Latn-AZ"/>
        </w:rPr>
        <w:t xml:space="preserve">nə </w:t>
      </w:r>
      <w:r w:rsidRPr="00A24D59">
        <w:rPr>
          <w:rFonts w:ascii="Times New Roman" w:hAnsi="Times New Roman" w:cs="Times New Roman"/>
          <w:sz w:val="28"/>
          <w:szCs w:val="28"/>
          <w:lang w:val="az-Latn-AZ"/>
        </w:rPr>
        <w:t>aid olan</w:t>
      </w:r>
      <w:r w:rsidRPr="0050669E">
        <w:rPr>
          <w:rFonts w:ascii="Times New Roman" w:hAnsi="Times New Roman" w:cs="Times New Roman"/>
          <w:sz w:val="28"/>
          <w:szCs w:val="28"/>
          <w:lang w:val="az-Latn-AZ"/>
        </w:rPr>
        <w:t xml:space="preserve"> həşəratlar qrupudur. Bu üstfəsiləyə təxminən 4400 növ </w:t>
      </w:r>
      <w:r>
        <w:rPr>
          <w:rFonts w:ascii="Times New Roman" w:hAnsi="Times New Roman" w:cs="Times New Roman"/>
          <w:sz w:val="28"/>
          <w:szCs w:val="28"/>
          <w:lang w:val="az-Latn-AZ"/>
        </w:rPr>
        <w:t>daxildir</w:t>
      </w:r>
      <w:r w:rsidRPr="0050669E">
        <w:rPr>
          <w:rFonts w:ascii="Times New Roman" w:hAnsi="Times New Roman" w:cs="Times New Roman"/>
          <w:sz w:val="28"/>
          <w:szCs w:val="28"/>
          <w:lang w:val="az-Latn-AZ"/>
        </w:rPr>
        <w:t xml:space="preserve">. </w:t>
      </w:r>
    </w:p>
    <w:p w:rsidR="00912BCA" w:rsidRPr="0050669E" w:rsidRDefault="00374719" w:rsidP="00873802">
      <w:pPr>
        <w:spacing w:after="0" w:line="240" w:lineRule="auto"/>
        <w:jc w:val="both"/>
        <w:rPr>
          <w:rFonts w:ascii="Times New Roman" w:hAnsi="Times New Roman" w:cs="Times New Roman"/>
          <w:sz w:val="28"/>
          <w:szCs w:val="28"/>
          <w:lang w:val="az-Latn-AZ"/>
        </w:rPr>
        <w:sectPr w:rsidR="00912BCA" w:rsidRPr="0050669E" w:rsidSect="00873802">
          <w:footerReference w:type="default" r:id="rId44"/>
          <w:type w:val="continuous"/>
          <w:pgSz w:w="12240" w:h="15840"/>
          <w:pgMar w:top="1440" w:right="900" w:bottom="1440" w:left="993" w:header="720" w:footer="720" w:gutter="0"/>
          <w:cols w:space="720"/>
          <w:docGrid w:linePitch="360"/>
        </w:sectPr>
      </w:pPr>
      <w:r w:rsidRPr="0050669E">
        <w:rPr>
          <w:rFonts w:ascii="Times New Roman" w:hAnsi="Times New Roman" w:cs="Times New Roman"/>
          <w:b/>
          <w:sz w:val="28"/>
          <w:szCs w:val="28"/>
          <w:lang w:val="az-Latn-AZ"/>
        </w:rPr>
        <w:t xml:space="preserve">Morfologiya və inkişaf biologiyası. </w:t>
      </w:r>
      <w:r w:rsidRPr="0050669E">
        <w:rPr>
          <w:rFonts w:ascii="Times New Roman" w:hAnsi="Times New Roman" w:cs="Times New Roman"/>
          <w:sz w:val="28"/>
          <w:szCs w:val="28"/>
          <w:lang w:val="az-Latn-AZ"/>
        </w:rPr>
        <w:t>Tarakanlar Paleozoy erasından mövcud olan ən qədim həşəratlardır. Ağız aparatı dişləyicidir, tipik daxili quruluşa malikdir. Nümayəndələrin</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əksəriyyəti tropik zonanın meşələrində yaşayır. </w:t>
      </w:r>
      <w:r w:rsidRPr="0050669E">
        <w:rPr>
          <w:rFonts w:ascii="Times New Roman" w:hAnsi="Times New Roman" w:cs="Times New Roman"/>
          <w:i/>
          <w:sz w:val="28"/>
          <w:szCs w:val="28"/>
          <w:lang w:val="az-Latn-AZ"/>
        </w:rPr>
        <w:t>Blatta orientalis</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qara tarakan</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(20-26 mm) və </w:t>
      </w:r>
      <w:r w:rsidRPr="0050669E">
        <w:rPr>
          <w:rFonts w:ascii="Times New Roman" w:hAnsi="Times New Roman" w:cs="Times New Roman"/>
          <w:i/>
          <w:sz w:val="28"/>
          <w:szCs w:val="28"/>
          <w:lang w:val="az-Latn-AZ"/>
        </w:rPr>
        <w:t>Blatta germanica</w:t>
      </w:r>
      <w:r>
        <w:rPr>
          <w:rFonts w:ascii="Times New Roman" w:hAnsi="Times New Roman" w:cs="Times New Roman"/>
          <w:sz w:val="28"/>
          <w:szCs w:val="28"/>
          <w:lang w:val="az-Latn-AZ"/>
        </w:rPr>
        <w:t xml:space="preserve"> - </w:t>
      </w:r>
      <w:r w:rsidRPr="0050669E">
        <w:rPr>
          <w:rFonts w:ascii="Times New Roman" w:hAnsi="Times New Roman" w:cs="Times New Roman"/>
          <w:sz w:val="28"/>
          <w:szCs w:val="28"/>
          <w:lang w:val="az-Latn-AZ"/>
        </w:rPr>
        <w:t>Prussiya tarakanı</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(8-11 mm) </w:t>
      </w:r>
      <w:r>
        <w:rPr>
          <w:rFonts w:ascii="Times New Roman" w:hAnsi="Times New Roman" w:cs="Times New Roman"/>
          <w:sz w:val="28"/>
          <w:szCs w:val="28"/>
          <w:lang w:val="az-Latn-AZ"/>
        </w:rPr>
        <w:t>tibbi əhəmiyyətli nümayəndələrdir</w:t>
      </w:r>
      <w:r w:rsidRPr="0050669E">
        <w:rPr>
          <w:rFonts w:ascii="Times New Roman" w:hAnsi="Times New Roman" w:cs="Times New Roman"/>
          <w:sz w:val="28"/>
          <w:szCs w:val="28"/>
          <w:lang w:val="az-Latn-AZ"/>
        </w:rPr>
        <w:t>. Hər iki növ adətən isti yaşayış</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məskənlərində məskunlaşır və təbiətdə də rast gəlinir. </w:t>
      </w:r>
      <w:r>
        <w:rPr>
          <w:rFonts w:ascii="Times New Roman" w:hAnsi="Times New Roman" w:cs="Times New Roman"/>
          <w:sz w:val="28"/>
          <w:szCs w:val="28"/>
          <w:lang w:val="az-Latn-AZ"/>
        </w:rPr>
        <w:t>Ərzaq</w:t>
      </w:r>
      <w:r w:rsidRPr="0050669E">
        <w:rPr>
          <w:rFonts w:ascii="Times New Roman" w:hAnsi="Times New Roman" w:cs="Times New Roman"/>
          <w:sz w:val="28"/>
          <w:szCs w:val="28"/>
          <w:lang w:val="az-Latn-AZ"/>
        </w:rPr>
        <w:t xml:space="preserve"> məhsulları ilə qidalandıqları zaman</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nəcisləri ilə </w:t>
      </w:r>
      <w:r>
        <w:rPr>
          <w:rFonts w:ascii="Times New Roman" w:hAnsi="Times New Roman" w:cs="Times New Roman"/>
          <w:sz w:val="28"/>
          <w:szCs w:val="28"/>
          <w:lang w:val="az-Latn-AZ"/>
        </w:rPr>
        <w:t xml:space="preserve">məhsulu </w:t>
      </w:r>
      <w:r w:rsidRPr="0050669E">
        <w:rPr>
          <w:rFonts w:ascii="Times New Roman" w:hAnsi="Times New Roman" w:cs="Times New Roman"/>
          <w:sz w:val="28"/>
          <w:szCs w:val="28"/>
          <w:lang w:val="az-Latn-AZ"/>
        </w:rPr>
        <w:t xml:space="preserve">çirkləndirir, </w:t>
      </w:r>
      <w:r>
        <w:rPr>
          <w:rFonts w:ascii="Times New Roman" w:hAnsi="Times New Roman" w:cs="Times New Roman"/>
          <w:sz w:val="28"/>
          <w:szCs w:val="28"/>
          <w:lang w:val="az-Latn-AZ"/>
        </w:rPr>
        <w:t xml:space="preserve">bundan başqa </w:t>
      </w:r>
      <w:r w:rsidRPr="0050669E">
        <w:rPr>
          <w:rFonts w:ascii="Times New Roman" w:hAnsi="Times New Roman" w:cs="Times New Roman"/>
          <w:sz w:val="28"/>
          <w:szCs w:val="28"/>
          <w:lang w:val="az-Latn-AZ"/>
        </w:rPr>
        <w:t xml:space="preserve">çirkab suları və insan ifrazatları (bəlğəm, nəcis) ilə də qidalanırlar. Yumurtalarını </w:t>
      </w:r>
      <w:r w:rsidRPr="00A24D59">
        <w:rPr>
          <w:rFonts w:ascii="Times New Roman" w:hAnsi="Times New Roman" w:cs="Times New Roman"/>
          <w:i/>
          <w:iCs/>
          <w:sz w:val="28"/>
          <w:szCs w:val="28"/>
          <w:lang w:val="az-Latn-AZ"/>
        </w:rPr>
        <w:t>ootek</w:t>
      </w:r>
      <w:r w:rsidRPr="0050669E">
        <w:rPr>
          <w:rFonts w:ascii="Times New Roman" w:hAnsi="Times New Roman" w:cs="Times New Roman"/>
          <w:sz w:val="28"/>
          <w:szCs w:val="28"/>
          <w:lang w:val="az-Latn-AZ"/>
        </w:rPr>
        <w:t xml:space="preserve"> adalanan kapsulalara qoyurlar</w:t>
      </w:r>
      <w:r w:rsidR="00912BCA">
        <w:rPr>
          <w:rFonts w:ascii="Times New Roman" w:hAnsi="Times New Roman" w:cs="Times New Roman"/>
          <w:sz w:val="28"/>
          <w:szCs w:val="28"/>
          <w:lang w:val="az-Latn-AZ"/>
        </w:rPr>
        <w:t>.</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lastRenderedPageBreak/>
        <w:t>Tibbi və epidemioloji əhəmiyyəti.</w:t>
      </w:r>
      <w:r w:rsidRPr="0050669E">
        <w:rPr>
          <w:rFonts w:ascii="Times New Roman" w:hAnsi="Times New Roman" w:cs="Times New Roman"/>
          <w:sz w:val="28"/>
          <w:szCs w:val="28"/>
          <w:lang w:val="az-Latn-AZ"/>
        </w:rPr>
        <w:t xml:space="preserve"> Tarakanlar mədə-bağırsaq traktının bakteriyalarının, ibtidai sistalarının və helmint yumurtalarının mexaniki </w:t>
      </w:r>
      <w:r>
        <w:rPr>
          <w:rFonts w:ascii="Times New Roman" w:hAnsi="Times New Roman" w:cs="Times New Roman"/>
          <w:sz w:val="28"/>
          <w:szCs w:val="28"/>
          <w:lang w:val="az-Latn-AZ"/>
        </w:rPr>
        <w:t>daşıyıcılarıdır</w:t>
      </w:r>
      <w:r w:rsidRPr="0050669E">
        <w:rPr>
          <w:rFonts w:ascii="Times New Roman" w:hAnsi="Times New Roman" w:cs="Times New Roman"/>
          <w:sz w:val="28"/>
          <w:szCs w:val="28"/>
          <w:lang w:val="az-Latn-AZ"/>
        </w:rPr>
        <w:t xml:space="preserve">. Qarın yatalağı və dizenteriya bakteriyaları tarakanın bağırsaqlarında 2-4 gün yaşayır. </w:t>
      </w:r>
    </w:p>
    <w:p w:rsidR="00374719" w:rsidRPr="00492D2E" w:rsidRDefault="00374719" w:rsidP="00873802">
      <w:p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Profilaktika</w:t>
      </w:r>
      <w:r w:rsidRPr="0050669E">
        <w:rPr>
          <w:rFonts w:ascii="Times New Roman" w:hAnsi="Times New Roman" w:cs="Times New Roman"/>
          <w:b/>
          <w:sz w:val="28"/>
          <w:szCs w:val="28"/>
          <w:lang w:val="az-Latn-AZ"/>
        </w:rPr>
        <w:t>.</w:t>
      </w:r>
      <w:r w:rsidRPr="0050669E">
        <w:rPr>
          <w:rFonts w:ascii="Times New Roman" w:hAnsi="Times New Roman" w:cs="Times New Roman"/>
          <w:sz w:val="28"/>
          <w:szCs w:val="28"/>
          <w:lang w:val="az-Latn-AZ"/>
        </w:rPr>
        <w:t xml:space="preserve"> Tarakanlar ilə mübarizə aparmaq üçün insektisidlər və digər vasitələrdən istifadə olunur. </w:t>
      </w:r>
      <w:r>
        <w:rPr>
          <w:rFonts w:ascii="Times New Roman" w:hAnsi="Times New Roman" w:cs="Times New Roman"/>
          <w:sz w:val="28"/>
          <w:szCs w:val="28"/>
          <w:lang w:val="az-Latn-AZ"/>
        </w:rPr>
        <w:t>Ərzaq məhsulları</w:t>
      </w:r>
      <w:r w:rsidRPr="0050669E">
        <w:rPr>
          <w:rFonts w:ascii="Times New Roman" w:hAnsi="Times New Roman" w:cs="Times New Roman"/>
          <w:sz w:val="28"/>
          <w:szCs w:val="28"/>
          <w:lang w:val="az-Latn-AZ"/>
        </w:rPr>
        <w:t xml:space="preserve"> və </w:t>
      </w:r>
      <w:r>
        <w:rPr>
          <w:rFonts w:ascii="Times New Roman" w:hAnsi="Times New Roman" w:cs="Times New Roman"/>
          <w:sz w:val="28"/>
          <w:szCs w:val="28"/>
          <w:lang w:val="az-Latn-AZ"/>
        </w:rPr>
        <w:t xml:space="preserve">içməli </w:t>
      </w:r>
      <w:r w:rsidRPr="0050669E">
        <w:rPr>
          <w:rFonts w:ascii="Times New Roman" w:hAnsi="Times New Roman" w:cs="Times New Roman"/>
          <w:sz w:val="28"/>
          <w:szCs w:val="28"/>
          <w:lang w:val="az-Latn-AZ"/>
        </w:rPr>
        <w:t>suyu</w:t>
      </w:r>
      <w:r>
        <w:rPr>
          <w:rFonts w:ascii="Times New Roman" w:hAnsi="Times New Roman" w:cs="Times New Roman"/>
          <w:sz w:val="28"/>
          <w:szCs w:val="28"/>
          <w:lang w:val="az-Latn-AZ"/>
        </w:rPr>
        <w:t xml:space="preserve">n tarakanların ifrazat məhsulları ilə çirklənməsindən qorunması da mühüm şərtdir. </w:t>
      </w:r>
      <w:r w:rsidRPr="0050669E">
        <w:rPr>
          <w:rFonts w:ascii="Times New Roman" w:hAnsi="Times New Roman" w:cs="Times New Roman"/>
          <w:sz w:val="28"/>
          <w:szCs w:val="28"/>
          <w:lang w:val="az-Latn-AZ"/>
        </w:rPr>
        <w:t xml:space="preserve"> </w:t>
      </w:r>
    </w:p>
    <w:p w:rsidR="00374719" w:rsidRDefault="00374719" w:rsidP="00873802">
      <w:pPr>
        <w:spacing w:line="240" w:lineRule="auto"/>
        <w:jc w:val="both"/>
        <w:rPr>
          <w:rFonts w:ascii="Times New Roman" w:hAnsi="Times New Roman" w:cs="Times New Roman"/>
          <w:b/>
          <w:bCs/>
          <w:i/>
          <w:iCs/>
          <w:sz w:val="28"/>
          <w:szCs w:val="28"/>
          <w:lang w:val="az-Latn-AZ"/>
        </w:rPr>
      </w:pPr>
    </w:p>
    <w:p w:rsidR="00374719" w:rsidRDefault="00374719" w:rsidP="00873802">
      <w:pPr>
        <w:spacing w:line="240" w:lineRule="auto"/>
        <w:jc w:val="both"/>
        <w:rPr>
          <w:rFonts w:ascii="Times New Roman" w:hAnsi="Times New Roman" w:cs="Times New Roman"/>
          <w:b/>
          <w:bCs/>
          <w:i/>
          <w:iCs/>
          <w:sz w:val="28"/>
          <w:szCs w:val="28"/>
          <w:lang w:val="az-Latn-AZ"/>
        </w:rPr>
      </w:pPr>
    </w:p>
    <w:p w:rsidR="00374719" w:rsidRPr="0050669E" w:rsidRDefault="00374719" w:rsidP="00873802">
      <w:pPr>
        <w:spacing w:line="240" w:lineRule="auto"/>
        <w:jc w:val="both"/>
        <w:rPr>
          <w:rFonts w:ascii="Times New Roman" w:hAnsi="Times New Roman" w:cs="Times New Roman"/>
          <w:b/>
          <w:bCs/>
          <w:sz w:val="28"/>
          <w:szCs w:val="28"/>
          <w:lang w:val="az-Latn-AZ"/>
        </w:rPr>
      </w:pPr>
      <w:bookmarkStart w:id="15" w:name="_Hlk143854968"/>
      <w:r w:rsidRPr="002E74C0">
        <w:rPr>
          <w:rFonts w:ascii="Times New Roman" w:hAnsi="Times New Roman" w:cs="Times New Roman"/>
          <w:b/>
          <w:bCs/>
          <w:i/>
          <w:iCs/>
          <w:sz w:val="28"/>
          <w:szCs w:val="28"/>
          <w:lang w:val="az-Latn-AZ"/>
        </w:rPr>
        <w:t>Phthiraptera</w:t>
      </w:r>
      <w:r w:rsidRPr="002E74C0">
        <w:rPr>
          <w:rFonts w:ascii="Times New Roman" w:hAnsi="Times New Roman" w:cs="Times New Roman"/>
          <w:b/>
          <w:bCs/>
          <w:sz w:val="28"/>
          <w:szCs w:val="28"/>
          <w:lang w:val="az-Latn-AZ"/>
        </w:rPr>
        <w:t xml:space="preserve">  sırası. </w:t>
      </w:r>
      <w:r>
        <w:rPr>
          <w:rFonts w:ascii="Times New Roman" w:hAnsi="Times New Roman" w:cs="Times New Roman"/>
          <w:b/>
          <w:bCs/>
          <w:sz w:val="28"/>
          <w:szCs w:val="28"/>
          <w:lang w:val="az-Latn-AZ"/>
        </w:rPr>
        <w:t xml:space="preserve"> </w:t>
      </w:r>
      <w:r w:rsidRPr="002E74C0">
        <w:rPr>
          <w:rFonts w:ascii="Times New Roman" w:hAnsi="Times New Roman" w:cs="Times New Roman"/>
          <w:b/>
          <w:bCs/>
          <w:sz w:val="28"/>
          <w:szCs w:val="28"/>
          <w:lang w:val="az-Latn-AZ"/>
        </w:rPr>
        <w:t>Bitlər</w:t>
      </w:r>
      <w:bookmarkEnd w:id="15"/>
      <w:r>
        <w:rPr>
          <w:rFonts w:ascii="Times New Roman" w:hAnsi="Times New Roman" w:cs="Times New Roman"/>
          <w:b/>
          <w:bCs/>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r w:rsidRPr="002E74C0">
        <w:rPr>
          <w:rFonts w:ascii="Times New Roman" w:hAnsi="Times New Roman" w:cs="Times New Roman"/>
          <w:sz w:val="28"/>
          <w:szCs w:val="28"/>
          <w:lang w:val="az-Latn-AZ"/>
        </w:rPr>
        <w:t>Bitlər (</w:t>
      </w:r>
      <w:r w:rsidRPr="002E74C0">
        <w:rPr>
          <w:rFonts w:ascii="Times New Roman" w:hAnsi="Times New Roman" w:cs="Times New Roman"/>
          <w:i/>
          <w:iCs/>
          <w:sz w:val="28"/>
          <w:szCs w:val="28"/>
          <w:lang w:val="az-Latn-AZ"/>
        </w:rPr>
        <w:t>Phthiraptera)</w:t>
      </w:r>
      <w:r w:rsidRPr="002E74C0">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insanlara </w:t>
      </w:r>
      <w:r>
        <w:rPr>
          <w:rFonts w:ascii="Times New Roman" w:hAnsi="Times New Roman" w:cs="Times New Roman"/>
          <w:sz w:val="28"/>
          <w:szCs w:val="28"/>
          <w:lang w:val="az-Latn-AZ"/>
        </w:rPr>
        <w:t xml:space="preserve">bir çox xəstəlik törədicilərinin </w:t>
      </w:r>
      <w:r w:rsidRPr="0050669E">
        <w:rPr>
          <w:rFonts w:ascii="Times New Roman" w:hAnsi="Times New Roman" w:cs="Times New Roman"/>
          <w:sz w:val="28"/>
          <w:szCs w:val="28"/>
          <w:lang w:val="az-Latn-AZ"/>
        </w:rPr>
        <w:t>ötür</w:t>
      </w:r>
      <w:r>
        <w:rPr>
          <w:rFonts w:ascii="Times New Roman" w:hAnsi="Times New Roman" w:cs="Times New Roman"/>
          <w:sz w:val="28"/>
          <w:szCs w:val="28"/>
          <w:lang w:val="az-Latn-AZ"/>
        </w:rPr>
        <w:t xml:space="preserve">ülməsi baxımından əhəmiyyətlidirlər. </w:t>
      </w:r>
      <w:r w:rsidRPr="0050669E">
        <w:rPr>
          <w:rFonts w:ascii="Times New Roman" w:hAnsi="Times New Roman" w:cs="Times New Roman"/>
          <w:sz w:val="28"/>
          <w:szCs w:val="28"/>
          <w:lang w:val="az-Latn-AZ"/>
        </w:rPr>
        <w:t xml:space="preserve">İnsanın bədən biti </w:t>
      </w:r>
      <w:r w:rsidRPr="002E74C0">
        <w:rPr>
          <w:rFonts w:ascii="Times New Roman" w:hAnsi="Times New Roman" w:cs="Times New Roman"/>
          <w:sz w:val="28"/>
          <w:szCs w:val="28"/>
          <w:lang w:val="az-Latn-AZ"/>
        </w:rPr>
        <w:t>epidemik səpgili yatalaq</w:t>
      </w:r>
      <w:r>
        <w:rPr>
          <w:rFonts w:ascii="Times New Roman" w:hAnsi="Times New Roman" w:cs="Times New Roman"/>
          <w:sz w:val="28"/>
          <w:szCs w:val="28"/>
          <w:lang w:val="az-Latn-AZ"/>
        </w:rPr>
        <w:t xml:space="preserve"> </w:t>
      </w:r>
      <w:r w:rsidRPr="002E74C0">
        <w:rPr>
          <w:rFonts w:ascii="Times New Roman" w:hAnsi="Times New Roman" w:cs="Times New Roman"/>
          <w:sz w:val="28"/>
          <w:szCs w:val="28"/>
          <w:lang w:val="az-Latn-AZ"/>
        </w:rPr>
        <w:t>və qayıdan yatalağın törədicilərini ötürür. Təxminən 5000 məlum bit növünün əksəriyyəti vəhşi quşların və ya məməlilərin ektoparazitləridi</w:t>
      </w:r>
      <w:r>
        <w:rPr>
          <w:rFonts w:ascii="Times New Roman" w:hAnsi="Times New Roman" w:cs="Times New Roman"/>
          <w:sz w:val="28"/>
          <w:szCs w:val="28"/>
          <w:lang w:val="az-Latn-AZ"/>
        </w:rPr>
        <w:t xml:space="preserve">r, bilinən </w:t>
      </w:r>
      <w:r w:rsidRPr="002E74C0">
        <w:rPr>
          <w:rFonts w:ascii="Times New Roman" w:hAnsi="Times New Roman" w:cs="Times New Roman"/>
          <w:sz w:val="28"/>
          <w:szCs w:val="28"/>
          <w:lang w:val="az-Latn-AZ"/>
        </w:rPr>
        <w:t>tibbi və ya baytarlıq əhəmiyyət</w:t>
      </w:r>
      <w:r>
        <w:rPr>
          <w:rFonts w:ascii="Times New Roman" w:hAnsi="Times New Roman" w:cs="Times New Roman"/>
          <w:sz w:val="28"/>
          <w:szCs w:val="28"/>
          <w:lang w:val="az-Latn-AZ"/>
        </w:rPr>
        <w:t>lər</w:t>
      </w:r>
      <w:r w:rsidRPr="002E74C0">
        <w:rPr>
          <w:rFonts w:ascii="Times New Roman" w:hAnsi="Times New Roman" w:cs="Times New Roman"/>
          <w:sz w:val="28"/>
          <w:szCs w:val="28"/>
          <w:lang w:val="az-Latn-AZ"/>
        </w:rPr>
        <w:t>i azdır və ya heç yoxdur. Bitlər</w:t>
      </w:r>
      <w:r>
        <w:rPr>
          <w:rFonts w:ascii="Times New Roman" w:hAnsi="Times New Roman" w:cs="Times New Roman"/>
          <w:sz w:val="28"/>
          <w:szCs w:val="28"/>
          <w:lang w:val="az-Latn-AZ"/>
        </w:rPr>
        <w:t xml:space="preserve"> m</w:t>
      </w:r>
      <w:r w:rsidRPr="002E74C0">
        <w:rPr>
          <w:rFonts w:ascii="Times New Roman" w:hAnsi="Times New Roman" w:cs="Times New Roman"/>
          <w:sz w:val="28"/>
          <w:szCs w:val="28"/>
          <w:lang w:val="az-Latn-AZ"/>
        </w:rPr>
        <w:t>orfoloji cəhətdən fərqlənən iki əsas qrupa bölünür</w:t>
      </w:r>
      <w:r>
        <w:rPr>
          <w:rFonts w:ascii="Times New Roman" w:hAnsi="Times New Roman" w:cs="Times New Roman"/>
          <w:sz w:val="28"/>
          <w:szCs w:val="28"/>
          <w:lang w:val="az-Latn-AZ"/>
        </w:rPr>
        <w:t>lər</w:t>
      </w:r>
      <w:r w:rsidRPr="002E74C0">
        <w:rPr>
          <w:rFonts w:ascii="Times New Roman" w:hAnsi="Times New Roman" w:cs="Times New Roman"/>
          <w:sz w:val="28"/>
          <w:szCs w:val="28"/>
          <w:lang w:val="az-Latn-AZ"/>
        </w:rPr>
        <w:t xml:space="preserve">: </w:t>
      </w:r>
      <w:r w:rsidRPr="00A21B64">
        <w:rPr>
          <w:rFonts w:ascii="Times New Roman" w:hAnsi="Times New Roman" w:cs="Times New Roman"/>
          <w:i/>
          <w:iCs/>
          <w:sz w:val="28"/>
          <w:szCs w:val="28"/>
          <w:lang w:val="az-Latn-AZ"/>
        </w:rPr>
        <w:t>sorucu</w:t>
      </w:r>
      <w:r w:rsidRPr="00A21B64">
        <w:rPr>
          <w:rFonts w:ascii="Times New Roman" w:hAnsi="Times New Roman" w:cs="Times New Roman"/>
          <w:sz w:val="28"/>
          <w:szCs w:val="28"/>
          <w:lang w:val="az-Latn-AZ"/>
        </w:rPr>
        <w:t xml:space="preserve"> və </w:t>
      </w:r>
      <w:r w:rsidRPr="00A21B64">
        <w:rPr>
          <w:rFonts w:ascii="Times New Roman" w:hAnsi="Times New Roman" w:cs="Times New Roman"/>
          <w:i/>
          <w:iCs/>
          <w:sz w:val="28"/>
          <w:szCs w:val="28"/>
          <w:lang w:val="az-Latn-AZ"/>
        </w:rPr>
        <w:t>çeynəyən</w:t>
      </w:r>
      <w:r w:rsidRPr="00A21B64">
        <w:rPr>
          <w:rFonts w:ascii="Times New Roman" w:hAnsi="Times New Roman" w:cs="Times New Roman"/>
          <w:sz w:val="28"/>
          <w:szCs w:val="28"/>
          <w:lang w:val="az-Latn-AZ"/>
        </w:rPr>
        <w:t xml:space="preserve"> bitlər.</w:t>
      </w:r>
      <w:r w:rsidRPr="002E74C0">
        <w:rPr>
          <w:rFonts w:ascii="Times New Roman" w:hAnsi="Times New Roman" w:cs="Times New Roman"/>
          <w:sz w:val="28"/>
          <w:szCs w:val="28"/>
          <w:lang w:val="az-Latn-AZ"/>
        </w:rPr>
        <w:t xml:space="preserve"> Bütün </w:t>
      </w:r>
      <w:r>
        <w:rPr>
          <w:rFonts w:ascii="Times New Roman" w:hAnsi="Times New Roman" w:cs="Times New Roman"/>
          <w:sz w:val="28"/>
          <w:szCs w:val="28"/>
          <w:lang w:val="az-Latn-AZ"/>
        </w:rPr>
        <w:t>sorucu</w:t>
      </w:r>
      <w:r w:rsidRPr="002E74C0">
        <w:rPr>
          <w:rFonts w:ascii="Times New Roman" w:hAnsi="Times New Roman" w:cs="Times New Roman"/>
          <w:sz w:val="28"/>
          <w:szCs w:val="28"/>
          <w:lang w:val="az-Latn-AZ"/>
        </w:rPr>
        <w:t xml:space="preserve"> bitlər plasent</w:t>
      </w:r>
      <w:r>
        <w:rPr>
          <w:rFonts w:ascii="Times New Roman" w:hAnsi="Times New Roman" w:cs="Times New Roman"/>
          <w:sz w:val="28"/>
          <w:szCs w:val="28"/>
          <w:lang w:val="az-Latn-AZ"/>
        </w:rPr>
        <w:t>alı</w:t>
      </w:r>
      <w:r w:rsidRPr="002E74C0">
        <w:rPr>
          <w:rFonts w:ascii="Times New Roman" w:hAnsi="Times New Roman" w:cs="Times New Roman"/>
          <w:sz w:val="28"/>
          <w:szCs w:val="28"/>
          <w:lang w:val="az-Latn-AZ"/>
        </w:rPr>
        <w:t xml:space="preserve"> məməlilərin obliqat, hematofaq ektoparazitləridir, </w:t>
      </w:r>
      <w:r w:rsidRPr="0050669E">
        <w:rPr>
          <w:rFonts w:ascii="Times New Roman" w:hAnsi="Times New Roman" w:cs="Times New Roman"/>
          <w:sz w:val="28"/>
          <w:szCs w:val="28"/>
          <w:lang w:val="az-Latn-AZ"/>
        </w:rPr>
        <w:t xml:space="preserve">müxtəlifliyi ilə seçilən çeynəyən bitlər </w:t>
      </w:r>
      <w:r>
        <w:rPr>
          <w:rFonts w:ascii="Times New Roman" w:hAnsi="Times New Roman" w:cs="Times New Roman"/>
          <w:sz w:val="28"/>
          <w:szCs w:val="28"/>
          <w:lang w:val="az-Latn-AZ"/>
        </w:rPr>
        <w:t xml:space="preserve">isə </w:t>
      </w:r>
      <w:r w:rsidRPr="0050669E">
        <w:rPr>
          <w:rFonts w:ascii="Times New Roman" w:hAnsi="Times New Roman" w:cs="Times New Roman"/>
          <w:sz w:val="28"/>
          <w:szCs w:val="28"/>
          <w:lang w:val="az-Latn-AZ"/>
        </w:rPr>
        <w:t>quşların, kisəlilərin və plasenta</w:t>
      </w:r>
      <w:r>
        <w:rPr>
          <w:rFonts w:ascii="Times New Roman" w:hAnsi="Times New Roman" w:cs="Times New Roman"/>
          <w:sz w:val="28"/>
          <w:szCs w:val="28"/>
          <w:lang w:val="az-Latn-AZ"/>
        </w:rPr>
        <w:t>lı</w:t>
      </w:r>
      <w:r w:rsidRPr="0050669E">
        <w:rPr>
          <w:rFonts w:ascii="Times New Roman" w:hAnsi="Times New Roman" w:cs="Times New Roman"/>
          <w:sz w:val="28"/>
          <w:szCs w:val="28"/>
          <w:lang w:val="az-Latn-AZ"/>
        </w:rPr>
        <w:t xml:space="preserve"> məməlilərin obliqat parazitləridir</w:t>
      </w:r>
      <w:r>
        <w:rPr>
          <w:rFonts w:ascii="Times New Roman" w:hAnsi="Times New Roman" w:cs="Times New Roman"/>
          <w:sz w:val="28"/>
          <w:szCs w:val="28"/>
          <w:lang w:val="az-Latn-AZ"/>
        </w:rPr>
        <w:t xml:space="preserve"> və patogenlərin ötürülməsində </w:t>
      </w:r>
      <w:r w:rsidRPr="0050669E">
        <w:rPr>
          <w:rFonts w:ascii="Times New Roman" w:hAnsi="Times New Roman" w:cs="Times New Roman"/>
          <w:sz w:val="28"/>
          <w:szCs w:val="28"/>
          <w:lang w:val="az-Latn-AZ"/>
        </w:rPr>
        <w:t>çeynəmə bitlərindən daha əhəmiyyətli rola malikdirlər.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F3F09">
        <w:rPr>
          <w:rFonts w:ascii="Times New Roman" w:hAnsi="Times New Roman" w:cs="Times New Roman"/>
          <w:i/>
          <w:iCs/>
          <w:sz w:val="28"/>
          <w:szCs w:val="28"/>
          <w:lang w:val="az-Latn-AZ"/>
        </w:rPr>
        <w:t>Phthiraptera</w:t>
      </w:r>
      <w:r w:rsidRPr="005F3F09">
        <w:rPr>
          <w:rFonts w:ascii="Times New Roman" w:hAnsi="Times New Roman" w:cs="Times New Roman"/>
          <w:sz w:val="28"/>
          <w:szCs w:val="28"/>
          <w:lang w:val="az-Latn-AZ"/>
        </w:rPr>
        <w:t xml:space="preserve"> sırası dörd altsıraya bölünür: </w:t>
      </w:r>
      <w:r w:rsidRPr="005F3F09">
        <w:rPr>
          <w:rFonts w:ascii="Times New Roman" w:hAnsi="Times New Roman" w:cs="Times New Roman"/>
          <w:i/>
          <w:iCs/>
          <w:sz w:val="28"/>
          <w:szCs w:val="28"/>
          <w:lang w:val="az-Latn-AZ"/>
        </w:rPr>
        <w:t>Anoplura</w:t>
      </w:r>
      <w:r w:rsidRPr="005F3F09">
        <w:rPr>
          <w:rFonts w:ascii="Times New Roman" w:hAnsi="Times New Roman" w:cs="Times New Roman"/>
          <w:sz w:val="28"/>
          <w:szCs w:val="28"/>
          <w:lang w:val="az-Latn-AZ"/>
        </w:rPr>
        <w:t xml:space="preserve"> (sorucu bitlər) və </w:t>
      </w:r>
      <w:r w:rsidRPr="005F3F09">
        <w:rPr>
          <w:rFonts w:ascii="Times New Roman" w:hAnsi="Times New Roman" w:cs="Times New Roman"/>
          <w:i/>
          <w:iCs/>
          <w:sz w:val="28"/>
          <w:szCs w:val="28"/>
          <w:lang w:val="az-Latn-AZ"/>
        </w:rPr>
        <w:t>Amblycera</w:t>
      </w:r>
      <w:r w:rsidRPr="005F3F09">
        <w:rPr>
          <w:rFonts w:ascii="Times New Roman" w:hAnsi="Times New Roman" w:cs="Times New Roman"/>
          <w:sz w:val="28"/>
          <w:szCs w:val="28"/>
          <w:lang w:val="az-Latn-AZ"/>
        </w:rPr>
        <w:t xml:space="preserve">, </w:t>
      </w:r>
      <w:r w:rsidRPr="005F3F09">
        <w:rPr>
          <w:rFonts w:ascii="Times New Roman" w:hAnsi="Times New Roman" w:cs="Times New Roman"/>
          <w:i/>
          <w:iCs/>
          <w:sz w:val="28"/>
          <w:szCs w:val="28"/>
          <w:lang w:val="az-Latn-AZ"/>
        </w:rPr>
        <w:t>Ischnocera</w:t>
      </w:r>
      <w:r w:rsidRPr="005F3F09">
        <w:rPr>
          <w:rFonts w:ascii="Times New Roman" w:hAnsi="Times New Roman" w:cs="Times New Roman"/>
          <w:sz w:val="28"/>
          <w:szCs w:val="28"/>
          <w:lang w:val="az-Latn-AZ"/>
        </w:rPr>
        <w:t xml:space="preserve"> və </w:t>
      </w:r>
      <w:r w:rsidRPr="005F3F09">
        <w:rPr>
          <w:rFonts w:ascii="Times New Roman" w:hAnsi="Times New Roman" w:cs="Times New Roman"/>
          <w:i/>
          <w:iCs/>
          <w:sz w:val="28"/>
          <w:szCs w:val="28"/>
          <w:lang w:val="az-Latn-AZ"/>
        </w:rPr>
        <w:t>Rhynchophthirina</w:t>
      </w:r>
      <w:r w:rsidRPr="005F3F09">
        <w:rPr>
          <w:rFonts w:ascii="Times New Roman" w:hAnsi="Times New Roman" w:cs="Times New Roman"/>
          <w:sz w:val="28"/>
          <w:szCs w:val="28"/>
          <w:lang w:val="az-Latn-AZ"/>
        </w:rPr>
        <w:t xml:space="preserve"> (çeynəyən bitlər və ya dişləyən bitlər kimi tanınır). Çeynəyən bitlərin</w:t>
      </w:r>
      <w:r w:rsidRPr="00A21B64">
        <w:rPr>
          <w:rFonts w:ascii="Times New Roman" w:hAnsi="Times New Roman" w:cs="Times New Roman"/>
          <w:sz w:val="28"/>
          <w:szCs w:val="28"/>
          <w:lang w:val="az-Latn-AZ"/>
        </w:rPr>
        <w:t xml:space="preserve"> 4464 növü və alt növü məlumdur; bu taksonların əksəriyyəti quşlarda parazitlik edir, lakin onlar</w:t>
      </w:r>
      <w:r>
        <w:rPr>
          <w:rFonts w:ascii="Times New Roman" w:hAnsi="Times New Roman" w:cs="Times New Roman"/>
          <w:sz w:val="28"/>
          <w:szCs w:val="28"/>
          <w:lang w:val="az-Latn-AZ"/>
        </w:rPr>
        <w:t xml:space="preserve">dan </w:t>
      </w:r>
      <w:r w:rsidRPr="00A21B64">
        <w:rPr>
          <w:rFonts w:ascii="Times New Roman" w:hAnsi="Times New Roman" w:cs="Times New Roman"/>
          <w:sz w:val="28"/>
          <w:szCs w:val="28"/>
          <w:lang w:val="az-Latn-AZ"/>
        </w:rPr>
        <w:t>553</w:t>
      </w:r>
      <w:r>
        <w:rPr>
          <w:rFonts w:ascii="Times New Roman" w:hAnsi="Times New Roman" w:cs="Times New Roman"/>
          <w:sz w:val="28"/>
          <w:szCs w:val="28"/>
          <w:lang w:val="az-Latn-AZ"/>
        </w:rPr>
        <w:t xml:space="preserve"> növün </w:t>
      </w:r>
      <w:r w:rsidRPr="00A21B64">
        <w:rPr>
          <w:rFonts w:ascii="Times New Roman" w:hAnsi="Times New Roman" w:cs="Times New Roman"/>
          <w:sz w:val="28"/>
          <w:szCs w:val="28"/>
          <w:lang w:val="az-Latn-AZ"/>
        </w:rPr>
        <w:t>məməlilərdə</w:t>
      </w:r>
      <w:r>
        <w:rPr>
          <w:rFonts w:ascii="Times New Roman" w:hAnsi="Times New Roman" w:cs="Times New Roman"/>
          <w:sz w:val="28"/>
          <w:szCs w:val="28"/>
          <w:lang w:val="az-Latn-AZ"/>
        </w:rPr>
        <w:t xml:space="preserve"> </w:t>
      </w:r>
      <w:r w:rsidRPr="00A21B64">
        <w:rPr>
          <w:rFonts w:ascii="Times New Roman" w:hAnsi="Times New Roman" w:cs="Times New Roman"/>
          <w:sz w:val="28"/>
          <w:szCs w:val="28"/>
          <w:lang w:val="az-Latn-AZ"/>
        </w:rPr>
        <w:t>parazitlik</w:t>
      </w:r>
      <w:r>
        <w:rPr>
          <w:rFonts w:ascii="Times New Roman" w:hAnsi="Times New Roman" w:cs="Times New Roman"/>
          <w:sz w:val="28"/>
          <w:szCs w:val="28"/>
          <w:lang w:val="az-Latn-AZ"/>
        </w:rPr>
        <w:t xml:space="preserve"> </w:t>
      </w:r>
      <w:r w:rsidRPr="00A21B64">
        <w:rPr>
          <w:rFonts w:ascii="Times New Roman" w:hAnsi="Times New Roman" w:cs="Times New Roman"/>
          <w:sz w:val="28"/>
          <w:szCs w:val="28"/>
          <w:lang w:val="az-Latn-AZ"/>
        </w:rPr>
        <w:t>etdiyi məlumdur. Çeynəyən</w:t>
      </w:r>
      <w:r w:rsidRPr="0050669E">
        <w:rPr>
          <w:rFonts w:ascii="Times New Roman" w:hAnsi="Times New Roman" w:cs="Times New Roman"/>
          <w:sz w:val="28"/>
          <w:szCs w:val="28"/>
          <w:lang w:val="az-Latn-AZ"/>
        </w:rPr>
        <w:t xml:space="preserve"> bitlər üç alt dəstəyə, 11 fəsiləyə və 205 cinsə bölünür. Sorucu bitlər hazırda 50 nəsil və 15 ailəyə aid edilir. Tibbi əhəmiyyət kəsb edən sorucu bitlər iki fəsiləyə - </w:t>
      </w:r>
      <w:r w:rsidRPr="0050669E">
        <w:rPr>
          <w:rFonts w:ascii="Times New Roman" w:hAnsi="Times New Roman" w:cs="Times New Roman"/>
          <w:i/>
          <w:iCs/>
          <w:sz w:val="28"/>
          <w:szCs w:val="28"/>
          <w:lang w:val="az-Latn-AZ"/>
        </w:rPr>
        <w:t>Pediculidae</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Pthiridae</w:t>
      </w:r>
      <w:r w:rsidRPr="0050669E">
        <w:rPr>
          <w:rFonts w:ascii="Times New Roman" w:hAnsi="Times New Roman" w:cs="Times New Roman"/>
          <w:sz w:val="28"/>
          <w:szCs w:val="28"/>
          <w:lang w:val="az-Latn-AZ"/>
        </w:rPr>
        <w:t xml:space="preserve"> aid edilir.  </w:t>
      </w:r>
    </w:p>
    <w:p w:rsidR="00374719"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 xml:space="preserve">Morfologiya. </w:t>
      </w:r>
      <w:r w:rsidRPr="0050669E">
        <w:rPr>
          <w:rFonts w:ascii="Times New Roman" w:hAnsi="Times New Roman" w:cs="Times New Roman"/>
          <w:sz w:val="28"/>
          <w:szCs w:val="28"/>
          <w:lang w:val="az-Latn-AZ"/>
        </w:rPr>
        <w:t>Bitlər kiçik (yetkinlik mərhələsində 0</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35-10 mm), qanadsız, dorsoventral istiqamətdə yastı həşəratlardır. </w:t>
      </w:r>
      <w:r w:rsidRPr="00A21B64">
        <w:rPr>
          <w:rFonts w:ascii="Times New Roman" w:hAnsi="Times New Roman" w:cs="Times New Roman"/>
          <w:bCs/>
          <w:sz w:val="28"/>
          <w:szCs w:val="28"/>
          <w:lang w:val="az-Latn-AZ"/>
        </w:rPr>
        <w:t>İnsan bədən biti (</w:t>
      </w:r>
      <w:r w:rsidRPr="00A21B64">
        <w:rPr>
          <w:rFonts w:ascii="Times New Roman" w:hAnsi="Times New Roman" w:cs="Times New Roman"/>
          <w:bCs/>
          <w:i/>
          <w:iCs/>
          <w:sz w:val="28"/>
          <w:szCs w:val="28"/>
          <w:lang w:val="az-Latn-AZ"/>
        </w:rPr>
        <w:t>Pediculus humanus humanus</w:t>
      </w:r>
      <w:r w:rsidRPr="00A21B64">
        <w:rPr>
          <w:rFonts w:ascii="Times New Roman" w:hAnsi="Times New Roman" w:cs="Times New Roman"/>
          <w:bCs/>
          <w:sz w:val="28"/>
          <w:szCs w:val="28"/>
          <w:lang w:val="az-Latn-AZ"/>
        </w:rPr>
        <w:t>)</w:t>
      </w:r>
      <w:r w:rsidRPr="0050669E">
        <w:rPr>
          <w:rFonts w:ascii="Times New Roman" w:hAnsi="Times New Roman" w:cs="Times New Roman"/>
          <w:b/>
          <w:sz w:val="28"/>
          <w:szCs w:val="28"/>
          <w:lang w:val="az-Latn-AZ"/>
        </w:rPr>
        <w:t xml:space="preserve"> </w:t>
      </w:r>
      <w:r w:rsidRPr="0050669E">
        <w:rPr>
          <w:rFonts w:ascii="Times New Roman" w:hAnsi="Times New Roman" w:cs="Times New Roman"/>
          <w:sz w:val="28"/>
          <w:szCs w:val="28"/>
          <w:lang w:val="az-Latn-AZ"/>
        </w:rPr>
        <w:t xml:space="preserve">ilə yoluxmalara bəzən </w:t>
      </w:r>
      <w:r w:rsidRPr="00A21B64">
        <w:rPr>
          <w:rFonts w:ascii="Times New Roman" w:hAnsi="Times New Roman" w:cs="Times New Roman"/>
          <w:i/>
          <w:iCs/>
          <w:sz w:val="28"/>
          <w:szCs w:val="28"/>
          <w:lang w:val="az-Latn-AZ"/>
        </w:rPr>
        <w:t>“pediculosis corporis”</w:t>
      </w:r>
      <w:r w:rsidRPr="0050669E">
        <w:rPr>
          <w:rFonts w:ascii="Times New Roman" w:hAnsi="Times New Roman" w:cs="Times New Roman"/>
          <w:sz w:val="28"/>
          <w:szCs w:val="28"/>
          <w:lang w:val="az-Latn-AZ"/>
        </w:rPr>
        <w:t xml:space="preserve"> deyilir. Yetkin insan bədən bitlərinin uzunluğu 2</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3-3</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6 mm-dir. </w:t>
      </w:r>
    </w:p>
    <w:p w:rsidR="00374719" w:rsidRPr="0050669E" w:rsidRDefault="00374719" w:rsidP="00873802">
      <w:pPr>
        <w:spacing w:line="240" w:lineRule="auto"/>
        <w:jc w:val="both"/>
        <w:rPr>
          <w:rFonts w:ascii="Times New Roman" w:hAnsi="Times New Roman" w:cs="Times New Roman"/>
          <w:sz w:val="28"/>
          <w:szCs w:val="28"/>
          <w:lang w:val="az-Latn-AZ"/>
        </w:rPr>
      </w:pPr>
    </w:p>
    <w:p w:rsidR="00374719" w:rsidRPr="006E7715"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Optimal şəraitdə onların populyasiyaları kəskin şəkildə çoxala bilər. Dişilər gündə orta hesabla </w:t>
      </w:r>
      <w:r>
        <w:rPr>
          <w:rFonts w:ascii="Times New Roman" w:hAnsi="Times New Roman" w:cs="Times New Roman"/>
          <w:sz w:val="28"/>
          <w:szCs w:val="28"/>
          <w:lang w:val="az-Latn-AZ"/>
        </w:rPr>
        <w:t>4-5 yu</w:t>
      </w:r>
      <w:r w:rsidRPr="0050669E">
        <w:rPr>
          <w:rFonts w:ascii="Times New Roman" w:hAnsi="Times New Roman" w:cs="Times New Roman"/>
          <w:sz w:val="28"/>
          <w:szCs w:val="28"/>
          <w:lang w:val="az-Latn-AZ"/>
        </w:rPr>
        <w:t xml:space="preserve">umurta qoyur və </w:t>
      </w:r>
      <w:r>
        <w:rPr>
          <w:rFonts w:ascii="Times New Roman" w:hAnsi="Times New Roman" w:cs="Times New Roman"/>
          <w:sz w:val="28"/>
          <w:szCs w:val="28"/>
          <w:lang w:val="az-Latn-AZ"/>
        </w:rPr>
        <w:t>bu yumurtalardan</w:t>
      </w:r>
      <w:r w:rsidRPr="0050669E">
        <w:rPr>
          <w:rFonts w:ascii="Times New Roman" w:hAnsi="Times New Roman" w:cs="Times New Roman"/>
          <w:sz w:val="28"/>
          <w:szCs w:val="28"/>
          <w:lang w:val="az-Latn-AZ"/>
        </w:rPr>
        <w:t xml:space="preserve"> 8 gündən sonra nimfa </w:t>
      </w:r>
      <w:r>
        <w:rPr>
          <w:rFonts w:ascii="Times New Roman" w:hAnsi="Times New Roman" w:cs="Times New Roman"/>
          <w:sz w:val="28"/>
          <w:szCs w:val="28"/>
          <w:lang w:val="az-Latn-AZ"/>
        </w:rPr>
        <w:t>xaric olur</w:t>
      </w:r>
      <w:r w:rsidRPr="0050669E">
        <w:rPr>
          <w:rFonts w:ascii="Times New Roman" w:hAnsi="Times New Roman" w:cs="Times New Roman"/>
          <w:sz w:val="28"/>
          <w:szCs w:val="28"/>
          <w:lang w:val="az-Latn-AZ"/>
        </w:rPr>
        <w:t>. Dişilər yumurtaları saçda deyil, paltarda, xüsusilə tikişlər və qırışlar boyunca qoyur. Hər nimfanın inkişaf müddəti 3-5 gün</w:t>
      </w:r>
      <w:r>
        <w:rPr>
          <w:rFonts w:ascii="Times New Roman" w:hAnsi="Times New Roman" w:cs="Times New Roman"/>
          <w:sz w:val="28"/>
          <w:szCs w:val="28"/>
          <w:lang w:val="az-Latn-AZ"/>
        </w:rPr>
        <w:t>dür</w:t>
      </w:r>
      <w:r w:rsidRPr="0050669E">
        <w:rPr>
          <w:rFonts w:ascii="Times New Roman" w:hAnsi="Times New Roman" w:cs="Times New Roman"/>
          <w:sz w:val="28"/>
          <w:szCs w:val="28"/>
          <w:lang w:val="az-Latn-AZ"/>
        </w:rPr>
        <w:t xml:space="preserve">, böyüklər isə 30 günə qədər yaşaya bilərlər. Bədən bitlərinin dişləməsi tez-tez qıcıqlanmaya səbəb olur, hər dişləmə yeri adətən kiçik qırmızı papulaya çevrilir. Bədəndə bitlərin xroniki infeksiyası olan insanlarda ümumi dəri qalınlaşması və rəng dəyişikliyi yarana bilər ki, bu da, </w:t>
      </w:r>
      <w:r w:rsidRPr="006E7715">
        <w:rPr>
          <w:rFonts w:ascii="Times New Roman" w:hAnsi="Times New Roman" w:cs="Times New Roman"/>
          <w:i/>
          <w:iCs/>
          <w:sz w:val="28"/>
          <w:szCs w:val="28"/>
          <w:lang w:val="az-Latn-AZ"/>
        </w:rPr>
        <w:t>Vaqabond</w:t>
      </w:r>
      <w:r w:rsidRPr="0050669E">
        <w:rPr>
          <w:rFonts w:ascii="Times New Roman" w:hAnsi="Times New Roman" w:cs="Times New Roman"/>
          <w:sz w:val="28"/>
          <w:szCs w:val="28"/>
          <w:lang w:val="az-Latn-AZ"/>
        </w:rPr>
        <w:t xml:space="preserve"> </w:t>
      </w:r>
      <w:r w:rsidRPr="006E7715">
        <w:rPr>
          <w:rFonts w:ascii="Times New Roman" w:hAnsi="Times New Roman" w:cs="Times New Roman"/>
          <w:sz w:val="28"/>
          <w:szCs w:val="28"/>
          <w:lang w:val="az-Latn-AZ"/>
        </w:rPr>
        <w:t>(</w:t>
      </w:r>
      <w:r w:rsidRPr="006E7715">
        <w:rPr>
          <w:rFonts w:ascii="Times New Roman" w:hAnsi="Times New Roman" w:cs="Times New Roman"/>
          <w:i/>
          <w:iCs/>
          <w:sz w:val="28"/>
          <w:szCs w:val="28"/>
          <w:lang w:val="az-Latn-AZ"/>
        </w:rPr>
        <w:t>Hobo</w:t>
      </w:r>
      <w:r w:rsidRPr="006E7715">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xəstəliyi adlanır. Bəzən xəstələrdə yalnız bir dişləmə və ya az sayda dişləmədən sonra dermatit inkişaf edir. Bit infestasiyası allergiyası </w:t>
      </w:r>
      <w:r w:rsidRPr="0050669E">
        <w:rPr>
          <w:rFonts w:ascii="Times New Roman" w:hAnsi="Times New Roman" w:cs="Times New Roman"/>
          <w:sz w:val="28"/>
          <w:szCs w:val="28"/>
          <w:lang w:val="az-Latn-AZ"/>
        </w:rPr>
        <w:lastRenderedPageBreak/>
        <w:t>nəticəsində</w:t>
      </w:r>
      <w:r>
        <w:rPr>
          <w:rFonts w:ascii="Times New Roman" w:hAnsi="Times New Roman" w:cs="Times New Roman"/>
          <w:sz w:val="28"/>
          <w:szCs w:val="28"/>
          <w:lang w:val="az-Latn-AZ"/>
        </w:rPr>
        <w:t xml:space="preserve"> baş verən</w:t>
      </w:r>
      <w:r w:rsidRPr="0050669E">
        <w:rPr>
          <w:rFonts w:ascii="Times New Roman" w:hAnsi="Times New Roman" w:cs="Times New Roman"/>
          <w:sz w:val="28"/>
          <w:szCs w:val="28"/>
          <w:lang w:val="az-Latn-AZ"/>
        </w:rPr>
        <w:t xml:space="preserve"> astma bronxit</w:t>
      </w:r>
      <w:r>
        <w:rPr>
          <w:rFonts w:ascii="Times New Roman" w:hAnsi="Times New Roman" w:cs="Times New Roman"/>
          <w:sz w:val="28"/>
          <w:szCs w:val="28"/>
          <w:lang w:val="az-Latn-AZ"/>
        </w:rPr>
        <w:t xml:space="preserve">lər də </w:t>
      </w:r>
      <w:r w:rsidRPr="0050669E">
        <w:rPr>
          <w:rFonts w:ascii="Times New Roman" w:hAnsi="Times New Roman" w:cs="Times New Roman"/>
          <w:sz w:val="28"/>
          <w:szCs w:val="28"/>
          <w:lang w:val="az-Latn-AZ"/>
        </w:rPr>
        <w:t xml:space="preserve">qeydə alınmışdır. İmpetiqo və ya nadir hallarda septisemiya kimi ikincili infeksiyalar da bədən bitlərinin invaziyaları nəticəsində yarana bilər. </w:t>
      </w:r>
    </w:p>
    <w:p w:rsidR="00374719" w:rsidRPr="0050669E" w:rsidRDefault="00374719" w:rsidP="00873802">
      <w:pPr>
        <w:spacing w:after="0" w:line="240" w:lineRule="auto"/>
        <w:jc w:val="both"/>
        <w:rPr>
          <w:rFonts w:ascii="Times New Roman" w:hAnsi="Times New Roman" w:cs="Times New Roman"/>
          <w:b/>
          <w:sz w:val="28"/>
          <w:szCs w:val="28"/>
          <w:lang w:val="az-Latn-AZ"/>
        </w:rPr>
      </w:pPr>
      <w:r w:rsidRPr="0050669E">
        <w:rPr>
          <w:rFonts w:ascii="Times New Roman" w:hAnsi="Times New Roman" w:cs="Times New Roman"/>
          <w:sz w:val="28"/>
          <w:szCs w:val="28"/>
          <w:lang w:val="az-Latn-AZ"/>
        </w:rPr>
        <w:t xml:space="preserve">Bədən bitləri yüksək bədən </w:t>
      </w:r>
      <w:r>
        <w:rPr>
          <w:rFonts w:ascii="Times New Roman" w:hAnsi="Times New Roman" w:cs="Times New Roman"/>
          <w:sz w:val="28"/>
          <w:szCs w:val="28"/>
          <w:lang w:val="az-Latn-AZ"/>
        </w:rPr>
        <w:t>hərarəti</w:t>
      </w:r>
      <w:r w:rsidRPr="0050669E">
        <w:rPr>
          <w:rFonts w:ascii="Times New Roman" w:hAnsi="Times New Roman" w:cs="Times New Roman"/>
          <w:sz w:val="28"/>
          <w:szCs w:val="28"/>
          <w:lang w:val="az-Latn-AZ"/>
        </w:rPr>
        <w:t xml:space="preserve"> olan insanları tərk etməyə meyllidir. Bunun epidemioloji əhəmiyyəti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çünki bu qızdırma çox vaxt bitlə ötürülən patogenlər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tərəfindən törədilir.</w:t>
      </w:r>
    </w:p>
    <w:p w:rsidR="00374719" w:rsidRPr="0050669E" w:rsidRDefault="009544D5" w:rsidP="00873802">
      <w:pPr>
        <w:tabs>
          <w:tab w:val="left" w:pos="1680"/>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p>
    <w:p w:rsidR="00374719" w:rsidRPr="0050669E" w:rsidRDefault="00374719" w:rsidP="00873802">
      <w:pPr>
        <w:spacing w:after="0" w:line="240" w:lineRule="auto"/>
        <w:jc w:val="both"/>
        <w:rPr>
          <w:rFonts w:ascii="Times New Roman" w:hAnsi="Times New Roman" w:cs="Times New Roman"/>
          <w:b/>
          <w:bCs/>
          <w:sz w:val="28"/>
          <w:szCs w:val="28"/>
          <w:lang w:val="az-Latn-AZ"/>
        </w:rPr>
      </w:pPr>
      <w:bookmarkStart w:id="16" w:name="_Hlk143854986"/>
      <w:r w:rsidRPr="0050669E">
        <w:rPr>
          <w:rFonts w:ascii="Times New Roman" w:hAnsi="Times New Roman" w:cs="Times New Roman"/>
          <w:b/>
          <w:bCs/>
          <w:sz w:val="28"/>
          <w:szCs w:val="28"/>
          <w:lang w:val="az-Latn-AZ"/>
        </w:rPr>
        <w:t xml:space="preserve">İnsan baş biti </w:t>
      </w:r>
      <w:r>
        <w:rPr>
          <w:rFonts w:ascii="Times New Roman" w:hAnsi="Times New Roman" w:cs="Times New Roman"/>
          <w:b/>
          <w:bCs/>
          <w:sz w:val="28"/>
          <w:szCs w:val="28"/>
          <w:lang w:val="az-Latn-AZ"/>
        </w:rPr>
        <w:t>-</w:t>
      </w:r>
      <w:r w:rsidRPr="0050669E">
        <w:rPr>
          <w:rFonts w:ascii="Times New Roman" w:hAnsi="Times New Roman" w:cs="Times New Roman"/>
          <w:b/>
          <w:bCs/>
          <w:sz w:val="28"/>
          <w:szCs w:val="28"/>
          <w:lang w:val="az-Latn-AZ"/>
        </w:rPr>
        <w:t xml:space="preserve"> </w:t>
      </w:r>
      <w:r w:rsidRPr="0050669E">
        <w:rPr>
          <w:rFonts w:ascii="Times New Roman" w:hAnsi="Times New Roman" w:cs="Times New Roman"/>
          <w:b/>
          <w:bCs/>
          <w:i/>
          <w:iCs/>
          <w:sz w:val="28"/>
          <w:szCs w:val="28"/>
          <w:lang w:val="az-Latn-AZ"/>
        </w:rPr>
        <w:t>Pediculus humanus capitis</w:t>
      </w:r>
    </w:p>
    <w:bookmarkEnd w:id="16"/>
    <w:p w:rsidR="00374719" w:rsidRPr="002E74C0"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 xml:space="preserve"> </w:t>
      </w:r>
      <w:r w:rsidRPr="0050669E">
        <w:rPr>
          <w:rFonts w:ascii="Times New Roman" w:hAnsi="Times New Roman" w:cs="Times New Roman"/>
          <w:sz w:val="28"/>
          <w:szCs w:val="28"/>
          <w:lang w:val="az-Latn-AZ"/>
        </w:rPr>
        <w:t xml:space="preserve">Baş biti ilə invaziyalar </w:t>
      </w:r>
      <w:r w:rsidRPr="009801B8">
        <w:rPr>
          <w:rFonts w:ascii="Times New Roman" w:hAnsi="Times New Roman" w:cs="Times New Roman"/>
          <w:i/>
          <w:iCs/>
          <w:sz w:val="28"/>
          <w:szCs w:val="28"/>
          <w:lang w:val="az-Latn-AZ"/>
        </w:rPr>
        <w:t>“pediculosis capitis”</w:t>
      </w:r>
      <w:r w:rsidRPr="0050669E">
        <w:rPr>
          <w:rFonts w:ascii="Times New Roman" w:hAnsi="Times New Roman" w:cs="Times New Roman"/>
          <w:sz w:val="28"/>
          <w:szCs w:val="28"/>
          <w:lang w:val="az-Latn-AZ"/>
        </w:rPr>
        <w:t xml:space="preserve"> də adlandırılır. İnsan baş biti morfoloji əlamətlərinə və həyat dövrünə görə insan bədən bitindən </w:t>
      </w:r>
      <w:r>
        <w:rPr>
          <w:rFonts w:ascii="Times New Roman" w:hAnsi="Times New Roman" w:cs="Times New Roman"/>
          <w:sz w:val="28"/>
          <w:szCs w:val="28"/>
          <w:lang w:val="az-Latn-AZ"/>
        </w:rPr>
        <w:t>demək olar ki, fə</w:t>
      </w:r>
      <w:r w:rsidRPr="0050669E">
        <w:rPr>
          <w:rFonts w:ascii="Times New Roman" w:hAnsi="Times New Roman" w:cs="Times New Roman"/>
          <w:sz w:val="28"/>
          <w:szCs w:val="28"/>
          <w:lang w:val="az-Latn-AZ"/>
        </w:rPr>
        <w:t>rqlənmir. Ümumiyyətlə, yetkin baş bitləri bədən bitlərindən</w:t>
      </w:r>
      <w:r>
        <w:rPr>
          <w:rFonts w:ascii="Times New Roman" w:hAnsi="Times New Roman" w:cs="Times New Roman"/>
          <w:sz w:val="28"/>
          <w:szCs w:val="28"/>
          <w:lang w:val="az-Latn-AZ"/>
        </w:rPr>
        <w:t xml:space="preserve"> ölçülərinə görə</w:t>
      </w:r>
      <w:r w:rsidRPr="0050669E">
        <w:rPr>
          <w:rFonts w:ascii="Times New Roman" w:hAnsi="Times New Roman" w:cs="Times New Roman"/>
          <w:sz w:val="28"/>
          <w:szCs w:val="28"/>
          <w:lang w:val="az-Latn-AZ"/>
        </w:rPr>
        <w:t xml:space="preserve"> bir qədər kiçikdir (uzunluğu 2</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1-3</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3 mm) və daha tez-tez qidalanmağa meyllidirlər.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 xml:space="preserve">Epidemik və ya bitdən qaynaqlanan səpgili yatalaq. </w:t>
      </w:r>
      <w:r w:rsidRPr="0050669E">
        <w:rPr>
          <w:rFonts w:ascii="Times New Roman" w:hAnsi="Times New Roman" w:cs="Times New Roman"/>
          <w:sz w:val="28"/>
          <w:szCs w:val="28"/>
          <w:lang w:val="az-Latn-AZ"/>
        </w:rPr>
        <w:t xml:space="preserve">Səpgili yatalaq törədiciləri </w:t>
      </w:r>
      <w:r>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Rickettsia prowazekii</w:t>
      </w:r>
      <w:r w:rsidRPr="0050669E">
        <w:rPr>
          <w:rFonts w:ascii="Times New Roman" w:hAnsi="Times New Roman" w:cs="Times New Roman"/>
          <w:sz w:val="28"/>
          <w:szCs w:val="28"/>
          <w:lang w:val="az-Latn-AZ"/>
        </w:rPr>
        <w:t xml:space="preserve"> obliqat hüceyrədaxili parazitlər olan rikketsiyalardır. Müxtəlif növləri onurğalı və ya onurğasız sahiblərini yoluxdura bilər. Epidemik səpgili yatalaq təxminən iki həftə davam edən yüksək hərarətlə (39</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5°C-dən 40°C-dək) ​​başlayır, intensiv bel, baş ağrıları, tez-tez bronxit və bronxopnevmoniya ilə müşayiət olunur. Halsızlıq, başgicəllənmə və iştah</w:t>
      </w:r>
      <w:r>
        <w:rPr>
          <w:rFonts w:ascii="Times New Roman" w:hAnsi="Times New Roman" w:cs="Times New Roman"/>
          <w:sz w:val="28"/>
          <w:szCs w:val="28"/>
          <w:lang w:val="az-Latn-AZ"/>
        </w:rPr>
        <w:t>a</w:t>
      </w:r>
      <w:r w:rsidRPr="0050669E">
        <w:rPr>
          <w:rFonts w:ascii="Times New Roman" w:hAnsi="Times New Roman" w:cs="Times New Roman"/>
          <w:sz w:val="28"/>
          <w:szCs w:val="28"/>
          <w:lang w:val="az-Latn-AZ"/>
        </w:rPr>
        <w:t xml:space="preserve">sızlıq, üz dərisində səpgilər müşahidə edilir. Beşinci və ya altıncı gündə ətraflarda petexial səpgilər əmələ gəlir, daha sonra </w:t>
      </w:r>
      <w:r>
        <w:rPr>
          <w:rFonts w:ascii="Times New Roman" w:hAnsi="Times New Roman" w:cs="Times New Roman"/>
          <w:sz w:val="28"/>
          <w:szCs w:val="28"/>
          <w:lang w:val="az-Latn-AZ"/>
        </w:rPr>
        <w:t>döş qəfəsi</w:t>
      </w:r>
      <w:r w:rsidRPr="0050669E">
        <w:rPr>
          <w:rFonts w:ascii="Times New Roman" w:hAnsi="Times New Roman" w:cs="Times New Roman"/>
          <w:sz w:val="28"/>
          <w:szCs w:val="28"/>
          <w:lang w:val="az-Latn-AZ"/>
        </w:rPr>
        <w:t xml:space="preserve">, qarın, </w:t>
      </w:r>
      <w:r>
        <w:rPr>
          <w:rFonts w:ascii="Times New Roman" w:hAnsi="Times New Roman" w:cs="Times New Roman"/>
          <w:sz w:val="28"/>
          <w:szCs w:val="28"/>
          <w:lang w:val="az-Latn-AZ"/>
        </w:rPr>
        <w:t>kürək</w:t>
      </w:r>
      <w:r w:rsidRPr="0050669E">
        <w:rPr>
          <w:rFonts w:ascii="Times New Roman" w:hAnsi="Times New Roman" w:cs="Times New Roman"/>
          <w:sz w:val="28"/>
          <w:szCs w:val="28"/>
          <w:lang w:val="az-Latn-AZ"/>
        </w:rPr>
        <w:t xml:space="preserve"> və ətraflara yayılır. Ovuc içi, daban və üz nadir hallarda təsirə məruz qalır. Təxminən ikinci həftədən sonra qızdırma </w:t>
      </w:r>
      <w:r>
        <w:rPr>
          <w:rFonts w:ascii="Times New Roman" w:hAnsi="Times New Roman" w:cs="Times New Roman"/>
          <w:sz w:val="28"/>
          <w:szCs w:val="28"/>
          <w:lang w:val="az-Latn-AZ"/>
        </w:rPr>
        <w:t>düşür</w:t>
      </w:r>
      <w:r w:rsidRPr="0050669E">
        <w:rPr>
          <w:rFonts w:ascii="Times New Roman" w:hAnsi="Times New Roman" w:cs="Times New Roman"/>
          <w:sz w:val="28"/>
          <w:szCs w:val="28"/>
          <w:lang w:val="az-Latn-AZ"/>
        </w:rPr>
        <w:t xml:space="preserve"> və güclü tərləmə başlayır. Bu mərhələ</w:t>
      </w:r>
      <w:r>
        <w:rPr>
          <w:rFonts w:ascii="Times New Roman" w:hAnsi="Times New Roman" w:cs="Times New Roman"/>
          <w:sz w:val="28"/>
          <w:szCs w:val="28"/>
          <w:lang w:val="az-Latn-AZ"/>
        </w:rPr>
        <w:t xml:space="preserve"> şüur pozğunluğu (</w:t>
      </w:r>
      <w:r w:rsidRPr="005758E4">
        <w:rPr>
          <w:rFonts w:ascii="Times New Roman" w:hAnsi="Times New Roman" w:cs="Times New Roman"/>
          <w:i/>
          <w:iCs/>
          <w:sz w:val="28"/>
          <w:szCs w:val="28"/>
          <w:lang w:val="az-Latn-AZ"/>
        </w:rPr>
        <w:t>stupor</w:t>
      </w:r>
      <w:r>
        <w:rPr>
          <w:rFonts w:ascii="Times New Roman" w:hAnsi="Times New Roman" w:cs="Times New Roman"/>
          <w:sz w:val="28"/>
          <w:szCs w:val="28"/>
          <w:lang w:val="az-Latn-AZ"/>
        </w:rPr>
        <w:t xml:space="preserve"> vəziyyət)</w:t>
      </w:r>
      <w:r w:rsidRPr="0050669E">
        <w:rPr>
          <w:rFonts w:ascii="Times New Roman" w:hAnsi="Times New Roman" w:cs="Times New Roman"/>
          <w:sz w:val="28"/>
          <w:szCs w:val="28"/>
          <w:lang w:val="az-Latn-AZ"/>
        </w:rPr>
        <w:t xml:space="preserve"> ilə </w:t>
      </w:r>
      <w:r>
        <w:rPr>
          <w:rFonts w:ascii="Times New Roman" w:hAnsi="Times New Roman" w:cs="Times New Roman"/>
          <w:sz w:val="28"/>
          <w:szCs w:val="28"/>
          <w:lang w:val="az-Latn-AZ"/>
        </w:rPr>
        <w:t xml:space="preserve">nəticələnir. Bundan sonra </w:t>
      </w:r>
      <w:r w:rsidRPr="0050669E">
        <w:rPr>
          <w:rFonts w:ascii="Times New Roman" w:hAnsi="Times New Roman" w:cs="Times New Roman"/>
          <w:sz w:val="28"/>
          <w:szCs w:val="28"/>
          <w:lang w:val="az-Latn-AZ"/>
        </w:rPr>
        <w:t xml:space="preserve">ya sağalma, ya da mərkəzi sinir sisteminin proqressiv zədələnməsi və ölüm baş verir. Səpgilər adətən ölümdən sonra da qalır və subdermal hemorragik sahələr şəklində olur.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Maraqlıdır ki, səpgili yatalaq bitlər üçün ölümcül xəstəlikdir. </w:t>
      </w:r>
      <w:r>
        <w:rPr>
          <w:rFonts w:ascii="Times New Roman" w:hAnsi="Times New Roman" w:cs="Times New Roman"/>
          <w:sz w:val="28"/>
          <w:szCs w:val="28"/>
          <w:lang w:val="az-Latn-AZ"/>
        </w:rPr>
        <w:t>Belə ki, b</w:t>
      </w:r>
      <w:r w:rsidRPr="0050669E">
        <w:rPr>
          <w:rFonts w:ascii="Times New Roman" w:hAnsi="Times New Roman" w:cs="Times New Roman"/>
          <w:sz w:val="28"/>
          <w:szCs w:val="28"/>
          <w:lang w:val="az-Latn-AZ"/>
        </w:rPr>
        <w:t xml:space="preserve">it </w:t>
      </w:r>
      <w:r>
        <w:rPr>
          <w:rFonts w:ascii="Times New Roman" w:hAnsi="Times New Roman" w:cs="Times New Roman"/>
          <w:sz w:val="28"/>
          <w:szCs w:val="28"/>
          <w:lang w:val="az-Latn-AZ"/>
        </w:rPr>
        <w:t xml:space="preserve">xəstə </w:t>
      </w:r>
      <w:r w:rsidRPr="0050669E">
        <w:rPr>
          <w:rFonts w:ascii="Times New Roman" w:hAnsi="Times New Roman" w:cs="Times New Roman"/>
          <w:sz w:val="28"/>
          <w:szCs w:val="28"/>
          <w:lang w:val="az-Latn-AZ"/>
        </w:rPr>
        <w:t xml:space="preserve">insan </w:t>
      </w:r>
      <w:r>
        <w:rPr>
          <w:rFonts w:ascii="Times New Roman" w:hAnsi="Times New Roman" w:cs="Times New Roman"/>
          <w:sz w:val="28"/>
          <w:szCs w:val="28"/>
          <w:lang w:val="az-Latn-AZ"/>
        </w:rPr>
        <w:t xml:space="preserve">sahibinin </w:t>
      </w:r>
      <w:r w:rsidRPr="0050669E">
        <w:rPr>
          <w:rFonts w:ascii="Times New Roman" w:hAnsi="Times New Roman" w:cs="Times New Roman"/>
          <w:sz w:val="28"/>
          <w:szCs w:val="28"/>
          <w:lang w:val="az-Latn-AZ"/>
        </w:rPr>
        <w:t xml:space="preserve">qanı ilə birlikdə rikketsiyalara yoluxduqda, </w:t>
      </w:r>
      <w:r>
        <w:rPr>
          <w:rFonts w:ascii="Times New Roman" w:hAnsi="Times New Roman" w:cs="Times New Roman"/>
          <w:sz w:val="28"/>
          <w:szCs w:val="28"/>
          <w:lang w:val="az-Latn-AZ"/>
        </w:rPr>
        <w:t>törədicilər</w:t>
      </w:r>
      <w:r w:rsidRPr="0050669E">
        <w:rPr>
          <w:rFonts w:ascii="Times New Roman" w:hAnsi="Times New Roman" w:cs="Times New Roman"/>
          <w:sz w:val="28"/>
          <w:szCs w:val="28"/>
          <w:lang w:val="az-Latn-AZ"/>
        </w:rPr>
        <w:t xml:space="preserve"> bitin bağırsaq</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epitel</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 hüceyrələrin</w:t>
      </w:r>
      <w:r>
        <w:rPr>
          <w:rFonts w:ascii="Times New Roman" w:hAnsi="Times New Roman" w:cs="Times New Roman"/>
          <w:sz w:val="28"/>
          <w:szCs w:val="28"/>
          <w:lang w:val="az-Latn-AZ"/>
        </w:rPr>
        <w:t xml:space="preserve">də </w:t>
      </w:r>
      <w:r w:rsidRPr="0050669E">
        <w:rPr>
          <w:rFonts w:ascii="Times New Roman" w:hAnsi="Times New Roman" w:cs="Times New Roman"/>
          <w:sz w:val="28"/>
          <w:szCs w:val="28"/>
          <w:lang w:val="az-Latn-AZ"/>
        </w:rPr>
        <w:t>çoxalır və onların məhvinə səbəb olurlar. Təxminən 10 gündən sonra həşərat ölür. Lakin onun ölümündən bir neçə gün əvvəl nəcisində çoxlu sayda rikketsiya olur. Bit dişləmələrini qaşıdıqda insana bit nəcisindən rikketsiyalar yoluxur. Bitin normal bədən istiliyinə üstünlük verməsi onun qızdırmalı xəstəni tərk etməsinə və yeni sahib axtarmasına səbəb olur və bununla da xəstəliyin epidemiyalar şəklində yayılmasını asanlaşdırır. İnsanlar qurumuş bit nəcisi</w:t>
      </w:r>
      <w:r>
        <w:rPr>
          <w:rFonts w:ascii="Times New Roman" w:hAnsi="Times New Roman" w:cs="Times New Roman"/>
          <w:sz w:val="28"/>
          <w:szCs w:val="28"/>
          <w:lang w:val="az-Latn-AZ"/>
        </w:rPr>
        <w:t xml:space="preserve"> olan hava ilə tənəffüs etdikdə </w:t>
      </w:r>
      <w:r w:rsidRPr="0050669E">
        <w:rPr>
          <w:rFonts w:ascii="Times New Roman" w:hAnsi="Times New Roman" w:cs="Times New Roman"/>
          <w:sz w:val="28"/>
          <w:szCs w:val="28"/>
          <w:lang w:val="az-Latn-AZ"/>
        </w:rPr>
        <w:t xml:space="preserve">və ya </w:t>
      </w:r>
      <w:r>
        <w:rPr>
          <w:rFonts w:ascii="Times New Roman" w:hAnsi="Times New Roman" w:cs="Times New Roman"/>
          <w:sz w:val="28"/>
          <w:szCs w:val="28"/>
          <w:lang w:val="az-Latn-AZ"/>
        </w:rPr>
        <w:t xml:space="preserve">bit ifrazatını </w:t>
      </w:r>
      <w:r w:rsidRPr="0050669E">
        <w:rPr>
          <w:rFonts w:ascii="Times New Roman" w:hAnsi="Times New Roman" w:cs="Times New Roman"/>
          <w:sz w:val="28"/>
          <w:szCs w:val="28"/>
          <w:lang w:val="az-Latn-AZ"/>
        </w:rPr>
        <w:t xml:space="preserve">gözə sürtməklə də səpgili yatalağa yoluxa bilər.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 xml:space="preserve">Xəndək qızdırması. </w:t>
      </w:r>
      <w:r w:rsidRPr="0050669E">
        <w:rPr>
          <w:rFonts w:ascii="Times New Roman" w:hAnsi="Times New Roman" w:cs="Times New Roman"/>
          <w:sz w:val="28"/>
          <w:szCs w:val="28"/>
          <w:lang w:val="az-Latn-AZ"/>
        </w:rPr>
        <w:t xml:space="preserve">Xəndək qızdırması ölümcül olmayan və rikketsiya, </w:t>
      </w:r>
      <w:r w:rsidRPr="0050669E">
        <w:rPr>
          <w:rFonts w:ascii="Times New Roman" w:hAnsi="Times New Roman" w:cs="Times New Roman"/>
          <w:i/>
          <w:iCs/>
          <w:sz w:val="28"/>
          <w:szCs w:val="28"/>
          <w:lang w:val="az-Latn-AZ"/>
        </w:rPr>
        <w:t>Bartonella quintana</w:t>
      </w:r>
      <w:r w:rsidRPr="0050669E">
        <w:rPr>
          <w:rFonts w:ascii="Times New Roman" w:hAnsi="Times New Roman" w:cs="Times New Roman"/>
          <w:sz w:val="28"/>
          <w:szCs w:val="28"/>
          <w:lang w:val="az-Latn-AZ"/>
        </w:rPr>
        <w:t xml:space="preserve"> tərəfindən törədilən xəstəlikdir və </w:t>
      </w:r>
      <w:r w:rsidRPr="0050669E">
        <w:rPr>
          <w:rFonts w:ascii="Times New Roman" w:hAnsi="Times New Roman" w:cs="Times New Roman"/>
          <w:i/>
          <w:sz w:val="28"/>
          <w:szCs w:val="28"/>
          <w:lang w:val="az-Latn-AZ"/>
        </w:rPr>
        <w:t>Pediculus humanus</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humanus</w:t>
      </w:r>
      <w:r w:rsidRPr="0050669E">
        <w:rPr>
          <w:rFonts w:ascii="Times New Roman" w:hAnsi="Times New Roman" w:cs="Times New Roman"/>
          <w:sz w:val="28"/>
          <w:szCs w:val="28"/>
          <w:lang w:val="az-Latn-AZ"/>
        </w:rPr>
        <w:t xml:space="preserve"> tərəfindən ötürülür. Rikketsiyalar bitlərin bağırsağında çoxalır. İnsanların yoluxması zədələnmiş dərinin bit nəcisi, əzilmiş bitlə çirklənməsi və ya bit nəcisinin inhalyasiyası ilə baş verir. Mikroorqanizm bitlər üçün patogen deyil</w:t>
      </w:r>
      <w:r>
        <w:rPr>
          <w:rFonts w:ascii="Times New Roman" w:hAnsi="Times New Roman" w:cs="Times New Roman"/>
          <w:sz w:val="28"/>
          <w:szCs w:val="28"/>
          <w:lang w:val="az-Latn-AZ"/>
        </w:rPr>
        <w:t>dir</w:t>
      </w:r>
      <w:r w:rsidRPr="0050669E">
        <w:rPr>
          <w:rFonts w:ascii="Times New Roman" w:hAnsi="Times New Roman" w:cs="Times New Roman"/>
          <w:sz w:val="28"/>
          <w:szCs w:val="28"/>
          <w:lang w:val="az-Latn-AZ"/>
        </w:rPr>
        <w:t xml:space="preserve"> və vektor öm</w:t>
      </w:r>
      <w:r>
        <w:rPr>
          <w:rFonts w:ascii="Times New Roman" w:hAnsi="Times New Roman" w:cs="Times New Roman"/>
          <w:sz w:val="28"/>
          <w:szCs w:val="28"/>
          <w:lang w:val="az-Latn-AZ"/>
        </w:rPr>
        <w:t>ürboyu</w:t>
      </w:r>
      <w:r w:rsidRPr="0050669E">
        <w:rPr>
          <w:rFonts w:ascii="Times New Roman" w:hAnsi="Times New Roman" w:cs="Times New Roman"/>
          <w:sz w:val="28"/>
          <w:szCs w:val="28"/>
          <w:lang w:val="az-Latn-AZ"/>
        </w:rPr>
        <w:t xml:space="preserve"> yoluxucu olaraq qalır. </w:t>
      </w:r>
    </w:p>
    <w:p w:rsidR="00374719" w:rsidRPr="0050669E" w:rsidRDefault="00374719" w:rsidP="00873802">
      <w:pPr>
        <w:spacing w:after="0" w:line="240" w:lineRule="auto"/>
        <w:jc w:val="both"/>
        <w:rPr>
          <w:rFonts w:ascii="Times New Roman" w:hAnsi="Times New Roman" w:cs="Times New Roman"/>
          <w:b/>
          <w:sz w:val="28"/>
          <w:szCs w:val="28"/>
          <w:lang w:val="az-Latn-AZ"/>
        </w:rPr>
      </w:pPr>
      <w:r w:rsidRPr="0050669E">
        <w:rPr>
          <w:rFonts w:ascii="Times New Roman" w:hAnsi="Times New Roman" w:cs="Times New Roman"/>
          <w:sz w:val="28"/>
          <w:szCs w:val="28"/>
          <w:lang w:val="az-Latn-AZ"/>
        </w:rPr>
        <w:t>Latent dövr təxminən 10-30 gün davam edir, bu müddətin sonuna qədər xəstə baş ağrısı, bədən ağrısı və halsızlıq hiss edə bilər. Daha sonra temperatur sürətlə 39</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5°C-</w:t>
      </w:r>
      <w:r>
        <w:rPr>
          <w:rFonts w:ascii="Times New Roman" w:hAnsi="Times New Roman" w:cs="Times New Roman"/>
          <w:sz w:val="28"/>
          <w:szCs w:val="28"/>
          <w:lang w:val="az-Latn-AZ"/>
        </w:rPr>
        <w:t>dən</w:t>
      </w:r>
      <w:r w:rsidRPr="0050669E">
        <w:rPr>
          <w:rFonts w:ascii="Times New Roman" w:hAnsi="Times New Roman" w:cs="Times New Roman"/>
          <w:sz w:val="28"/>
          <w:szCs w:val="28"/>
          <w:lang w:val="az-Latn-AZ"/>
        </w:rPr>
        <w:t xml:space="preserve"> 40°C-</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 xml:space="preserve">ə qədər yüksəlir, baş ağrısı, bel və ayaqlarda ağrılar, başgicəllənmə və post-orbital ağrı ilə müşayiət olunur. Səpgilər qayıdan yatalaq </w:t>
      </w:r>
      <w:r>
        <w:rPr>
          <w:rFonts w:ascii="Times New Roman" w:hAnsi="Times New Roman" w:cs="Times New Roman"/>
          <w:sz w:val="28"/>
          <w:szCs w:val="28"/>
          <w:lang w:val="az-Latn-AZ"/>
        </w:rPr>
        <w:t xml:space="preserve">xəstəliyinin </w:t>
      </w:r>
      <w:r w:rsidRPr="0050669E">
        <w:rPr>
          <w:rFonts w:ascii="Times New Roman" w:hAnsi="Times New Roman" w:cs="Times New Roman"/>
          <w:sz w:val="28"/>
          <w:szCs w:val="28"/>
          <w:lang w:val="az-Latn-AZ"/>
        </w:rPr>
        <w:t>səpgilər</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ə bənzərdir və adətən </w:t>
      </w:r>
      <w:r w:rsidRPr="0050669E">
        <w:rPr>
          <w:rFonts w:ascii="Times New Roman" w:hAnsi="Times New Roman" w:cs="Times New Roman"/>
          <w:sz w:val="28"/>
          <w:szCs w:val="28"/>
          <w:lang w:val="az-Latn-AZ"/>
        </w:rPr>
        <w:lastRenderedPageBreak/>
        <w:t>xəstəliyin ilk dövr</w:t>
      </w:r>
      <w:r>
        <w:rPr>
          <w:rFonts w:ascii="Times New Roman" w:hAnsi="Times New Roman" w:cs="Times New Roman"/>
          <w:sz w:val="28"/>
          <w:szCs w:val="28"/>
          <w:lang w:val="az-Latn-AZ"/>
        </w:rPr>
        <w:t>ün</w:t>
      </w:r>
      <w:r w:rsidRPr="0050669E">
        <w:rPr>
          <w:rFonts w:ascii="Times New Roman" w:hAnsi="Times New Roman" w:cs="Times New Roman"/>
          <w:sz w:val="28"/>
          <w:szCs w:val="28"/>
          <w:lang w:val="az-Latn-AZ"/>
        </w:rPr>
        <w:t xml:space="preserve">də </w:t>
      </w:r>
      <w:r>
        <w:rPr>
          <w:rFonts w:ascii="Times New Roman" w:hAnsi="Times New Roman" w:cs="Times New Roman"/>
          <w:sz w:val="28"/>
          <w:szCs w:val="28"/>
          <w:lang w:val="az-Latn-AZ"/>
        </w:rPr>
        <w:t>döş qəfəsi</w:t>
      </w:r>
      <w:r w:rsidRPr="0050669E">
        <w:rPr>
          <w:rFonts w:ascii="Times New Roman" w:hAnsi="Times New Roman" w:cs="Times New Roman"/>
          <w:sz w:val="28"/>
          <w:szCs w:val="28"/>
          <w:lang w:val="az-Latn-AZ"/>
        </w:rPr>
        <w:t xml:space="preserve">, kürək və qarın nahiyəsində </w:t>
      </w:r>
      <w:r>
        <w:rPr>
          <w:rFonts w:ascii="Times New Roman" w:hAnsi="Times New Roman" w:cs="Times New Roman"/>
          <w:sz w:val="28"/>
          <w:szCs w:val="28"/>
          <w:lang w:val="az-Latn-AZ"/>
        </w:rPr>
        <w:t>əmələ gəlir</w:t>
      </w:r>
      <w:r w:rsidRPr="0050669E">
        <w:rPr>
          <w:rFonts w:ascii="Times New Roman" w:hAnsi="Times New Roman" w:cs="Times New Roman"/>
          <w:sz w:val="28"/>
          <w:szCs w:val="28"/>
          <w:lang w:val="az-Latn-AZ"/>
        </w:rPr>
        <w:t xml:space="preserve">, lakin 24 saat ərzində yox olur. Qızdırma bir həftəyə qədər və bəzən bir neçə həftə davam edir. Sağalma tədricən baş verir. Tetrasiklinlərlə müalicə </w:t>
      </w:r>
      <w:r>
        <w:rPr>
          <w:rFonts w:ascii="Times New Roman" w:hAnsi="Times New Roman" w:cs="Times New Roman"/>
          <w:sz w:val="28"/>
          <w:szCs w:val="28"/>
          <w:lang w:val="az-Latn-AZ"/>
        </w:rPr>
        <w:t xml:space="preserve">daha </w:t>
      </w:r>
      <w:r w:rsidRPr="0050669E">
        <w:rPr>
          <w:rFonts w:ascii="Times New Roman" w:hAnsi="Times New Roman" w:cs="Times New Roman"/>
          <w:sz w:val="28"/>
          <w:szCs w:val="28"/>
          <w:lang w:val="az-Latn-AZ"/>
        </w:rPr>
        <w:t>effekt</w:t>
      </w:r>
      <w:r>
        <w:rPr>
          <w:rFonts w:ascii="Times New Roman" w:hAnsi="Times New Roman" w:cs="Times New Roman"/>
          <w:sz w:val="28"/>
          <w:szCs w:val="28"/>
          <w:lang w:val="az-Latn-AZ"/>
        </w:rPr>
        <w:t>lidir.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E5192C">
        <w:rPr>
          <w:rFonts w:ascii="Times New Roman" w:hAnsi="Times New Roman" w:cs="Times New Roman"/>
          <w:b/>
          <w:sz w:val="28"/>
          <w:szCs w:val="28"/>
          <w:lang w:val="az-Latn-AZ"/>
        </w:rPr>
        <w:t>Qayıdan yatalaq.</w:t>
      </w:r>
      <w:r w:rsidRPr="0050669E">
        <w:rPr>
          <w:rFonts w:ascii="Times New Roman" w:hAnsi="Times New Roman" w:cs="Times New Roman"/>
          <w:b/>
          <w:sz w:val="28"/>
          <w:szCs w:val="28"/>
          <w:lang w:val="az-Latn-AZ"/>
        </w:rPr>
        <w:t xml:space="preserve"> </w:t>
      </w:r>
      <w:r w:rsidRPr="0050669E">
        <w:rPr>
          <w:rFonts w:ascii="Times New Roman" w:hAnsi="Times New Roman" w:cs="Times New Roman"/>
          <w:sz w:val="28"/>
          <w:szCs w:val="28"/>
          <w:lang w:val="az-Latn-AZ"/>
        </w:rPr>
        <w:t xml:space="preserve">Bədən bitləri ilə ötürülən digər xəstəlik </w:t>
      </w:r>
      <w:r w:rsidRPr="0050669E">
        <w:rPr>
          <w:rFonts w:ascii="Times New Roman" w:hAnsi="Times New Roman" w:cs="Times New Roman"/>
          <w:i/>
          <w:iCs/>
          <w:sz w:val="28"/>
          <w:szCs w:val="28"/>
          <w:lang w:val="az-Latn-AZ"/>
        </w:rPr>
        <w:t>Borrelia recurrentis</w:t>
      </w:r>
      <w:r w:rsidRPr="0050669E">
        <w:rPr>
          <w:rFonts w:ascii="Times New Roman" w:hAnsi="Times New Roman" w:cs="Times New Roman"/>
          <w:sz w:val="28"/>
          <w:szCs w:val="28"/>
          <w:lang w:val="az-Latn-AZ"/>
        </w:rPr>
        <w:t xml:space="preserve">-in səbəb olduğu </w:t>
      </w:r>
      <w:r w:rsidRPr="00E5192C">
        <w:rPr>
          <w:rFonts w:ascii="Times New Roman" w:hAnsi="Times New Roman" w:cs="Times New Roman"/>
          <w:i/>
          <w:iCs/>
          <w:sz w:val="28"/>
          <w:szCs w:val="28"/>
          <w:lang w:val="az-Latn-AZ"/>
        </w:rPr>
        <w:t>epidemik qayıdan yatalaqdır</w:t>
      </w:r>
      <w:r w:rsidRPr="0050669E">
        <w:rPr>
          <w:rFonts w:ascii="Times New Roman" w:hAnsi="Times New Roman" w:cs="Times New Roman"/>
          <w:sz w:val="28"/>
          <w:szCs w:val="28"/>
          <w:lang w:val="az-Latn-AZ"/>
        </w:rPr>
        <w:t xml:space="preserve">. Bitlər qanla qidalandıqda yoluxur və spiroxetlər həşəratın bağırsaqlarına </w:t>
      </w:r>
      <w:r w:rsidRPr="00E5192C">
        <w:rPr>
          <w:rFonts w:ascii="Times New Roman" w:hAnsi="Times New Roman" w:cs="Times New Roman"/>
          <w:sz w:val="28"/>
          <w:szCs w:val="28"/>
          <w:lang w:val="az-Latn-AZ"/>
        </w:rPr>
        <w:t xml:space="preserve">invaziya </w:t>
      </w:r>
      <w:r w:rsidRPr="0050669E">
        <w:rPr>
          <w:rFonts w:ascii="Times New Roman" w:hAnsi="Times New Roman" w:cs="Times New Roman"/>
          <w:sz w:val="28"/>
          <w:szCs w:val="28"/>
          <w:lang w:val="az-Latn-AZ"/>
        </w:rPr>
        <w:t>edir. İnsanların yoluxması yoluxmuş biti əzdikdə baş verir. Beləliklə, mikroorqanizmlər zədələnmiş dəri vasitəsi ilə orqanizmə daxil olur.</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Bitlərlə ötürülən qayıdan yatalaq gənələrlə yolux</w:t>
      </w:r>
      <w:r>
        <w:rPr>
          <w:rFonts w:ascii="Times New Roman" w:hAnsi="Times New Roman" w:cs="Times New Roman"/>
          <w:sz w:val="28"/>
          <w:szCs w:val="28"/>
          <w:lang w:val="az-Latn-AZ"/>
        </w:rPr>
        <w:t>an</w:t>
      </w:r>
      <w:r w:rsidRPr="0050669E">
        <w:rPr>
          <w:rFonts w:ascii="Times New Roman" w:hAnsi="Times New Roman" w:cs="Times New Roman"/>
          <w:sz w:val="28"/>
          <w:szCs w:val="28"/>
          <w:lang w:val="az-Latn-AZ"/>
        </w:rPr>
        <w:t xml:space="preserve"> formalardan fərqlənmir. 2</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10 gün davam edən inkubasiya dövründən sonra qəfil baş ağrısı, başgicəllənmə, əzələ ağrısı və sürətlə inkişaf edən qızdırma başlayır. Keçici səpgilər boyun və çiyin ətrafı</w:t>
      </w:r>
      <w:r>
        <w:rPr>
          <w:rFonts w:ascii="Times New Roman" w:hAnsi="Times New Roman" w:cs="Times New Roman"/>
          <w:sz w:val="28"/>
          <w:szCs w:val="28"/>
          <w:lang w:val="az-Latn-AZ"/>
        </w:rPr>
        <w:t>na</w:t>
      </w:r>
      <w:r w:rsidRPr="0050669E">
        <w:rPr>
          <w:rFonts w:ascii="Times New Roman" w:hAnsi="Times New Roman" w:cs="Times New Roman"/>
          <w:sz w:val="28"/>
          <w:szCs w:val="28"/>
          <w:lang w:val="az-Latn-AZ"/>
        </w:rPr>
        <w:t xml:space="preserve">, daha sonra isə </w:t>
      </w:r>
      <w:r>
        <w:rPr>
          <w:rFonts w:ascii="Times New Roman" w:hAnsi="Times New Roman" w:cs="Times New Roman"/>
          <w:sz w:val="28"/>
          <w:szCs w:val="28"/>
          <w:lang w:val="az-Latn-AZ"/>
        </w:rPr>
        <w:t>döş qəfəsi</w:t>
      </w:r>
      <w:r w:rsidRPr="0050669E">
        <w:rPr>
          <w:rFonts w:ascii="Times New Roman" w:hAnsi="Times New Roman" w:cs="Times New Roman"/>
          <w:sz w:val="28"/>
          <w:szCs w:val="28"/>
          <w:lang w:val="az-Latn-AZ"/>
        </w:rPr>
        <w:t xml:space="preserve"> və qarın nahiyəsinə yayılır. Xəstəlik </w:t>
      </w:r>
      <w:r>
        <w:rPr>
          <w:rFonts w:ascii="Times New Roman" w:hAnsi="Times New Roman" w:cs="Times New Roman"/>
          <w:sz w:val="28"/>
          <w:szCs w:val="28"/>
          <w:lang w:val="az-Latn-AZ"/>
        </w:rPr>
        <w:t>4-5</w:t>
      </w:r>
      <w:r w:rsidRPr="0050669E">
        <w:rPr>
          <w:rFonts w:ascii="Times New Roman" w:hAnsi="Times New Roman" w:cs="Times New Roman"/>
          <w:sz w:val="28"/>
          <w:szCs w:val="28"/>
          <w:lang w:val="az-Latn-AZ"/>
        </w:rPr>
        <w:t xml:space="preserve"> günlük </w:t>
      </w:r>
      <w:r>
        <w:rPr>
          <w:rFonts w:ascii="Times New Roman" w:hAnsi="Times New Roman" w:cs="Times New Roman"/>
          <w:sz w:val="28"/>
          <w:szCs w:val="28"/>
          <w:lang w:val="az-Latn-AZ"/>
        </w:rPr>
        <w:t>kəskin</w:t>
      </w:r>
      <w:r w:rsidRPr="0050669E">
        <w:rPr>
          <w:rFonts w:ascii="Times New Roman" w:hAnsi="Times New Roman" w:cs="Times New Roman"/>
          <w:sz w:val="28"/>
          <w:szCs w:val="28"/>
          <w:lang w:val="az-Latn-AZ"/>
        </w:rPr>
        <w:t xml:space="preserve"> gedişə malikdir, temperatur </w:t>
      </w:r>
      <w:r>
        <w:rPr>
          <w:rFonts w:ascii="Times New Roman" w:hAnsi="Times New Roman" w:cs="Times New Roman"/>
          <w:sz w:val="28"/>
          <w:szCs w:val="28"/>
          <w:lang w:val="az-Latn-AZ"/>
        </w:rPr>
        <w:t>anidən</w:t>
      </w:r>
      <w:r w:rsidRPr="00E5192C">
        <w:rPr>
          <w:rFonts w:ascii="Times New Roman" w:hAnsi="Times New Roman" w:cs="Times New Roman"/>
          <w:sz w:val="28"/>
          <w:szCs w:val="28"/>
          <w:lang w:val="az-Latn-AZ"/>
        </w:rPr>
        <w:t xml:space="preserve"> azalır, profuz tərləmə müşayiət olunur. 3-10 gün ərzində nəzərəçarpa</w:t>
      </w:r>
      <w:r>
        <w:rPr>
          <w:rFonts w:ascii="Times New Roman" w:hAnsi="Times New Roman" w:cs="Times New Roman"/>
          <w:sz w:val="28"/>
          <w:szCs w:val="28"/>
          <w:lang w:val="az-Latn-AZ"/>
        </w:rPr>
        <w:t>n</w:t>
      </w:r>
      <w:r w:rsidRPr="00E5192C">
        <w:rPr>
          <w:rFonts w:ascii="Times New Roman" w:hAnsi="Times New Roman" w:cs="Times New Roman"/>
          <w:sz w:val="28"/>
          <w:szCs w:val="28"/>
          <w:lang w:val="az-Latn-AZ"/>
        </w:rPr>
        <w:t xml:space="preserve"> yaxşılaşma müşahidə olunur və sonra başqa bir kəskin qızdırmalı dövr baş verir. Müalicə olunma</w:t>
      </w:r>
      <w:r>
        <w:rPr>
          <w:rFonts w:ascii="Times New Roman" w:hAnsi="Times New Roman" w:cs="Times New Roman"/>
          <w:sz w:val="28"/>
          <w:szCs w:val="28"/>
          <w:lang w:val="az-Latn-AZ"/>
        </w:rPr>
        <w:t>dıqda</w:t>
      </w:r>
      <w:r w:rsidRPr="00E5192C">
        <w:rPr>
          <w:rFonts w:ascii="Times New Roman" w:hAnsi="Times New Roman" w:cs="Times New Roman"/>
          <w:sz w:val="28"/>
          <w:szCs w:val="28"/>
          <w:lang w:val="az-Latn-AZ"/>
        </w:rPr>
        <w:t xml:space="preserve"> qızdırmalı dövrlər </w:t>
      </w:r>
      <w:r w:rsidRPr="0050669E">
        <w:rPr>
          <w:rFonts w:ascii="Times New Roman" w:hAnsi="Times New Roman" w:cs="Times New Roman"/>
          <w:sz w:val="28"/>
          <w:szCs w:val="28"/>
          <w:lang w:val="az-Latn-AZ"/>
        </w:rPr>
        <w:t xml:space="preserve">bir neçə dəfə təkrarlana bilər. Antibiotik müalicəsi </w:t>
      </w:r>
      <w:r>
        <w:rPr>
          <w:rFonts w:ascii="Times New Roman" w:hAnsi="Times New Roman" w:cs="Times New Roman"/>
          <w:sz w:val="28"/>
          <w:szCs w:val="28"/>
          <w:lang w:val="az-Latn-AZ"/>
        </w:rPr>
        <w:t>əsasdır</w:t>
      </w:r>
      <w:r w:rsidRPr="0050669E">
        <w:rPr>
          <w:rFonts w:ascii="Times New Roman" w:hAnsi="Times New Roman" w:cs="Times New Roman"/>
          <w:sz w:val="28"/>
          <w:szCs w:val="28"/>
          <w:lang w:val="az-Latn-AZ"/>
        </w:rPr>
        <w:t xml:space="preserve">, lakin bu xəstəliklər dərmanlara </w:t>
      </w:r>
      <w:r>
        <w:rPr>
          <w:rFonts w:ascii="Times New Roman" w:hAnsi="Times New Roman" w:cs="Times New Roman"/>
          <w:sz w:val="28"/>
          <w:szCs w:val="28"/>
          <w:lang w:val="az-Latn-AZ"/>
        </w:rPr>
        <w:t xml:space="preserve">qarşı </w:t>
      </w:r>
      <w:r w:rsidRPr="0050669E">
        <w:rPr>
          <w:rFonts w:ascii="Times New Roman" w:hAnsi="Times New Roman" w:cs="Times New Roman"/>
          <w:sz w:val="28"/>
          <w:szCs w:val="28"/>
          <w:lang w:val="az-Latn-AZ"/>
        </w:rPr>
        <w:t>ciddi sistem reaksiyalar ilə ağırlaşa bilər.</w:t>
      </w:r>
      <w:r>
        <w:rPr>
          <w:rFonts w:ascii="Times New Roman" w:hAnsi="Times New Roman" w:cs="Times New Roman"/>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p>
    <w:p w:rsidR="00374719" w:rsidRDefault="00374719" w:rsidP="00873802">
      <w:pPr>
        <w:spacing w:after="0" w:line="240" w:lineRule="auto"/>
        <w:jc w:val="both"/>
        <w:rPr>
          <w:rFonts w:ascii="Times New Roman" w:hAnsi="Times New Roman" w:cs="Times New Roman"/>
          <w:sz w:val="28"/>
          <w:szCs w:val="28"/>
          <w:lang w:val="az-Latn-AZ"/>
        </w:rPr>
      </w:pPr>
    </w:p>
    <w:p w:rsidR="00374719" w:rsidRPr="00F03D6C" w:rsidRDefault="00374719" w:rsidP="00873802">
      <w:pPr>
        <w:spacing w:after="0" w:line="240" w:lineRule="auto"/>
        <w:jc w:val="both"/>
        <w:rPr>
          <w:rFonts w:ascii="Times New Roman" w:hAnsi="Times New Roman" w:cs="Times New Roman"/>
          <w:b/>
          <w:bCs/>
          <w:sz w:val="28"/>
          <w:szCs w:val="28"/>
          <w:lang w:val="az-Latn-AZ"/>
        </w:rPr>
      </w:pPr>
      <w:bookmarkStart w:id="17" w:name="_Hlk143855005"/>
      <w:r w:rsidRPr="0097337D">
        <w:rPr>
          <w:rFonts w:ascii="Times New Roman" w:hAnsi="Times New Roman" w:cs="Times New Roman"/>
          <w:b/>
          <w:i/>
          <w:iCs/>
          <w:sz w:val="28"/>
          <w:szCs w:val="28"/>
          <w:lang w:val="az-Latn-AZ"/>
        </w:rPr>
        <w:t>Hemiptera</w:t>
      </w:r>
      <w:r w:rsidRPr="00F03D6C">
        <w:rPr>
          <w:rFonts w:ascii="Times New Roman" w:hAnsi="Times New Roman" w:cs="Times New Roman"/>
          <w:sz w:val="28"/>
          <w:szCs w:val="28"/>
          <w:lang w:val="az-Latn-AZ"/>
        </w:rPr>
        <w:t xml:space="preserve"> </w:t>
      </w:r>
      <w:r w:rsidRPr="00F03D6C">
        <w:rPr>
          <w:rFonts w:ascii="Times New Roman" w:hAnsi="Times New Roman" w:cs="Times New Roman"/>
          <w:b/>
          <w:bCs/>
          <w:sz w:val="28"/>
          <w:szCs w:val="28"/>
          <w:lang w:val="az-Latn-AZ"/>
        </w:rPr>
        <w:t xml:space="preserve">sırası.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F03D6C">
        <w:rPr>
          <w:rFonts w:ascii="Times New Roman" w:hAnsi="Times New Roman" w:cs="Times New Roman"/>
          <w:b/>
          <w:bCs/>
          <w:sz w:val="28"/>
          <w:szCs w:val="28"/>
          <w:lang w:val="az-Latn-AZ"/>
        </w:rPr>
        <w:t xml:space="preserve"> </w:t>
      </w:r>
      <w:r w:rsidRPr="0097337D">
        <w:rPr>
          <w:rFonts w:ascii="Times New Roman" w:hAnsi="Times New Roman" w:cs="Times New Roman"/>
          <w:b/>
          <w:bCs/>
          <w:i/>
          <w:iCs/>
          <w:sz w:val="28"/>
          <w:szCs w:val="28"/>
          <w:lang w:val="az-Latn-AZ"/>
        </w:rPr>
        <w:t>Heteroptera</w:t>
      </w:r>
      <w:r w:rsidRPr="00F03D6C">
        <w:rPr>
          <w:rFonts w:ascii="Times New Roman" w:hAnsi="Times New Roman" w:cs="Times New Roman"/>
          <w:b/>
          <w:bCs/>
          <w:sz w:val="28"/>
          <w:szCs w:val="28"/>
          <w:lang w:val="az-Latn-AZ"/>
        </w:rPr>
        <w:t xml:space="preserve"> altsırası</w:t>
      </w:r>
      <w:r w:rsidRPr="00F03D6C">
        <w:rPr>
          <w:rFonts w:ascii="Times New Roman" w:hAnsi="Times New Roman" w:cs="Times New Roman"/>
          <w:sz w:val="28"/>
          <w:szCs w:val="28"/>
          <w:lang w:val="az-Latn-AZ"/>
        </w:rPr>
        <w:t xml:space="preserve">. </w:t>
      </w:r>
      <w:r w:rsidRPr="0097337D">
        <w:rPr>
          <w:rFonts w:ascii="Times New Roman" w:hAnsi="Times New Roman" w:cs="Times New Roman"/>
          <w:b/>
          <w:bCs/>
          <w:i/>
          <w:iCs/>
          <w:sz w:val="28"/>
          <w:szCs w:val="28"/>
          <w:lang w:val="az-Latn-AZ"/>
        </w:rPr>
        <w:t>Cimicidae</w:t>
      </w:r>
      <w:r w:rsidRPr="00F03D6C">
        <w:rPr>
          <w:rFonts w:ascii="Times New Roman" w:hAnsi="Times New Roman" w:cs="Times New Roman"/>
          <w:b/>
          <w:bCs/>
          <w:sz w:val="28"/>
          <w:szCs w:val="28"/>
          <w:lang w:val="az-Latn-AZ"/>
        </w:rPr>
        <w:t xml:space="preserve"> fəsiləsi</w:t>
      </w:r>
      <w:r>
        <w:rPr>
          <w:rFonts w:ascii="Times New Roman" w:hAnsi="Times New Roman" w:cs="Times New Roman"/>
          <w:b/>
          <w:bCs/>
          <w:sz w:val="28"/>
          <w:szCs w:val="28"/>
          <w:lang w:val="az-Latn-AZ"/>
        </w:rPr>
        <w:t>. T</w:t>
      </w:r>
      <w:r w:rsidRPr="00F03D6C">
        <w:rPr>
          <w:rFonts w:ascii="Times New Roman" w:hAnsi="Times New Roman" w:cs="Times New Roman"/>
          <w:b/>
          <w:bCs/>
          <w:sz w:val="28"/>
          <w:szCs w:val="28"/>
          <w:lang w:val="az-Latn-AZ"/>
        </w:rPr>
        <w:t>axtabitilər</w:t>
      </w:r>
      <w:r>
        <w:rPr>
          <w:rFonts w:ascii="Times New Roman" w:hAnsi="Times New Roman" w:cs="Times New Roman"/>
          <w:b/>
          <w:bCs/>
          <w:sz w:val="28"/>
          <w:szCs w:val="28"/>
          <w:lang w:val="az-Latn-AZ"/>
        </w:rPr>
        <w:t>.</w:t>
      </w:r>
      <w:r>
        <w:rPr>
          <w:rFonts w:ascii="Times New Roman" w:hAnsi="Times New Roman" w:cs="Times New Roman"/>
          <w:sz w:val="28"/>
          <w:szCs w:val="28"/>
          <w:lang w:val="az-Latn-AZ"/>
        </w:rPr>
        <w:tab/>
      </w:r>
    </w:p>
    <w:bookmarkEnd w:id="17"/>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Bu altsıraya 22000-ə yaxın sərbəst yaşayan və parazitlik edən böcək aiddir. </w:t>
      </w:r>
      <w:r>
        <w:rPr>
          <w:rFonts w:ascii="Times New Roman" w:hAnsi="Times New Roman" w:cs="Times New Roman"/>
          <w:sz w:val="28"/>
          <w:szCs w:val="28"/>
          <w:lang w:val="az-Latn-AZ"/>
        </w:rPr>
        <w:t>Q</w:t>
      </w:r>
      <w:r w:rsidRPr="0050669E">
        <w:rPr>
          <w:rFonts w:ascii="Times New Roman" w:hAnsi="Times New Roman" w:cs="Times New Roman"/>
          <w:sz w:val="28"/>
          <w:szCs w:val="28"/>
          <w:lang w:val="az-Latn-AZ"/>
        </w:rPr>
        <w:t>ansoran növlər</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ibbi əhəmiyyətə</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malikdir. Ən çox rast gəlinən</w:t>
      </w:r>
      <w:r>
        <w:rPr>
          <w:rFonts w:ascii="Times New Roman" w:hAnsi="Times New Roman" w:cs="Times New Roman"/>
          <w:sz w:val="28"/>
          <w:szCs w:val="28"/>
          <w:lang w:val="az-Latn-AZ"/>
        </w:rPr>
        <w:t xml:space="preserve"> nümayəndələri </w:t>
      </w:r>
      <w:r w:rsidRPr="0097337D">
        <w:rPr>
          <w:rFonts w:ascii="Times New Roman" w:hAnsi="Times New Roman" w:cs="Times New Roman"/>
          <w:i/>
          <w:iCs/>
          <w:sz w:val="28"/>
          <w:szCs w:val="28"/>
          <w:lang w:val="az-Latn-AZ"/>
        </w:rPr>
        <w:t>Cimicidae</w:t>
      </w:r>
      <w:r w:rsidRPr="0050669E">
        <w:rPr>
          <w:rFonts w:ascii="Times New Roman" w:hAnsi="Times New Roman" w:cs="Times New Roman"/>
          <w:sz w:val="28"/>
          <w:szCs w:val="28"/>
          <w:lang w:val="az-Latn-AZ"/>
        </w:rPr>
        <w:t xml:space="preserve"> ailəsindən olan taxtabitilərdir. </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Morfologiya və inkişaf biologiyası.</w:t>
      </w:r>
      <w:r w:rsidRPr="0050669E">
        <w:rPr>
          <w:rFonts w:ascii="Times New Roman" w:hAnsi="Times New Roman" w:cs="Times New Roman"/>
          <w:sz w:val="28"/>
          <w:szCs w:val="28"/>
          <w:lang w:val="az-Latn-AZ"/>
        </w:rPr>
        <w:t xml:space="preserve"> İnsanlar </w:t>
      </w:r>
      <w:r w:rsidRPr="0050669E">
        <w:rPr>
          <w:rFonts w:ascii="Times New Roman" w:hAnsi="Times New Roman" w:cs="Times New Roman"/>
          <w:i/>
          <w:sz w:val="28"/>
          <w:szCs w:val="28"/>
          <w:lang w:val="az-Latn-AZ"/>
        </w:rPr>
        <w:t>Cimex lectularius</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sz w:val="28"/>
          <w:szCs w:val="28"/>
          <w:lang w:val="az-Latn-AZ"/>
        </w:rPr>
        <w:t>C.hemipterus</w:t>
      </w:r>
      <w:r w:rsidRPr="0050669E">
        <w:rPr>
          <w:rFonts w:ascii="Times New Roman" w:hAnsi="Times New Roman" w:cs="Times New Roman"/>
          <w:sz w:val="28"/>
          <w:szCs w:val="28"/>
          <w:lang w:val="az-Latn-AZ"/>
        </w:rPr>
        <w:t xml:space="preserve"> tərəfindən hücuma məruz qalırlar.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Taxtabitilər qanadları olmayan yastı bədənli həşəratlardır. Ağız aparatı deşici-</w:t>
      </w:r>
      <w:r>
        <w:rPr>
          <w:rFonts w:ascii="Times New Roman" w:hAnsi="Times New Roman" w:cs="Times New Roman"/>
          <w:sz w:val="28"/>
          <w:szCs w:val="28"/>
          <w:lang w:val="az-Latn-AZ"/>
        </w:rPr>
        <w:t>sorucu</w:t>
      </w:r>
      <w:r w:rsidRPr="0050669E">
        <w:rPr>
          <w:rFonts w:ascii="Times New Roman" w:hAnsi="Times New Roman" w:cs="Times New Roman"/>
          <w:sz w:val="28"/>
          <w:szCs w:val="28"/>
          <w:lang w:val="az-Latn-AZ"/>
        </w:rPr>
        <w:t xml:space="preserve"> tipdədir. </w:t>
      </w:r>
      <w:r>
        <w:rPr>
          <w:rFonts w:ascii="Times New Roman" w:hAnsi="Times New Roman" w:cs="Times New Roman"/>
          <w:sz w:val="28"/>
          <w:szCs w:val="28"/>
          <w:lang w:val="az-Latn-AZ"/>
        </w:rPr>
        <w:t>İri</w:t>
      </w:r>
      <w:r w:rsidRPr="0050669E">
        <w:rPr>
          <w:rFonts w:ascii="Times New Roman" w:hAnsi="Times New Roman" w:cs="Times New Roman"/>
          <w:sz w:val="28"/>
          <w:szCs w:val="28"/>
          <w:lang w:val="az-Latn-AZ"/>
        </w:rPr>
        <w:t xml:space="preserve"> gözlərə malikdirlər, lakin </w:t>
      </w:r>
      <w:r>
        <w:rPr>
          <w:rFonts w:ascii="Times New Roman" w:hAnsi="Times New Roman" w:cs="Times New Roman"/>
          <w:sz w:val="28"/>
          <w:szCs w:val="28"/>
          <w:lang w:val="az-Latn-AZ"/>
        </w:rPr>
        <w:t>görmə qabiliyyətləri zəifdir. Q</w:t>
      </w:r>
      <w:r w:rsidRPr="0050669E">
        <w:rPr>
          <w:rFonts w:ascii="Times New Roman" w:hAnsi="Times New Roman" w:cs="Times New Roman"/>
          <w:sz w:val="28"/>
          <w:szCs w:val="28"/>
          <w:lang w:val="az-Latn-AZ"/>
        </w:rPr>
        <w:t>oxu</w:t>
      </w:r>
      <w:r>
        <w:rPr>
          <w:rFonts w:ascii="Times New Roman" w:hAnsi="Times New Roman" w:cs="Times New Roman"/>
          <w:sz w:val="28"/>
          <w:szCs w:val="28"/>
          <w:lang w:val="az-Latn-AZ"/>
        </w:rPr>
        <w:t>bilmə qabiliyyətləri yaxşı inkişaf etmişdir, hətta uzaq m</w:t>
      </w:r>
      <w:r w:rsidRPr="0050669E">
        <w:rPr>
          <w:rFonts w:ascii="Times New Roman" w:hAnsi="Times New Roman" w:cs="Times New Roman"/>
          <w:sz w:val="28"/>
          <w:szCs w:val="28"/>
          <w:lang w:val="az-Latn-AZ"/>
        </w:rPr>
        <w:t>əsafədə (bir neçə metrə qədər)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olan şikarın</w:t>
      </w:r>
      <w:r>
        <w:rPr>
          <w:rFonts w:ascii="Times New Roman" w:hAnsi="Times New Roman" w:cs="Times New Roman"/>
          <w:sz w:val="28"/>
          <w:szCs w:val="28"/>
          <w:lang w:val="az-Latn-AZ"/>
        </w:rPr>
        <w:t>ın</w:t>
      </w:r>
      <w:r w:rsidRPr="0050669E">
        <w:rPr>
          <w:rFonts w:ascii="Times New Roman" w:hAnsi="Times New Roman" w:cs="Times New Roman"/>
          <w:sz w:val="28"/>
          <w:szCs w:val="28"/>
          <w:lang w:val="az-Latn-AZ"/>
        </w:rPr>
        <w:t xml:space="preserve"> qoxusunu </w:t>
      </w:r>
      <w:r>
        <w:rPr>
          <w:rFonts w:ascii="Times New Roman" w:hAnsi="Times New Roman" w:cs="Times New Roman"/>
          <w:sz w:val="28"/>
          <w:szCs w:val="28"/>
          <w:lang w:val="az-Latn-AZ"/>
        </w:rPr>
        <w:t xml:space="preserve">ayırd edib </w:t>
      </w:r>
      <w:r w:rsidRPr="0050669E">
        <w:rPr>
          <w:rFonts w:ascii="Times New Roman" w:hAnsi="Times New Roman" w:cs="Times New Roman"/>
          <w:sz w:val="28"/>
          <w:szCs w:val="28"/>
          <w:lang w:val="az-Latn-AZ"/>
        </w:rPr>
        <w:t xml:space="preserve">ona doğru </w:t>
      </w:r>
      <w:r>
        <w:rPr>
          <w:rFonts w:ascii="Times New Roman" w:hAnsi="Times New Roman" w:cs="Times New Roman"/>
          <w:sz w:val="28"/>
          <w:szCs w:val="28"/>
          <w:lang w:val="az-Latn-AZ"/>
        </w:rPr>
        <w:t>irəliləyir</w:t>
      </w:r>
      <w:r w:rsidRPr="0050669E">
        <w:rPr>
          <w:rFonts w:ascii="Times New Roman" w:hAnsi="Times New Roman" w:cs="Times New Roman"/>
          <w:sz w:val="28"/>
          <w:szCs w:val="28"/>
          <w:lang w:val="az-Latn-AZ"/>
        </w:rPr>
        <w:t xml:space="preserve">. Ölçüləri və rəngi </w:t>
      </w:r>
      <w:r>
        <w:rPr>
          <w:rFonts w:ascii="Times New Roman" w:hAnsi="Times New Roman" w:cs="Times New Roman"/>
          <w:sz w:val="28"/>
          <w:szCs w:val="28"/>
          <w:lang w:val="az-Latn-AZ"/>
        </w:rPr>
        <w:t>həşəratın qansorma</w:t>
      </w:r>
      <w:r w:rsidRPr="0050669E">
        <w:rPr>
          <w:rFonts w:ascii="Times New Roman" w:hAnsi="Times New Roman" w:cs="Times New Roman"/>
          <w:sz w:val="28"/>
          <w:szCs w:val="28"/>
          <w:lang w:val="az-Latn-AZ"/>
        </w:rPr>
        <w:t xml:space="preserve"> dərəcəsindən asılıdır: qan udmuş ​​</w:t>
      </w:r>
      <w:r>
        <w:rPr>
          <w:rFonts w:ascii="Times New Roman" w:hAnsi="Times New Roman" w:cs="Times New Roman"/>
          <w:sz w:val="28"/>
          <w:szCs w:val="28"/>
          <w:lang w:val="az-Latn-AZ"/>
        </w:rPr>
        <w:t>taxtabitinin ölçüləri</w:t>
      </w:r>
      <w:r w:rsidRPr="0050669E">
        <w:rPr>
          <w:rFonts w:ascii="Times New Roman" w:hAnsi="Times New Roman" w:cs="Times New Roman"/>
          <w:sz w:val="28"/>
          <w:szCs w:val="28"/>
          <w:lang w:val="az-Latn-AZ"/>
        </w:rPr>
        <w:t xml:space="preserve"> 0</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5-0</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8 sm-ə qədər </w:t>
      </w:r>
      <w:r>
        <w:rPr>
          <w:rFonts w:ascii="Times New Roman" w:hAnsi="Times New Roman" w:cs="Times New Roman"/>
          <w:sz w:val="28"/>
          <w:szCs w:val="28"/>
          <w:lang w:val="az-Latn-AZ"/>
        </w:rPr>
        <w:t>böyüyür</w:t>
      </w:r>
      <w:r w:rsidRPr="0050669E">
        <w:rPr>
          <w:rFonts w:ascii="Times New Roman" w:hAnsi="Times New Roman" w:cs="Times New Roman"/>
          <w:sz w:val="28"/>
          <w:szCs w:val="28"/>
          <w:lang w:val="az-Latn-AZ"/>
        </w:rPr>
        <w:t>, rəngi daha qırmızı olur.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Tüpürcəkləri</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zəhərli </w:t>
      </w:r>
      <w:r>
        <w:rPr>
          <w:rFonts w:ascii="Times New Roman" w:hAnsi="Times New Roman" w:cs="Times New Roman"/>
          <w:sz w:val="28"/>
          <w:szCs w:val="28"/>
          <w:lang w:val="az-Latn-AZ"/>
        </w:rPr>
        <w:t>olduğundan</w:t>
      </w:r>
      <w:r w:rsidRPr="0050669E">
        <w:rPr>
          <w:rFonts w:ascii="Times New Roman" w:hAnsi="Times New Roman" w:cs="Times New Roman"/>
          <w:sz w:val="28"/>
          <w:szCs w:val="28"/>
          <w:lang w:val="az-Latn-AZ"/>
        </w:rPr>
        <w:t xml:space="preserve"> dişləmələri ağrılıdır</w:t>
      </w:r>
      <w:r w:rsidR="00912BCA">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sectPr w:rsidR="00374719" w:rsidRPr="0050669E" w:rsidSect="00873802">
          <w:footerReference w:type="default" r:id="rId45"/>
          <w:pgSz w:w="12240" w:h="15840"/>
          <w:pgMar w:top="1440" w:right="900" w:bottom="1440" w:left="993" w:header="720" w:footer="720" w:gutter="0"/>
          <w:cols w:space="720"/>
          <w:docGrid w:linePitch="360"/>
        </w:sectPr>
      </w:pP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lastRenderedPageBreak/>
        <w:t xml:space="preserve">Yumurtaları qapaqlıdır. Dişi taxtabitilər gündə 1-12 ədəd yumurta qoyurlar. Yumurtalar jelatinəbənzər sekret vasitəsi ilə divarlara, </w:t>
      </w:r>
      <w:r>
        <w:rPr>
          <w:rFonts w:ascii="Times New Roman" w:hAnsi="Times New Roman" w:cs="Times New Roman"/>
          <w:sz w:val="28"/>
          <w:szCs w:val="28"/>
          <w:lang w:val="az-Latn-AZ"/>
        </w:rPr>
        <w:t>ev əşyalarına (mebellərə)</w:t>
      </w:r>
      <w:r w:rsidRPr="0050669E">
        <w:rPr>
          <w:rFonts w:ascii="Times New Roman" w:hAnsi="Times New Roman" w:cs="Times New Roman"/>
          <w:sz w:val="28"/>
          <w:szCs w:val="28"/>
          <w:lang w:val="az-Latn-AZ"/>
        </w:rPr>
        <w:t xml:space="preserve"> və digər yerlərə yapışırlar. Otaq temperaturunda sürfənin inkişaf edib yumurtadan çıxması üçün 6-8 həftə vaxt tələb olunur. İnkişafın növbəti mərhələlərinə keçmək üçün sürfə hər dəfə qanla qidalanmalıdır. Sorulan qanın həcmi 1-7 mq o</w:t>
      </w:r>
      <w:r>
        <w:rPr>
          <w:rFonts w:ascii="Times New Roman" w:hAnsi="Times New Roman" w:cs="Times New Roman"/>
          <w:sz w:val="28"/>
          <w:szCs w:val="28"/>
          <w:lang w:val="az-Latn-AZ"/>
        </w:rPr>
        <w:t>lur</w:t>
      </w:r>
      <w:r w:rsidRPr="0050669E">
        <w:rPr>
          <w:rFonts w:ascii="Times New Roman" w:hAnsi="Times New Roman" w:cs="Times New Roman"/>
          <w:sz w:val="28"/>
          <w:szCs w:val="28"/>
          <w:lang w:val="az-Latn-AZ"/>
        </w:rPr>
        <w:t>. Yetkin sürfələr və böcəklər 18 ay ac qala bilərlər. Ac böcək şəffaf, yastı və rəngsiz olur. Taxtabitilər gecə qidalanır, lakin ac fərdlərin davranışı dəyişir: onlar, hətta gün işığında da "ova" çıxırlar. Yetkin fərd 1 dəqiqədə 1 m</w:t>
      </w:r>
      <w:r>
        <w:rPr>
          <w:rFonts w:ascii="Times New Roman" w:hAnsi="Times New Roman" w:cs="Times New Roman"/>
          <w:sz w:val="28"/>
          <w:szCs w:val="28"/>
          <w:lang w:val="az-Latn-AZ"/>
        </w:rPr>
        <w:t>etrdən</w:t>
      </w:r>
      <w:r w:rsidRPr="0050669E">
        <w:rPr>
          <w:rFonts w:ascii="Times New Roman" w:hAnsi="Times New Roman" w:cs="Times New Roman"/>
          <w:sz w:val="28"/>
          <w:szCs w:val="28"/>
          <w:lang w:val="az-Latn-AZ"/>
        </w:rPr>
        <w:t xml:space="preserve"> çox məsafəni qət edə bilir. Gündüzlər böcəklər qaranlıq yerlərdə - çarpayılarda, döşəklərdə, divar  və döşəmə çatlarında və mebeldə gizlənirlər.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Taxtabitiləri isti iqlimli ölkələrdə </w:t>
      </w:r>
      <w:r>
        <w:rPr>
          <w:rFonts w:ascii="Times New Roman" w:hAnsi="Times New Roman" w:cs="Times New Roman"/>
          <w:sz w:val="28"/>
          <w:szCs w:val="28"/>
          <w:lang w:val="az-Latn-AZ"/>
        </w:rPr>
        <w:t>geniş yayılmışdır</w:t>
      </w:r>
      <w:r w:rsidRPr="0050669E">
        <w:rPr>
          <w:rFonts w:ascii="Times New Roman" w:hAnsi="Times New Roman" w:cs="Times New Roman"/>
          <w:sz w:val="28"/>
          <w:szCs w:val="28"/>
          <w:lang w:val="az-Latn-AZ"/>
        </w:rPr>
        <w:t xml:space="preserve">. Yetkin fərdlər bir neçə il </w:t>
      </w:r>
      <w:r>
        <w:rPr>
          <w:rFonts w:ascii="Times New Roman" w:hAnsi="Times New Roman" w:cs="Times New Roman"/>
          <w:sz w:val="28"/>
          <w:szCs w:val="28"/>
          <w:lang w:val="az-Latn-AZ"/>
        </w:rPr>
        <w:t>qidasız</w:t>
      </w:r>
      <w:r w:rsidRPr="0050669E">
        <w:rPr>
          <w:rFonts w:ascii="Times New Roman" w:hAnsi="Times New Roman" w:cs="Times New Roman"/>
          <w:sz w:val="28"/>
          <w:szCs w:val="28"/>
          <w:lang w:val="az-Latn-AZ"/>
        </w:rPr>
        <w:t xml:space="preserve"> yaşaya bil</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rlər. Qanadları olmadığı üçün onlar yalnız qısa məsafələrə səyahət edirlər.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lastRenderedPageBreak/>
        <w:t>Tibbi və epidemioloji əhəmiyyəti.</w:t>
      </w:r>
      <w:r w:rsidRPr="0050669E">
        <w:rPr>
          <w:rFonts w:ascii="Times New Roman" w:hAnsi="Times New Roman" w:cs="Times New Roman"/>
          <w:sz w:val="28"/>
          <w:szCs w:val="28"/>
          <w:lang w:val="az-Latn-AZ"/>
        </w:rPr>
        <w:t xml:space="preserve"> Taxtabitilər</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xəstəliklərin vektoru </w:t>
      </w:r>
      <w:r>
        <w:rPr>
          <w:rFonts w:ascii="Times New Roman" w:hAnsi="Times New Roman" w:cs="Times New Roman"/>
          <w:sz w:val="28"/>
          <w:szCs w:val="28"/>
          <w:lang w:val="az-Latn-AZ"/>
        </w:rPr>
        <w:t>olması</w:t>
      </w:r>
      <w:r w:rsidRPr="0050669E">
        <w:rPr>
          <w:rFonts w:ascii="Times New Roman" w:hAnsi="Times New Roman" w:cs="Times New Roman"/>
          <w:sz w:val="28"/>
          <w:szCs w:val="28"/>
          <w:lang w:val="az-Latn-AZ"/>
        </w:rPr>
        <w:t xml:space="preserve"> haqqında məlumat</w:t>
      </w:r>
      <w:r>
        <w:rPr>
          <w:rFonts w:ascii="Times New Roman" w:hAnsi="Times New Roman" w:cs="Times New Roman"/>
          <w:sz w:val="28"/>
          <w:szCs w:val="28"/>
          <w:lang w:val="az-Latn-AZ"/>
        </w:rPr>
        <w:t>lar</w:t>
      </w:r>
      <w:r w:rsidRPr="0050669E">
        <w:rPr>
          <w:rFonts w:ascii="Times New Roman" w:hAnsi="Times New Roman" w:cs="Times New Roman"/>
          <w:sz w:val="28"/>
          <w:szCs w:val="28"/>
          <w:lang w:val="az-Latn-AZ"/>
        </w:rPr>
        <w:t xml:space="preserve"> yoxdur. Onların hepatit</w:t>
      </w:r>
      <w:r>
        <w:rPr>
          <w:rFonts w:ascii="Times New Roman" w:hAnsi="Times New Roman" w:cs="Times New Roman"/>
          <w:sz w:val="28"/>
          <w:szCs w:val="28"/>
          <w:lang w:val="az-Latn-AZ"/>
        </w:rPr>
        <w:t xml:space="preserve"> B</w:t>
      </w:r>
      <w:r w:rsidRPr="0050669E">
        <w:rPr>
          <w:rFonts w:ascii="Times New Roman" w:hAnsi="Times New Roman" w:cs="Times New Roman"/>
          <w:sz w:val="28"/>
          <w:szCs w:val="28"/>
          <w:lang w:val="az-Latn-AZ"/>
        </w:rPr>
        <w:t xml:space="preserve"> virusu</w:t>
      </w:r>
      <w:r>
        <w:rPr>
          <w:rFonts w:ascii="Times New Roman" w:hAnsi="Times New Roman" w:cs="Times New Roman"/>
          <w:sz w:val="28"/>
          <w:szCs w:val="28"/>
          <w:lang w:val="az-Latn-AZ"/>
        </w:rPr>
        <w:t xml:space="preserve"> və </w:t>
      </w:r>
      <w:r w:rsidRPr="0050669E">
        <w:rPr>
          <w:rFonts w:ascii="Times New Roman" w:hAnsi="Times New Roman" w:cs="Times New Roman"/>
          <w:sz w:val="28"/>
          <w:szCs w:val="28"/>
          <w:lang w:val="az-Latn-AZ"/>
        </w:rPr>
        <w:t>İİV-</w:t>
      </w:r>
      <w:r>
        <w:rPr>
          <w:rFonts w:ascii="Times New Roman" w:hAnsi="Times New Roman" w:cs="Times New Roman"/>
          <w:sz w:val="28"/>
          <w:szCs w:val="28"/>
          <w:lang w:val="az-Latn-AZ"/>
        </w:rPr>
        <w:t>n</w:t>
      </w:r>
      <w:r w:rsidRPr="0050669E">
        <w:rPr>
          <w:rFonts w:ascii="Times New Roman" w:hAnsi="Times New Roman" w:cs="Times New Roman"/>
          <w:sz w:val="28"/>
          <w:szCs w:val="28"/>
          <w:lang w:val="az-Latn-AZ"/>
        </w:rPr>
        <w:t>in ötürülməsində rol</w:t>
      </w:r>
      <w:r>
        <w:rPr>
          <w:rFonts w:ascii="Times New Roman" w:hAnsi="Times New Roman" w:cs="Times New Roman"/>
          <w:sz w:val="28"/>
          <w:szCs w:val="28"/>
          <w:lang w:val="az-Latn-AZ"/>
        </w:rPr>
        <w:t>unun</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olması</w:t>
      </w:r>
      <w:r w:rsidRPr="0050669E">
        <w:rPr>
          <w:rFonts w:ascii="Times New Roman" w:hAnsi="Times New Roman" w:cs="Times New Roman"/>
          <w:sz w:val="28"/>
          <w:szCs w:val="28"/>
          <w:lang w:val="az-Latn-AZ"/>
        </w:rPr>
        <w:t xml:space="preserve"> haq</w:t>
      </w:r>
      <w:r>
        <w:rPr>
          <w:rFonts w:ascii="Times New Roman" w:hAnsi="Times New Roman" w:cs="Times New Roman"/>
          <w:sz w:val="28"/>
          <w:szCs w:val="28"/>
          <w:lang w:val="az-Latn-AZ"/>
        </w:rPr>
        <w:t>qın</w:t>
      </w:r>
      <w:r w:rsidRPr="0050669E">
        <w:rPr>
          <w:rFonts w:ascii="Times New Roman" w:hAnsi="Times New Roman" w:cs="Times New Roman"/>
          <w:sz w:val="28"/>
          <w:szCs w:val="28"/>
          <w:lang w:val="az-Latn-AZ"/>
        </w:rPr>
        <w:t>da mülahizə</w:t>
      </w:r>
      <w:r>
        <w:rPr>
          <w:rFonts w:ascii="Times New Roman" w:hAnsi="Times New Roman" w:cs="Times New Roman"/>
          <w:sz w:val="28"/>
          <w:szCs w:val="28"/>
          <w:lang w:val="az-Latn-AZ"/>
        </w:rPr>
        <w:t>lər</w:t>
      </w:r>
      <w:r w:rsidRPr="0050669E">
        <w:rPr>
          <w:rFonts w:ascii="Times New Roman" w:hAnsi="Times New Roman" w:cs="Times New Roman"/>
          <w:sz w:val="28"/>
          <w:szCs w:val="28"/>
          <w:lang w:val="az-Latn-AZ"/>
        </w:rPr>
        <w:t xml:space="preserve"> irəli sürül</w:t>
      </w:r>
      <w:r>
        <w:rPr>
          <w:rFonts w:ascii="Times New Roman" w:hAnsi="Times New Roman" w:cs="Times New Roman"/>
          <w:sz w:val="28"/>
          <w:szCs w:val="28"/>
          <w:lang w:val="az-Latn-AZ"/>
        </w:rPr>
        <w:t>sə də bu</w:t>
      </w:r>
      <w:r w:rsidRPr="0050669E">
        <w:rPr>
          <w:rFonts w:ascii="Times New Roman" w:hAnsi="Times New Roman" w:cs="Times New Roman"/>
          <w:sz w:val="28"/>
          <w:szCs w:val="28"/>
          <w:lang w:val="az-Latn-AZ"/>
        </w:rPr>
        <w:t xml:space="preserve"> fikir Qambiya və Yaponiyada aparılan son tədqiqatlar</w:t>
      </w:r>
      <w:r>
        <w:rPr>
          <w:rFonts w:ascii="Times New Roman" w:hAnsi="Times New Roman" w:cs="Times New Roman"/>
          <w:sz w:val="28"/>
          <w:szCs w:val="28"/>
          <w:lang w:val="az-Latn-AZ"/>
        </w:rPr>
        <w:t xml:space="preserve">la </w:t>
      </w:r>
      <w:r w:rsidRPr="0050669E">
        <w:rPr>
          <w:rFonts w:ascii="Times New Roman" w:hAnsi="Times New Roman" w:cs="Times New Roman"/>
          <w:sz w:val="28"/>
          <w:szCs w:val="28"/>
          <w:lang w:val="az-Latn-AZ"/>
        </w:rPr>
        <w:t xml:space="preserve">təkzib edilib.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Taxtabitilər əsasən qıcıqlandırıcı faktor kimi problemlər yaradır. Bəzi insanlar, xüsusən də uzun müddət taxtabitilərin hücumuna məruz qalanlar, dişləmələrə praktik olaraq əhəmiyyət vermirlər. Dişləmə yerində kiçik qırmızı ləkələr qalır və qaşınma hissi olmur. Əvvəllər dişlənməmiş insanlarda bəzən yerli iltihab,</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şiddətli qaşınma və yuxusuzluq yaranır.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Həşəratların gecələr </w:t>
      </w:r>
      <w:r>
        <w:rPr>
          <w:rFonts w:ascii="Times New Roman" w:hAnsi="Times New Roman" w:cs="Times New Roman"/>
          <w:sz w:val="28"/>
          <w:szCs w:val="28"/>
          <w:lang w:val="az-Latn-AZ"/>
        </w:rPr>
        <w:t>tez-tez</w:t>
      </w:r>
      <w:r w:rsidRPr="0050669E">
        <w:rPr>
          <w:rFonts w:ascii="Times New Roman" w:hAnsi="Times New Roman" w:cs="Times New Roman"/>
          <w:sz w:val="28"/>
          <w:szCs w:val="28"/>
          <w:lang w:val="az-Latn-AZ"/>
        </w:rPr>
        <w:t xml:space="preserve"> sancdığı infestasiyalı evlərdə </w:t>
      </w:r>
      <w:r>
        <w:rPr>
          <w:rFonts w:ascii="Times New Roman" w:hAnsi="Times New Roman" w:cs="Times New Roman"/>
          <w:sz w:val="28"/>
          <w:szCs w:val="28"/>
          <w:lang w:val="az-Latn-AZ"/>
        </w:rPr>
        <w:t>yaşayan uşaqlarda</w:t>
      </w:r>
      <w:r w:rsidRPr="0050669E">
        <w:rPr>
          <w:rFonts w:ascii="Times New Roman" w:hAnsi="Times New Roman" w:cs="Times New Roman"/>
          <w:sz w:val="28"/>
          <w:szCs w:val="28"/>
          <w:lang w:val="az-Latn-AZ"/>
        </w:rPr>
        <w:t xml:space="preserve"> qan itkisi nəticəsində yüngül anemiya inkişaf edə bilər. </w:t>
      </w:r>
    </w:p>
    <w:p w:rsidR="00374719" w:rsidRPr="009271BB" w:rsidRDefault="00374719" w:rsidP="00873802">
      <w:p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Profilaktika</w:t>
      </w:r>
      <w:r w:rsidRPr="0050669E">
        <w:rPr>
          <w:rFonts w:ascii="Times New Roman" w:hAnsi="Times New Roman" w:cs="Times New Roman"/>
          <w:b/>
          <w:sz w:val="28"/>
          <w:szCs w:val="28"/>
          <w:lang w:val="az-Latn-AZ"/>
        </w:rPr>
        <w:t>.</w:t>
      </w:r>
      <w:r w:rsidRPr="0050669E">
        <w:rPr>
          <w:rFonts w:ascii="Times New Roman" w:hAnsi="Times New Roman" w:cs="Times New Roman"/>
          <w:sz w:val="28"/>
          <w:szCs w:val="28"/>
          <w:lang w:val="az-Latn-AZ"/>
        </w:rPr>
        <w:t xml:space="preserve"> İnsektisidlər taxtabitilərinə qarşı effekt</w:t>
      </w:r>
      <w:r>
        <w:rPr>
          <w:rFonts w:ascii="Times New Roman" w:hAnsi="Times New Roman" w:cs="Times New Roman"/>
          <w:sz w:val="28"/>
          <w:szCs w:val="28"/>
          <w:lang w:val="az-Latn-AZ"/>
        </w:rPr>
        <w:t>lidir</w:t>
      </w:r>
      <w:r w:rsidRPr="0050669E">
        <w:rPr>
          <w:rFonts w:ascii="Times New Roman" w:hAnsi="Times New Roman" w:cs="Times New Roman"/>
          <w:sz w:val="28"/>
          <w:szCs w:val="28"/>
          <w:lang w:val="az-Latn-AZ"/>
        </w:rPr>
        <w:t>. Onlar</w:t>
      </w:r>
      <w:r>
        <w:rPr>
          <w:rFonts w:ascii="Times New Roman" w:hAnsi="Times New Roman" w:cs="Times New Roman"/>
          <w:sz w:val="28"/>
          <w:szCs w:val="28"/>
          <w:lang w:val="az-Latn-AZ"/>
        </w:rPr>
        <w:t xml:space="preserve"> əsasən</w:t>
      </w:r>
      <w:r w:rsidRPr="0050669E">
        <w:rPr>
          <w:rFonts w:ascii="Times New Roman" w:hAnsi="Times New Roman" w:cs="Times New Roman"/>
          <w:sz w:val="28"/>
          <w:szCs w:val="28"/>
          <w:lang w:val="az-Latn-AZ"/>
        </w:rPr>
        <w:t xml:space="preserve"> infestasiyalı evlərdə yatmağa məcbur olan səyahətçilər tərəfindən istifadə edil</w:t>
      </w:r>
      <w:r>
        <w:rPr>
          <w:rFonts w:ascii="Times New Roman" w:hAnsi="Times New Roman" w:cs="Times New Roman"/>
          <w:sz w:val="28"/>
          <w:szCs w:val="28"/>
          <w:lang w:val="az-Latn-AZ"/>
        </w:rPr>
        <w:t>ir</w:t>
      </w:r>
      <w:r w:rsidRPr="0050669E">
        <w:rPr>
          <w:rFonts w:ascii="Times New Roman" w:hAnsi="Times New Roman" w:cs="Times New Roman"/>
          <w:sz w:val="28"/>
          <w:szCs w:val="28"/>
          <w:lang w:val="az-Latn-AZ"/>
        </w:rPr>
        <w:t>, lakin təsir</w:t>
      </w:r>
      <w:r>
        <w:rPr>
          <w:rFonts w:ascii="Times New Roman" w:hAnsi="Times New Roman" w:cs="Times New Roman"/>
          <w:sz w:val="28"/>
          <w:szCs w:val="28"/>
          <w:lang w:val="az-Latn-AZ"/>
        </w:rPr>
        <w:t>ləri</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az</w:t>
      </w:r>
      <w:r w:rsidRPr="0050669E">
        <w:rPr>
          <w:rFonts w:ascii="Times New Roman" w:hAnsi="Times New Roman" w:cs="Times New Roman"/>
          <w:sz w:val="28"/>
          <w:szCs w:val="28"/>
          <w:lang w:val="az-Latn-AZ"/>
        </w:rPr>
        <w:t xml:space="preserve"> hallarda bütün gecə</w:t>
      </w:r>
      <w:r>
        <w:rPr>
          <w:rFonts w:ascii="Times New Roman" w:hAnsi="Times New Roman" w:cs="Times New Roman"/>
          <w:sz w:val="28"/>
          <w:szCs w:val="28"/>
          <w:lang w:val="az-Latn-AZ"/>
        </w:rPr>
        <w:t xml:space="preserve"> boyu davam edir</w:t>
      </w:r>
      <w:r w:rsidRPr="0050669E">
        <w:rPr>
          <w:rFonts w:ascii="Times New Roman" w:hAnsi="Times New Roman" w:cs="Times New Roman"/>
          <w:sz w:val="28"/>
          <w:szCs w:val="28"/>
          <w:lang w:val="az-Latn-AZ"/>
        </w:rPr>
        <w:t xml:space="preserve">. </w:t>
      </w:r>
    </w:p>
    <w:p w:rsidR="00374719" w:rsidRPr="00014BE8" w:rsidRDefault="00374719" w:rsidP="00873802">
      <w:pPr>
        <w:spacing w:after="0" w:line="240" w:lineRule="auto"/>
        <w:jc w:val="both"/>
        <w:rPr>
          <w:rFonts w:ascii="Times New Roman" w:hAnsi="Times New Roman" w:cs="Times New Roman"/>
          <w:sz w:val="28"/>
          <w:szCs w:val="28"/>
          <w:lang w:val="az-Latn-AZ"/>
        </w:rPr>
      </w:pPr>
      <w:bookmarkStart w:id="18" w:name="_Hlk143855024"/>
      <w:r w:rsidRPr="009271BB">
        <w:rPr>
          <w:rFonts w:ascii="Times New Roman" w:hAnsi="Times New Roman" w:cs="Times New Roman"/>
          <w:b/>
          <w:sz w:val="28"/>
          <w:szCs w:val="28"/>
          <w:lang w:val="az-Latn-AZ"/>
        </w:rPr>
        <w:t>3.1.3.2.</w:t>
      </w:r>
      <w:r w:rsidRPr="009271BB">
        <w:rPr>
          <w:rFonts w:ascii="Times New Roman" w:hAnsi="Times New Roman" w:cs="Times New Roman"/>
          <w:b/>
          <w:i/>
          <w:iCs/>
          <w:sz w:val="28"/>
          <w:szCs w:val="28"/>
          <w:lang w:val="az-Latn-AZ"/>
        </w:rPr>
        <w:t xml:space="preserve">  Reduviidae </w:t>
      </w:r>
      <w:r w:rsidRPr="009271BB">
        <w:rPr>
          <w:rFonts w:ascii="Times New Roman" w:hAnsi="Times New Roman" w:cs="Times New Roman"/>
          <w:b/>
          <w:sz w:val="28"/>
          <w:szCs w:val="28"/>
          <w:lang w:val="az-Latn-AZ"/>
        </w:rPr>
        <w:t>fəsiləsi</w:t>
      </w:r>
      <w:r w:rsidRPr="009271BB">
        <w:rPr>
          <w:rFonts w:ascii="Times New Roman" w:hAnsi="Times New Roman" w:cs="Times New Roman"/>
          <w:b/>
          <w:i/>
          <w:iCs/>
          <w:sz w:val="28"/>
          <w:szCs w:val="28"/>
          <w:lang w:val="az-Latn-AZ"/>
        </w:rPr>
        <w:t xml:space="preserve">. Triatominae </w:t>
      </w:r>
      <w:r w:rsidRPr="009271BB">
        <w:rPr>
          <w:rFonts w:ascii="Times New Roman" w:hAnsi="Times New Roman" w:cs="Times New Roman"/>
          <w:b/>
          <w:sz w:val="28"/>
          <w:szCs w:val="28"/>
          <w:lang w:val="az-Latn-AZ"/>
        </w:rPr>
        <w:t>yarımfəsiləsi</w:t>
      </w:r>
      <w:r>
        <w:rPr>
          <w:rFonts w:ascii="Times New Roman" w:hAnsi="Times New Roman" w:cs="Times New Roman"/>
          <w:b/>
          <w:sz w:val="28"/>
          <w:szCs w:val="28"/>
          <w:lang w:val="az-Latn-AZ"/>
        </w:rPr>
        <w:t>. T</w:t>
      </w:r>
      <w:r w:rsidRPr="009271BB">
        <w:rPr>
          <w:rFonts w:ascii="Times New Roman" w:hAnsi="Times New Roman" w:cs="Times New Roman"/>
          <w:b/>
          <w:sz w:val="28"/>
          <w:szCs w:val="28"/>
          <w:lang w:val="az-Latn-AZ"/>
        </w:rPr>
        <w:t>riatom böcəklər.</w:t>
      </w:r>
      <w:r w:rsidRPr="00014BE8">
        <w:rPr>
          <w:rFonts w:ascii="Times New Roman" w:hAnsi="Times New Roman" w:cs="Times New Roman"/>
          <w:sz w:val="28"/>
          <w:szCs w:val="28"/>
          <w:lang w:val="az-Latn-AZ"/>
        </w:rPr>
        <w:t xml:space="preserve"> </w:t>
      </w:r>
    </w:p>
    <w:bookmarkEnd w:id="18"/>
    <w:p w:rsidR="00374719" w:rsidRDefault="00374719" w:rsidP="00873802">
      <w:pPr>
        <w:spacing w:after="0" w:line="240" w:lineRule="auto"/>
        <w:jc w:val="both"/>
        <w:rPr>
          <w:rFonts w:ascii="Times New Roman" w:hAnsi="Times New Roman" w:cs="Times New Roman"/>
          <w:sz w:val="28"/>
          <w:szCs w:val="28"/>
          <w:lang w:val="az-Latn-AZ"/>
        </w:rPr>
      </w:pPr>
      <w:r w:rsidRPr="00014BE8">
        <w:rPr>
          <w:rFonts w:ascii="Times New Roman" w:hAnsi="Times New Roman" w:cs="Times New Roman"/>
          <w:sz w:val="28"/>
          <w:szCs w:val="28"/>
          <w:lang w:val="az-Latn-AZ"/>
        </w:rPr>
        <w:t xml:space="preserve">Triatom böcəklərin 2 növü </w:t>
      </w:r>
      <w:r>
        <w:rPr>
          <w:rFonts w:ascii="Times New Roman" w:hAnsi="Times New Roman" w:cs="Times New Roman"/>
          <w:sz w:val="28"/>
          <w:szCs w:val="28"/>
          <w:lang w:val="az-Latn-AZ"/>
        </w:rPr>
        <w:t xml:space="preserve">- </w:t>
      </w:r>
      <w:r w:rsidRPr="00014BE8">
        <w:rPr>
          <w:rFonts w:ascii="Times New Roman" w:hAnsi="Times New Roman" w:cs="Times New Roman"/>
          <w:i/>
          <w:sz w:val="28"/>
          <w:szCs w:val="28"/>
          <w:lang w:val="az-Latn-AZ"/>
        </w:rPr>
        <w:t>Triatoma infestans</w:t>
      </w:r>
      <w:r w:rsidRPr="00014BE8">
        <w:rPr>
          <w:rFonts w:ascii="Times New Roman" w:hAnsi="Times New Roman" w:cs="Times New Roman"/>
          <w:sz w:val="28"/>
          <w:szCs w:val="28"/>
          <w:lang w:val="az-Latn-AZ"/>
        </w:rPr>
        <w:t xml:space="preserve"> və </w:t>
      </w:r>
      <w:r w:rsidRPr="00014BE8">
        <w:rPr>
          <w:rFonts w:ascii="Times New Roman" w:hAnsi="Times New Roman" w:cs="Times New Roman"/>
          <w:i/>
          <w:sz w:val="28"/>
          <w:szCs w:val="28"/>
          <w:lang w:val="az-Latn-AZ"/>
        </w:rPr>
        <w:t>Rhodnius prolixus</w:t>
      </w:r>
      <w:r w:rsidRPr="009271B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014BE8">
        <w:rPr>
          <w:rFonts w:ascii="Times New Roman" w:hAnsi="Times New Roman" w:cs="Times New Roman"/>
          <w:sz w:val="28"/>
          <w:szCs w:val="28"/>
          <w:lang w:val="az-Latn-AZ"/>
        </w:rPr>
        <w:t xml:space="preserve">nsanlar üçün </w:t>
      </w:r>
      <w:r>
        <w:rPr>
          <w:rFonts w:ascii="Times New Roman" w:hAnsi="Times New Roman" w:cs="Times New Roman"/>
          <w:sz w:val="28"/>
          <w:szCs w:val="28"/>
          <w:lang w:val="az-Latn-AZ"/>
        </w:rPr>
        <w:t>daha</w:t>
      </w:r>
      <w:r w:rsidRPr="00014BE8">
        <w:rPr>
          <w:rFonts w:ascii="Times New Roman" w:hAnsi="Times New Roman" w:cs="Times New Roman"/>
          <w:sz w:val="28"/>
          <w:szCs w:val="28"/>
          <w:lang w:val="az-Latn-AZ"/>
        </w:rPr>
        <w:t xml:space="preserve"> təhlükəlidir</w:t>
      </w:r>
      <w:r>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sectPr w:rsidR="00374719" w:rsidRPr="0050669E" w:rsidSect="00873802">
          <w:type w:val="continuous"/>
          <w:pgSz w:w="12240" w:h="15840"/>
          <w:pgMar w:top="1440" w:right="900" w:bottom="1440" w:left="993" w:header="720" w:footer="720" w:gutter="0"/>
          <w:cols w:space="720"/>
          <w:docGrid w:linePitch="360"/>
        </w:sectPr>
      </w:pPr>
      <w:r w:rsidRPr="0050669E">
        <w:rPr>
          <w:rFonts w:ascii="Times New Roman" w:hAnsi="Times New Roman" w:cs="Times New Roman"/>
          <w:b/>
          <w:sz w:val="28"/>
          <w:szCs w:val="28"/>
          <w:lang w:val="az-Latn-AZ"/>
        </w:rPr>
        <w:t>Morfologiya və inkişaf biologiyası.</w:t>
      </w:r>
      <w:r w:rsidRPr="0050669E">
        <w:rPr>
          <w:rFonts w:ascii="Times New Roman" w:hAnsi="Times New Roman" w:cs="Times New Roman"/>
          <w:sz w:val="28"/>
          <w:szCs w:val="28"/>
          <w:lang w:val="az-Latn-AZ"/>
        </w:rPr>
        <w:t xml:space="preserve"> Triatom böcəkləri 35 mm uzunlu</w:t>
      </w:r>
      <w:r>
        <w:rPr>
          <w:rFonts w:ascii="Times New Roman" w:hAnsi="Times New Roman" w:cs="Times New Roman"/>
          <w:sz w:val="28"/>
          <w:szCs w:val="28"/>
          <w:lang w:val="az-Latn-AZ"/>
        </w:rPr>
        <w:t>qda,</w:t>
      </w:r>
      <w:r w:rsidRPr="0050669E">
        <w:rPr>
          <w:rFonts w:ascii="Times New Roman" w:hAnsi="Times New Roman" w:cs="Times New Roman"/>
          <w:sz w:val="28"/>
          <w:szCs w:val="28"/>
          <w:lang w:val="az-Latn-AZ"/>
        </w:rPr>
        <w:t xml:space="preserve"> parlaq rəngli böyük qanadlı həşəratlardır. Uzun nazik </w:t>
      </w:r>
      <w:r>
        <w:rPr>
          <w:rFonts w:ascii="Times New Roman" w:hAnsi="Times New Roman" w:cs="Times New Roman"/>
          <w:sz w:val="28"/>
          <w:szCs w:val="28"/>
          <w:lang w:val="az-Latn-AZ"/>
        </w:rPr>
        <w:t>çıxıntılar</w:t>
      </w:r>
      <w:r w:rsidRPr="0050669E">
        <w:rPr>
          <w:rFonts w:ascii="Times New Roman" w:hAnsi="Times New Roman" w:cs="Times New Roman"/>
          <w:sz w:val="28"/>
          <w:szCs w:val="28"/>
          <w:lang w:val="az-Latn-AZ"/>
        </w:rPr>
        <w:t xml:space="preserve"> daşıyan uzunsov başı, aşağı yönəlmiş dimdik formalı xortumu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xml:space="preserve">. İnkişaf etmiş gözlərə malikdirlər. </w:t>
      </w:r>
      <w:r>
        <w:rPr>
          <w:rFonts w:ascii="Times New Roman" w:hAnsi="Times New Roman" w:cs="Times New Roman"/>
          <w:sz w:val="28"/>
          <w:szCs w:val="28"/>
          <w:lang w:val="az-Latn-AZ"/>
        </w:rPr>
        <w:t>B</w:t>
      </w:r>
      <w:r w:rsidRPr="0050669E">
        <w:rPr>
          <w:rFonts w:ascii="Times New Roman" w:hAnsi="Times New Roman" w:cs="Times New Roman"/>
          <w:sz w:val="28"/>
          <w:szCs w:val="28"/>
          <w:lang w:val="az-Latn-AZ"/>
        </w:rPr>
        <w:t xml:space="preserve">öcəklər  </w:t>
      </w:r>
      <w:r>
        <w:rPr>
          <w:rFonts w:ascii="Times New Roman" w:hAnsi="Times New Roman" w:cs="Times New Roman"/>
          <w:sz w:val="28"/>
          <w:szCs w:val="28"/>
          <w:lang w:val="az-Latn-AZ"/>
        </w:rPr>
        <w:t>u</w:t>
      </w:r>
      <w:r w:rsidRPr="0050669E">
        <w:rPr>
          <w:rFonts w:ascii="Times New Roman" w:hAnsi="Times New Roman" w:cs="Times New Roman"/>
          <w:sz w:val="28"/>
          <w:szCs w:val="28"/>
          <w:lang w:val="az-Latn-AZ"/>
        </w:rPr>
        <w:t>çma</w:t>
      </w:r>
      <w:r>
        <w:rPr>
          <w:rFonts w:ascii="Times New Roman" w:hAnsi="Times New Roman" w:cs="Times New Roman"/>
          <w:sz w:val="28"/>
          <w:szCs w:val="28"/>
          <w:lang w:val="az-Latn-AZ"/>
        </w:rPr>
        <w:t>q</w:t>
      </w:r>
      <w:r w:rsidRPr="0050669E">
        <w:rPr>
          <w:rFonts w:ascii="Times New Roman" w:hAnsi="Times New Roman" w:cs="Times New Roman"/>
          <w:sz w:val="28"/>
          <w:szCs w:val="28"/>
          <w:lang w:val="az-Latn-AZ"/>
        </w:rPr>
        <w:t xml:space="preserve"> qabiliyyətləri</w:t>
      </w:r>
      <w:r>
        <w:rPr>
          <w:rFonts w:ascii="Times New Roman" w:hAnsi="Times New Roman" w:cs="Times New Roman"/>
          <w:sz w:val="28"/>
          <w:szCs w:val="28"/>
          <w:lang w:val="az-Latn-AZ"/>
        </w:rPr>
        <w:t>ndən</w:t>
      </w:r>
      <w:r w:rsidRPr="0050669E">
        <w:rPr>
          <w:rFonts w:ascii="Times New Roman" w:hAnsi="Times New Roman" w:cs="Times New Roman"/>
          <w:sz w:val="28"/>
          <w:szCs w:val="28"/>
          <w:lang w:val="az-Latn-AZ"/>
        </w:rPr>
        <w:t xml:space="preserve"> hücum üçün deyil, yayılmaq üçün istifadə </w:t>
      </w:r>
      <w:r>
        <w:rPr>
          <w:rFonts w:ascii="Times New Roman" w:hAnsi="Times New Roman" w:cs="Times New Roman"/>
          <w:sz w:val="28"/>
          <w:szCs w:val="28"/>
          <w:lang w:val="az-Latn-AZ"/>
        </w:rPr>
        <w:t>edirlə</w:t>
      </w:r>
      <w:r w:rsidR="00912BCA">
        <w:rPr>
          <w:rFonts w:ascii="Times New Roman" w:hAnsi="Times New Roman" w:cs="Times New Roman"/>
          <w:sz w:val="28"/>
          <w:szCs w:val="28"/>
          <w:lang w:val="az-Latn-AZ"/>
        </w:rPr>
        <w:t>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387E15">
        <w:rPr>
          <w:rFonts w:ascii="Times New Roman" w:hAnsi="Times New Roman" w:cs="Times New Roman"/>
          <w:sz w:val="28"/>
          <w:szCs w:val="28"/>
          <w:lang w:val="az-Latn-AZ"/>
        </w:rPr>
        <w:lastRenderedPageBreak/>
        <w:t>Triatom böcəklər Cənubi və Mərkəzi Amerikada yayılmış yırtıcılardır. Dişilər yumurtalarını bitkilərə yapışdıraraq</w:t>
      </w:r>
      <w:r w:rsidRPr="0050669E">
        <w:rPr>
          <w:rFonts w:ascii="Times New Roman" w:hAnsi="Times New Roman" w:cs="Times New Roman"/>
          <w:sz w:val="28"/>
          <w:szCs w:val="28"/>
          <w:lang w:val="az-Latn-AZ"/>
        </w:rPr>
        <w:t xml:space="preserve"> qoyurlar. Sürfələr və nimfalar yalnız qanla</w:t>
      </w:r>
      <w:r>
        <w:rPr>
          <w:rFonts w:ascii="Times New Roman" w:hAnsi="Times New Roman" w:cs="Times New Roman"/>
          <w:sz w:val="28"/>
          <w:szCs w:val="28"/>
          <w:lang w:val="az-Latn-AZ"/>
        </w:rPr>
        <w:t>, y</w:t>
      </w:r>
      <w:r w:rsidRPr="0050669E">
        <w:rPr>
          <w:rFonts w:ascii="Times New Roman" w:hAnsi="Times New Roman" w:cs="Times New Roman"/>
          <w:sz w:val="28"/>
          <w:szCs w:val="28"/>
          <w:lang w:val="az-Latn-AZ"/>
        </w:rPr>
        <w:t xml:space="preserve">etkin böcəklər </w:t>
      </w:r>
      <w:r>
        <w:rPr>
          <w:rFonts w:ascii="Times New Roman" w:hAnsi="Times New Roman" w:cs="Times New Roman"/>
          <w:sz w:val="28"/>
          <w:szCs w:val="28"/>
          <w:lang w:val="az-Latn-AZ"/>
        </w:rPr>
        <w:t xml:space="preserve">isə </w:t>
      </w:r>
      <w:r w:rsidRPr="0050669E">
        <w:rPr>
          <w:rFonts w:ascii="Times New Roman" w:hAnsi="Times New Roman" w:cs="Times New Roman"/>
          <w:sz w:val="28"/>
          <w:szCs w:val="28"/>
          <w:lang w:val="az-Latn-AZ"/>
        </w:rPr>
        <w:t>digər həşəratlarla qidalanır və tez-tez insanlara hücum edir</w:t>
      </w:r>
      <w:r>
        <w:rPr>
          <w:rFonts w:ascii="Times New Roman" w:hAnsi="Times New Roman" w:cs="Times New Roman"/>
          <w:sz w:val="28"/>
          <w:szCs w:val="28"/>
          <w:lang w:val="az-Latn-AZ"/>
        </w:rPr>
        <w:t>lər</w:t>
      </w:r>
      <w:r w:rsidRPr="0050669E">
        <w:rPr>
          <w:rFonts w:ascii="Times New Roman" w:hAnsi="Times New Roman" w:cs="Times New Roman"/>
          <w:sz w:val="28"/>
          <w:szCs w:val="28"/>
          <w:lang w:val="az-Latn-AZ"/>
        </w:rPr>
        <w:t>. Bir dəfəyə 300 mq</w:t>
      </w:r>
      <w:r>
        <w:rPr>
          <w:rFonts w:ascii="Times New Roman" w:hAnsi="Times New Roman" w:cs="Times New Roman"/>
          <w:sz w:val="28"/>
          <w:szCs w:val="28"/>
          <w:lang w:val="az-Latn-AZ"/>
        </w:rPr>
        <w:t xml:space="preserve">-a </w:t>
      </w:r>
      <w:r w:rsidRPr="0050669E">
        <w:rPr>
          <w:rFonts w:ascii="Times New Roman" w:hAnsi="Times New Roman" w:cs="Times New Roman"/>
          <w:sz w:val="28"/>
          <w:szCs w:val="28"/>
          <w:lang w:val="az-Latn-AZ"/>
        </w:rPr>
        <w:t xml:space="preserve">qədər qan sorur. Gündüzlər, triatom böcəklər palçıqdan və ya çiy kərpicdən hörülmüş suvaqsız qaranlıq mənzillərdə gizlənməyə üstünlük verirlər.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i/>
          <w:sz w:val="28"/>
          <w:szCs w:val="28"/>
          <w:lang w:val="az-Latn-AZ"/>
        </w:rPr>
        <w:t>Rhodnius prolixus</w:t>
      </w:r>
      <w:r w:rsidRPr="0050669E">
        <w:rPr>
          <w:rFonts w:ascii="Times New Roman" w:hAnsi="Times New Roman" w:cs="Times New Roman"/>
          <w:sz w:val="28"/>
          <w:szCs w:val="28"/>
          <w:lang w:val="az-Latn-AZ"/>
        </w:rPr>
        <w:t xml:space="preserve"> Kolumbiya, Venesuela və Mərkəzi Amerikada yaşayan vektor növlərindən biridir. Cənubi Amerikada ən çox rast gəlinən vektor olan </w:t>
      </w:r>
      <w:r w:rsidRPr="0050669E">
        <w:rPr>
          <w:rFonts w:ascii="Times New Roman" w:hAnsi="Times New Roman" w:cs="Times New Roman"/>
          <w:i/>
          <w:iCs/>
          <w:sz w:val="28"/>
          <w:szCs w:val="28"/>
          <w:lang w:val="az-Latn-AZ"/>
        </w:rPr>
        <w:t>Triatoma infestans</w:t>
      </w:r>
      <w:r w:rsidRPr="0050669E">
        <w:rPr>
          <w:rFonts w:ascii="Times New Roman" w:hAnsi="Times New Roman" w:cs="Times New Roman"/>
          <w:sz w:val="28"/>
          <w:szCs w:val="28"/>
          <w:lang w:val="az-Latn-AZ"/>
        </w:rPr>
        <w:t xml:space="preserve"> ağac və torpaq damlarda yaşamağa üstünlük verir.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Onlar</w:t>
      </w:r>
      <w:r>
        <w:rPr>
          <w:rFonts w:ascii="Times New Roman" w:hAnsi="Times New Roman" w:cs="Times New Roman"/>
          <w:sz w:val="28"/>
          <w:szCs w:val="28"/>
          <w:lang w:val="az-Latn-AZ"/>
        </w:rPr>
        <w:t xml:space="preserve">a </w:t>
      </w:r>
      <w:r w:rsidRPr="0050669E">
        <w:rPr>
          <w:rFonts w:ascii="Times New Roman" w:hAnsi="Times New Roman" w:cs="Times New Roman"/>
          <w:sz w:val="28"/>
          <w:szCs w:val="28"/>
          <w:lang w:val="az-Latn-AZ"/>
        </w:rPr>
        <w:t>həmçinin</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heyvanlar</w:t>
      </w:r>
      <w:r>
        <w:rPr>
          <w:rFonts w:ascii="Times New Roman" w:hAnsi="Times New Roman" w:cs="Times New Roman"/>
          <w:sz w:val="28"/>
          <w:szCs w:val="28"/>
          <w:lang w:val="az-Latn-AZ"/>
        </w:rPr>
        <w:t xml:space="preserve">ın saxlandığı </w:t>
      </w:r>
      <w:r w:rsidRPr="0050669E">
        <w:rPr>
          <w:rFonts w:ascii="Times New Roman" w:hAnsi="Times New Roman" w:cs="Times New Roman"/>
          <w:sz w:val="28"/>
          <w:szCs w:val="28"/>
          <w:lang w:val="az-Latn-AZ"/>
        </w:rPr>
        <w:t>yerlərdə, məsələn, toyuq hini və keçi ağ</w:t>
      </w:r>
      <w:r>
        <w:rPr>
          <w:rFonts w:ascii="Times New Roman" w:hAnsi="Times New Roman" w:cs="Times New Roman"/>
          <w:sz w:val="28"/>
          <w:szCs w:val="28"/>
          <w:lang w:val="az-Latn-AZ"/>
        </w:rPr>
        <w:t>ı</w:t>
      </w:r>
      <w:r w:rsidRPr="0050669E">
        <w:rPr>
          <w:rFonts w:ascii="Times New Roman" w:hAnsi="Times New Roman" w:cs="Times New Roman"/>
          <w:sz w:val="28"/>
          <w:szCs w:val="28"/>
          <w:lang w:val="az-Latn-AZ"/>
        </w:rPr>
        <w:t xml:space="preserve">llarında </w:t>
      </w:r>
      <w:r>
        <w:rPr>
          <w:rFonts w:ascii="Times New Roman" w:hAnsi="Times New Roman" w:cs="Times New Roman"/>
          <w:sz w:val="28"/>
          <w:szCs w:val="28"/>
          <w:lang w:val="az-Latn-AZ"/>
        </w:rPr>
        <w:t xml:space="preserve">da </w:t>
      </w:r>
      <w:r w:rsidRPr="0050669E">
        <w:rPr>
          <w:rFonts w:ascii="Times New Roman" w:hAnsi="Times New Roman" w:cs="Times New Roman"/>
          <w:sz w:val="28"/>
          <w:szCs w:val="28"/>
          <w:lang w:val="az-Latn-AZ"/>
        </w:rPr>
        <w:t>rast gəlinir. Böcəklər gecələr aktivdir: yatan insanlara hücum edərək, onları ən çox dodaqların, gözlərin yaxınlığında</w:t>
      </w:r>
      <w:r>
        <w:rPr>
          <w:rFonts w:ascii="Times New Roman" w:hAnsi="Times New Roman" w:cs="Times New Roman"/>
          <w:sz w:val="28"/>
          <w:szCs w:val="28"/>
          <w:lang w:val="az-Latn-AZ"/>
        </w:rPr>
        <w:t>n</w:t>
      </w:r>
      <w:r w:rsidRPr="0050669E">
        <w:rPr>
          <w:rFonts w:ascii="Times New Roman" w:hAnsi="Times New Roman" w:cs="Times New Roman"/>
          <w:sz w:val="28"/>
          <w:szCs w:val="28"/>
          <w:lang w:val="az-Latn-AZ"/>
        </w:rPr>
        <w:t>, dərinin selikli qişaya keçdiyi yerlərdə</w:t>
      </w:r>
      <w:r>
        <w:rPr>
          <w:rFonts w:ascii="Times New Roman" w:hAnsi="Times New Roman" w:cs="Times New Roman"/>
          <w:sz w:val="28"/>
          <w:szCs w:val="28"/>
          <w:lang w:val="az-Latn-AZ"/>
        </w:rPr>
        <w:t>n</w:t>
      </w:r>
      <w:r w:rsidRPr="0050669E">
        <w:rPr>
          <w:rFonts w:ascii="Times New Roman" w:hAnsi="Times New Roman" w:cs="Times New Roman"/>
          <w:sz w:val="28"/>
          <w:szCs w:val="28"/>
          <w:lang w:val="az-Latn-AZ"/>
        </w:rPr>
        <w:t xml:space="preserve"> dişləyirlər, buna görə də onlara </w:t>
      </w:r>
      <w:r w:rsidRPr="007575D9">
        <w:rPr>
          <w:rFonts w:ascii="Times New Roman" w:hAnsi="Times New Roman" w:cs="Times New Roman"/>
          <w:i/>
          <w:iCs/>
          <w:sz w:val="28"/>
          <w:szCs w:val="28"/>
          <w:lang w:val="az-Latn-AZ"/>
        </w:rPr>
        <w:t>“öpüş böcəkləri”</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də </w:t>
      </w:r>
      <w:r w:rsidRPr="0050669E">
        <w:rPr>
          <w:rFonts w:ascii="Times New Roman" w:hAnsi="Times New Roman" w:cs="Times New Roman"/>
          <w:sz w:val="28"/>
          <w:szCs w:val="28"/>
          <w:lang w:val="az-Latn-AZ"/>
        </w:rPr>
        <w:t xml:space="preserve">deyilir. Tüpürcəkləri antihistamin aktivliyə malikdir, </w:t>
      </w:r>
      <w:r>
        <w:rPr>
          <w:rFonts w:ascii="Times New Roman" w:hAnsi="Times New Roman" w:cs="Times New Roman"/>
          <w:sz w:val="28"/>
          <w:szCs w:val="28"/>
          <w:lang w:val="az-Latn-AZ"/>
        </w:rPr>
        <w:t xml:space="preserve">tərkibindəki </w:t>
      </w:r>
      <w:r w:rsidRPr="0050669E">
        <w:rPr>
          <w:rFonts w:ascii="Times New Roman" w:hAnsi="Times New Roman" w:cs="Times New Roman"/>
          <w:sz w:val="28"/>
          <w:szCs w:val="28"/>
          <w:lang w:val="az-Latn-AZ"/>
        </w:rPr>
        <w:t xml:space="preserve">antikoaqulyantlar və antitrombin </w:t>
      </w:r>
      <w:r>
        <w:rPr>
          <w:rFonts w:ascii="Times New Roman" w:hAnsi="Times New Roman" w:cs="Times New Roman"/>
          <w:sz w:val="28"/>
          <w:szCs w:val="28"/>
          <w:lang w:val="az-Latn-AZ"/>
        </w:rPr>
        <w:t>amilləri</w:t>
      </w:r>
      <w:r w:rsidRPr="0050669E">
        <w:rPr>
          <w:rFonts w:ascii="Times New Roman" w:hAnsi="Times New Roman" w:cs="Times New Roman"/>
          <w:sz w:val="28"/>
          <w:szCs w:val="28"/>
          <w:lang w:val="az-Latn-AZ"/>
        </w:rPr>
        <w:t xml:space="preserve"> böyük həcmdə qanın maneəsiz udulmasına kömək edir. Qanla qidalanma defekasiya </w:t>
      </w:r>
      <w:r>
        <w:rPr>
          <w:rFonts w:ascii="Times New Roman" w:hAnsi="Times New Roman" w:cs="Times New Roman"/>
          <w:sz w:val="28"/>
          <w:szCs w:val="28"/>
          <w:lang w:val="az-Latn-AZ"/>
        </w:rPr>
        <w:t xml:space="preserve">aktı </w:t>
      </w:r>
      <w:r w:rsidRPr="0050669E">
        <w:rPr>
          <w:rFonts w:ascii="Times New Roman" w:hAnsi="Times New Roman" w:cs="Times New Roman"/>
          <w:sz w:val="28"/>
          <w:szCs w:val="28"/>
          <w:lang w:val="az-Latn-AZ"/>
        </w:rPr>
        <w:t>ilə müşayiət olunur. Bağırsaq ifrazat</w:t>
      </w:r>
      <w:r>
        <w:rPr>
          <w:rFonts w:ascii="Times New Roman" w:hAnsi="Times New Roman" w:cs="Times New Roman"/>
          <w:sz w:val="28"/>
          <w:szCs w:val="28"/>
          <w:lang w:val="az-Latn-AZ"/>
        </w:rPr>
        <w:t>ı</w:t>
      </w:r>
      <w:r w:rsidRPr="0050669E">
        <w:rPr>
          <w:rFonts w:ascii="Times New Roman" w:hAnsi="Times New Roman" w:cs="Times New Roman"/>
          <w:sz w:val="28"/>
          <w:szCs w:val="28"/>
          <w:lang w:val="az-Latn-AZ"/>
        </w:rPr>
        <w:t xml:space="preserve">nın yaraya düşməsinə səbəb qidalanma zamanı böcəklərin davranışıdır. Qidalanmağa başlayan böcək qəfildən 180 dərəcə fırlanaraq fekal kütlələri yaraya </w:t>
      </w:r>
      <w:r>
        <w:rPr>
          <w:rFonts w:ascii="Times New Roman" w:hAnsi="Times New Roman" w:cs="Times New Roman"/>
          <w:sz w:val="28"/>
          <w:szCs w:val="28"/>
          <w:lang w:val="az-Latn-AZ"/>
        </w:rPr>
        <w:t>tökür</w:t>
      </w:r>
      <w:r w:rsidRPr="0050669E">
        <w:rPr>
          <w:rFonts w:ascii="Times New Roman" w:hAnsi="Times New Roman" w:cs="Times New Roman"/>
          <w:sz w:val="28"/>
          <w:szCs w:val="28"/>
          <w:lang w:val="az-Latn-AZ"/>
        </w:rPr>
        <w:t>. Bu davranış xüsusiyyət</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 </w:t>
      </w:r>
      <w:r w:rsidRPr="007575D9">
        <w:rPr>
          <w:rFonts w:ascii="Times New Roman" w:hAnsi="Times New Roman" w:cs="Times New Roman"/>
          <w:i/>
          <w:iCs/>
          <w:sz w:val="28"/>
          <w:szCs w:val="28"/>
          <w:lang w:val="az-Latn-AZ"/>
        </w:rPr>
        <w:t>Trypanosoma cruzi</w:t>
      </w:r>
      <w:r w:rsidRPr="0050669E">
        <w:rPr>
          <w:rFonts w:ascii="Times New Roman" w:hAnsi="Times New Roman" w:cs="Times New Roman"/>
          <w:sz w:val="28"/>
          <w:szCs w:val="28"/>
          <w:lang w:val="az-Latn-AZ"/>
        </w:rPr>
        <w:t>-nin ötürülməsini asanlaşdırır.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sz w:val="28"/>
          <w:szCs w:val="28"/>
          <w:lang w:val="az-Latn-AZ"/>
        </w:rPr>
        <w:t>Tibbi və epidemioloji əhəmiyyəti.</w:t>
      </w:r>
      <w:r w:rsidRPr="0050669E">
        <w:rPr>
          <w:rFonts w:ascii="Times New Roman" w:hAnsi="Times New Roman" w:cs="Times New Roman"/>
          <w:sz w:val="28"/>
          <w:szCs w:val="28"/>
          <w:lang w:val="az-Latn-AZ"/>
        </w:rPr>
        <w:t xml:space="preserve"> Qansoran insan ektoparazitləri olan triatom böcəklər </w:t>
      </w:r>
      <w:r>
        <w:rPr>
          <w:rFonts w:ascii="Times New Roman" w:hAnsi="Times New Roman" w:cs="Times New Roman"/>
          <w:sz w:val="28"/>
          <w:szCs w:val="28"/>
          <w:lang w:val="az-Latn-AZ"/>
        </w:rPr>
        <w:t xml:space="preserve">həmçinin, </w:t>
      </w:r>
      <w:r w:rsidRPr="0050669E">
        <w:rPr>
          <w:rFonts w:ascii="Times New Roman" w:hAnsi="Times New Roman" w:cs="Times New Roman"/>
          <w:sz w:val="28"/>
          <w:szCs w:val="28"/>
          <w:lang w:val="az-Latn-AZ"/>
        </w:rPr>
        <w:t>Amerika tripanosomiazı</w:t>
      </w:r>
      <w:r>
        <w:rPr>
          <w:rFonts w:ascii="Times New Roman" w:hAnsi="Times New Roman" w:cs="Times New Roman"/>
          <w:sz w:val="28"/>
          <w:szCs w:val="28"/>
          <w:lang w:val="az-Latn-AZ"/>
        </w:rPr>
        <w:t>nın (</w:t>
      </w:r>
      <w:r w:rsidRPr="0050669E">
        <w:rPr>
          <w:rFonts w:ascii="Times New Roman" w:hAnsi="Times New Roman" w:cs="Times New Roman"/>
          <w:sz w:val="28"/>
          <w:szCs w:val="28"/>
          <w:lang w:val="az-Latn-AZ"/>
        </w:rPr>
        <w:t>Çaqas xəstəliyi</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törədici</w:t>
      </w:r>
      <w:r>
        <w:rPr>
          <w:rFonts w:ascii="Times New Roman" w:hAnsi="Times New Roman" w:cs="Times New Roman"/>
          <w:sz w:val="28"/>
          <w:szCs w:val="28"/>
          <w:lang w:val="az-Latn-AZ"/>
        </w:rPr>
        <w:t xml:space="preserve">sinin </w:t>
      </w:r>
      <w:r w:rsidRPr="0050669E">
        <w:rPr>
          <w:rFonts w:ascii="Times New Roman" w:hAnsi="Times New Roman" w:cs="Times New Roman"/>
          <w:sz w:val="28"/>
          <w:szCs w:val="28"/>
          <w:lang w:val="az-Latn-AZ"/>
        </w:rPr>
        <w:t>spesifik daşıyıcısı</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xml:space="preserve">. </w:t>
      </w:r>
    </w:p>
    <w:p w:rsidR="00374719" w:rsidRPr="003D568C"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Çaqas xəstəliyi ilk dəfə Braziliyada kəşf edilmiş qamçılı ibtidai </w:t>
      </w:r>
      <w:r w:rsidRPr="0050669E">
        <w:rPr>
          <w:rFonts w:ascii="Times New Roman" w:hAnsi="Times New Roman" w:cs="Times New Roman"/>
          <w:i/>
          <w:sz w:val="28"/>
          <w:szCs w:val="28"/>
          <w:lang w:val="az-Latn-AZ"/>
        </w:rPr>
        <w:t>Trypanosoma cruzi</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sz w:val="28"/>
          <w:szCs w:val="28"/>
          <w:lang w:val="az-Latn-AZ"/>
        </w:rPr>
        <w:t>T.rangeli</w:t>
      </w:r>
      <w:r w:rsidRPr="0050669E">
        <w:rPr>
          <w:rFonts w:ascii="Times New Roman" w:hAnsi="Times New Roman" w:cs="Times New Roman"/>
          <w:sz w:val="28"/>
          <w:szCs w:val="28"/>
          <w:lang w:val="az-Latn-AZ"/>
        </w:rPr>
        <w:t xml:space="preserve"> tərəfindən törədilən obliqat-transmissiv,</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təbii ocaqlı xəstəlikdir. Tripanosomlar dişləmə yerind</w:t>
      </w:r>
      <w:r>
        <w:rPr>
          <w:rFonts w:ascii="Times New Roman" w:hAnsi="Times New Roman" w:cs="Times New Roman"/>
          <w:sz w:val="28"/>
          <w:szCs w:val="28"/>
          <w:lang w:val="az-Latn-AZ"/>
        </w:rPr>
        <w:t xml:space="preserve">ən </w:t>
      </w:r>
      <w:r w:rsidRPr="0050669E">
        <w:rPr>
          <w:rFonts w:ascii="Times New Roman" w:hAnsi="Times New Roman" w:cs="Times New Roman"/>
          <w:sz w:val="28"/>
          <w:szCs w:val="28"/>
          <w:lang w:val="az-Latn-AZ"/>
        </w:rPr>
        <w:t xml:space="preserve">və ya selikli qişalardan, xüsusən də konyunktivadan, dodaqların və burnun selikli qişasından dəriyə daxil ola bilər. </w:t>
      </w:r>
      <w:r w:rsidRPr="0050669E">
        <w:rPr>
          <w:rFonts w:ascii="Times New Roman" w:hAnsi="Times New Roman" w:cs="Times New Roman"/>
          <w:i/>
          <w:sz w:val="28"/>
          <w:szCs w:val="28"/>
          <w:lang w:val="az-Latn-AZ"/>
        </w:rPr>
        <w:t>T.cruz</w:t>
      </w:r>
      <w:r>
        <w:rPr>
          <w:rFonts w:ascii="Times New Roman" w:hAnsi="Times New Roman" w:cs="Times New Roman"/>
          <w:i/>
          <w:sz w:val="28"/>
          <w:szCs w:val="28"/>
          <w:lang w:val="az-Latn-AZ"/>
        </w:rPr>
        <w:t xml:space="preserve">i </w:t>
      </w:r>
      <w:r>
        <w:rPr>
          <w:rFonts w:ascii="Times New Roman" w:hAnsi="Times New Roman" w:cs="Times New Roman"/>
          <w:iCs/>
          <w:sz w:val="28"/>
          <w:szCs w:val="28"/>
          <w:lang w:val="az-Latn-AZ"/>
        </w:rPr>
        <w:t xml:space="preserve">əsasən </w:t>
      </w:r>
      <w:r w:rsidRPr="0050669E">
        <w:rPr>
          <w:rFonts w:ascii="Times New Roman" w:hAnsi="Times New Roman" w:cs="Times New Roman"/>
          <w:sz w:val="28"/>
          <w:szCs w:val="28"/>
          <w:lang w:val="az-Latn-AZ"/>
        </w:rPr>
        <w:t>konyunktiva kisəsi</w:t>
      </w:r>
      <w:r>
        <w:rPr>
          <w:rFonts w:ascii="Times New Roman" w:hAnsi="Times New Roman" w:cs="Times New Roman"/>
          <w:sz w:val="28"/>
          <w:szCs w:val="28"/>
          <w:lang w:val="az-Latn-AZ"/>
        </w:rPr>
        <w:t>ndə məskunlaşır</w:t>
      </w:r>
      <w:r w:rsidRPr="0050669E">
        <w:rPr>
          <w:rFonts w:ascii="Times New Roman" w:hAnsi="Times New Roman" w:cs="Times New Roman"/>
          <w:sz w:val="28"/>
          <w:szCs w:val="28"/>
          <w:lang w:val="az-Latn-AZ"/>
        </w:rPr>
        <w:t xml:space="preserve">; yuxuda olan uşaq dişləmə yerini cızır, barmaqları böcək nəcisi ilə çirklənir və sonra gözlərini ovuşdurarkən patogeni konyunktivaya ötürür. Tripanosomlar inokulyasiya yerində çoxalır və bir neçə gündən sonra qulaqətrafı limfa düyünlərinin şişməsi ilə müşaiyət olunan </w:t>
      </w:r>
      <w:r w:rsidRPr="003D568C">
        <w:rPr>
          <w:rFonts w:ascii="Times New Roman" w:hAnsi="Times New Roman" w:cs="Times New Roman"/>
          <w:sz w:val="28"/>
          <w:szCs w:val="28"/>
          <w:lang w:val="az-Latn-AZ"/>
        </w:rPr>
        <w:t xml:space="preserve">orbital ödemə səbəb olur. Böcəyin bədənində tripanosomların inkişaf dövrü 10-30 gün davam edir və tamamilə hüceyrədənkənar, bağırsaq mənfəzində baş verir.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3D568C">
        <w:rPr>
          <w:rFonts w:ascii="Times New Roman" w:hAnsi="Times New Roman" w:cs="Times New Roman"/>
          <w:sz w:val="28"/>
          <w:szCs w:val="28"/>
          <w:lang w:val="az-Latn-AZ"/>
        </w:rPr>
        <w:t xml:space="preserve">Böcəyin inkişafının bütün </w:t>
      </w:r>
      <w:r>
        <w:rPr>
          <w:rFonts w:ascii="Times New Roman" w:hAnsi="Times New Roman" w:cs="Times New Roman"/>
          <w:sz w:val="28"/>
          <w:szCs w:val="28"/>
          <w:lang w:val="az-Latn-AZ"/>
        </w:rPr>
        <w:t>formaları</w:t>
      </w:r>
      <w:r w:rsidRPr="003D568C">
        <w:rPr>
          <w:rFonts w:ascii="Times New Roman" w:hAnsi="Times New Roman" w:cs="Times New Roman"/>
          <w:sz w:val="28"/>
          <w:szCs w:val="28"/>
          <w:lang w:val="az-Latn-AZ"/>
        </w:rPr>
        <w:t xml:space="preserve"> parazitlərin ötürülməsində iştirak edir: sürfələr, nimfalar və yetkin qanadlı fərdlər. Çaqas xəstəliyi</w:t>
      </w:r>
      <w:r w:rsidRPr="0050669E">
        <w:rPr>
          <w:rFonts w:ascii="Times New Roman" w:hAnsi="Times New Roman" w:cs="Times New Roman"/>
          <w:sz w:val="28"/>
          <w:szCs w:val="28"/>
          <w:lang w:val="az-Latn-AZ"/>
        </w:rPr>
        <w:t>nin epidemiologiyası</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təbii və antropour</w:t>
      </w:r>
      <w:r>
        <w:rPr>
          <w:rFonts w:ascii="Times New Roman" w:hAnsi="Times New Roman" w:cs="Times New Roman"/>
          <w:sz w:val="28"/>
          <w:szCs w:val="28"/>
          <w:lang w:val="az-Latn-AZ"/>
        </w:rPr>
        <w:t>g</w:t>
      </w:r>
      <w:r w:rsidRPr="0050669E">
        <w:rPr>
          <w:rFonts w:ascii="Times New Roman" w:hAnsi="Times New Roman" w:cs="Times New Roman"/>
          <w:sz w:val="28"/>
          <w:szCs w:val="28"/>
          <w:lang w:val="az-Latn-AZ"/>
        </w:rPr>
        <w:t>ik</w:t>
      </w:r>
      <w:r>
        <w:rPr>
          <w:rFonts w:ascii="Times New Roman" w:hAnsi="Times New Roman" w:cs="Times New Roman"/>
          <w:sz w:val="28"/>
          <w:szCs w:val="28"/>
          <w:lang w:val="az-Latn-AZ"/>
        </w:rPr>
        <w:t xml:space="preserve"> amillərlə əlaqədardır.</w:t>
      </w:r>
      <w:r w:rsidRPr="0050669E">
        <w:rPr>
          <w:rFonts w:ascii="Times New Roman" w:hAnsi="Times New Roman" w:cs="Times New Roman"/>
          <w:sz w:val="28"/>
          <w:szCs w:val="28"/>
          <w:lang w:val="az-Latn-AZ"/>
        </w:rPr>
        <w:t xml:space="preserve"> Təbiətdə patogenin rezervuarı vəhşi heyvanlardır, antropurgik ocaqlarda </w:t>
      </w:r>
      <w:r>
        <w:rPr>
          <w:rFonts w:ascii="Times New Roman" w:hAnsi="Times New Roman" w:cs="Times New Roman"/>
          <w:sz w:val="28"/>
          <w:szCs w:val="28"/>
          <w:lang w:val="az-Latn-AZ"/>
        </w:rPr>
        <w:t>isə</w:t>
      </w:r>
      <w:r w:rsidRPr="0050669E">
        <w:rPr>
          <w:rFonts w:ascii="Times New Roman" w:hAnsi="Times New Roman" w:cs="Times New Roman"/>
          <w:sz w:val="28"/>
          <w:szCs w:val="28"/>
          <w:lang w:val="az-Latn-AZ"/>
        </w:rPr>
        <w:t xml:space="preserve"> ev heyvanları və xəstə insanlardır. Patogenin təbii rezervuarı sayıla bilən 42 növ məməli məlumdur. </w:t>
      </w:r>
    </w:p>
    <w:p w:rsidR="00912BCA" w:rsidRDefault="00374719" w:rsidP="00912BCA">
      <w:p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Profilaktika</w:t>
      </w:r>
      <w:r w:rsidRPr="0050669E">
        <w:rPr>
          <w:rFonts w:ascii="Times New Roman" w:hAnsi="Times New Roman" w:cs="Times New Roman"/>
          <w:b/>
          <w:sz w:val="28"/>
          <w:szCs w:val="28"/>
          <w:lang w:val="az-Latn-AZ"/>
        </w:rPr>
        <w:t xml:space="preserve">. </w:t>
      </w:r>
      <w:r w:rsidRPr="0050669E">
        <w:rPr>
          <w:rFonts w:ascii="Times New Roman" w:hAnsi="Times New Roman" w:cs="Times New Roman"/>
          <w:sz w:val="28"/>
          <w:szCs w:val="28"/>
          <w:lang w:val="az-Latn-AZ"/>
        </w:rPr>
        <w:t>Böcəklərin biolo</w:t>
      </w:r>
      <w:r>
        <w:rPr>
          <w:rFonts w:ascii="Times New Roman" w:hAnsi="Times New Roman" w:cs="Times New Roman"/>
          <w:sz w:val="28"/>
          <w:szCs w:val="28"/>
          <w:lang w:val="az-Latn-AZ"/>
        </w:rPr>
        <w:t xml:space="preserve">ji </w:t>
      </w:r>
      <w:r w:rsidRPr="0050669E">
        <w:rPr>
          <w:rFonts w:ascii="Times New Roman" w:hAnsi="Times New Roman" w:cs="Times New Roman"/>
          <w:sz w:val="28"/>
          <w:szCs w:val="28"/>
          <w:lang w:val="az-Latn-AZ"/>
        </w:rPr>
        <w:t xml:space="preserve">xüsusiyyətləri (il boyu çoxalma, yüksək məhsuldarlıq, aşağı temperatur və aclığa qarşı müqavimət, aktiv və passiv şəkildə yayılma qabiliyyəti) </w:t>
      </w:r>
      <w:r>
        <w:rPr>
          <w:rFonts w:ascii="Times New Roman" w:hAnsi="Times New Roman" w:cs="Times New Roman"/>
          <w:sz w:val="28"/>
          <w:szCs w:val="28"/>
          <w:lang w:val="az-Latn-AZ"/>
        </w:rPr>
        <w:t>onların</w:t>
      </w:r>
      <w:r w:rsidRPr="0050669E">
        <w:rPr>
          <w:rFonts w:ascii="Times New Roman" w:hAnsi="Times New Roman" w:cs="Times New Roman"/>
          <w:sz w:val="28"/>
          <w:szCs w:val="28"/>
          <w:lang w:val="az-Latn-AZ"/>
        </w:rPr>
        <w:t xml:space="preserve"> intensiv çoxalmasına və yayılmasına </w:t>
      </w:r>
      <w:r>
        <w:rPr>
          <w:rFonts w:ascii="Times New Roman" w:hAnsi="Times New Roman" w:cs="Times New Roman"/>
          <w:sz w:val="28"/>
          <w:szCs w:val="28"/>
          <w:lang w:val="az-Latn-AZ"/>
        </w:rPr>
        <w:t>səbəb olur</w:t>
      </w:r>
      <w:r w:rsidRPr="0050669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Böcəklərin bu xüsusiyyətlərini nəzərə alaraq aparılan p</w:t>
      </w:r>
      <w:r w:rsidRPr="0050669E">
        <w:rPr>
          <w:rFonts w:ascii="Times New Roman" w:hAnsi="Times New Roman" w:cs="Times New Roman"/>
          <w:sz w:val="28"/>
          <w:szCs w:val="28"/>
          <w:lang w:val="az-Latn-AZ"/>
        </w:rPr>
        <w:t xml:space="preserve">rofilaktik tədbirlərə binalarda sanitar-gigiyenik qaydalara riayət </w:t>
      </w:r>
      <w:r>
        <w:rPr>
          <w:rFonts w:ascii="Times New Roman" w:hAnsi="Times New Roman" w:cs="Times New Roman"/>
          <w:sz w:val="28"/>
          <w:szCs w:val="28"/>
          <w:lang w:val="az-Latn-AZ"/>
        </w:rPr>
        <w:t>etmək, həmçinin, b</w:t>
      </w:r>
      <w:r w:rsidRPr="0050669E">
        <w:rPr>
          <w:rFonts w:ascii="Times New Roman" w:hAnsi="Times New Roman" w:cs="Times New Roman"/>
          <w:sz w:val="28"/>
          <w:szCs w:val="28"/>
          <w:lang w:val="az-Latn-AZ"/>
        </w:rPr>
        <w:t xml:space="preserve">öcəkləri </w:t>
      </w:r>
      <w:r>
        <w:rPr>
          <w:rFonts w:ascii="Times New Roman" w:hAnsi="Times New Roman" w:cs="Times New Roman"/>
          <w:sz w:val="28"/>
          <w:szCs w:val="28"/>
          <w:lang w:val="az-Latn-AZ"/>
        </w:rPr>
        <w:t>məhv etmək</w:t>
      </w:r>
      <w:r w:rsidRPr="0050669E">
        <w:rPr>
          <w:rFonts w:ascii="Times New Roman" w:hAnsi="Times New Roman" w:cs="Times New Roman"/>
          <w:sz w:val="28"/>
          <w:szCs w:val="28"/>
          <w:lang w:val="az-Latn-AZ"/>
        </w:rPr>
        <w:t xml:space="preserve"> üçün fosfor tərkibli üzvi insektisidlərdən (karbofos, xlorofos və s.) və xlor tərkibli insektisidlərdən (dilor) istifadə </w:t>
      </w:r>
      <w:r>
        <w:rPr>
          <w:rFonts w:ascii="Times New Roman" w:hAnsi="Times New Roman" w:cs="Times New Roman"/>
          <w:sz w:val="28"/>
          <w:szCs w:val="28"/>
          <w:lang w:val="az-Latn-AZ"/>
        </w:rPr>
        <w:t>daxildir</w:t>
      </w:r>
      <w:r w:rsidRPr="0050669E">
        <w:rPr>
          <w:rFonts w:ascii="Times New Roman" w:hAnsi="Times New Roman" w:cs="Times New Roman"/>
          <w:sz w:val="28"/>
          <w:szCs w:val="28"/>
          <w:lang w:val="az-Latn-AZ"/>
        </w:rPr>
        <w:t xml:space="preserve">. </w:t>
      </w:r>
      <w:bookmarkStart w:id="19" w:name="_Hlk143855052"/>
    </w:p>
    <w:p w:rsidR="00912BCA" w:rsidRDefault="00912BCA" w:rsidP="00912BCA">
      <w:pPr>
        <w:spacing w:after="0" w:line="240" w:lineRule="auto"/>
        <w:jc w:val="both"/>
        <w:rPr>
          <w:rFonts w:ascii="Times New Roman" w:hAnsi="Times New Roman" w:cs="Times New Roman"/>
          <w:sz w:val="28"/>
          <w:szCs w:val="28"/>
          <w:lang w:val="az-Latn-AZ"/>
        </w:rPr>
      </w:pPr>
    </w:p>
    <w:p w:rsidR="00374719" w:rsidRPr="00912BCA" w:rsidRDefault="00374719" w:rsidP="00912BCA">
      <w:pPr>
        <w:spacing w:after="0" w:line="240" w:lineRule="auto"/>
        <w:jc w:val="both"/>
        <w:rPr>
          <w:rFonts w:ascii="Times New Roman" w:hAnsi="Times New Roman" w:cs="Times New Roman"/>
          <w:sz w:val="28"/>
          <w:szCs w:val="28"/>
          <w:lang w:val="az-Latn-AZ"/>
        </w:rPr>
      </w:pPr>
      <w:r w:rsidRPr="00FB524E">
        <w:rPr>
          <w:rFonts w:ascii="Times New Roman" w:hAnsi="Times New Roman" w:cs="Times New Roman"/>
          <w:b/>
          <w:bCs/>
          <w:i/>
          <w:iCs/>
          <w:sz w:val="28"/>
          <w:szCs w:val="28"/>
          <w:lang w:val="az-Latn-AZ"/>
        </w:rPr>
        <w:lastRenderedPageBreak/>
        <w:t xml:space="preserve">Siphonaptera </w:t>
      </w:r>
      <w:r w:rsidRPr="00FB524E">
        <w:rPr>
          <w:rFonts w:ascii="Times New Roman" w:hAnsi="Times New Roman" w:cs="Times New Roman"/>
          <w:b/>
          <w:bCs/>
          <w:sz w:val="28"/>
          <w:szCs w:val="28"/>
          <w:lang w:val="az-Latn-AZ"/>
        </w:rPr>
        <w:t>sırası</w:t>
      </w:r>
      <w:r>
        <w:rPr>
          <w:rFonts w:ascii="Times New Roman" w:hAnsi="Times New Roman" w:cs="Times New Roman"/>
          <w:b/>
          <w:bCs/>
          <w:sz w:val="28"/>
          <w:szCs w:val="28"/>
          <w:lang w:val="az-Latn-AZ"/>
        </w:rPr>
        <w:t>. B</w:t>
      </w:r>
      <w:r w:rsidRPr="00FB524E">
        <w:rPr>
          <w:rFonts w:ascii="Times New Roman" w:hAnsi="Times New Roman" w:cs="Times New Roman"/>
          <w:b/>
          <w:bCs/>
          <w:sz w:val="28"/>
          <w:szCs w:val="28"/>
          <w:lang w:val="az-Latn-AZ"/>
        </w:rPr>
        <w:t>irələr</w:t>
      </w:r>
      <w:r>
        <w:rPr>
          <w:rFonts w:ascii="Times New Roman" w:hAnsi="Times New Roman" w:cs="Times New Roman"/>
          <w:b/>
          <w:bCs/>
          <w:sz w:val="28"/>
          <w:szCs w:val="28"/>
          <w:lang w:val="az-Latn-AZ"/>
        </w:rPr>
        <w:t>.</w:t>
      </w:r>
    </w:p>
    <w:bookmarkEnd w:id="19"/>
    <w:p w:rsidR="00374719" w:rsidRPr="0050669E" w:rsidRDefault="00374719" w:rsidP="00873802">
      <w:pPr>
        <w:spacing w:after="0" w:line="240" w:lineRule="auto"/>
        <w:jc w:val="both"/>
        <w:rPr>
          <w:rFonts w:ascii="Times New Roman" w:hAnsi="Times New Roman" w:cs="Times New Roman"/>
          <w:b/>
          <w:bCs/>
          <w:sz w:val="28"/>
          <w:szCs w:val="28"/>
          <w:lang w:val="az-Latn-AZ"/>
        </w:rPr>
      </w:pPr>
      <w:r w:rsidRPr="0050669E">
        <w:rPr>
          <w:rFonts w:ascii="Times New Roman" w:hAnsi="Times New Roman" w:cs="Times New Roman"/>
          <w:sz w:val="28"/>
          <w:szCs w:val="28"/>
          <w:lang w:val="az-Latn-AZ"/>
        </w:rPr>
        <w:t>Birələr</w:t>
      </w:r>
      <w:r>
        <w:rPr>
          <w:rFonts w:ascii="Times New Roman" w:hAnsi="Times New Roman" w:cs="Times New Roman"/>
          <w:sz w:val="28"/>
          <w:szCs w:val="28"/>
          <w:lang w:val="az-Latn-AZ"/>
        </w:rPr>
        <w:t xml:space="preserve">, </w:t>
      </w:r>
      <w:r w:rsidRPr="0011293C">
        <w:rPr>
          <w:rFonts w:ascii="Times New Roman" w:hAnsi="Times New Roman" w:cs="Times New Roman"/>
          <w:i/>
          <w:iCs/>
          <w:sz w:val="28"/>
          <w:szCs w:val="28"/>
          <w:lang w:val="az-Latn-AZ"/>
        </w:rPr>
        <w:t>Holometabola</w:t>
      </w:r>
      <w:r w:rsidRPr="0011293C">
        <w:rPr>
          <w:rFonts w:ascii="Times New Roman" w:hAnsi="Times New Roman" w:cs="Times New Roman"/>
          <w:sz w:val="28"/>
          <w:szCs w:val="28"/>
          <w:lang w:val="az-Latn-AZ"/>
        </w:rPr>
        <w:t xml:space="preserve"> üstsırası, </w:t>
      </w:r>
      <w:r w:rsidRPr="0011293C">
        <w:rPr>
          <w:rFonts w:ascii="Times New Roman" w:hAnsi="Times New Roman" w:cs="Times New Roman"/>
          <w:i/>
          <w:iCs/>
          <w:sz w:val="28"/>
          <w:szCs w:val="28"/>
          <w:lang w:val="az-Latn-AZ"/>
        </w:rPr>
        <w:t xml:space="preserve">Siphonaptera </w:t>
      </w:r>
      <w:r w:rsidRPr="0011293C">
        <w:rPr>
          <w:rFonts w:ascii="Times New Roman" w:hAnsi="Times New Roman" w:cs="Times New Roman"/>
          <w:sz w:val="28"/>
          <w:szCs w:val="28"/>
          <w:lang w:val="az-Latn-AZ"/>
        </w:rPr>
        <w:t>(</w:t>
      </w:r>
      <w:r w:rsidRPr="0011293C">
        <w:rPr>
          <w:rFonts w:ascii="Times New Roman" w:hAnsi="Times New Roman" w:cs="Times New Roman"/>
          <w:i/>
          <w:iCs/>
          <w:sz w:val="28"/>
          <w:szCs w:val="28"/>
          <w:lang w:val="az-Latn-AZ"/>
        </w:rPr>
        <w:t>Aphaniptera</w:t>
      </w:r>
      <w:r w:rsidRPr="0011293C">
        <w:rPr>
          <w:rFonts w:ascii="Times New Roman" w:hAnsi="Times New Roman" w:cs="Times New Roman"/>
          <w:sz w:val="28"/>
          <w:szCs w:val="28"/>
          <w:lang w:val="az-Latn-AZ"/>
        </w:rPr>
        <w:t>) sırasına</w:t>
      </w:r>
      <w:r>
        <w:rPr>
          <w:rFonts w:ascii="Times New Roman" w:hAnsi="Times New Roman" w:cs="Times New Roman"/>
          <w:sz w:val="28"/>
          <w:szCs w:val="28"/>
          <w:lang w:val="az-Latn-AZ"/>
        </w:rPr>
        <w:t xml:space="preserve"> aid,  </w:t>
      </w:r>
      <w:r w:rsidRPr="0050669E">
        <w:rPr>
          <w:rFonts w:ascii="Times New Roman" w:hAnsi="Times New Roman" w:cs="Times New Roman"/>
          <w:sz w:val="28"/>
          <w:szCs w:val="28"/>
          <w:lang w:val="az-Latn-AZ"/>
        </w:rPr>
        <w:t>morfoloji cəhətdən unikal ektoparazitlərdir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Birələrin 18 ailə və 200-dən çox cins</w:t>
      </w:r>
      <w:r>
        <w:rPr>
          <w:rFonts w:ascii="Times New Roman" w:hAnsi="Times New Roman" w:cs="Times New Roman"/>
          <w:sz w:val="28"/>
          <w:szCs w:val="28"/>
          <w:lang w:val="az-Latn-AZ"/>
        </w:rPr>
        <w:t xml:space="preserve">i </w:t>
      </w:r>
      <w:r w:rsidRPr="0050669E">
        <w:rPr>
          <w:rFonts w:ascii="Times New Roman" w:hAnsi="Times New Roman" w:cs="Times New Roman"/>
          <w:sz w:val="28"/>
          <w:szCs w:val="28"/>
          <w:lang w:val="az-Latn-AZ"/>
        </w:rPr>
        <w:t>məməlilərin</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5 ailə  və 25 cins</w:t>
      </w:r>
      <w:r>
        <w:rPr>
          <w:rFonts w:ascii="Times New Roman" w:hAnsi="Times New Roman" w:cs="Times New Roman"/>
          <w:sz w:val="28"/>
          <w:szCs w:val="28"/>
          <w:lang w:val="az-Latn-AZ"/>
        </w:rPr>
        <w:t>i isə quşların e</w:t>
      </w:r>
      <w:r w:rsidRPr="0050669E">
        <w:rPr>
          <w:rFonts w:ascii="Times New Roman" w:hAnsi="Times New Roman" w:cs="Times New Roman"/>
          <w:sz w:val="28"/>
          <w:szCs w:val="28"/>
          <w:lang w:val="az-Latn-AZ"/>
        </w:rPr>
        <w:t xml:space="preserve">ktoparazitləridir. Bir çox birə növləri təbiətdə sahiblərinə zərər </w:t>
      </w:r>
      <w:r>
        <w:rPr>
          <w:rFonts w:ascii="Times New Roman" w:hAnsi="Times New Roman" w:cs="Times New Roman"/>
          <w:sz w:val="28"/>
          <w:szCs w:val="28"/>
          <w:lang w:val="az-Latn-AZ"/>
        </w:rPr>
        <w:t>vermədən yaşasalar da,</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bəzi növləri </w:t>
      </w:r>
      <w:r w:rsidRPr="0050669E">
        <w:rPr>
          <w:rFonts w:ascii="Times New Roman" w:hAnsi="Times New Roman" w:cs="Times New Roman"/>
          <w:sz w:val="28"/>
          <w:szCs w:val="28"/>
          <w:lang w:val="az-Latn-AZ"/>
        </w:rPr>
        <w:t>insanlar və heyvanlarda parazitlik edə</w:t>
      </w:r>
      <w:r>
        <w:rPr>
          <w:rFonts w:ascii="Times New Roman" w:hAnsi="Times New Roman" w:cs="Times New Roman"/>
          <w:sz w:val="28"/>
          <w:szCs w:val="28"/>
          <w:lang w:val="az-Latn-AZ"/>
        </w:rPr>
        <w:t xml:space="preserve">rək </w:t>
      </w:r>
      <w:r w:rsidRPr="0050669E">
        <w:rPr>
          <w:rFonts w:ascii="Times New Roman" w:hAnsi="Times New Roman" w:cs="Times New Roman"/>
          <w:sz w:val="28"/>
          <w:szCs w:val="28"/>
          <w:lang w:val="az-Latn-AZ"/>
        </w:rPr>
        <w:t xml:space="preserve">tibbi və ya baytarlıq </w:t>
      </w:r>
      <w:r>
        <w:rPr>
          <w:rFonts w:ascii="Times New Roman" w:hAnsi="Times New Roman" w:cs="Times New Roman"/>
          <w:sz w:val="28"/>
          <w:szCs w:val="28"/>
          <w:lang w:val="az-Latn-AZ"/>
        </w:rPr>
        <w:t>nöqteyi-nəzərdən əhəmiyyət daşıyırlar.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Hal-hazırda birələrin təxminən 2500 növü </w:t>
      </w:r>
      <w:r>
        <w:rPr>
          <w:rFonts w:ascii="Times New Roman" w:hAnsi="Times New Roman" w:cs="Times New Roman"/>
          <w:sz w:val="28"/>
          <w:szCs w:val="28"/>
          <w:lang w:val="az-Latn-AZ"/>
        </w:rPr>
        <w:t xml:space="preserve">və altnövü </w:t>
      </w:r>
      <w:r w:rsidRPr="0050669E">
        <w:rPr>
          <w:rFonts w:ascii="Times New Roman" w:hAnsi="Times New Roman" w:cs="Times New Roman"/>
          <w:sz w:val="28"/>
          <w:szCs w:val="28"/>
          <w:lang w:val="az-Latn-AZ"/>
        </w:rPr>
        <w:t xml:space="preserve">təsvir edilmiş </w:t>
      </w:r>
      <w:r>
        <w:rPr>
          <w:rFonts w:ascii="Times New Roman" w:hAnsi="Times New Roman" w:cs="Times New Roman"/>
          <w:sz w:val="28"/>
          <w:szCs w:val="28"/>
          <w:lang w:val="az-Latn-AZ"/>
        </w:rPr>
        <w:t xml:space="preserve">və onlar </w:t>
      </w:r>
      <w:r w:rsidRPr="0050669E">
        <w:rPr>
          <w:rFonts w:ascii="Times New Roman" w:hAnsi="Times New Roman" w:cs="Times New Roman"/>
          <w:sz w:val="28"/>
          <w:szCs w:val="28"/>
          <w:lang w:val="az-Latn-AZ"/>
        </w:rPr>
        <w:t>18 ailə və 220 cins</w:t>
      </w:r>
      <w:r>
        <w:rPr>
          <w:rFonts w:ascii="Times New Roman" w:hAnsi="Times New Roman" w:cs="Times New Roman"/>
          <w:sz w:val="28"/>
          <w:szCs w:val="28"/>
          <w:lang w:val="az-Latn-AZ"/>
        </w:rPr>
        <w:t>də</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qruplaşdırılmışdır</w:t>
      </w:r>
      <w:r w:rsidRPr="0050669E">
        <w:rPr>
          <w:rFonts w:ascii="Times New Roman" w:hAnsi="Times New Roman" w:cs="Times New Roman"/>
          <w:sz w:val="28"/>
          <w:szCs w:val="28"/>
          <w:lang w:val="az-Latn-AZ"/>
        </w:rPr>
        <w:t xml:space="preserve">. Tibbi və ya baytarlıq əhəmiyyəti olan əksər birələr </w:t>
      </w:r>
      <w:r w:rsidRPr="0050669E">
        <w:rPr>
          <w:rFonts w:ascii="Times New Roman" w:hAnsi="Times New Roman" w:cs="Times New Roman"/>
          <w:i/>
          <w:iCs/>
          <w:sz w:val="28"/>
          <w:szCs w:val="28"/>
          <w:lang w:val="az-Latn-AZ"/>
        </w:rPr>
        <w:t>Pulicidae</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Tungidae</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Ceratophyllidae</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Leptopsyllidae</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Vermipsyllidae</w:t>
      </w:r>
      <w:r w:rsidRPr="0050669E">
        <w:rPr>
          <w:rFonts w:ascii="Times New Roman" w:hAnsi="Times New Roman" w:cs="Times New Roman"/>
          <w:sz w:val="28"/>
          <w:szCs w:val="28"/>
          <w:lang w:val="az-Latn-AZ"/>
        </w:rPr>
        <w:t xml:space="preserve"> ailələrinin </w:t>
      </w:r>
      <w:r>
        <w:rPr>
          <w:rFonts w:ascii="Times New Roman" w:hAnsi="Times New Roman" w:cs="Times New Roman"/>
          <w:sz w:val="28"/>
          <w:szCs w:val="28"/>
          <w:lang w:val="az-Latn-AZ"/>
        </w:rPr>
        <w:t>nümayəndələridir</w:t>
      </w:r>
      <w:r w:rsidRPr="0050669E">
        <w:rPr>
          <w:rFonts w:ascii="Times New Roman" w:hAnsi="Times New Roman" w:cs="Times New Roman"/>
          <w:sz w:val="28"/>
          <w:szCs w:val="28"/>
          <w:lang w:val="az-Latn-AZ"/>
        </w:rPr>
        <w:t>.</w:t>
      </w:r>
    </w:p>
    <w:p w:rsidR="00374719" w:rsidRPr="0029722C" w:rsidRDefault="00374719" w:rsidP="00873802">
      <w:pPr>
        <w:spacing w:after="0" w:line="240" w:lineRule="auto"/>
        <w:jc w:val="both"/>
        <w:rPr>
          <w:rFonts w:ascii="Times New Roman" w:hAnsi="Times New Roman" w:cs="Times New Roman"/>
          <w:sz w:val="28"/>
          <w:szCs w:val="28"/>
          <w:lang w:val="az-Latn-AZ"/>
        </w:rPr>
      </w:pPr>
      <w:r w:rsidRPr="0029722C">
        <w:rPr>
          <w:rFonts w:ascii="Times New Roman" w:hAnsi="Times New Roman" w:cs="Times New Roman"/>
          <w:sz w:val="28"/>
          <w:szCs w:val="28"/>
          <w:lang w:val="az-Latn-AZ"/>
        </w:rPr>
        <w:t xml:space="preserve">Birələrin təsnifatı demək olar ki, yalnız xitin örtüyünün morfologiyasına əsaslanır, lakin bəzi növlər üçün </w:t>
      </w:r>
      <w:r>
        <w:rPr>
          <w:rFonts w:ascii="Times New Roman" w:hAnsi="Times New Roman" w:cs="Times New Roman"/>
          <w:sz w:val="28"/>
          <w:szCs w:val="28"/>
          <w:lang w:val="az-Latn-AZ"/>
        </w:rPr>
        <w:t xml:space="preserve">hazırda </w:t>
      </w:r>
      <w:r w:rsidRPr="0029722C">
        <w:rPr>
          <w:rFonts w:ascii="Times New Roman" w:hAnsi="Times New Roman" w:cs="Times New Roman"/>
          <w:sz w:val="28"/>
          <w:szCs w:val="28"/>
          <w:lang w:val="az-Latn-AZ"/>
        </w:rPr>
        <w:t>molekulyar identifikasiya üsulların</w:t>
      </w:r>
      <w:r>
        <w:rPr>
          <w:rFonts w:ascii="Times New Roman" w:hAnsi="Times New Roman" w:cs="Times New Roman"/>
          <w:sz w:val="28"/>
          <w:szCs w:val="28"/>
          <w:lang w:val="az-Latn-AZ"/>
        </w:rPr>
        <w:t>ın</w:t>
      </w:r>
      <w:r w:rsidRPr="0029722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tətbiqi</w:t>
      </w:r>
      <w:r w:rsidRPr="0029722C">
        <w:rPr>
          <w:rFonts w:ascii="Times New Roman" w:hAnsi="Times New Roman" w:cs="Times New Roman"/>
          <w:sz w:val="28"/>
          <w:szCs w:val="28"/>
          <w:lang w:val="az-Latn-AZ"/>
        </w:rPr>
        <w:t xml:space="preserve"> mümkündür. Birələr üçün müxtəlif təsnifat sxemləri təklif olunsa da, </w:t>
      </w:r>
      <w:r>
        <w:rPr>
          <w:rFonts w:ascii="Times New Roman" w:hAnsi="Times New Roman" w:cs="Times New Roman"/>
          <w:sz w:val="28"/>
          <w:szCs w:val="28"/>
          <w:lang w:val="az-Latn-AZ"/>
        </w:rPr>
        <w:t>hazırda</w:t>
      </w:r>
      <w:r w:rsidRPr="0029722C">
        <w:rPr>
          <w:rFonts w:ascii="Times New Roman" w:hAnsi="Times New Roman" w:cs="Times New Roman"/>
          <w:sz w:val="28"/>
          <w:szCs w:val="28"/>
          <w:lang w:val="az-Latn-AZ"/>
        </w:rPr>
        <w:t xml:space="preserve"> geniş istifadə olunan təsnifat </w:t>
      </w:r>
      <w:r w:rsidRPr="0029722C">
        <w:rPr>
          <w:rFonts w:ascii="Times New Roman" w:hAnsi="Times New Roman" w:cs="Times New Roman"/>
          <w:i/>
          <w:iCs/>
          <w:sz w:val="28"/>
          <w:szCs w:val="28"/>
          <w:lang w:val="az-Latn-AZ"/>
        </w:rPr>
        <w:t>Lewis</w:t>
      </w:r>
      <w:r w:rsidRPr="0029722C">
        <w:rPr>
          <w:rFonts w:ascii="Times New Roman" w:hAnsi="Times New Roman" w:cs="Times New Roman"/>
          <w:sz w:val="28"/>
          <w:szCs w:val="28"/>
          <w:lang w:val="az-Latn-AZ"/>
        </w:rPr>
        <w:t xml:space="preserve"> (1998) tərəfindən </w:t>
      </w:r>
      <w:r>
        <w:rPr>
          <w:rFonts w:ascii="Times New Roman" w:hAnsi="Times New Roman" w:cs="Times New Roman"/>
          <w:sz w:val="28"/>
          <w:szCs w:val="28"/>
          <w:lang w:val="az-Latn-AZ"/>
        </w:rPr>
        <w:t>təklif</w:t>
      </w:r>
      <w:r w:rsidRPr="0029722C">
        <w:rPr>
          <w:rFonts w:ascii="Times New Roman" w:hAnsi="Times New Roman" w:cs="Times New Roman"/>
          <w:sz w:val="28"/>
          <w:szCs w:val="28"/>
          <w:lang w:val="az-Latn-AZ"/>
        </w:rPr>
        <w:t xml:space="preserve"> edilmişdir. </w:t>
      </w:r>
    </w:p>
    <w:p w:rsidR="00374719" w:rsidRPr="0050669E" w:rsidRDefault="00374719" w:rsidP="00873802">
      <w:pPr>
        <w:spacing w:line="240" w:lineRule="auto"/>
        <w:jc w:val="both"/>
        <w:rPr>
          <w:rFonts w:ascii="Times New Roman" w:hAnsi="Times New Roman" w:cs="Times New Roman"/>
          <w:sz w:val="28"/>
          <w:szCs w:val="28"/>
          <w:lang w:val="az-Latn-AZ"/>
        </w:rPr>
        <w:sectPr w:rsidR="00374719" w:rsidRPr="0050669E" w:rsidSect="00873802">
          <w:footerReference w:type="default" r:id="rId46"/>
          <w:pgSz w:w="12240" w:h="15840"/>
          <w:pgMar w:top="1440" w:right="900" w:bottom="1440" w:left="993" w:header="720" w:footer="720" w:gutter="0"/>
          <w:cols w:space="720"/>
          <w:docGrid w:linePitch="360"/>
        </w:sectPr>
      </w:pPr>
      <w:r w:rsidRPr="00054A4F">
        <w:rPr>
          <w:rFonts w:ascii="Times New Roman" w:hAnsi="Times New Roman" w:cs="Times New Roman"/>
          <w:b/>
          <w:sz w:val="28"/>
          <w:szCs w:val="28"/>
          <w:lang w:val="az-Latn-AZ"/>
        </w:rPr>
        <w:t>Morfologiya.</w:t>
      </w:r>
      <w:r w:rsidRPr="0050669E">
        <w:rPr>
          <w:rFonts w:ascii="Times New Roman" w:hAnsi="Times New Roman" w:cs="Times New Roman"/>
          <w:b/>
          <w:i/>
          <w:iCs/>
          <w:sz w:val="28"/>
          <w:szCs w:val="28"/>
          <w:lang w:val="az-Latn-AZ"/>
        </w:rPr>
        <w:t xml:space="preserve"> </w:t>
      </w:r>
      <w:r w:rsidRPr="0050669E">
        <w:rPr>
          <w:rFonts w:ascii="Times New Roman" w:hAnsi="Times New Roman" w:cs="Times New Roman"/>
          <w:sz w:val="28"/>
          <w:szCs w:val="28"/>
          <w:lang w:val="az-Latn-AZ"/>
        </w:rPr>
        <w:t>Yetkin birə kiçik (1-8 mm), qanadsız, adətən ikitərəfli sıxılmış və güclü xitin örtüyə malik həşəratdır. Arxa ayaqları böyükdür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və tullanmaq üçün uyğunlaşmışdır. B</w:t>
      </w:r>
      <w:r>
        <w:rPr>
          <w:rFonts w:ascii="Times New Roman" w:hAnsi="Times New Roman" w:cs="Times New Roman"/>
          <w:sz w:val="28"/>
          <w:szCs w:val="28"/>
          <w:lang w:val="az-Latn-AZ"/>
        </w:rPr>
        <w:t>əzi</w:t>
      </w:r>
      <w:r w:rsidRPr="0050669E">
        <w:rPr>
          <w:rFonts w:ascii="Times New Roman" w:hAnsi="Times New Roman" w:cs="Times New Roman"/>
          <w:sz w:val="28"/>
          <w:szCs w:val="28"/>
          <w:lang w:val="az-Latn-AZ"/>
        </w:rPr>
        <w:t xml:space="preserve"> növlər</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 bir neçə </w:t>
      </w:r>
      <w:r>
        <w:rPr>
          <w:rFonts w:ascii="Times New Roman" w:hAnsi="Times New Roman" w:cs="Times New Roman"/>
          <w:sz w:val="28"/>
          <w:szCs w:val="28"/>
          <w:lang w:val="az-Latn-AZ"/>
        </w:rPr>
        <w:t>iri,</w:t>
      </w:r>
      <w:r w:rsidRPr="0050669E">
        <w:rPr>
          <w:rFonts w:ascii="Times New Roman" w:hAnsi="Times New Roman" w:cs="Times New Roman"/>
          <w:sz w:val="28"/>
          <w:szCs w:val="28"/>
          <w:lang w:val="az-Latn-AZ"/>
        </w:rPr>
        <w:t xml:space="preserve"> sklero</w:t>
      </w:r>
      <w:r>
        <w:rPr>
          <w:rFonts w:ascii="Times New Roman" w:hAnsi="Times New Roman" w:cs="Times New Roman"/>
          <w:sz w:val="28"/>
          <w:szCs w:val="28"/>
          <w:lang w:val="az-Latn-AZ"/>
        </w:rPr>
        <w:t>z</w:t>
      </w:r>
      <w:r w:rsidRPr="0050669E">
        <w:rPr>
          <w:rFonts w:ascii="Times New Roman" w:hAnsi="Times New Roman" w:cs="Times New Roman"/>
          <w:sz w:val="28"/>
          <w:szCs w:val="28"/>
          <w:lang w:val="az-Latn-AZ"/>
        </w:rPr>
        <w:t>laşmış tikan</w:t>
      </w:r>
      <w:r>
        <w:rPr>
          <w:rFonts w:ascii="Times New Roman" w:hAnsi="Times New Roman" w:cs="Times New Roman"/>
          <w:sz w:val="28"/>
          <w:szCs w:val="28"/>
          <w:lang w:val="az-Latn-AZ"/>
        </w:rPr>
        <w:t>a bənzər</w:t>
      </w:r>
      <w:r w:rsidRPr="0050669E">
        <w:rPr>
          <w:rFonts w:ascii="Times New Roman" w:hAnsi="Times New Roman" w:cs="Times New Roman"/>
          <w:sz w:val="28"/>
          <w:szCs w:val="28"/>
          <w:lang w:val="az-Latn-AZ"/>
        </w:rPr>
        <w:t xml:space="preserve"> </w:t>
      </w:r>
      <w:r w:rsidRPr="00E2480A">
        <w:rPr>
          <w:rFonts w:ascii="Times New Roman" w:hAnsi="Times New Roman" w:cs="Times New Roman"/>
          <w:i/>
          <w:iCs/>
          <w:sz w:val="28"/>
          <w:szCs w:val="28"/>
          <w:lang w:val="az-Latn-AZ"/>
        </w:rPr>
        <w:t>ktenidiya</w:t>
      </w:r>
      <w:r w:rsidRPr="0050669E">
        <w:rPr>
          <w:rFonts w:ascii="Times New Roman" w:hAnsi="Times New Roman" w:cs="Times New Roman"/>
          <w:sz w:val="28"/>
          <w:szCs w:val="28"/>
          <w:lang w:val="az-Latn-AZ"/>
        </w:rPr>
        <w:t xml:space="preserve"> daşıyır. Ktenidiyalar sahibin saçından və ya lələklərindən birələrin çıxmasının qarşısını almağa kömək edir. Yetkin birələrin </w:t>
      </w:r>
      <w:r w:rsidRPr="00E2480A">
        <w:rPr>
          <w:rFonts w:ascii="Times New Roman" w:hAnsi="Times New Roman" w:cs="Times New Roman"/>
          <w:i/>
          <w:iCs/>
          <w:sz w:val="28"/>
          <w:szCs w:val="28"/>
          <w:lang w:val="az-Latn-AZ"/>
        </w:rPr>
        <w:t>sensilium</w:t>
      </w:r>
      <w:r w:rsidRPr="0050669E">
        <w:rPr>
          <w:rFonts w:ascii="Times New Roman" w:hAnsi="Times New Roman" w:cs="Times New Roman"/>
          <w:b/>
          <w:bCs/>
          <w:sz w:val="28"/>
          <w:szCs w:val="28"/>
          <w:lang w:val="az-Latn-AZ"/>
        </w:rPr>
        <w:t xml:space="preserve"> </w:t>
      </w:r>
      <w:r w:rsidRPr="0050669E">
        <w:rPr>
          <w:rFonts w:ascii="Times New Roman" w:hAnsi="Times New Roman" w:cs="Times New Roman"/>
          <w:sz w:val="28"/>
          <w:szCs w:val="28"/>
          <w:lang w:val="az-Latn-AZ"/>
        </w:rPr>
        <w:t>adlanan hissiy</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 xml:space="preserve">at orqanı </w:t>
      </w:r>
      <w:r>
        <w:rPr>
          <w:rFonts w:ascii="Times New Roman" w:hAnsi="Times New Roman" w:cs="Times New Roman"/>
          <w:sz w:val="28"/>
          <w:szCs w:val="28"/>
          <w:lang w:val="az-Latn-AZ"/>
        </w:rPr>
        <w:t>onlara</w:t>
      </w:r>
      <w:r w:rsidRPr="0050669E">
        <w:rPr>
          <w:rFonts w:ascii="Times New Roman" w:hAnsi="Times New Roman" w:cs="Times New Roman"/>
          <w:sz w:val="28"/>
          <w:szCs w:val="28"/>
          <w:lang w:val="az-Latn-AZ"/>
        </w:rPr>
        <w:t xml:space="preserve"> hava </w:t>
      </w:r>
      <w:r>
        <w:rPr>
          <w:rFonts w:ascii="Times New Roman" w:hAnsi="Times New Roman" w:cs="Times New Roman"/>
          <w:sz w:val="28"/>
          <w:szCs w:val="28"/>
          <w:lang w:val="az-Latn-AZ"/>
        </w:rPr>
        <w:t>cərəyanını</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titrəyişi</w:t>
      </w:r>
      <w:r w:rsidRPr="0050669E">
        <w:rPr>
          <w:rFonts w:ascii="Times New Roman" w:hAnsi="Times New Roman" w:cs="Times New Roman"/>
          <w:sz w:val="28"/>
          <w:szCs w:val="28"/>
          <w:lang w:val="az-Latn-AZ"/>
        </w:rPr>
        <w:t xml:space="preserve"> və temperatur</w:t>
      </w:r>
      <w:r>
        <w:rPr>
          <w:rFonts w:ascii="Times New Roman" w:hAnsi="Times New Roman" w:cs="Times New Roman"/>
          <w:sz w:val="28"/>
          <w:szCs w:val="28"/>
          <w:lang w:val="az-Latn-AZ"/>
        </w:rPr>
        <w:t xml:space="preserve">u </w:t>
      </w:r>
      <w:r w:rsidRPr="0050669E">
        <w:rPr>
          <w:rFonts w:ascii="Times New Roman" w:hAnsi="Times New Roman" w:cs="Times New Roman"/>
          <w:sz w:val="28"/>
          <w:szCs w:val="28"/>
          <w:lang w:val="az-Latn-AZ"/>
        </w:rPr>
        <w:t xml:space="preserve">hiss etməyə kömək edir, ev sahibinin </w:t>
      </w:r>
      <w:r>
        <w:rPr>
          <w:rFonts w:ascii="Times New Roman" w:hAnsi="Times New Roman" w:cs="Times New Roman"/>
          <w:sz w:val="28"/>
          <w:szCs w:val="28"/>
          <w:lang w:val="az-Latn-AZ"/>
        </w:rPr>
        <w:t>tanınmasında</w:t>
      </w:r>
      <w:r w:rsidRPr="0050669E">
        <w:rPr>
          <w:rFonts w:ascii="Times New Roman" w:hAnsi="Times New Roman" w:cs="Times New Roman"/>
          <w:sz w:val="28"/>
          <w:szCs w:val="28"/>
          <w:lang w:val="az-Latn-AZ"/>
        </w:rPr>
        <w:t xml:space="preserve"> və qaçış reaksiyasında mühüm rola malikdir. Tibbi və ya baytarlıq əhəmiyyəti olan əksər yetkin birələrdə gözlər yaxşı inkişaf etmişdir. Yetkin birələrin ağız hissələri deşmə və </w:t>
      </w:r>
      <w:r>
        <w:rPr>
          <w:rFonts w:ascii="Times New Roman" w:hAnsi="Times New Roman" w:cs="Times New Roman"/>
          <w:sz w:val="28"/>
          <w:szCs w:val="28"/>
          <w:lang w:val="az-Latn-AZ"/>
        </w:rPr>
        <w:t>sorma</w:t>
      </w:r>
      <w:r w:rsidRPr="0050669E">
        <w:rPr>
          <w:rFonts w:ascii="Times New Roman" w:hAnsi="Times New Roman" w:cs="Times New Roman"/>
          <w:sz w:val="28"/>
          <w:szCs w:val="28"/>
          <w:lang w:val="az-Latn-AZ"/>
        </w:rPr>
        <w:t xml:space="preserve"> üçün uyğunlaşmışdır. </w:t>
      </w:r>
      <w:r>
        <w:rPr>
          <w:rFonts w:ascii="Times New Roman" w:hAnsi="Times New Roman" w:cs="Times New Roman"/>
          <w:sz w:val="28"/>
          <w:szCs w:val="28"/>
          <w:lang w:val="az-Latn-AZ"/>
        </w:rPr>
        <w:t>Q</w:t>
      </w:r>
      <w:r w:rsidRPr="0050669E">
        <w:rPr>
          <w:rFonts w:ascii="Times New Roman" w:hAnsi="Times New Roman" w:cs="Times New Roman"/>
          <w:sz w:val="28"/>
          <w:szCs w:val="28"/>
          <w:lang w:val="az-Latn-AZ"/>
        </w:rPr>
        <w:t xml:space="preserve">idalanma yeri təyin edildikdən sonra, sahibin dərisini deşmək üçün </w:t>
      </w:r>
      <w:r w:rsidRPr="00E2480A">
        <w:rPr>
          <w:rFonts w:ascii="Times New Roman" w:hAnsi="Times New Roman" w:cs="Times New Roman"/>
          <w:i/>
          <w:iCs/>
          <w:sz w:val="28"/>
          <w:szCs w:val="28"/>
          <w:lang w:val="az-Latn-AZ"/>
        </w:rPr>
        <w:t>stilet</w:t>
      </w:r>
      <w:r w:rsidRPr="0050669E">
        <w:rPr>
          <w:rFonts w:ascii="Times New Roman" w:hAnsi="Times New Roman" w:cs="Times New Roman"/>
          <w:sz w:val="28"/>
          <w:szCs w:val="28"/>
          <w:lang w:val="az-Latn-AZ"/>
        </w:rPr>
        <w:t xml:space="preserve"> və ya </w:t>
      </w:r>
      <w:r w:rsidRPr="00E2480A">
        <w:rPr>
          <w:rFonts w:ascii="Times New Roman" w:hAnsi="Times New Roman" w:cs="Times New Roman"/>
          <w:i/>
          <w:iCs/>
          <w:sz w:val="28"/>
          <w:szCs w:val="28"/>
          <w:lang w:val="az-Latn-AZ"/>
        </w:rPr>
        <w:t>fasikul</w:t>
      </w:r>
      <w:r w:rsidRPr="0050669E">
        <w:rPr>
          <w:rFonts w:ascii="Times New Roman" w:hAnsi="Times New Roman" w:cs="Times New Roman"/>
          <w:sz w:val="28"/>
          <w:szCs w:val="28"/>
          <w:lang w:val="az-Latn-AZ"/>
        </w:rPr>
        <w:t xml:space="preserve"> adlanan üç incə, uzunsov strukturdan istifadə edirlər</w:t>
      </w:r>
      <w:r w:rsidR="00912BCA">
        <w:rPr>
          <w:rFonts w:ascii="Times New Roman" w:hAnsi="Times New Roman" w:cs="Times New Roman"/>
          <w:sz w:val="28"/>
          <w:szCs w:val="28"/>
          <w:lang w:val="az-Latn-AZ"/>
        </w:rPr>
        <w:t>.</w:t>
      </w:r>
    </w:p>
    <w:p w:rsidR="00374719" w:rsidRPr="0050669E" w:rsidRDefault="00374719" w:rsidP="00873802">
      <w:pPr>
        <w:spacing w:line="240" w:lineRule="auto"/>
        <w:jc w:val="both"/>
        <w:rPr>
          <w:rFonts w:ascii="Times New Roman" w:hAnsi="Times New Roman" w:cs="Times New Roman"/>
          <w:b/>
          <w:i/>
          <w:iCs/>
          <w:sz w:val="28"/>
          <w:szCs w:val="28"/>
          <w:lang w:val="az-Latn-AZ"/>
        </w:rPr>
        <w:sectPr w:rsidR="00374719" w:rsidRPr="0050669E" w:rsidSect="00873802">
          <w:type w:val="continuous"/>
          <w:pgSz w:w="12240" w:h="15840"/>
          <w:pgMar w:top="1440" w:right="900" w:bottom="1440" w:left="993" w:header="720" w:footer="720" w:gutter="0"/>
          <w:cols w:space="720"/>
          <w:docGrid w:linePitch="360"/>
        </w:sectPr>
      </w:pPr>
    </w:p>
    <w:p w:rsidR="00374719" w:rsidRPr="0050669E" w:rsidRDefault="00374719" w:rsidP="00873802">
      <w:pPr>
        <w:spacing w:after="0" w:line="240" w:lineRule="auto"/>
        <w:jc w:val="both"/>
        <w:rPr>
          <w:rFonts w:ascii="Times New Roman" w:hAnsi="Times New Roman" w:cs="Times New Roman"/>
          <w:sz w:val="28"/>
          <w:szCs w:val="28"/>
          <w:lang w:val="az-Latn-AZ"/>
        </w:rPr>
      </w:pPr>
      <w:r w:rsidRPr="00D430D2">
        <w:rPr>
          <w:rFonts w:ascii="Times New Roman" w:hAnsi="Times New Roman" w:cs="Times New Roman"/>
          <w:b/>
          <w:sz w:val="28"/>
          <w:szCs w:val="28"/>
          <w:lang w:val="az-Latn-AZ"/>
        </w:rPr>
        <w:lastRenderedPageBreak/>
        <w:t xml:space="preserve">İctimai sağlamlıqda əhəmiyyəti. </w:t>
      </w:r>
      <w:r w:rsidRPr="00D430D2">
        <w:rPr>
          <w:rFonts w:ascii="Times New Roman" w:hAnsi="Times New Roman" w:cs="Times New Roman"/>
          <w:sz w:val="28"/>
          <w:szCs w:val="28"/>
          <w:lang w:val="az-Latn-AZ"/>
        </w:rPr>
        <w:t>Bir çox birə növlərin</w:t>
      </w:r>
      <w:r>
        <w:rPr>
          <w:rFonts w:ascii="Times New Roman" w:hAnsi="Times New Roman" w:cs="Times New Roman"/>
          <w:sz w:val="28"/>
          <w:szCs w:val="28"/>
          <w:lang w:val="az-Latn-AZ"/>
        </w:rPr>
        <w:t>in</w:t>
      </w:r>
      <w:r w:rsidRPr="00D430D2">
        <w:rPr>
          <w:rFonts w:ascii="Times New Roman" w:hAnsi="Times New Roman" w:cs="Times New Roman"/>
          <w:sz w:val="28"/>
          <w:szCs w:val="28"/>
          <w:lang w:val="az-Latn-AZ"/>
        </w:rPr>
        <w:t xml:space="preserve"> dişləməsi narahatlığa səbəb olur, bəzən dişləmə yerlərində ikincili infeksiyalar</w:t>
      </w:r>
      <w:r>
        <w:rPr>
          <w:rFonts w:ascii="Times New Roman" w:hAnsi="Times New Roman" w:cs="Times New Roman"/>
          <w:sz w:val="28"/>
          <w:szCs w:val="28"/>
          <w:lang w:val="az-Latn-AZ"/>
        </w:rPr>
        <w:t xml:space="preserve"> baş verir</w:t>
      </w:r>
      <w:r w:rsidRPr="00D430D2">
        <w:rPr>
          <w:rFonts w:ascii="Times New Roman" w:hAnsi="Times New Roman" w:cs="Times New Roman"/>
          <w:sz w:val="28"/>
          <w:szCs w:val="28"/>
          <w:lang w:val="az-Latn-AZ"/>
        </w:rPr>
        <w:t>. Bəzi növlərin dişləmələri allergik birə dermatitinə (ABD) səbəb ola bilər. Allergik reaksiyalar həmçinin</w:t>
      </w:r>
      <w:r>
        <w:rPr>
          <w:rFonts w:ascii="Times New Roman" w:hAnsi="Times New Roman" w:cs="Times New Roman"/>
          <w:sz w:val="28"/>
          <w:szCs w:val="28"/>
          <w:lang w:val="az-Latn-AZ"/>
        </w:rPr>
        <w:t>,</w:t>
      </w:r>
      <w:r w:rsidRPr="00D430D2">
        <w:rPr>
          <w:rFonts w:ascii="Times New Roman" w:hAnsi="Times New Roman" w:cs="Times New Roman"/>
          <w:sz w:val="28"/>
          <w:szCs w:val="28"/>
          <w:lang w:val="az-Latn-AZ"/>
        </w:rPr>
        <w:t xml:space="preserve"> birələrin həyat fəaliyyəti m</w:t>
      </w:r>
      <w:r w:rsidRPr="0050669E">
        <w:rPr>
          <w:rFonts w:ascii="Times New Roman" w:hAnsi="Times New Roman" w:cs="Times New Roman"/>
          <w:sz w:val="28"/>
          <w:szCs w:val="28"/>
          <w:lang w:val="az-Latn-AZ"/>
        </w:rPr>
        <w:t>əhsulları ilə təmasda</w:t>
      </w:r>
      <w:r>
        <w:rPr>
          <w:rFonts w:ascii="Times New Roman" w:hAnsi="Times New Roman" w:cs="Times New Roman"/>
          <w:sz w:val="28"/>
          <w:szCs w:val="28"/>
          <w:lang w:val="az-Latn-AZ"/>
        </w:rPr>
        <w:t xml:space="preserve"> olduqda</w:t>
      </w:r>
      <w:r w:rsidRPr="0050669E">
        <w:rPr>
          <w:rFonts w:ascii="Times New Roman" w:hAnsi="Times New Roman" w:cs="Times New Roman"/>
          <w:sz w:val="28"/>
          <w:szCs w:val="28"/>
          <w:lang w:val="az-Latn-AZ"/>
        </w:rPr>
        <w:t xml:space="preserve"> və ya inhalyasiya nəticəsində yarana bilər. Birələr həm də </w:t>
      </w:r>
      <w:r w:rsidRPr="00D430D2">
        <w:rPr>
          <w:rFonts w:ascii="Times New Roman" w:hAnsi="Times New Roman" w:cs="Times New Roman"/>
          <w:sz w:val="28"/>
          <w:szCs w:val="28"/>
          <w:lang w:val="az-Latn-AZ"/>
        </w:rPr>
        <w:t>rikketsioz və taun</w:t>
      </w:r>
      <w:r w:rsidRPr="0050669E">
        <w:rPr>
          <w:rFonts w:ascii="Times New Roman" w:hAnsi="Times New Roman" w:cs="Times New Roman"/>
          <w:sz w:val="28"/>
          <w:szCs w:val="28"/>
          <w:lang w:val="az-Latn-AZ"/>
        </w:rPr>
        <w:t xml:space="preserve"> kimi bir sıra mühüm zoonoz xəstəliklərin törədicilərinin vektorlarıdır. Birə dişləmələri bir neçə gün ərzində güclü qıcıqlanmaya səbəb ola bilər. Dişləmə yerlərində </w:t>
      </w:r>
      <w:r w:rsidRPr="00D430D2">
        <w:rPr>
          <w:rFonts w:ascii="Times New Roman" w:hAnsi="Times New Roman" w:cs="Times New Roman"/>
          <w:i/>
          <w:iCs/>
          <w:sz w:val="28"/>
          <w:szCs w:val="28"/>
          <w:lang w:val="az-Latn-AZ"/>
        </w:rPr>
        <w:t>roseola pulicosa</w:t>
      </w:r>
      <w:r w:rsidRPr="0050669E">
        <w:rPr>
          <w:rFonts w:ascii="Times New Roman" w:hAnsi="Times New Roman" w:cs="Times New Roman"/>
          <w:sz w:val="28"/>
          <w:szCs w:val="28"/>
          <w:lang w:val="az-Latn-AZ"/>
        </w:rPr>
        <w:t xml:space="preserve"> - kiçik </w:t>
      </w:r>
      <w:r w:rsidRPr="0050669E">
        <w:rPr>
          <w:rFonts w:ascii="Times New Roman" w:hAnsi="Times New Roman" w:cs="Times New Roman"/>
          <w:sz w:val="28"/>
          <w:szCs w:val="28"/>
          <w:lang w:val="az-Latn-AZ"/>
        </w:rPr>
        <w:lastRenderedPageBreak/>
        <w:t xml:space="preserve">bənövşəyi ləkə, ya </w:t>
      </w:r>
      <w:r w:rsidRPr="00D430D2">
        <w:rPr>
          <w:rFonts w:ascii="Times New Roman" w:hAnsi="Times New Roman" w:cs="Times New Roman"/>
          <w:i/>
          <w:iCs/>
          <w:sz w:val="28"/>
          <w:szCs w:val="28"/>
          <w:lang w:val="az-Latn-AZ"/>
        </w:rPr>
        <w:t>purpura pulicosa</w:t>
      </w:r>
      <w:r>
        <w:rPr>
          <w:rFonts w:ascii="Times New Roman" w:hAnsi="Times New Roman" w:cs="Times New Roman"/>
          <w:b/>
          <w:bCs/>
          <w:sz w:val="28"/>
          <w:szCs w:val="28"/>
          <w:lang w:val="az-Latn-AZ"/>
        </w:rPr>
        <w:t xml:space="preserve"> </w:t>
      </w:r>
      <w:r w:rsidRPr="0050669E">
        <w:rPr>
          <w:rFonts w:ascii="Times New Roman" w:hAnsi="Times New Roman" w:cs="Times New Roman"/>
          <w:b/>
          <w:bCs/>
          <w:sz w:val="28"/>
          <w:szCs w:val="28"/>
          <w:lang w:val="az-Latn-AZ"/>
        </w:rPr>
        <w:t>-</w:t>
      </w:r>
      <w:r w:rsidRPr="0050669E">
        <w:rPr>
          <w:rFonts w:ascii="Times New Roman" w:hAnsi="Times New Roman" w:cs="Times New Roman"/>
          <w:sz w:val="28"/>
          <w:szCs w:val="28"/>
          <w:lang w:val="az-Latn-AZ"/>
        </w:rPr>
        <w:t xml:space="preserve"> şişmiş dəri </w:t>
      </w:r>
      <w:r>
        <w:rPr>
          <w:rFonts w:ascii="Times New Roman" w:hAnsi="Times New Roman" w:cs="Times New Roman"/>
          <w:sz w:val="28"/>
          <w:szCs w:val="28"/>
          <w:lang w:val="az-Latn-AZ"/>
        </w:rPr>
        <w:t>müşahidə edilir</w:t>
      </w:r>
      <w:r w:rsidRPr="0050669E">
        <w:rPr>
          <w:rFonts w:ascii="Times New Roman" w:hAnsi="Times New Roman" w:cs="Times New Roman"/>
          <w:sz w:val="28"/>
          <w:szCs w:val="28"/>
          <w:lang w:val="az-Latn-AZ"/>
        </w:rPr>
        <w:t xml:space="preserve">. İnsanlarda birə dişləmələrinin böyük əksəriyyəti pişiklərdən qaynaqlanır.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C34136">
        <w:rPr>
          <w:rFonts w:ascii="Times New Roman" w:hAnsi="Times New Roman" w:cs="Times New Roman"/>
          <w:b/>
          <w:bCs/>
          <w:sz w:val="28"/>
          <w:szCs w:val="28"/>
          <w:lang w:val="az-Latn-AZ"/>
        </w:rPr>
        <w:t>Allergik birə dermatiti.</w:t>
      </w:r>
      <w:r w:rsidRPr="0050669E">
        <w:rPr>
          <w:rFonts w:ascii="Times New Roman" w:hAnsi="Times New Roman" w:cs="Times New Roman"/>
          <w:b/>
          <w:bCs/>
          <w:i/>
          <w:iCs/>
          <w:sz w:val="28"/>
          <w:szCs w:val="28"/>
          <w:lang w:val="az-Latn-AZ"/>
        </w:rPr>
        <w:t xml:space="preserve"> </w:t>
      </w:r>
      <w:r w:rsidRPr="0050669E">
        <w:rPr>
          <w:rFonts w:ascii="Times New Roman" w:hAnsi="Times New Roman" w:cs="Times New Roman"/>
          <w:sz w:val="28"/>
          <w:szCs w:val="28"/>
          <w:lang w:val="az-Latn-AZ"/>
        </w:rPr>
        <w:t>ABD (bəzən birə dişləməsi dermatiti də adlandırılır) adətən birə</w:t>
      </w:r>
      <w:r>
        <w:rPr>
          <w:rFonts w:ascii="Times New Roman" w:hAnsi="Times New Roman" w:cs="Times New Roman"/>
          <w:sz w:val="28"/>
          <w:szCs w:val="28"/>
          <w:lang w:val="az-Latn-AZ"/>
        </w:rPr>
        <w:t xml:space="preserve">nin ağız suyuna </w:t>
      </w:r>
      <w:r w:rsidRPr="0050669E">
        <w:rPr>
          <w:rFonts w:ascii="Times New Roman" w:hAnsi="Times New Roman" w:cs="Times New Roman"/>
          <w:sz w:val="28"/>
          <w:szCs w:val="28"/>
          <w:lang w:val="az-Latn-AZ"/>
        </w:rPr>
        <w:t>qarşı həssaslığı olan insanlarda baş verir. Həssas insanlarda dişləmə yerində adətən papu</w:t>
      </w:r>
      <w:r>
        <w:rPr>
          <w:rFonts w:ascii="Times New Roman" w:hAnsi="Times New Roman" w:cs="Times New Roman"/>
          <w:sz w:val="28"/>
          <w:szCs w:val="28"/>
          <w:lang w:val="az-Latn-AZ"/>
        </w:rPr>
        <w:t>lyoz</w:t>
      </w:r>
      <w:r w:rsidRPr="0050669E">
        <w:rPr>
          <w:rFonts w:ascii="Times New Roman" w:hAnsi="Times New Roman" w:cs="Times New Roman"/>
          <w:sz w:val="28"/>
          <w:szCs w:val="28"/>
          <w:lang w:val="az-Latn-AZ"/>
        </w:rPr>
        <w:t xml:space="preserve"> səpgi əmələ gəlir. Daha </w:t>
      </w:r>
      <w:r>
        <w:rPr>
          <w:rFonts w:ascii="Times New Roman" w:hAnsi="Times New Roman" w:cs="Times New Roman"/>
          <w:sz w:val="28"/>
          <w:szCs w:val="28"/>
          <w:lang w:val="az-Latn-AZ"/>
        </w:rPr>
        <w:t>ağır</w:t>
      </w:r>
      <w:r w:rsidRPr="0050669E">
        <w:rPr>
          <w:rFonts w:ascii="Times New Roman" w:hAnsi="Times New Roman" w:cs="Times New Roman"/>
          <w:sz w:val="28"/>
          <w:szCs w:val="28"/>
          <w:lang w:val="az-Latn-AZ"/>
        </w:rPr>
        <w:t xml:space="preserve"> hallarda dərinin qaşınması, sərtləşməsi və ya rənginin dəyişməsi baş verə bilər. Yetkin şəxslərdə adətən distal ətraflarda (əllər və ayaqlar), uşaqlarda isə bütün bədəndə</w:t>
      </w:r>
      <w:r w:rsidRPr="00C34136">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müşahidə olunur. </w:t>
      </w:r>
      <w:r>
        <w:rPr>
          <w:rFonts w:ascii="Times New Roman" w:hAnsi="Times New Roman" w:cs="Times New Roman"/>
          <w:sz w:val="28"/>
          <w:szCs w:val="28"/>
          <w:lang w:val="az-Latn-AZ"/>
        </w:rPr>
        <w:t>B</w:t>
      </w:r>
      <w:r w:rsidRPr="0050669E">
        <w:rPr>
          <w:rFonts w:ascii="Times New Roman" w:hAnsi="Times New Roman" w:cs="Times New Roman"/>
          <w:sz w:val="28"/>
          <w:szCs w:val="28"/>
          <w:lang w:val="az-Latn-AZ"/>
        </w:rPr>
        <w:t xml:space="preserve">irə dişləmələrinə təkrar məruz </w:t>
      </w:r>
      <w:r w:rsidRPr="0050669E">
        <w:rPr>
          <w:rFonts w:ascii="Times New Roman" w:hAnsi="Times New Roman" w:cs="Times New Roman"/>
          <w:sz w:val="28"/>
          <w:szCs w:val="28"/>
          <w:lang w:val="az-Latn-AZ"/>
        </w:rPr>
        <w:lastRenderedPageBreak/>
        <w:t xml:space="preserve">qaldıqda, hiposensibilizasiyaya </w:t>
      </w:r>
      <w:r>
        <w:rPr>
          <w:rFonts w:ascii="Times New Roman" w:hAnsi="Times New Roman" w:cs="Times New Roman"/>
          <w:sz w:val="28"/>
          <w:szCs w:val="28"/>
          <w:lang w:val="az-Latn-AZ"/>
        </w:rPr>
        <w:t>yarana bilər</w:t>
      </w:r>
      <w:r w:rsidRPr="0050669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Taun</w:t>
      </w:r>
      <w:r>
        <w:rPr>
          <w:rFonts w:ascii="Times New Roman" w:hAnsi="Times New Roman" w:cs="Times New Roman"/>
          <w:sz w:val="28"/>
          <w:szCs w:val="28"/>
          <w:lang w:val="az-Latn-AZ"/>
        </w:rPr>
        <w:t>. Q</w:t>
      </w:r>
      <w:r w:rsidRPr="0050669E">
        <w:rPr>
          <w:rFonts w:ascii="Times New Roman" w:hAnsi="Times New Roman" w:cs="Times New Roman"/>
          <w:sz w:val="28"/>
          <w:szCs w:val="28"/>
          <w:lang w:val="az-Latn-AZ"/>
        </w:rPr>
        <w:t>ram</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mənfi kokobasil -</w:t>
      </w:r>
      <w:r>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Yersinia pestis</w:t>
      </w:r>
      <w:r w:rsidRPr="0050669E">
        <w:rPr>
          <w:rFonts w:ascii="Times New Roman" w:hAnsi="Times New Roman" w:cs="Times New Roman"/>
          <w:sz w:val="28"/>
          <w:szCs w:val="28"/>
          <w:lang w:val="az-Latn-AZ"/>
        </w:rPr>
        <w:t xml:space="preserve"> ilə yoluxma nəticəsində inkişaf edir. İlk dəfə 1894-cü ildə isveçrəli bakterioloq Aleksandr Yersin tərəfindən izolə edilmişdir. </w:t>
      </w:r>
      <w:r w:rsidRPr="0050669E">
        <w:rPr>
          <w:rFonts w:ascii="Times New Roman" w:hAnsi="Times New Roman" w:cs="Times New Roman"/>
          <w:i/>
          <w:iCs/>
          <w:sz w:val="28"/>
          <w:szCs w:val="28"/>
          <w:lang w:val="az-Latn-AZ"/>
        </w:rPr>
        <w:t>Y.pestisin</w:t>
      </w:r>
      <w:r w:rsidRPr="0050669E">
        <w:rPr>
          <w:rFonts w:ascii="Times New Roman" w:hAnsi="Times New Roman" w:cs="Times New Roman"/>
          <w:sz w:val="28"/>
          <w:szCs w:val="28"/>
          <w:lang w:val="az-Latn-AZ"/>
        </w:rPr>
        <w:t>-in üç biovarı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Antiqua</w:t>
      </w:r>
      <w:r w:rsidRPr="0050669E">
        <w:rPr>
          <w:rFonts w:ascii="Times New Roman" w:hAnsi="Times New Roman" w:cs="Times New Roman"/>
          <w:sz w:val="28"/>
          <w:szCs w:val="28"/>
          <w:lang w:val="az-Latn-AZ"/>
        </w:rPr>
        <w:t xml:space="preserve"> biovar</w:t>
      </w:r>
      <w:r>
        <w:rPr>
          <w:rFonts w:ascii="Times New Roman" w:hAnsi="Times New Roman" w:cs="Times New Roman"/>
          <w:sz w:val="28"/>
          <w:szCs w:val="28"/>
          <w:lang w:val="az-Latn-AZ"/>
        </w:rPr>
        <w:t>ı</w:t>
      </w:r>
      <w:r w:rsidRPr="0050669E">
        <w:rPr>
          <w:rFonts w:ascii="Times New Roman" w:hAnsi="Times New Roman" w:cs="Times New Roman"/>
          <w:sz w:val="28"/>
          <w:szCs w:val="28"/>
          <w:lang w:val="az-Latn-AZ"/>
        </w:rPr>
        <w:t xml:space="preserve"> Afrikada, </w:t>
      </w:r>
      <w:r w:rsidRPr="0050669E">
        <w:rPr>
          <w:rFonts w:ascii="Times New Roman" w:hAnsi="Times New Roman" w:cs="Times New Roman"/>
          <w:i/>
          <w:iCs/>
          <w:sz w:val="28"/>
          <w:szCs w:val="28"/>
          <w:lang w:val="az-Latn-AZ"/>
        </w:rPr>
        <w:t>Medievialis</w:t>
      </w:r>
      <w:r w:rsidRPr="0050669E">
        <w:rPr>
          <w:rFonts w:ascii="Times New Roman" w:hAnsi="Times New Roman" w:cs="Times New Roman"/>
          <w:sz w:val="28"/>
          <w:szCs w:val="28"/>
          <w:lang w:val="az-Latn-AZ"/>
        </w:rPr>
        <w:t xml:space="preserve"> biovar</w:t>
      </w:r>
      <w:r>
        <w:rPr>
          <w:rFonts w:ascii="Times New Roman" w:hAnsi="Times New Roman" w:cs="Times New Roman"/>
          <w:sz w:val="28"/>
          <w:szCs w:val="28"/>
          <w:lang w:val="az-Latn-AZ"/>
        </w:rPr>
        <w:t xml:space="preserve">ı </w:t>
      </w:r>
      <w:r w:rsidRPr="0050669E">
        <w:rPr>
          <w:rFonts w:ascii="Times New Roman" w:hAnsi="Times New Roman" w:cs="Times New Roman"/>
          <w:sz w:val="28"/>
          <w:szCs w:val="28"/>
          <w:lang w:val="az-Latn-AZ"/>
        </w:rPr>
        <w:t xml:space="preserve">əsasən Mərkəzi Asiyada, </w:t>
      </w:r>
      <w:r w:rsidRPr="0050669E">
        <w:rPr>
          <w:rFonts w:ascii="Times New Roman" w:hAnsi="Times New Roman" w:cs="Times New Roman"/>
          <w:i/>
          <w:iCs/>
          <w:sz w:val="28"/>
          <w:szCs w:val="28"/>
          <w:lang w:val="az-Latn-AZ"/>
        </w:rPr>
        <w:t>Orientalis</w:t>
      </w:r>
      <w:r w:rsidRPr="0050669E">
        <w:rPr>
          <w:rFonts w:ascii="Times New Roman" w:hAnsi="Times New Roman" w:cs="Times New Roman"/>
          <w:sz w:val="28"/>
          <w:szCs w:val="28"/>
          <w:lang w:val="az-Latn-AZ"/>
        </w:rPr>
        <w:t xml:space="preserve"> biovar</w:t>
      </w:r>
      <w:r>
        <w:rPr>
          <w:rFonts w:ascii="Times New Roman" w:hAnsi="Times New Roman" w:cs="Times New Roman"/>
          <w:sz w:val="28"/>
          <w:szCs w:val="28"/>
          <w:lang w:val="az-Latn-AZ"/>
        </w:rPr>
        <w:t>ı</w:t>
      </w:r>
      <w:r w:rsidRPr="0050669E">
        <w:rPr>
          <w:rFonts w:ascii="Times New Roman" w:hAnsi="Times New Roman" w:cs="Times New Roman"/>
          <w:sz w:val="28"/>
          <w:szCs w:val="28"/>
          <w:lang w:val="az-Latn-AZ"/>
        </w:rPr>
        <w:t xml:space="preserve"> isə Avropa, Asiya, Afrika, Şimali və Cənubi Amerikada rast gəlinir. Hal-hazırda taun Asiyanın müxtəlif yerlərində, Afrikanın cənub və şimal-qərbində, Cənubi Amerikada və Şimali Amerikanın qərbində kifayət qədər diskret ocaqlar şəklində rast gəlinir. Ümumdünya Səhiyyə Təşkilatı</w:t>
      </w:r>
      <w:r>
        <w:rPr>
          <w:rFonts w:ascii="Times New Roman" w:hAnsi="Times New Roman" w:cs="Times New Roman"/>
          <w:sz w:val="28"/>
          <w:szCs w:val="28"/>
          <w:lang w:val="az-Latn-AZ"/>
        </w:rPr>
        <w:t xml:space="preserve"> (ÜST) tərəfindən</w:t>
      </w:r>
      <w:r w:rsidRPr="0050669E">
        <w:rPr>
          <w:rFonts w:ascii="Times New Roman" w:hAnsi="Times New Roman" w:cs="Times New Roman"/>
          <w:sz w:val="28"/>
          <w:szCs w:val="28"/>
          <w:lang w:val="az-Latn-AZ"/>
        </w:rPr>
        <w:t xml:space="preserve"> 1984-1994-cü</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illərdə 20 ölkədən ümumilikdə 19000 yoluxma</w:t>
      </w:r>
      <w:r>
        <w:rPr>
          <w:rFonts w:ascii="Times New Roman" w:hAnsi="Times New Roman" w:cs="Times New Roman"/>
          <w:sz w:val="28"/>
          <w:szCs w:val="28"/>
          <w:lang w:val="az-Latn-AZ"/>
        </w:rPr>
        <w:t xml:space="preserve"> halı</w:t>
      </w:r>
      <w:r w:rsidRPr="0050669E">
        <w:rPr>
          <w:rFonts w:ascii="Times New Roman" w:hAnsi="Times New Roman" w:cs="Times New Roman"/>
          <w:sz w:val="28"/>
          <w:szCs w:val="28"/>
          <w:lang w:val="az-Latn-AZ"/>
        </w:rPr>
        <w:t xml:space="preserve"> qeyd</w:t>
      </w:r>
      <w:r>
        <w:rPr>
          <w:rFonts w:ascii="Times New Roman" w:hAnsi="Times New Roman" w:cs="Times New Roman"/>
          <w:sz w:val="28"/>
          <w:szCs w:val="28"/>
          <w:lang w:val="az-Latn-AZ"/>
        </w:rPr>
        <w:t>ə alınmışdır</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Hazırda h</w:t>
      </w:r>
      <w:r w:rsidRPr="0050669E">
        <w:rPr>
          <w:rFonts w:ascii="Times New Roman" w:hAnsi="Times New Roman" w:cs="Times New Roman"/>
          <w:sz w:val="28"/>
          <w:szCs w:val="28"/>
          <w:lang w:val="az-Latn-AZ"/>
        </w:rPr>
        <w:t xml:space="preserve">ər il </w:t>
      </w:r>
      <w:r>
        <w:rPr>
          <w:rFonts w:ascii="Times New Roman" w:hAnsi="Times New Roman" w:cs="Times New Roman"/>
          <w:sz w:val="28"/>
          <w:szCs w:val="28"/>
          <w:lang w:val="az-Latn-AZ"/>
        </w:rPr>
        <w:t xml:space="preserve">təxminən </w:t>
      </w:r>
      <w:r w:rsidRPr="0050669E">
        <w:rPr>
          <w:rFonts w:ascii="Times New Roman" w:hAnsi="Times New Roman" w:cs="Times New Roman"/>
          <w:sz w:val="28"/>
          <w:szCs w:val="28"/>
          <w:lang w:val="az-Latn-AZ"/>
        </w:rPr>
        <w:t xml:space="preserve">1000-3000 </w:t>
      </w:r>
      <w:r w:rsidRPr="00C34136">
        <w:rPr>
          <w:rFonts w:ascii="Times New Roman" w:hAnsi="Times New Roman" w:cs="Times New Roman"/>
          <w:sz w:val="28"/>
          <w:szCs w:val="28"/>
          <w:lang w:val="az-Latn-AZ"/>
        </w:rPr>
        <w:t xml:space="preserve">xəstəlik halı </w:t>
      </w:r>
      <w:r w:rsidRPr="0050669E">
        <w:rPr>
          <w:rFonts w:ascii="Times New Roman" w:hAnsi="Times New Roman" w:cs="Times New Roman"/>
          <w:sz w:val="28"/>
          <w:szCs w:val="28"/>
          <w:lang w:val="az-Latn-AZ"/>
        </w:rPr>
        <w:t xml:space="preserve">qeydə alınır, əksər ölümlər Afrikada baş verir. </w:t>
      </w:r>
    </w:p>
    <w:p w:rsidR="00374719" w:rsidRPr="0050669E" w:rsidRDefault="00374719" w:rsidP="00873802">
      <w:pPr>
        <w:spacing w:after="0" w:line="240" w:lineRule="auto"/>
        <w:jc w:val="both"/>
        <w:rPr>
          <w:rFonts w:ascii="Times New Roman" w:hAnsi="Times New Roman" w:cs="Times New Roman"/>
          <w:color w:val="000000" w:themeColor="text1"/>
          <w:sz w:val="28"/>
          <w:szCs w:val="28"/>
          <w:lang w:val="az-Latn-AZ"/>
        </w:rPr>
      </w:pPr>
      <w:r w:rsidRPr="0050669E">
        <w:rPr>
          <w:rFonts w:ascii="Times New Roman" w:hAnsi="Times New Roman" w:cs="Times New Roman"/>
          <w:b/>
          <w:bCs/>
          <w:sz w:val="28"/>
          <w:szCs w:val="28"/>
          <w:lang w:val="az-Latn-AZ"/>
        </w:rPr>
        <w:t xml:space="preserve">Rezervuarı. </w:t>
      </w:r>
      <w:r w:rsidRPr="0050669E">
        <w:rPr>
          <w:rFonts w:ascii="Times New Roman" w:hAnsi="Times New Roman" w:cs="Times New Roman"/>
          <w:color w:val="000000" w:themeColor="text1"/>
          <w:sz w:val="28"/>
          <w:szCs w:val="28"/>
          <w:lang w:val="az-Latn-AZ"/>
        </w:rPr>
        <w:t>200-dən çox gəmirici və digər məməlilər (bəzi ətyeyənlər) taun</w:t>
      </w:r>
      <w:r>
        <w:rPr>
          <w:rFonts w:ascii="Times New Roman" w:hAnsi="Times New Roman" w:cs="Times New Roman"/>
          <w:color w:val="000000" w:themeColor="text1"/>
          <w:sz w:val="28"/>
          <w:szCs w:val="28"/>
          <w:lang w:val="az-Latn-AZ"/>
        </w:rPr>
        <w:t xml:space="preserve">un </w:t>
      </w:r>
      <w:r w:rsidRPr="0050669E">
        <w:rPr>
          <w:rFonts w:ascii="Times New Roman" w:hAnsi="Times New Roman" w:cs="Times New Roman"/>
          <w:color w:val="000000" w:themeColor="text1"/>
          <w:sz w:val="28"/>
          <w:szCs w:val="28"/>
          <w:lang w:val="az-Latn-AZ"/>
        </w:rPr>
        <w:t xml:space="preserve"> rezervuarıdır</w:t>
      </w:r>
      <w:r>
        <w:rPr>
          <w:rFonts w:ascii="Times New Roman" w:hAnsi="Times New Roman" w:cs="Times New Roman"/>
          <w:color w:val="000000" w:themeColor="text1"/>
          <w:sz w:val="28"/>
          <w:szCs w:val="28"/>
          <w:lang w:val="az-Latn-AZ"/>
        </w:rPr>
        <w:t>.</w:t>
      </w:r>
      <w:r w:rsidRPr="0050669E">
        <w:rPr>
          <w:rFonts w:ascii="Times New Roman" w:hAnsi="Times New Roman" w:cs="Times New Roman"/>
          <w:color w:val="000000" w:themeColor="text1"/>
          <w:sz w:val="28"/>
          <w:szCs w:val="28"/>
          <w:lang w:val="az-Latn-AZ"/>
        </w:rPr>
        <w:t xml:space="preserve"> Birə adətən yoluxmuş sahibinin qanını sorduqda taun </w:t>
      </w:r>
      <w:r>
        <w:rPr>
          <w:rFonts w:ascii="Times New Roman" w:hAnsi="Times New Roman" w:cs="Times New Roman"/>
          <w:color w:val="000000" w:themeColor="text1"/>
          <w:sz w:val="28"/>
          <w:szCs w:val="28"/>
          <w:lang w:val="az-Latn-AZ"/>
        </w:rPr>
        <w:t>törədicisi ilə</w:t>
      </w:r>
      <w:r w:rsidRPr="0050669E">
        <w:rPr>
          <w:rFonts w:ascii="Times New Roman" w:hAnsi="Times New Roman" w:cs="Times New Roman"/>
          <w:color w:val="000000" w:themeColor="text1"/>
          <w:sz w:val="28"/>
          <w:szCs w:val="28"/>
          <w:lang w:val="az-Latn-AZ"/>
        </w:rPr>
        <w:t xml:space="preserve"> yoluxur.</w:t>
      </w:r>
      <w:r>
        <w:rPr>
          <w:rFonts w:ascii="Times New Roman" w:hAnsi="Times New Roman" w:cs="Times New Roman"/>
          <w:color w:val="000000" w:themeColor="text1"/>
          <w:sz w:val="28"/>
          <w:szCs w:val="28"/>
          <w:lang w:val="az-Latn-AZ"/>
        </w:rPr>
        <w:t xml:space="preserve"> </w:t>
      </w:r>
      <w:r w:rsidRPr="00C34136">
        <w:rPr>
          <w:rFonts w:ascii="Times New Roman" w:hAnsi="Times New Roman" w:cs="Times New Roman"/>
          <w:sz w:val="28"/>
          <w:szCs w:val="28"/>
          <w:lang w:val="az-Latn-AZ"/>
        </w:rPr>
        <w:t>Taun</w:t>
      </w:r>
      <w:r w:rsidRPr="0050669E">
        <w:rPr>
          <w:rFonts w:ascii="Times New Roman" w:hAnsi="Times New Roman" w:cs="Times New Roman"/>
          <w:sz w:val="28"/>
          <w:szCs w:val="28"/>
          <w:lang w:val="az-Latn-AZ"/>
        </w:rPr>
        <w:t xml:space="preserve"> Mərkəzi Asiya gəmiricilərində, şəhərlərdə qara siçovulda (</w:t>
      </w:r>
      <w:r w:rsidRPr="0050669E">
        <w:rPr>
          <w:rFonts w:ascii="Times New Roman" w:hAnsi="Times New Roman" w:cs="Times New Roman"/>
          <w:i/>
          <w:iCs/>
          <w:sz w:val="28"/>
          <w:szCs w:val="28"/>
          <w:lang w:val="az-Latn-AZ"/>
        </w:rPr>
        <w:t>Rattus rattus</w:t>
      </w:r>
      <w:r w:rsidRPr="0050669E">
        <w:rPr>
          <w:rFonts w:ascii="Times New Roman" w:hAnsi="Times New Roman" w:cs="Times New Roman"/>
          <w:sz w:val="28"/>
          <w:szCs w:val="28"/>
          <w:lang w:val="az-Latn-AZ"/>
        </w:rPr>
        <w:t>) və Norveç (qəhvəyi) siçovulunda (</w:t>
      </w:r>
      <w:r w:rsidRPr="0050669E">
        <w:rPr>
          <w:rFonts w:ascii="Times New Roman" w:hAnsi="Times New Roman" w:cs="Times New Roman"/>
          <w:i/>
          <w:iCs/>
          <w:sz w:val="28"/>
          <w:szCs w:val="28"/>
          <w:lang w:val="az-Latn-AZ"/>
        </w:rPr>
        <w:t>Rattus norvegicus</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dövr</w:t>
      </w:r>
      <w:r w:rsidRPr="0050669E">
        <w:rPr>
          <w:rFonts w:ascii="Times New Roman" w:hAnsi="Times New Roman" w:cs="Times New Roman"/>
          <w:sz w:val="28"/>
          <w:szCs w:val="28"/>
          <w:lang w:val="az-Latn-AZ"/>
        </w:rPr>
        <w:t xml:space="preserve"> edir. </w:t>
      </w:r>
      <w:r w:rsidRPr="00C34136">
        <w:rPr>
          <w:rFonts w:ascii="Times New Roman" w:hAnsi="Times New Roman" w:cs="Times New Roman"/>
          <w:sz w:val="28"/>
          <w:szCs w:val="28"/>
          <w:lang w:val="az-Latn-AZ"/>
        </w:rPr>
        <w:t xml:space="preserve">Törədici </w:t>
      </w:r>
      <w:r w:rsidRPr="0050669E">
        <w:rPr>
          <w:rFonts w:ascii="Times New Roman" w:hAnsi="Times New Roman" w:cs="Times New Roman"/>
          <w:sz w:val="28"/>
          <w:szCs w:val="28"/>
          <w:lang w:val="az-Latn-AZ"/>
        </w:rPr>
        <w:t xml:space="preserve">bu gəmiricilərə birələrlə - xüsusən də Şərq siçovullarının birələri və </w:t>
      </w:r>
      <w:r w:rsidRPr="0050669E">
        <w:rPr>
          <w:rFonts w:ascii="Times New Roman" w:hAnsi="Times New Roman" w:cs="Times New Roman"/>
          <w:i/>
          <w:iCs/>
          <w:sz w:val="28"/>
          <w:szCs w:val="28"/>
          <w:lang w:val="az-Latn-AZ"/>
        </w:rPr>
        <w:t>Xenopsylla</w:t>
      </w:r>
      <w:r w:rsidRPr="0050669E">
        <w:rPr>
          <w:rFonts w:ascii="Times New Roman" w:hAnsi="Times New Roman" w:cs="Times New Roman"/>
          <w:sz w:val="28"/>
          <w:szCs w:val="28"/>
          <w:lang w:val="az-Latn-AZ"/>
        </w:rPr>
        <w:t xml:space="preserve"> cinsinin bəzi digər nümayəndələri tərəfindən ötürülür. </w:t>
      </w:r>
    </w:p>
    <w:p w:rsidR="00374719" w:rsidRPr="00C34136" w:rsidRDefault="00374719" w:rsidP="00873802">
      <w:pPr>
        <w:spacing w:after="0" w:line="240" w:lineRule="auto"/>
        <w:jc w:val="both"/>
        <w:rPr>
          <w:rFonts w:ascii="Times New Roman" w:hAnsi="Times New Roman" w:cs="Times New Roman"/>
          <w:color w:val="000000" w:themeColor="text1"/>
          <w:sz w:val="28"/>
          <w:szCs w:val="28"/>
          <w:lang w:val="az-Latn-AZ"/>
        </w:rPr>
      </w:pPr>
      <w:r w:rsidRPr="0050669E">
        <w:rPr>
          <w:rFonts w:ascii="Times New Roman" w:hAnsi="Times New Roman" w:cs="Times New Roman"/>
          <w:sz w:val="28"/>
          <w:szCs w:val="28"/>
          <w:lang w:val="az-Latn-AZ"/>
        </w:rPr>
        <w:t xml:space="preserve">Taunun iki ekoloji forması mövcuddur: şəhər və qəsəbələrdə ev siçovulları və onların birələri tərəfindən yayılan </w:t>
      </w:r>
      <w:r w:rsidRPr="00FC61A1">
        <w:rPr>
          <w:rFonts w:ascii="Times New Roman" w:hAnsi="Times New Roman" w:cs="Times New Roman"/>
          <w:i/>
          <w:iCs/>
          <w:sz w:val="28"/>
          <w:szCs w:val="28"/>
          <w:lang w:val="az-Latn-AZ"/>
        </w:rPr>
        <w:t>şəhər taunu</w:t>
      </w:r>
      <w:r w:rsidRPr="0050669E">
        <w:rPr>
          <w:rFonts w:ascii="Times New Roman" w:hAnsi="Times New Roman" w:cs="Times New Roman"/>
          <w:sz w:val="28"/>
          <w:szCs w:val="28"/>
          <w:lang w:val="az-Latn-AZ"/>
        </w:rPr>
        <w:t xml:space="preserve"> və insan popu</w:t>
      </w:r>
      <w:r w:rsidRPr="0050669E">
        <w:rPr>
          <w:rFonts w:ascii="Times New Roman" w:hAnsi="Times New Roman" w:cs="Times New Roman"/>
          <w:color w:val="000000" w:themeColor="text1"/>
          <w:sz w:val="28"/>
          <w:szCs w:val="28"/>
          <w:lang w:val="az-Latn-AZ"/>
        </w:rPr>
        <w:t xml:space="preserve">lyasiyasından uzaq </w:t>
      </w:r>
      <w:r w:rsidRPr="0050669E">
        <w:rPr>
          <w:rFonts w:ascii="Times New Roman" w:hAnsi="Times New Roman" w:cs="Times New Roman"/>
          <w:sz w:val="28"/>
          <w:szCs w:val="28"/>
          <w:lang w:val="az-Latn-AZ"/>
        </w:rPr>
        <w:t xml:space="preserve">məməlilər (əsasən gəmiricilər) və onların birələrində </w:t>
      </w:r>
      <w:r>
        <w:rPr>
          <w:rFonts w:ascii="Times New Roman" w:hAnsi="Times New Roman" w:cs="Times New Roman"/>
          <w:color w:val="000000" w:themeColor="text1"/>
          <w:sz w:val="28"/>
          <w:szCs w:val="28"/>
          <w:lang w:val="az-Latn-AZ"/>
        </w:rPr>
        <w:t>dövr</w:t>
      </w:r>
      <w:r w:rsidRPr="0050669E">
        <w:rPr>
          <w:rFonts w:ascii="Times New Roman" w:hAnsi="Times New Roman" w:cs="Times New Roman"/>
          <w:color w:val="000000" w:themeColor="text1"/>
          <w:sz w:val="28"/>
          <w:szCs w:val="28"/>
          <w:lang w:val="az-Latn-AZ"/>
        </w:rPr>
        <w:t xml:space="preserve"> edən </w:t>
      </w:r>
      <w:r w:rsidRPr="00FC61A1">
        <w:rPr>
          <w:rFonts w:ascii="Times New Roman" w:hAnsi="Times New Roman" w:cs="Times New Roman"/>
          <w:i/>
          <w:iCs/>
          <w:color w:val="000000" w:themeColor="text1"/>
          <w:sz w:val="28"/>
          <w:szCs w:val="28"/>
          <w:lang w:val="az-Latn-AZ"/>
        </w:rPr>
        <w:t>vəhşi gəmirici taunu</w:t>
      </w:r>
      <w:r w:rsidRPr="00C34136">
        <w:rPr>
          <w:rFonts w:ascii="Times New Roman" w:hAnsi="Times New Roman" w:cs="Times New Roman"/>
          <w:color w:val="000000" w:themeColor="text1"/>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color w:val="000000" w:themeColor="text1"/>
          <w:sz w:val="28"/>
          <w:szCs w:val="28"/>
          <w:lang w:val="az-Latn-AZ"/>
        </w:rPr>
      </w:pPr>
      <w:r w:rsidRPr="0050669E">
        <w:rPr>
          <w:rFonts w:ascii="Times New Roman" w:hAnsi="Times New Roman" w:cs="Times New Roman"/>
          <w:b/>
          <w:bCs/>
          <w:color w:val="000000" w:themeColor="text1"/>
          <w:sz w:val="28"/>
          <w:szCs w:val="28"/>
          <w:lang w:val="az-Latn-AZ"/>
        </w:rPr>
        <w:lastRenderedPageBreak/>
        <w:t>Patogenez və klinika.</w:t>
      </w:r>
      <w:r w:rsidRPr="0050669E">
        <w:rPr>
          <w:rFonts w:ascii="Times New Roman" w:hAnsi="Times New Roman" w:cs="Times New Roman"/>
          <w:color w:val="000000" w:themeColor="text1"/>
          <w:sz w:val="28"/>
          <w:szCs w:val="28"/>
          <w:lang w:val="az-Latn-AZ"/>
        </w:rPr>
        <w:t xml:space="preserve"> Bakteriya birənin orta bağırsağına keçir və burada uyğun şəraitdə sürətlə çoxalır və bağırsağın tam tıxanması ilə nəticələnir. Bu </w:t>
      </w:r>
      <w:r>
        <w:rPr>
          <w:rFonts w:ascii="Times New Roman" w:hAnsi="Times New Roman" w:cs="Times New Roman"/>
          <w:color w:val="000000" w:themeColor="text1"/>
          <w:sz w:val="28"/>
          <w:szCs w:val="28"/>
          <w:lang w:val="az-Latn-AZ"/>
        </w:rPr>
        <w:t xml:space="preserve">cür </w:t>
      </w:r>
      <w:r w:rsidRPr="0050669E">
        <w:rPr>
          <w:rFonts w:ascii="Times New Roman" w:hAnsi="Times New Roman" w:cs="Times New Roman"/>
          <w:color w:val="000000" w:themeColor="text1"/>
          <w:sz w:val="28"/>
          <w:szCs w:val="28"/>
          <w:lang w:val="az-Latn-AZ"/>
        </w:rPr>
        <w:t>proventrikulyar t</w:t>
      </w:r>
      <w:r>
        <w:rPr>
          <w:rFonts w:ascii="Times New Roman" w:hAnsi="Times New Roman" w:cs="Times New Roman"/>
          <w:color w:val="000000" w:themeColor="text1"/>
          <w:sz w:val="28"/>
          <w:szCs w:val="28"/>
          <w:lang w:val="az-Latn-AZ"/>
        </w:rPr>
        <w:t>ı</w:t>
      </w:r>
      <w:r w:rsidRPr="0050669E">
        <w:rPr>
          <w:rFonts w:ascii="Times New Roman" w:hAnsi="Times New Roman" w:cs="Times New Roman"/>
          <w:color w:val="000000" w:themeColor="text1"/>
          <w:sz w:val="28"/>
          <w:szCs w:val="28"/>
          <w:lang w:val="az-Latn-AZ"/>
        </w:rPr>
        <w:t xml:space="preserve">xanma </w:t>
      </w:r>
      <w:r w:rsidRPr="00FC61A1">
        <w:rPr>
          <w:rFonts w:ascii="Times New Roman" w:hAnsi="Times New Roman" w:cs="Times New Roman"/>
          <w:sz w:val="28"/>
          <w:szCs w:val="28"/>
          <w:lang w:val="az-Latn-AZ"/>
        </w:rPr>
        <w:t xml:space="preserve">yoluxmadan bir neçə gün sonra bakteriyaların toplanması nəticəsində </w:t>
      </w:r>
      <w:r>
        <w:rPr>
          <w:rFonts w:ascii="Times New Roman" w:hAnsi="Times New Roman" w:cs="Times New Roman"/>
          <w:sz w:val="28"/>
          <w:szCs w:val="28"/>
          <w:lang w:val="az-Latn-AZ"/>
        </w:rPr>
        <w:t>əmələ gəlir</w:t>
      </w:r>
      <w:r w:rsidRPr="00FC61A1">
        <w:rPr>
          <w:rFonts w:ascii="Times New Roman" w:hAnsi="Times New Roman" w:cs="Times New Roman"/>
          <w:sz w:val="28"/>
          <w:szCs w:val="28"/>
          <w:lang w:val="az-Latn-AZ"/>
        </w:rPr>
        <w:t>. T</w:t>
      </w:r>
      <w:r>
        <w:rPr>
          <w:rFonts w:ascii="Times New Roman" w:hAnsi="Times New Roman" w:cs="Times New Roman"/>
          <w:sz w:val="28"/>
          <w:szCs w:val="28"/>
          <w:lang w:val="az-Latn-AZ"/>
        </w:rPr>
        <w:t>ı</w:t>
      </w:r>
      <w:r w:rsidRPr="00FC61A1">
        <w:rPr>
          <w:rFonts w:ascii="Times New Roman" w:hAnsi="Times New Roman" w:cs="Times New Roman"/>
          <w:sz w:val="28"/>
          <w:szCs w:val="28"/>
          <w:lang w:val="az-Latn-AZ"/>
        </w:rPr>
        <w:t xml:space="preserve">xanma nəticəsində birələr sahibinin qanını qəbul edə bilmirlər. Birələrin qidalanma cəhdləri nəticəsində qan qida borusuna yığılır və ardınca sahibin orqanizminə </w:t>
      </w:r>
      <w:r w:rsidRPr="00FC61A1">
        <w:rPr>
          <w:rFonts w:ascii="Times New Roman" w:hAnsi="Times New Roman" w:cs="Times New Roman"/>
          <w:i/>
          <w:iCs/>
          <w:sz w:val="28"/>
          <w:szCs w:val="28"/>
          <w:lang w:val="az-Latn-AZ"/>
        </w:rPr>
        <w:t>requr</w:t>
      </w:r>
      <w:r>
        <w:rPr>
          <w:rFonts w:ascii="Times New Roman" w:hAnsi="Times New Roman" w:cs="Times New Roman"/>
          <w:i/>
          <w:iCs/>
          <w:sz w:val="28"/>
          <w:szCs w:val="28"/>
          <w:lang w:val="az-Latn-AZ"/>
        </w:rPr>
        <w:t>q</w:t>
      </w:r>
      <w:r w:rsidRPr="00FC61A1">
        <w:rPr>
          <w:rFonts w:ascii="Times New Roman" w:hAnsi="Times New Roman" w:cs="Times New Roman"/>
          <w:i/>
          <w:iCs/>
          <w:sz w:val="28"/>
          <w:szCs w:val="28"/>
          <w:lang w:val="az-Latn-AZ"/>
        </w:rPr>
        <w:t>itasiyası</w:t>
      </w:r>
      <w:r w:rsidRPr="00FC61A1">
        <w:rPr>
          <w:rFonts w:ascii="Times New Roman" w:hAnsi="Times New Roman" w:cs="Times New Roman"/>
          <w:sz w:val="28"/>
          <w:szCs w:val="28"/>
          <w:lang w:val="az-Latn-AZ"/>
        </w:rPr>
        <w:t xml:space="preserve"> </w:t>
      </w:r>
      <w:r w:rsidRPr="0050669E">
        <w:rPr>
          <w:rFonts w:ascii="Times New Roman" w:hAnsi="Times New Roman" w:cs="Times New Roman"/>
          <w:color w:val="000000" w:themeColor="text1"/>
          <w:sz w:val="28"/>
          <w:szCs w:val="28"/>
          <w:lang w:val="az-Latn-AZ"/>
        </w:rPr>
        <w:t>baş verir. Bu zaman taun çöpləri makroorqanizmə daxil olur. Bağırsaq t</w:t>
      </w:r>
      <w:r>
        <w:rPr>
          <w:rFonts w:ascii="Times New Roman" w:hAnsi="Times New Roman" w:cs="Times New Roman"/>
          <w:color w:val="000000" w:themeColor="text1"/>
          <w:sz w:val="28"/>
          <w:szCs w:val="28"/>
          <w:lang w:val="az-Latn-AZ"/>
        </w:rPr>
        <w:t>ı</w:t>
      </w:r>
      <w:r w:rsidRPr="0050669E">
        <w:rPr>
          <w:rFonts w:ascii="Times New Roman" w:hAnsi="Times New Roman" w:cs="Times New Roman"/>
          <w:color w:val="000000" w:themeColor="text1"/>
          <w:sz w:val="28"/>
          <w:szCs w:val="28"/>
          <w:lang w:val="az-Latn-AZ"/>
        </w:rPr>
        <w:t>xanıqlığı olan birə ac olduğu üçün təkrar, aqressiv qidalanma cəhdləri edir. Bu</w:t>
      </w:r>
      <w:r>
        <w:rPr>
          <w:rFonts w:ascii="Times New Roman" w:hAnsi="Times New Roman" w:cs="Times New Roman"/>
          <w:color w:val="000000" w:themeColor="text1"/>
          <w:sz w:val="28"/>
          <w:szCs w:val="28"/>
          <w:lang w:val="az-Latn-AZ"/>
        </w:rPr>
        <w:t xml:space="preserve"> cür cəhdlər</w:t>
      </w:r>
      <w:r w:rsidRPr="0050669E">
        <w:rPr>
          <w:rFonts w:ascii="Times New Roman" w:hAnsi="Times New Roman" w:cs="Times New Roman"/>
          <w:color w:val="000000" w:themeColor="text1"/>
          <w:sz w:val="28"/>
          <w:szCs w:val="28"/>
          <w:lang w:val="az-Latn-AZ"/>
        </w:rPr>
        <w:t xml:space="preserve"> bir neçə fərqli sahibi</w:t>
      </w:r>
      <w:r>
        <w:rPr>
          <w:rFonts w:ascii="Times New Roman" w:hAnsi="Times New Roman" w:cs="Times New Roman"/>
          <w:color w:val="000000" w:themeColor="text1"/>
          <w:sz w:val="28"/>
          <w:szCs w:val="28"/>
          <w:lang w:val="az-Latn-AZ"/>
        </w:rPr>
        <w:t>n</w:t>
      </w:r>
      <w:r w:rsidRPr="0050669E">
        <w:rPr>
          <w:rFonts w:ascii="Times New Roman" w:hAnsi="Times New Roman" w:cs="Times New Roman"/>
          <w:color w:val="000000" w:themeColor="text1"/>
          <w:sz w:val="28"/>
          <w:szCs w:val="28"/>
          <w:lang w:val="az-Latn-AZ"/>
        </w:rPr>
        <w:t xml:space="preserve"> yoluxması və epidemiyanın yayılması ilə nəticələn</w:t>
      </w:r>
      <w:r>
        <w:rPr>
          <w:rFonts w:ascii="Times New Roman" w:hAnsi="Times New Roman" w:cs="Times New Roman"/>
          <w:color w:val="000000" w:themeColor="text1"/>
          <w:sz w:val="28"/>
          <w:szCs w:val="28"/>
          <w:lang w:val="az-Latn-AZ"/>
        </w:rPr>
        <w:t>ir</w:t>
      </w:r>
      <w:r w:rsidRPr="0050669E">
        <w:rPr>
          <w:rFonts w:ascii="Times New Roman" w:hAnsi="Times New Roman" w:cs="Times New Roman"/>
          <w:color w:val="000000" w:themeColor="text1"/>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color w:val="000000" w:themeColor="text1"/>
          <w:sz w:val="28"/>
          <w:szCs w:val="28"/>
          <w:lang w:val="az-Latn-AZ"/>
        </w:rPr>
      </w:pPr>
      <w:r w:rsidRPr="001D0633">
        <w:rPr>
          <w:rFonts w:ascii="Times New Roman" w:hAnsi="Times New Roman" w:cs="Times New Roman"/>
          <w:sz w:val="28"/>
          <w:szCs w:val="28"/>
          <w:lang w:val="az-Latn-AZ"/>
        </w:rPr>
        <w:t>Taunun üç klinik forması var</w:t>
      </w:r>
      <w:r>
        <w:rPr>
          <w:rFonts w:ascii="Times New Roman" w:hAnsi="Times New Roman" w:cs="Times New Roman"/>
          <w:sz w:val="28"/>
          <w:szCs w:val="28"/>
          <w:lang w:val="az-Latn-AZ"/>
        </w:rPr>
        <w:t>dır</w:t>
      </w:r>
      <w:r w:rsidRPr="001D0633">
        <w:rPr>
          <w:rFonts w:ascii="Times New Roman" w:hAnsi="Times New Roman" w:cs="Times New Roman"/>
          <w:sz w:val="28"/>
          <w:szCs w:val="28"/>
          <w:lang w:val="az-Latn-AZ"/>
        </w:rPr>
        <w:t xml:space="preserve">: </w:t>
      </w:r>
      <w:r w:rsidRPr="001D0633">
        <w:rPr>
          <w:rFonts w:ascii="Times New Roman" w:hAnsi="Times New Roman" w:cs="Times New Roman"/>
          <w:i/>
          <w:iCs/>
          <w:sz w:val="28"/>
          <w:szCs w:val="28"/>
          <w:lang w:val="az-Latn-AZ"/>
        </w:rPr>
        <w:t xml:space="preserve">bubon, septisemik </w:t>
      </w:r>
      <w:r w:rsidRPr="001D0633">
        <w:rPr>
          <w:rFonts w:ascii="Times New Roman" w:hAnsi="Times New Roman" w:cs="Times New Roman"/>
          <w:sz w:val="28"/>
          <w:szCs w:val="28"/>
          <w:lang w:val="az-Latn-AZ"/>
        </w:rPr>
        <w:t>və</w:t>
      </w:r>
      <w:r w:rsidRPr="001D0633">
        <w:rPr>
          <w:rFonts w:ascii="Times New Roman" w:hAnsi="Times New Roman" w:cs="Times New Roman"/>
          <w:i/>
          <w:iCs/>
          <w:sz w:val="28"/>
          <w:szCs w:val="28"/>
          <w:lang w:val="az-Latn-AZ"/>
        </w:rPr>
        <w:t xml:space="preserve"> pnevmonik</w:t>
      </w:r>
      <w:r w:rsidRPr="001D0633">
        <w:rPr>
          <w:rFonts w:ascii="Times New Roman" w:hAnsi="Times New Roman" w:cs="Times New Roman"/>
          <w:sz w:val="28"/>
          <w:szCs w:val="28"/>
          <w:lang w:val="az-Latn-AZ"/>
        </w:rPr>
        <w:t xml:space="preserve">. Bunlardan ən </w:t>
      </w:r>
      <w:r>
        <w:rPr>
          <w:rFonts w:ascii="Times New Roman" w:hAnsi="Times New Roman" w:cs="Times New Roman"/>
          <w:sz w:val="28"/>
          <w:szCs w:val="28"/>
          <w:lang w:val="az-Latn-AZ"/>
        </w:rPr>
        <w:t>geniş</w:t>
      </w:r>
      <w:r w:rsidRPr="001D0633">
        <w:rPr>
          <w:rFonts w:ascii="Times New Roman" w:hAnsi="Times New Roman" w:cs="Times New Roman"/>
          <w:sz w:val="28"/>
          <w:szCs w:val="28"/>
          <w:lang w:val="az-Latn-AZ"/>
        </w:rPr>
        <w:t xml:space="preserve"> yayılmı</w:t>
      </w:r>
      <w:r>
        <w:rPr>
          <w:rFonts w:ascii="Times New Roman" w:hAnsi="Times New Roman" w:cs="Times New Roman"/>
          <w:sz w:val="28"/>
          <w:szCs w:val="28"/>
          <w:lang w:val="az-Latn-AZ"/>
        </w:rPr>
        <w:t xml:space="preserve">ş forma, </w:t>
      </w:r>
      <w:r w:rsidRPr="001D0633">
        <w:rPr>
          <w:rFonts w:ascii="Times New Roman" w:hAnsi="Times New Roman" w:cs="Times New Roman"/>
          <w:sz w:val="28"/>
          <w:szCs w:val="28"/>
          <w:lang w:val="az-Latn-AZ"/>
        </w:rPr>
        <w:t xml:space="preserve">birə dişləməsi və yoluxmuş məməlilərin cəsədləri ilə təmas nəticəsində yaranan </w:t>
      </w:r>
      <w:r w:rsidRPr="00F20A17">
        <w:rPr>
          <w:rFonts w:ascii="Times New Roman" w:hAnsi="Times New Roman" w:cs="Times New Roman"/>
          <w:i/>
          <w:iCs/>
          <w:sz w:val="28"/>
          <w:szCs w:val="28"/>
          <w:lang w:val="az-Latn-AZ"/>
        </w:rPr>
        <w:t>bubon</w:t>
      </w:r>
      <w:r w:rsidRPr="001D063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formasıdır</w:t>
      </w:r>
      <w:r w:rsidRPr="001D0633">
        <w:rPr>
          <w:rFonts w:ascii="Times New Roman" w:hAnsi="Times New Roman" w:cs="Times New Roman"/>
          <w:sz w:val="28"/>
          <w:szCs w:val="28"/>
          <w:lang w:val="az-Latn-AZ"/>
        </w:rPr>
        <w:t>. Birənin dişl</w:t>
      </w:r>
      <w:r>
        <w:rPr>
          <w:rFonts w:ascii="Times New Roman" w:hAnsi="Times New Roman" w:cs="Times New Roman"/>
          <w:sz w:val="28"/>
          <w:szCs w:val="28"/>
          <w:lang w:val="az-Latn-AZ"/>
        </w:rPr>
        <w:t>ədiyi</w:t>
      </w:r>
      <w:r w:rsidRPr="001D0633">
        <w:rPr>
          <w:rFonts w:ascii="Times New Roman" w:hAnsi="Times New Roman" w:cs="Times New Roman"/>
          <w:sz w:val="28"/>
          <w:szCs w:val="28"/>
          <w:lang w:val="az-Latn-AZ"/>
        </w:rPr>
        <w:t xml:space="preserve"> yerdə qızartı əmələ gəlir. Bu tip taun periferik limfa düyünləri</w:t>
      </w:r>
      <w:r>
        <w:rPr>
          <w:rFonts w:ascii="Times New Roman" w:hAnsi="Times New Roman" w:cs="Times New Roman"/>
          <w:sz w:val="28"/>
          <w:szCs w:val="28"/>
          <w:lang w:val="az-Latn-AZ"/>
        </w:rPr>
        <w:t>nin böyüməsi</w:t>
      </w:r>
      <w:r w:rsidRPr="001D0633">
        <w:rPr>
          <w:rFonts w:ascii="Times New Roman" w:hAnsi="Times New Roman" w:cs="Times New Roman"/>
          <w:sz w:val="28"/>
          <w:szCs w:val="28"/>
          <w:lang w:val="az-Latn-AZ"/>
        </w:rPr>
        <w:t xml:space="preserve"> (bubon) ilə xarakterizə olunur. Onlar adətən </w:t>
      </w:r>
      <w:r>
        <w:rPr>
          <w:rFonts w:ascii="Times New Roman" w:hAnsi="Times New Roman" w:cs="Times New Roman"/>
          <w:sz w:val="28"/>
          <w:szCs w:val="28"/>
          <w:lang w:val="az-Latn-AZ"/>
        </w:rPr>
        <w:t xml:space="preserve">qoltuqaltı </w:t>
      </w:r>
      <w:r w:rsidRPr="001D0633">
        <w:rPr>
          <w:rFonts w:ascii="Times New Roman" w:hAnsi="Times New Roman" w:cs="Times New Roman"/>
          <w:sz w:val="28"/>
          <w:szCs w:val="28"/>
          <w:lang w:val="az-Latn-AZ"/>
        </w:rPr>
        <w:t xml:space="preserve">və ya qasıq nahiyəsində əmələ gəlir və adətən </w:t>
      </w:r>
      <w:r>
        <w:rPr>
          <w:rFonts w:ascii="Times New Roman" w:hAnsi="Times New Roman" w:cs="Times New Roman"/>
          <w:sz w:val="28"/>
          <w:szCs w:val="28"/>
          <w:lang w:val="az-Latn-AZ"/>
        </w:rPr>
        <w:t xml:space="preserve">içərisi </w:t>
      </w:r>
      <w:r w:rsidRPr="001D0633">
        <w:rPr>
          <w:rFonts w:ascii="Times New Roman" w:hAnsi="Times New Roman" w:cs="Times New Roman"/>
          <w:sz w:val="28"/>
          <w:szCs w:val="28"/>
          <w:lang w:val="az-Latn-AZ"/>
        </w:rPr>
        <w:t xml:space="preserve">taun </w:t>
      </w:r>
      <w:r>
        <w:rPr>
          <w:rFonts w:ascii="Times New Roman" w:hAnsi="Times New Roman" w:cs="Times New Roman"/>
          <w:sz w:val="28"/>
          <w:szCs w:val="28"/>
          <w:lang w:val="az-Latn-AZ"/>
        </w:rPr>
        <w:t>törədicisi</w:t>
      </w:r>
      <w:r w:rsidRPr="001D0633">
        <w:rPr>
          <w:rFonts w:ascii="Times New Roman" w:hAnsi="Times New Roman" w:cs="Times New Roman"/>
          <w:sz w:val="28"/>
          <w:szCs w:val="28"/>
          <w:lang w:val="az-Latn-AZ"/>
        </w:rPr>
        <w:t xml:space="preserve"> ilə dolu olur. </w:t>
      </w:r>
      <w:r w:rsidRPr="00F20A17">
        <w:rPr>
          <w:rFonts w:ascii="Times New Roman" w:hAnsi="Times New Roman" w:cs="Times New Roman"/>
          <w:i/>
          <w:iCs/>
          <w:sz w:val="28"/>
          <w:szCs w:val="28"/>
          <w:lang w:val="az-Latn-AZ"/>
        </w:rPr>
        <w:t>Septisemik</w:t>
      </w:r>
      <w:r w:rsidRPr="001D0633">
        <w:rPr>
          <w:rFonts w:ascii="Times New Roman" w:hAnsi="Times New Roman" w:cs="Times New Roman"/>
          <w:sz w:val="28"/>
          <w:szCs w:val="28"/>
          <w:lang w:val="az-Latn-AZ"/>
        </w:rPr>
        <w:t xml:space="preserve"> taun zamanı patogen periferik limfa düyünlərini keçərək bədənin dərin toxumalarına </w:t>
      </w:r>
      <w:r w:rsidRPr="0050669E">
        <w:rPr>
          <w:rFonts w:ascii="Times New Roman" w:hAnsi="Times New Roman" w:cs="Times New Roman"/>
          <w:color w:val="000000" w:themeColor="text1"/>
          <w:sz w:val="28"/>
          <w:szCs w:val="28"/>
          <w:lang w:val="az-Latn-AZ"/>
        </w:rPr>
        <w:t>daxil olur. Çox sayda bakteriyaların qana keçməsi kapilyar</w:t>
      </w:r>
      <w:r>
        <w:rPr>
          <w:rFonts w:ascii="Times New Roman" w:hAnsi="Times New Roman" w:cs="Times New Roman"/>
          <w:color w:val="000000" w:themeColor="text1"/>
          <w:sz w:val="28"/>
          <w:szCs w:val="28"/>
          <w:lang w:val="az-Latn-AZ"/>
        </w:rPr>
        <w:t>ların</w:t>
      </w:r>
      <w:r w:rsidRPr="0050669E">
        <w:rPr>
          <w:rFonts w:ascii="Times New Roman" w:hAnsi="Times New Roman" w:cs="Times New Roman"/>
          <w:color w:val="000000" w:themeColor="text1"/>
          <w:sz w:val="28"/>
          <w:szCs w:val="28"/>
          <w:lang w:val="az-Latn-AZ"/>
        </w:rPr>
        <w:t xml:space="preserve"> divarlarının keçiriciliyinin pozulması və dərinin qaralması ilə nəticələnir. Xarici bubonların olmaması və qanda bakteriyaların sürətli çoxalması taunun bu formasını xüsusilə ağır edir; bir çox xəstələrdə ölümcül </w:t>
      </w:r>
      <w:r w:rsidRPr="00AB6CE6">
        <w:rPr>
          <w:rFonts w:ascii="Times New Roman" w:hAnsi="Times New Roman" w:cs="Times New Roman"/>
          <w:color w:val="000000" w:themeColor="text1"/>
          <w:sz w:val="28"/>
          <w:szCs w:val="28"/>
          <w:lang w:val="az-Latn-AZ"/>
        </w:rPr>
        <w:t>septisemiya</w:t>
      </w:r>
      <w:r w:rsidRPr="0050669E">
        <w:rPr>
          <w:rFonts w:ascii="Times New Roman" w:hAnsi="Times New Roman" w:cs="Times New Roman"/>
          <w:color w:val="000000" w:themeColor="text1"/>
          <w:sz w:val="28"/>
          <w:szCs w:val="28"/>
          <w:lang w:val="az-Latn-AZ"/>
        </w:rPr>
        <w:t xml:space="preserve"> inkişaf edir.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655EEB">
        <w:rPr>
          <w:rFonts w:ascii="Times New Roman" w:hAnsi="Times New Roman" w:cs="Times New Roman"/>
          <w:b/>
          <w:bCs/>
          <w:sz w:val="28"/>
          <w:szCs w:val="28"/>
          <w:lang w:val="az-Latn-AZ"/>
        </w:rPr>
        <w:lastRenderedPageBreak/>
        <w:t>Səpgili yatalaq.</w:t>
      </w:r>
      <w:r w:rsidRPr="0050669E">
        <w:rPr>
          <w:rFonts w:ascii="Times New Roman" w:hAnsi="Times New Roman" w:cs="Times New Roman"/>
          <w:b/>
          <w:bCs/>
          <w:i/>
          <w:iCs/>
          <w:sz w:val="28"/>
          <w:szCs w:val="28"/>
          <w:lang w:val="az-Latn-AZ"/>
        </w:rPr>
        <w:t xml:space="preserve"> </w:t>
      </w:r>
      <w:r w:rsidRPr="0050669E">
        <w:rPr>
          <w:rFonts w:ascii="Times New Roman" w:hAnsi="Times New Roman" w:cs="Times New Roman"/>
          <w:sz w:val="28"/>
          <w:szCs w:val="28"/>
          <w:lang w:val="az-Latn-AZ"/>
        </w:rPr>
        <w:t xml:space="preserve">Səpgili yatalaq </w:t>
      </w:r>
      <w:r w:rsidRPr="0050669E">
        <w:rPr>
          <w:rFonts w:ascii="Times New Roman" w:hAnsi="Times New Roman" w:cs="Times New Roman"/>
          <w:i/>
          <w:iCs/>
          <w:sz w:val="28"/>
          <w:szCs w:val="28"/>
          <w:lang w:val="az-Latn-AZ"/>
        </w:rPr>
        <w:t>Rickettsia typhi</w:t>
      </w:r>
      <w:r w:rsidRPr="0050669E">
        <w:rPr>
          <w:rFonts w:ascii="Times New Roman" w:hAnsi="Times New Roman" w:cs="Times New Roman"/>
          <w:sz w:val="28"/>
          <w:szCs w:val="28"/>
          <w:lang w:val="az-Latn-AZ"/>
        </w:rPr>
        <w:t xml:space="preserve"> (əvvəllər </w:t>
      </w:r>
      <w:r w:rsidRPr="0050669E">
        <w:rPr>
          <w:rFonts w:ascii="Times New Roman" w:hAnsi="Times New Roman" w:cs="Times New Roman"/>
          <w:i/>
          <w:iCs/>
          <w:sz w:val="28"/>
          <w:szCs w:val="28"/>
          <w:lang w:val="az-Latn-AZ"/>
        </w:rPr>
        <w:t>Rickettsia mooseri</w:t>
      </w:r>
      <w:r w:rsidRPr="0050669E">
        <w:rPr>
          <w:rFonts w:ascii="Times New Roman" w:hAnsi="Times New Roman" w:cs="Times New Roman"/>
          <w:sz w:val="28"/>
          <w:szCs w:val="28"/>
          <w:lang w:val="az-Latn-AZ"/>
        </w:rPr>
        <w:t>) tərəfindən törədilir. Qara siçovul (</w:t>
      </w:r>
      <w:r w:rsidRPr="0050669E">
        <w:rPr>
          <w:rFonts w:ascii="Times New Roman" w:hAnsi="Times New Roman" w:cs="Times New Roman"/>
          <w:i/>
          <w:iCs/>
          <w:sz w:val="28"/>
          <w:szCs w:val="28"/>
          <w:lang w:val="az-Latn-AZ"/>
        </w:rPr>
        <w:t>Rattus rattus</w:t>
      </w:r>
      <w:r w:rsidRPr="0050669E">
        <w:rPr>
          <w:rFonts w:ascii="Times New Roman" w:hAnsi="Times New Roman" w:cs="Times New Roman"/>
          <w:sz w:val="28"/>
          <w:szCs w:val="28"/>
          <w:lang w:val="az-Latn-AZ"/>
        </w:rPr>
        <w:t>) və Norveç siçovulu (</w:t>
      </w:r>
      <w:r w:rsidRPr="0050669E">
        <w:rPr>
          <w:rFonts w:ascii="Times New Roman" w:hAnsi="Times New Roman" w:cs="Times New Roman"/>
          <w:i/>
          <w:iCs/>
          <w:sz w:val="28"/>
          <w:szCs w:val="28"/>
          <w:lang w:val="az-Latn-AZ"/>
        </w:rPr>
        <w:t>R.norvegicus</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R.typhi</w:t>
      </w:r>
      <w:r w:rsidRPr="0050669E">
        <w:rPr>
          <w:rFonts w:ascii="Times New Roman" w:hAnsi="Times New Roman" w:cs="Times New Roman"/>
          <w:sz w:val="28"/>
          <w:szCs w:val="28"/>
          <w:lang w:val="az-Latn-AZ"/>
        </w:rPr>
        <w:t xml:space="preserve">-nin əsas rezervuarlarıdır. </w:t>
      </w:r>
      <w:r>
        <w:rPr>
          <w:rFonts w:ascii="Times New Roman" w:hAnsi="Times New Roman" w:cs="Times New Roman"/>
          <w:sz w:val="28"/>
          <w:szCs w:val="28"/>
          <w:lang w:val="az-Latn-AZ"/>
        </w:rPr>
        <w:t xml:space="preserve">Bundan başqa, </w:t>
      </w:r>
      <w:r w:rsidRPr="0050669E">
        <w:rPr>
          <w:rFonts w:ascii="Times New Roman" w:hAnsi="Times New Roman" w:cs="Times New Roman"/>
          <w:sz w:val="28"/>
          <w:szCs w:val="28"/>
          <w:lang w:val="az-Latn-AZ"/>
        </w:rPr>
        <w:t>digər siçovullar (</w:t>
      </w:r>
      <w:r w:rsidRPr="0050669E">
        <w:rPr>
          <w:rFonts w:ascii="Times New Roman" w:hAnsi="Times New Roman" w:cs="Times New Roman"/>
          <w:i/>
          <w:iCs/>
          <w:sz w:val="28"/>
          <w:szCs w:val="28"/>
          <w:lang w:val="az-Latn-AZ"/>
        </w:rPr>
        <w:t>Rattus spp., Bandicota spp., M.musculus, Peromyscus polionotus, Cricetomys gambianus, Suncus murinus, Didelphis virginiana</w:t>
      </w:r>
      <w:r w:rsidRPr="0050669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və</w:t>
      </w:r>
      <w:r w:rsidRPr="0050669E">
        <w:rPr>
          <w:rFonts w:ascii="Times New Roman" w:hAnsi="Times New Roman" w:cs="Times New Roman"/>
          <w:sz w:val="28"/>
          <w:szCs w:val="28"/>
          <w:lang w:val="az-Latn-AZ"/>
        </w:rPr>
        <w:t xml:space="preserve"> bir çox məməlilər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də </w:t>
      </w:r>
      <w:r>
        <w:rPr>
          <w:rFonts w:ascii="Times New Roman" w:hAnsi="Times New Roman" w:cs="Times New Roman"/>
          <w:sz w:val="28"/>
          <w:szCs w:val="28"/>
          <w:lang w:val="az-Latn-AZ"/>
        </w:rPr>
        <w:t xml:space="preserve">infeksiya mənbəyi ola bilər. </w:t>
      </w:r>
      <w:r w:rsidRPr="0050669E">
        <w:rPr>
          <w:rFonts w:ascii="Times New Roman" w:hAnsi="Times New Roman" w:cs="Times New Roman"/>
          <w:sz w:val="28"/>
          <w:szCs w:val="28"/>
          <w:lang w:val="az-Latn-AZ"/>
        </w:rPr>
        <w:t>İnfeksiya siçovulla</w:t>
      </w:r>
      <w:r>
        <w:rPr>
          <w:rFonts w:ascii="Times New Roman" w:hAnsi="Times New Roman" w:cs="Times New Roman"/>
          <w:sz w:val="28"/>
          <w:szCs w:val="28"/>
          <w:lang w:val="az-Latn-AZ"/>
        </w:rPr>
        <w:t>r</w:t>
      </w:r>
      <w:r w:rsidRPr="0050669E">
        <w:rPr>
          <w:rFonts w:ascii="Times New Roman" w:hAnsi="Times New Roman" w:cs="Times New Roman"/>
          <w:sz w:val="28"/>
          <w:szCs w:val="28"/>
          <w:lang w:val="az-Latn-AZ"/>
        </w:rPr>
        <w:t xml:space="preserve"> üçün ölümcül deyil, lakin onlarda davamlı </w:t>
      </w:r>
      <w:r w:rsidRPr="00AB6CE6">
        <w:rPr>
          <w:rFonts w:ascii="Times New Roman" w:hAnsi="Times New Roman" w:cs="Times New Roman"/>
          <w:sz w:val="28"/>
          <w:szCs w:val="28"/>
          <w:lang w:val="az-Latn-AZ"/>
        </w:rPr>
        <w:t>rikketsiemiya</w:t>
      </w:r>
      <w:r w:rsidRPr="0050669E">
        <w:rPr>
          <w:rFonts w:ascii="Times New Roman" w:hAnsi="Times New Roman" w:cs="Times New Roman"/>
          <w:sz w:val="28"/>
          <w:szCs w:val="28"/>
          <w:lang w:val="az-Latn-AZ"/>
        </w:rPr>
        <w:t xml:space="preserve"> müşahidə edilir. Xə</w:t>
      </w:r>
      <w:r>
        <w:rPr>
          <w:rFonts w:ascii="Times New Roman" w:hAnsi="Times New Roman" w:cs="Times New Roman"/>
          <w:sz w:val="28"/>
          <w:szCs w:val="28"/>
          <w:lang w:val="az-Latn-AZ"/>
        </w:rPr>
        <w:t>s</w:t>
      </w:r>
      <w:r w:rsidRPr="0050669E">
        <w:rPr>
          <w:rFonts w:ascii="Times New Roman" w:hAnsi="Times New Roman" w:cs="Times New Roman"/>
          <w:sz w:val="28"/>
          <w:szCs w:val="28"/>
          <w:lang w:val="az-Latn-AZ"/>
        </w:rPr>
        <w:t xml:space="preserve">təlik adətən yoluxmuş birə nəcisi ilə ötürülür. Birənin yoluxması isə sahibin qanı ilə qidalanarkən baş verir. Birənin dişlədiyi yer zədələndikdə dişləmə yerinin </w:t>
      </w:r>
      <w:r w:rsidRPr="00AB6CE6">
        <w:rPr>
          <w:rFonts w:ascii="Times New Roman" w:hAnsi="Times New Roman" w:cs="Times New Roman"/>
          <w:sz w:val="28"/>
          <w:szCs w:val="28"/>
          <w:lang w:val="az-Latn-AZ"/>
        </w:rPr>
        <w:t xml:space="preserve">ətrafına </w:t>
      </w:r>
      <w:r w:rsidRPr="0050669E">
        <w:rPr>
          <w:rFonts w:ascii="Times New Roman" w:hAnsi="Times New Roman" w:cs="Times New Roman"/>
          <w:sz w:val="28"/>
          <w:szCs w:val="28"/>
          <w:lang w:val="az-Latn-AZ"/>
        </w:rPr>
        <w:t xml:space="preserve">ifraz olunan birə nəcisində olan rikketsiyalar sahibin orqanizminə daxil olur. </w:t>
      </w:r>
    </w:p>
    <w:p w:rsidR="00374719" w:rsidRDefault="00374719" w:rsidP="00873802">
      <w:pPr>
        <w:spacing w:after="0" w:line="240" w:lineRule="auto"/>
        <w:jc w:val="both"/>
        <w:rPr>
          <w:rFonts w:ascii="Times New Roman" w:hAnsi="Times New Roman" w:cs="Times New Roman"/>
          <w:sz w:val="28"/>
          <w:szCs w:val="28"/>
          <w:lang w:val="az-Latn-AZ"/>
        </w:rPr>
      </w:pPr>
      <w:r w:rsidRPr="00D94374">
        <w:rPr>
          <w:rFonts w:ascii="Times New Roman" w:hAnsi="Times New Roman" w:cs="Times New Roman"/>
          <w:b/>
          <w:bCs/>
          <w:sz w:val="28"/>
          <w:szCs w:val="28"/>
          <w:lang w:val="az-Latn-AZ"/>
        </w:rPr>
        <w:t>Patogenez və klinika.</w:t>
      </w:r>
      <w:r w:rsidRPr="0050669E">
        <w:rPr>
          <w:rFonts w:ascii="Times New Roman" w:hAnsi="Times New Roman" w:cs="Times New Roman"/>
          <w:sz w:val="28"/>
          <w:szCs w:val="28"/>
          <w:lang w:val="az-Latn-AZ"/>
        </w:rPr>
        <w:t xml:space="preserve"> Yolux</w:t>
      </w:r>
      <w:r>
        <w:rPr>
          <w:rFonts w:ascii="Times New Roman" w:hAnsi="Times New Roman" w:cs="Times New Roman"/>
          <w:sz w:val="28"/>
          <w:szCs w:val="28"/>
          <w:lang w:val="az-Latn-AZ"/>
        </w:rPr>
        <w:t>muş</w:t>
      </w:r>
      <w:r w:rsidRPr="0050669E">
        <w:rPr>
          <w:rFonts w:ascii="Times New Roman" w:hAnsi="Times New Roman" w:cs="Times New Roman"/>
          <w:sz w:val="28"/>
          <w:szCs w:val="28"/>
          <w:lang w:val="az-Latn-AZ"/>
        </w:rPr>
        <w:t xml:space="preserve"> qanla qidalandıqdan sonra </w:t>
      </w:r>
      <w:r w:rsidRPr="0050669E">
        <w:rPr>
          <w:rFonts w:ascii="Times New Roman" w:hAnsi="Times New Roman" w:cs="Times New Roman"/>
          <w:i/>
          <w:iCs/>
          <w:sz w:val="28"/>
          <w:szCs w:val="28"/>
          <w:lang w:val="az-Latn-AZ"/>
        </w:rPr>
        <w:t>X</w:t>
      </w:r>
      <w:r>
        <w:rPr>
          <w:rFonts w:ascii="Times New Roman" w:hAnsi="Times New Roman" w:cs="Times New Roman"/>
          <w:i/>
          <w:iCs/>
          <w:sz w:val="28"/>
          <w:szCs w:val="28"/>
          <w:lang w:val="az-Latn-AZ"/>
        </w:rPr>
        <w:t xml:space="preserve">enopsylla </w:t>
      </w:r>
      <w:r w:rsidRPr="0050669E">
        <w:rPr>
          <w:rFonts w:ascii="Times New Roman" w:hAnsi="Times New Roman" w:cs="Times New Roman"/>
          <w:i/>
          <w:iCs/>
          <w:sz w:val="28"/>
          <w:szCs w:val="28"/>
          <w:lang w:val="az-Latn-AZ"/>
        </w:rPr>
        <w:t>cheopis</w:t>
      </w:r>
      <w:r w:rsidRPr="0050669E">
        <w:rPr>
          <w:rFonts w:ascii="Times New Roman" w:hAnsi="Times New Roman" w:cs="Times New Roman"/>
          <w:sz w:val="28"/>
          <w:szCs w:val="28"/>
          <w:lang w:val="az-Latn-AZ"/>
        </w:rPr>
        <w:t xml:space="preserve"> birələri </w:t>
      </w:r>
      <w:r>
        <w:rPr>
          <w:rFonts w:ascii="Times New Roman" w:hAnsi="Times New Roman" w:cs="Times New Roman"/>
          <w:sz w:val="28"/>
          <w:szCs w:val="28"/>
          <w:lang w:val="az-Latn-AZ"/>
        </w:rPr>
        <w:t>törədicini</w:t>
      </w:r>
      <w:r w:rsidRPr="0050669E">
        <w:rPr>
          <w:rFonts w:ascii="Times New Roman" w:hAnsi="Times New Roman" w:cs="Times New Roman"/>
          <w:sz w:val="28"/>
          <w:szCs w:val="28"/>
          <w:lang w:val="az-Latn-AZ"/>
        </w:rPr>
        <w:t xml:space="preserve"> ən azı </w:t>
      </w:r>
      <w:r w:rsidRPr="005E1DF9">
        <w:rPr>
          <w:rFonts w:ascii="Times New Roman" w:hAnsi="Times New Roman" w:cs="Times New Roman"/>
          <w:sz w:val="28"/>
          <w:szCs w:val="28"/>
          <w:lang w:val="az-Latn-AZ"/>
        </w:rPr>
        <w:t>40 gün</w:t>
      </w:r>
      <w:r w:rsidRPr="0050669E">
        <w:rPr>
          <w:rFonts w:ascii="Times New Roman" w:hAnsi="Times New Roman" w:cs="Times New Roman"/>
          <w:sz w:val="28"/>
          <w:szCs w:val="28"/>
          <w:lang w:val="az-Latn-AZ"/>
        </w:rPr>
        <w:t xml:space="preserve"> digər makroorqanizmlərə ötürə bilər. Yoluxmuş birələr sağ qalırlar. </w:t>
      </w:r>
      <w:r w:rsidRPr="0050669E">
        <w:rPr>
          <w:rFonts w:ascii="Times New Roman" w:hAnsi="Times New Roman" w:cs="Times New Roman"/>
          <w:i/>
          <w:iCs/>
          <w:sz w:val="28"/>
          <w:szCs w:val="28"/>
          <w:lang w:val="az-Latn-AZ"/>
        </w:rPr>
        <w:t>X.cheopis R.typhi</w:t>
      </w:r>
      <w:r w:rsidRPr="0050669E">
        <w:rPr>
          <w:rFonts w:ascii="Times New Roman" w:hAnsi="Times New Roman" w:cs="Times New Roman"/>
          <w:sz w:val="28"/>
          <w:szCs w:val="28"/>
          <w:lang w:val="az-Latn-AZ"/>
        </w:rPr>
        <w:t xml:space="preserve">-ni transovarial yolla ötürdüyünə görə, bu birə patogenin həm rezervuarı, həm də vektoru ola bilər. </w:t>
      </w:r>
      <w:r>
        <w:rPr>
          <w:rFonts w:ascii="Times New Roman" w:hAnsi="Times New Roman" w:cs="Times New Roman"/>
          <w:sz w:val="28"/>
          <w:szCs w:val="28"/>
          <w:lang w:val="az-Latn-AZ"/>
        </w:rPr>
        <w:t xml:space="preserve">Xəstəlik </w:t>
      </w:r>
      <w:r w:rsidRPr="0050669E">
        <w:rPr>
          <w:rFonts w:ascii="Times New Roman" w:hAnsi="Times New Roman" w:cs="Times New Roman"/>
          <w:sz w:val="28"/>
          <w:szCs w:val="28"/>
          <w:lang w:val="az-Latn-AZ"/>
        </w:rPr>
        <w:t>14 günlük inkubasiya dövründən sonra başlayır və xüsusilə ağır hallarda səpgi, yüksək hərarət, sayıqlama və koma il</w:t>
      </w:r>
      <w:r>
        <w:rPr>
          <w:rFonts w:ascii="Times New Roman" w:hAnsi="Times New Roman" w:cs="Times New Roman"/>
          <w:sz w:val="28"/>
          <w:szCs w:val="28"/>
          <w:lang w:val="az-Latn-AZ"/>
        </w:rPr>
        <w:t>ə</w:t>
      </w:r>
      <w:r w:rsidRPr="0050669E">
        <w:rPr>
          <w:rFonts w:ascii="Times New Roman" w:hAnsi="Times New Roman" w:cs="Times New Roman"/>
          <w:sz w:val="28"/>
          <w:szCs w:val="28"/>
          <w:lang w:val="az-Latn-AZ"/>
        </w:rPr>
        <w:t xml:space="preserve"> müşa</w:t>
      </w:r>
      <w:r>
        <w:rPr>
          <w:rFonts w:ascii="Times New Roman" w:hAnsi="Times New Roman" w:cs="Times New Roman"/>
          <w:sz w:val="28"/>
          <w:szCs w:val="28"/>
          <w:lang w:val="az-Latn-AZ"/>
        </w:rPr>
        <w:t>yi</w:t>
      </w:r>
      <w:r w:rsidRPr="0050669E">
        <w:rPr>
          <w:rFonts w:ascii="Times New Roman" w:hAnsi="Times New Roman" w:cs="Times New Roman"/>
          <w:sz w:val="28"/>
          <w:szCs w:val="28"/>
          <w:lang w:val="az-Latn-AZ"/>
        </w:rPr>
        <w:t xml:space="preserve">ət olunur. Daha yüngül hallarda xəstələrdə aşağı dərəcəli qızdırma ola bilər. </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Müalicə olunmayan xəstələrdə ölüm halları adətən aşağı olsa da (&lt;5%), zəifləmə 2-3 ay davam edə bilər və əksər xəstələr uzun müddət </w:t>
      </w:r>
      <w:r w:rsidRPr="005E1DF9">
        <w:rPr>
          <w:rFonts w:ascii="Times New Roman" w:hAnsi="Times New Roman" w:cs="Times New Roman"/>
          <w:sz w:val="28"/>
          <w:szCs w:val="28"/>
          <w:lang w:val="az-Latn-AZ"/>
        </w:rPr>
        <w:t xml:space="preserve">əmək </w:t>
      </w:r>
      <w:r>
        <w:rPr>
          <w:rFonts w:ascii="Times New Roman" w:hAnsi="Times New Roman" w:cs="Times New Roman"/>
          <w:sz w:val="28"/>
          <w:szCs w:val="28"/>
          <w:lang w:val="az-Latn-AZ"/>
        </w:rPr>
        <w:t>qabiliyyətlərini</w:t>
      </w:r>
      <w:r w:rsidRPr="005E1DF9">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iti</w:t>
      </w:r>
      <w:r>
        <w:rPr>
          <w:rFonts w:ascii="Times New Roman" w:hAnsi="Times New Roman" w:cs="Times New Roman"/>
          <w:sz w:val="28"/>
          <w:szCs w:val="28"/>
          <w:lang w:val="az-Latn-AZ"/>
        </w:rPr>
        <w:t>rirlər</w:t>
      </w:r>
      <w:r w:rsidRPr="0050669E">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Diaqno</w:t>
      </w:r>
      <w:r>
        <w:rPr>
          <w:rFonts w:ascii="Times New Roman" w:hAnsi="Times New Roman" w:cs="Times New Roman"/>
          <w:sz w:val="28"/>
          <w:szCs w:val="28"/>
          <w:lang w:val="az-Latn-AZ"/>
        </w:rPr>
        <w:t xml:space="preserve">stika </w:t>
      </w:r>
      <w:r w:rsidRPr="0050669E">
        <w:rPr>
          <w:rFonts w:ascii="Times New Roman" w:hAnsi="Times New Roman" w:cs="Times New Roman"/>
          <w:i/>
          <w:iCs/>
          <w:sz w:val="28"/>
          <w:szCs w:val="28"/>
          <w:lang w:val="az-Latn-AZ"/>
        </w:rPr>
        <w:t>R</w:t>
      </w:r>
      <w:r>
        <w:rPr>
          <w:rFonts w:ascii="Times New Roman" w:hAnsi="Times New Roman" w:cs="Times New Roman"/>
          <w:i/>
          <w:iCs/>
          <w:sz w:val="28"/>
          <w:szCs w:val="28"/>
          <w:lang w:val="az-Latn-AZ"/>
        </w:rPr>
        <w:t>.</w:t>
      </w:r>
      <w:r w:rsidRPr="0050669E">
        <w:rPr>
          <w:rFonts w:ascii="Times New Roman" w:hAnsi="Times New Roman" w:cs="Times New Roman"/>
          <w:i/>
          <w:iCs/>
          <w:sz w:val="28"/>
          <w:szCs w:val="28"/>
          <w:lang w:val="az-Latn-AZ"/>
        </w:rPr>
        <w:t>typhi</w:t>
      </w:r>
      <w:r w:rsidRPr="0050669E">
        <w:rPr>
          <w:rFonts w:ascii="Times New Roman" w:hAnsi="Times New Roman" w:cs="Times New Roman"/>
          <w:sz w:val="28"/>
          <w:szCs w:val="28"/>
          <w:lang w:val="az-Latn-AZ"/>
        </w:rPr>
        <w:t>-yə qarşı anticis</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mlərin təyini, qan və toxuma nümunələrində bakteriyanın aşkar olunması ilə </w:t>
      </w:r>
      <w:r>
        <w:rPr>
          <w:rFonts w:ascii="Times New Roman" w:hAnsi="Times New Roman" w:cs="Times New Roman"/>
          <w:sz w:val="28"/>
          <w:szCs w:val="28"/>
          <w:lang w:val="az-Latn-AZ"/>
        </w:rPr>
        <w:t>aparılır</w:t>
      </w:r>
      <w:r w:rsidRPr="0050669E">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655EEB">
        <w:rPr>
          <w:rFonts w:ascii="Times New Roman" w:hAnsi="Times New Roman" w:cs="Times New Roman"/>
          <w:b/>
          <w:bCs/>
          <w:sz w:val="28"/>
          <w:szCs w:val="28"/>
          <w:lang w:val="az-Latn-AZ"/>
        </w:rPr>
        <w:lastRenderedPageBreak/>
        <w:t>Bakterial xəstəliklər.</w:t>
      </w:r>
      <w:r w:rsidRPr="0050669E">
        <w:rPr>
          <w:rFonts w:ascii="Times New Roman" w:hAnsi="Times New Roman" w:cs="Times New Roman"/>
          <w:b/>
          <w:bCs/>
          <w:i/>
          <w:iCs/>
          <w:sz w:val="28"/>
          <w:szCs w:val="28"/>
          <w:lang w:val="az-Latn-AZ"/>
        </w:rPr>
        <w:t xml:space="preserve"> </w:t>
      </w:r>
      <w:r w:rsidRPr="0050669E">
        <w:rPr>
          <w:rFonts w:ascii="Times New Roman" w:hAnsi="Times New Roman" w:cs="Times New Roman"/>
          <w:sz w:val="28"/>
          <w:szCs w:val="28"/>
          <w:lang w:val="az-Latn-AZ"/>
        </w:rPr>
        <w:t xml:space="preserve">Birələr rikketsiyalardan </w:t>
      </w:r>
      <w:r>
        <w:rPr>
          <w:rFonts w:ascii="Times New Roman" w:hAnsi="Times New Roman" w:cs="Times New Roman"/>
          <w:sz w:val="28"/>
          <w:szCs w:val="28"/>
          <w:lang w:val="az-Latn-AZ"/>
        </w:rPr>
        <w:t>başqa</w:t>
      </w:r>
      <w:r w:rsidRPr="0050669E">
        <w:rPr>
          <w:rFonts w:ascii="Times New Roman" w:hAnsi="Times New Roman" w:cs="Times New Roman"/>
          <w:sz w:val="28"/>
          <w:szCs w:val="28"/>
          <w:lang w:val="az-Latn-AZ"/>
        </w:rPr>
        <w:t xml:space="preserve"> aşağıdakı bakterial agentlər</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də </w:t>
      </w:r>
      <w:r w:rsidRPr="0050669E">
        <w:rPr>
          <w:rFonts w:ascii="Times New Roman" w:hAnsi="Times New Roman" w:cs="Times New Roman"/>
          <w:sz w:val="28"/>
          <w:szCs w:val="28"/>
          <w:lang w:val="az-Latn-AZ"/>
        </w:rPr>
        <w:t xml:space="preserve">ötürə bilər: </w:t>
      </w:r>
      <w:r w:rsidRPr="003D2EEC">
        <w:rPr>
          <w:rFonts w:ascii="Times New Roman" w:hAnsi="Times New Roman" w:cs="Times New Roman"/>
          <w:sz w:val="28"/>
          <w:szCs w:val="28"/>
          <w:lang w:val="az-Latn-AZ"/>
        </w:rPr>
        <w:t xml:space="preserve">tulyaremiyaya səbəb olan </w:t>
      </w:r>
      <w:r w:rsidRPr="003D2EEC">
        <w:rPr>
          <w:rFonts w:ascii="Times New Roman" w:hAnsi="Times New Roman" w:cs="Times New Roman"/>
          <w:i/>
          <w:iCs/>
          <w:sz w:val="28"/>
          <w:szCs w:val="28"/>
          <w:lang w:val="az-Latn-AZ"/>
        </w:rPr>
        <w:t>Francisella tularensis</w:t>
      </w:r>
      <w:r w:rsidRPr="003D2EEC">
        <w:rPr>
          <w:rFonts w:ascii="Times New Roman" w:hAnsi="Times New Roman" w:cs="Times New Roman"/>
          <w:sz w:val="28"/>
          <w:szCs w:val="28"/>
          <w:lang w:val="az-Latn-AZ"/>
        </w:rPr>
        <w:t xml:space="preserve">, salmonellyoza səbəb olan </w:t>
      </w:r>
      <w:r w:rsidRPr="003D2EEC">
        <w:rPr>
          <w:rFonts w:ascii="Times New Roman" w:hAnsi="Times New Roman" w:cs="Times New Roman"/>
          <w:i/>
          <w:iCs/>
          <w:sz w:val="28"/>
          <w:szCs w:val="28"/>
          <w:lang w:val="az-Latn-AZ"/>
        </w:rPr>
        <w:t>Salmonella enteritidis</w:t>
      </w:r>
      <w:r w:rsidRPr="003D2EEC">
        <w:rPr>
          <w:rFonts w:ascii="Times New Roman" w:hAnsi="Times New Roman" w:cs="Times New Roman"/>
          <w:sz w:val="28"/>
          <w:szCs w:val="28"/>
          <w:lang w:val="az-Latn-AZ"/>
        </w:rPr>
        <w:t xml:space="preserve"> və stafilokok</w:t>
      </w:r>
      <w:r w:rsidRPr="0050669E">
        <w:rPr>
          <w:rFonts w:ascii="Times New Roman" w:hAnsi="Times New Roman" w:cs="Times New Roman"/>
          <w:sz w:val="28"/>
          <w:szCs w:val="28"/>
          <w:lang w:val="az-Latn-AZ"/>
        </w:rPr>
        <w:t xml:space="preserve"> infeksiyasına səbəb olan </w:t>
      </w:r>
      <w:r w:rsidRPr="0050669E">
        <w:rPr>
          <w:rFonts w:ascii="Times New Roman" w:hAnsi="Times New Roman" w:cs="Times New Roman"/>
          <w:i/>
          <w:iCs/>
          <w:sz w:val="28"/>
          <w:szCs w:val="28"/>
          <w:lang w:val="az-Latn-AZ"/>
        </w:rPr>
        <w:t>Staphylococcus aureus</w:t>
      </w:r>
      <w:r w:rsidRPr="0050669E">
        <w:rPr>
          <w:rFonts w:ascii="Times New Roman" w:hAnsi="Times New Roman" w:cs="Times New Roman"/>
          <w:sz w:val="28"/>
          <w:szCs w:val="28"/>
          <w:lang w:val="az-Latn-AZ"/>
        </w:rPr>
        <w:t xml:space="preserve">. Hər üç infeksiya geniş yayılmışdır və birələrin ötürülmədəki </w:t>
      </w:r>
      <w:r>
        <w:rPr>
          <w:rFonts w:ascii="Times New Roman" w:hAnsi="Times New Roman" w:cs="Times New Roman"/>
          <w:sz w:val="28"/>
          <w:szCs w:val="28"/>
          <w:lang w:val="az-Latn-AZ"/>
        </w:rPr>
        <w:t>rolu</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coğrafi regiondan asılı o</w:t>
      </w:r>
      <w:r w:rsidRPr="0050669E">
        <w:rPr>
          <w:rFonts w:ascii="Times New Roman" w:hAnsi="Times New Roman" w:cs="Times New Roman"/>
          <w:sz w:val="28"/>
          <w:szCs w:val="28"/>
          <w:lang w:val="az-Latn-AZ"/>
        </w:rPr>
        <w:t>laraq dəyişir. Birə dişləmələri</w:t>
      </w:r>
      <w:r>
        <w:rPr>
          <w:rFonts w:ascii="Times New Roman" w:hAnsi="Times New Roman" w:cs="Times New Roman"/>
          <w:sz w:val="28"/>
          <w:szCs w:val="28"/>
          <w:lang w:val="az-Latn-AZ"/>
        </w:rPr>
        <w:t>ndən</w:t>
      </w:r>
      <w:r w:rsidRPr="0050669E">
        <w:rPr>
          <w:rFonts w:ascii="Times New Roman" w:hAnsi="Times New Roman" w:cs="Times New Roman"/>
          <w:sz w:val="28"/>
          <w:szCs w:val="28"/>
          <w:lang w:val="az-Latn-AZ"/>
        </w:rPr>
        <w:t xml:space="preserve"> sonra metisillinə rezistent </w:t>
      </w:r>
      <w:r w:rsidRPr="0050669E">
        <w:rPr>
          <w:rFonts w:ascii="Times New Roman" w:hAnsi="Times New Roman" w:cs="Times New Roman"/>
          <w:i/>
          <w:iCs/>
          <w:sz w:val="28"/>
          <w:szCs w:val="28"/>
          <w:lang w:val="az-Latn-AZ"/>
        </w:rPr>
        <w:t>Staphylococcus aureus</w:t>
      </w:r>
      <w:r w:rsidRPr="0050669E">
        <w:rPr>
          <w:rFonts w:ascii="Times New Roman" w:hAnsi="Times New Roman" w:cs="Times New Roman"/>
          <w:sz w:val="28"/>
          <w:szCs w:val="28"/>
          <w:lang w:val="az-Latn-AZ"/>
        </w:rPr>
        <w:t xml:space="preserve"> (MRSA) infeksiyaları inkişaf edə bilər ki, bunların da adi antibiotiklərlə müalicəsi mümkün deyil</w:t>
      </w:r>
      <w:r>
        <w:rPr>
          <w:rFonts w:ascii="Times New Roman" w:hAnsi="Times New Roman" w:cs="Times New Roman"/>
          <w:sz w:val="28"/>
          <w:szCs w:val="28"/>
          <w:lang w:val="az-Latn-AZ"/>
        </w:rPr>
        <w:t>dir</w:t>
      </w:r>
      <w:r w:rsidRPr="0050669E">
        <w:rPr>
          <w:rFonts w:ascii="Times New Roman" w:hAnsi="Times New Roman" w:cs="Times New Roman"/>
          <w:sz w:val="28"/>
          <w:szCs w:val="28"/>
          <w:lang w:val="az-Latn-AZ"/>
        </w:rPr>
        <w:t xml:space="preserve">. Birə ilə ötürülə bilən digər bakterial agentlər </w:t>
      </w:r>
      <w:r w:rsidRPr="003D2EEC">
        <w:rPr>
          <w:rFonts w:ascii="Times New Roman" w:hAnsi="Times New Roman" w:cs="Times New Roman"/>
          <w:i/>
          <w:iCs/>
          <w:sz w:val="28"/>
          <w:szCs w:val="28"/>
          <w:lang w:val="az-Latn-AZ"/>
        </w:rPr>
        <w:t>“pişik cırmağı”</w:t>
      </w:r>
      <w:r>
        <w:rPr>
          <w:rFonts w:ascii="Times New Roman" w:hAnsi="Times New Roman" w:cs="Times New Roman"/>
          <w:i/>
          <w:iCs/>
          <w:sz w:val="28"/>
          <w:szCs w:val="28"/>
          <w:lang w:val="az-Latn-AZ"/>
        </w:rPr>
        <w:t xml:space="preserve"> </w:t>
      </w:r>
      <w:r w:rsidRPr="0050669E">
        <w:rPr>
          <w:rFonts w:ascii="Times New Roman" w:hAnsi="Times New Roman" w:cs="Times New Roman"/>
          <w:sz w:val="28"/>
          <w:szCs w:val="28"/>
          <w:lang w:val="az-Latn-AZ"/>
        </w:rPr>
        <w:t xml:space="preserve">xəstəliyinin törədicisi </w:t>
      </w:r>
      <w:r w:rsidRPr="0050669E">
        <w:rPr>
          <w:rFonts w:ascii="Times New Roman" w:hAnsi="Times New Roman" w:cs="Times New Roman"/>
          <w:i/>
          <w:iCs/>
          <w:sz w:val="28"/>
          <w:szCs w:val="28"/>
          <w:lang w:val="az-Latn-AZ"/>
        </w:rPr>
        <w:t>Bartonella</w:t>
      </w:r>
      <w:r w:rsidRPr="0050669E">
        <w:rPr>
          <w:rFonts w:ascii="Times New Roman" w:hAnsi="Times New Roman" w:cs="Times New Roman"/>
          <w:sz w:val="28"/>
          <w:szCs w:val="28"/>
          <w:lang w:val="az-Latn-AZ"/>
        </w:rPr>
        <w:t xml:space="preserve"> (əvvəllər </w:t>
      </w:r>
      <w:r w:rsidRPr="0050669E">
        <w:rPr>
          <w:rFonts w:ascii="Times New Roman" w:hAnsi="Times New Roman" w:cs="Times New Roman"/>
          <w:i/>
          <w:iCs/>
          <w:sz w:val="28"/>
          <w:szCs w:val="28"/>
          <w:lang w:val="az-Latn-AZ"/>
        </w:rPr>
        <w:t>Rochalimaea</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henselae</w:t>
      </w:r>
      <w:r w:rsidRPr="0050669E">
        <w:rPr>
          <w:rFonts w:ascii="Times New Roman" w:hAnsi="Times New Roman" w:cs="Times New Roman"/>
          <w:sz w:val="28"/>
          <w:szCs w:val="28"/>
          <w:lang w:val="az-Latn-AZ"/>
        </w:rPr>
        <w:t xml:space="preserve"> və tez-tez </w:t>
      </w:r>
      <w:r w:rsidRPr="003D2EEC">
        <w:rPr>
          <w:rFonts w:ascii="Times New Roman" w:hAnsi="Times New Roman" w:cs="Times New Roman"/>
          <w:sz w:val="28"/>
          <w:szCs w:val="28"/>
          <w:lang w:val="az-Latn-AZ"/>
        </w:rPr>
        <w:t xml:space="preserve">ürək </w:t>
      </w:r>
      <w:r w:rsidRPr="0050669E">
        <w:rPr>
          <w:rFonts w:ascii="Times New Roman" w:hAnsi="Times New Roman" w:cs="Times New Roman"/>
          <w:sz w:val="28"/>
          <w:szCs w:val="28"/>
          <w:lang w:val="az-Latn-AZ"/>
        </w:rPr>
        <w:t xml:space="preserve">qapaqlarının iltihabına (endokardit) səbəb olan bilən </w:t>
      </w:r>
      <w:r w:rsidRPr="0050669E">
        <w:rPr>
          <w:rFonts w:ascii="Times New Roman" w:hAnsi="Times New Roman" w:cs="Times New Roman"/>
          <w:i/>
          <w:iCs/>
          <w:sz w:val="28"/>
          <w:szCs w:val="28"/>
          <w:lang w:val="az-Latn-AZ"/>
        </w:rPr>
        <w:t>Bartonella elzabethae-dir</w:t>
      </w:r>
      <w:r w:rsidRPr="0050669E">
        <w:rPr>
          <w:rFonts w:ascii="Times New Roman" w:hAnsi="Times New Roman" w:cs="Times New Roman"/>
          <w:sz w:val="28"/>
          <w:szCs w:val="28"/>
          <w:lang w:val="az-Latn-AZ"/>
        </w:rPr>
        <w:t>. Bu zoonoz agentlərin infeksiyaları adətən regional limfa düyünlərinin böyüməsinə səbəb olur</w:t>
      </w:r>
      <w:r w:rsidRPr="0050669E">
        <w:rPr>
          <w:rFonts w:ascii="Times New Roman" w:hAnsi="Times New Roman" w:cs="Times New Roman"/>
          <w:i/>
          <w:iCs/>
          <w:sz w:val="28"/>
          <w:szCs w:val="28"/>
          <w:lang w:val="az-Latn-AZ"/>
        </w:rPr>
        <w:t>.  B.henselae</w:t>
      </w:r>
      <w:r w:rsidRPr="0050669E">
        <w:rPr>
          <w:rFonts w:ascii="Times New Roman" w:hAnsi="Times New Roman" w:cs="Times New Roman"/>
          <w:sz w:val="28"/>
          <w:szCs w:val="28"/>
          <w:lang w:val="az-Latn-AZ"/>
        </w:rPr>
        <w:t xml:space="preserve"> ilə yoluxma həmçinin</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qızdırma, hepatit</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endokarditə, </w:t>
      </w:r>
      <w:r w:rsidRPr="00594370">
        <w:rPr>
          <w:rFonts w:ascii="Times New Roman" w:hAnsi="Times New Roman" w:cs="Times New Roman"/>
          <w:sz w:val="28"/>
          <w:szCs w:val="28"/>
          <w:lang w:val="az-Latn-AZ"/>
        </w:rPr>
        <w:t>basillyar angiomatoz və pelioza</w:t>
      </w:r>
      <w:r w:rsidRPr="0050669E">
        <w:rPr>
          <w:rFonts w:ascii="Times New Roman" w:hAnsi="Times New Roman" w:cs="Times New Roman"/>
          <w:sz w:val="28"/>
          <w:szCs w:val="28"/>
          <w:lang w:val="az-Latn-AZ"/>
        </w:rPr>
        <w:t xml:space="preserve"> səbəb ola bilər. Son iki hal damar proliferasiyası kimi özünü biruzə verir və daha çox immun sistemi zəif olan İİV-müsbət şəxslərdə müşahidə olunur. </w:t>
      </w:r>
    </w:p>
    <w:p w:rsidR="00374719" w:rsidRDefault="00374719" w:rsidP="00873802">
      <w:pPr>
        <w:spacing w:line="240" w:lineRule="auto"/>
        <w:jc w:val="both"/>
        <w:rPr>
          <w:rFonts w:ascii="Times New Roman" w:hAnsi="Times New Roman" w:cs="Times New Roman"/>
          <w:sz w:val="28"/>
          <w:szCs w:val="28"/>
          <w:lang w:val="az-Latn-AZ"/>
        </w:rPr>
      </w:pPr>
      <w:r w:rsidRPr="00CB08E5">
        <w:rPr>
          <w:rFonts w:ascii="Times New Roman" w:hAnsi="Times New Roman" w:cs="Times New Roman"/>
          <w:b/>
          <w:bCs/>
          <w:sz w:val="28"/>
          <w:szCs w:val="28"/>
          <w:lang w:val="az-Latn-AZ"/>
        </w:rPr>
        <w:t>Birələr helmintlərin aralıq sahibləri kimi.</w:t>
      </w:r>
      <w:r w:rsidRPr="00CB08E5">
        <w:rPr>
          <w:rFonts w:ascii="Times New Roman" w:hAnsi="Times New Roman" w:cs="Times New Roman"/>
          <w:sz w:val="28"/>
          <w:szCs w:val="28"/>
          <w:lang w:val="az-Latn-AZ"/>
        </w:rPr>
        <w:t xml:space="preserve"> Bəzi birələr, üç növ yastı helmintlərin sistiserkoid mərhələsi üçün ara sahibləridir. Bunlardan ən mühümü itlərdə parazitlik edən </w:t>
      </w:r>
      <w:r w:rsidRPr="00CB08E5">
        <w:rPr>
          <w:rFonts w:ascii="Times New Roman" w:hAnsi="Times New Roman" w:cs="Times New Roman"/>
          <w:i/>
          <w:iCs/>
          <w:sz w:val="28"/>
          <w:szCs w:val="28"/>
          <w:lang w:val="az-Latn-AZ"/>
        </w:rPr>
        <w:t>Dipylidium caninum</w:t>
      </w:r>
      <w:r w:rsidRPr="00CB08E5">
        <w:rPr>
          <w:rFonts w:ascii="Times New Roman" w:hAnsi="Times New Roman" w:cs="Times New Roman"/>
          <w:sz w:val="28"/>
          <w:szCs w:val="28"/>
          <w:lang w:val="az-Latn-AZ"/>
        </w:rPr>
        <w:t xml:space="preserve">-dur. </w:t>
      </w:r>
      <w:r w:rsidRPr="00CB08E5">
        <w:rPr>
          <w:rFonts w:ascii="Times New Roman" w:hAnsi="Times New Roman" w:cs="Times New Roman"/>
          <w:i/>
          <w:iCs/>
          <w:sz w:val="28"/>
          <w:szCs w:val="28"/>
          <w:lang w:val="az-Latn-AZ"/>
        </w:rPr>
        <w:t>Ctenocephalides canis</w:t>
      </w:r>
      <w:r w:rsidRPr="00CB08E5">
        <w:rPr>
          <w:rFonts w:ascii="Times New Roman" w:hAnsi="Times New Roman" w:cs="Times New Roman"/>
          <w:sz w:val="28"/>
          <w:szCs w:val="28"/>
          <w:lang w:val="az-Latn-AZ"/>
        </w:rPr>
        <w:t xml:space="preserve"> (it birəsi), </w:t>
      </w:r>
      <w:r w:rsidRPr="00CB08E5">
        <w:rPr>
          <w:rFonts w:ascii="Times New Roman" w:hAnsi="Times New Roman" w:cs="Times New Roman"/>
          <w:i/>
          <w:iCs/>
          <w:sz w:val="28"/>
          <w:szCs w:val="28"/>
          <w:lang w:val="az-Latn-AZ"/>
        </w:rPr>
        <w:t>Ctenocephalides felis</w:t>
      </w:r>
      <w:r w:rsidRPr="00CB08E5">
        <w:rPr>
          <w:rFonts w:ascii="Times New Roman" w:hAnsi="Times New Roman" w:cs="Times New Roman"/>
          <w:sz w:val="28"/>
          <w:szCs w:val="28"/>
          <w:lang w:val="az-Latn-AZ"/>
        </w:rPr>
        <w:t xml:space="preserve"> (pişik birəsi) və</w:t>
      </w:r>
      <w:r w:rsidRPr="00CB08E5">
        <w:rPr>
          <w:rFonts w:ascii="Times New Roman" w:hAnsi="Times New Roman" w:cs="Times New Roman"/>
          <w:i/>
          <w:iCs/>
          <w:sz w:val="28"/>
          <w:szCs w:val="28"/>
          <w:lang w:val="az-Latn-AZ"/>
        </w:rPr>
        <w:t xml:space="preserve"> Pulex irritans</w:t>
      </w:r>
      <w:r w:rsidRPr="00CB08E5">
        <w:rPr>
          <w:rFonts w:ascii="Times New Roman" w:hAnsi="Times New Roman" w:cs="Times New Roman"/>
          <w:sz w:val="28"/>
          <w:szCs w:val="28"/>
          <w:lang w:val="az-Latn-AZ"/>
        </w:rPr>
        <w:t xml:space="preserve"> birələri bu helmint üçün aralıq sahib rolu oynayırlar. İnsanın (əsas sahib) infestasiyası təsadüfən, yoluxmuş birəni udduqda baş verir. Sistiserkoid həzm fermentlərinin təsiri ilə birədən çıxır və </w:t>
      </w:r>
      <w:r w:rsidRPr="00CB08E5">
        <w:rPr>
          <w:rFonts w:ascii="Times New Roman" w:hAnsi="Times New Roman" w:cs="Times New Roman"/>
          <w:sz w:val="28"/>
          <w:szCs w:val="28"/>
          <w:lang w:val="az-Latn-AZ"/>
        </w:rPr>
        <w:lastRenderedPageBreak/>
        <w:t xml:space="preserve">sahibin bağırsağına düşür. Ev heyvanları ilə oynayan uşaqlar bu helmintə yoluxa bilərlər. Aralıq sahibi kimi birələrdən istifadə edən digər iki yastı qurd </w:t>
      </w:r>
      <w:r w:rsidRPr="00CB08E5">
        <w:rPr>
          <w:rFonts w:ascii="Times New Roman" w:hAnsi="Times New Roman" w:cs="Times New Roman"/>
          <w:i/>
          <w:iCs/>
          <w:sz w:val="28"/>
          <w:szCs w:val="28"/>
          <w:lang w:val="az-Latn-AZ"/>
        </w:rPr>
        <w:t>Hymenolepis diminuta</w:t>
      </w:r>
      <w:r w:rsidRPr="00CB08E5">
        <w:rPr>
          <w:rFonts w:ascii="Times New Roman" w:hAnsi="Times New Roman" w:cs="Times New Roman"/>
          <w:sz w:val="28"/>
          <w:szCs w:val="28"/>
          <w:lang w:val="az-Latn-AZ"/>
        </w:rPr>
        <w:t xml:space="preserve"> və </w:t>
      </w:r>
      <w:r w:rsidRPr="00CB08E5">
        <w:rPr>
          <w:rFonts w:ascii="Times New Roman" w:hAnsi="Times New Roman" w:cs="Times New Roman"/>
          <w:i/>
          <w:iCs/>
          <w:sz w:val="28"/>
          <w:szCs w:val="28"/>
          <w:lang w:val="az-Latn-AZ"/>
        </w:rPr>
        <w:t>Hymenolepis nana-</w:t>
      </w:r>
      <w:r w:rsidRPr="00CB08E5">
        <w:rPr>
          <w:rFonts w:ascii="Times New Roman" w:hAnsi="Times New Roman" w:cs="Times New Roman"/>
          <w:sz w:val="28"/>
          <w:szCs w:val="28"/>
          <w:lang w:val="az-Latn-AZ"/>
        </w:rPr>
        <w:t xml:space="preserve">dır (cırtdan qurd). Bu iki sestodun inkişaf və ötürülmə mexanizmləri </w:t>
      </w:r>
      <w:r w:rsidRPr="00CB08E5">
        <w:rPr>
          <w:rFonts w:ascii="Times New Roman" w:hAnsi="Times New Roman" w:cs="Times New Roman"/>
          <w:i/>
          <w:iCs/>
          <w:sz w:val="28"/>
          <w:szCs w:val="28"/>
          <w:lang w:val="az-Latn-AZ"/>
        </w:rPr>
        <w:t>D.caninum</w:t>
      </w:r>
      <w:r w:rsidRPr="00CB08E5">
        <w:rPr>
          <w:rFonts w:ascii="Times New Roman" w:hAnsi="Times New Roman" w:cs="Times New Roman"/>
          <w:sz w:val="28"/>
          <w:szCs w:val="28"/>
          <w:lang w:val="az-Latn-AZ"/>
        </w:rPr>
        <w:t>-a bənzəyir.</w:t>
      </w:r>
    </w:p>
    <w:p w:rsidR="00374719" w:rsidRDefault="00374719" w:rsidP="00873802">
      <w:pPr>
        <w:spacing w:line="240" w:lineRule="auto"/>
        <w:jc w:val="both"/>
        <w:rPr>
          <w:rFonts w:ascii="Times New Roman" w:hAnsi="Times New Roman" w:cs="Times New Roman"/>
          <w:sz w:val="28"/>
          <w:szCs w:val="28"/>
          <w:lang w:val="az-Latn-AZ"/>
        </w:rPr>
      </w:pPr>
    </w:p>
    <w:p w:rsidR="00374719" w:rsidRPr="0050669E" w:rsidRDefault="00374719" w:rsidP="00873802">
      <w:pPr>
        <w:spacing w:line="240" w:lineRule="auto"/>
        <w:jc w:val="both"/>
        <w:rPr>
          <w:rFonts w:ascii="Times New Roman" w:hAnsi="Times New Roman" w:cs="Times New Roman"/>
          <w:b/>
          <w:bCs/>
          <w:sz w:val="28"/>
          <w:szCs w:val="28"/>
          <w:lang w:val="az-Latn-AZ"/>
        </w:rPr>
      </w:pPr>
      <w:bookmarkStart w:id="20" w:name="_Hlk143855082"/>
      <w:r w:rsidRPr="00BE12BF">
        <w:rPr>
          <w:rFonts w:ascii="Times New Roman" w:hAnsi="Times New Roman" w:cs="Times New Roman"/>
          <w:b/>
          <w:bCs/>
          <w:sz w:val="28"/>
          <w:szCs w:val="28"/>
          <w:lang w:val="az-Latn-AZ"/>
        </w:rPr>
        <w:t xml:space="preserve"> </w:t>
      </w:r>
      <w:r w:rsidRPr="00BE12BF">
        <w:rPr>
          <w:rFonts w:ascii="Times New Roman" w:hAnsi="Times New Roman" w:cs="Times New Roman"/>
          <w:b/>
          <w:bCs/>
          <w:i/>
          <w:iCs/>
          <w:sz w:val="28"/>
          <w:szCs w:val="28"/>
          <w:lang w:val="az-Latn-AZ"/>
        </w:rPr>
        <w:t>Diptera</w:t>
      </w:r>
      <w:r w:rsidRPr="00BE12BF">
        <w:rPr>
          <w:rFonts w:ascii="Times New Roman" w:hAnsi="Times New Roman" w:cs="Times New Roman"/>
          <w:b/>
          <w:bCs/>
          <w:sz w:val="28"/>
          <w:szCs w:val="28"/>
          <w:lang w:val="az-Latn-AZ"/>
        </w:rPr>
        <w:t xml:space="preserve"> sırası. Milçəklər</w:t>
      </w:r>
      <w:r>
        <w:rPr>
          <w:rFonts w:ascii="Times New Roman" w:hAnsi="Times New Roman" w:cs="Times New Roman"/>
          <w:b/>
          <w:bCs/>
          <w:sz w:val="28"/>
          <w:szCs w:val="28"/>
          <w:lang w:val="az-Latn-AZ"/>
        </w:rPr>
        <w:t>.</w:t>
      </w:r>
    </w:p>
    <w:bookmarkEnd w:id="20"/>
    <w:p w:rsidR="00374719" w:rsidRDefault="00374719" w:rsidP="00873802">
      <w:pPr>
        <w:spacing w:after="0" w:line="240" w:lineRule="auto"/>
        <w:jc w:val="both"/>
        <w:rPr>
          <w:rFonts w:ascii="Times New Roman" w:hAnsi="Times New Roman" w:cs="Times New Roman"/>
          <w:sz w:val="28"/>
          <w:szCs w:val="28"/>
          <w:lang w:val="az-Latn-AZ"/>
        </w:rPr>
      </w:pPr>
      <w:r w:rsidRPr="00CD4DF0">
        <w:rPr>
          <w:rFonts w:ascii="Times New Roman" w:hAnsi="Times New Roman" w:cs="Times New Roman"/>
          <w:i/>
          <w:iCs/>
          <w:sz w:val="28"/>
          <w:szCs w:val="28"/>
          <w:lang w:val="az-Latn-AZ"/>
        </w:rPr>
        <w:t>Diptera</w:t>
      </w:r>
      <w:r w:rsidRPr="0050669E">
        <w:rPr>
          <w:rFonts w:ascii="Times New Roman" w:hAnsi="Times New Roman" w:cs="Times New Roman"/>
          <w:sz w:val="28"/>
          <w:szCs w:val="28"/>
          <w:lang w:val="az-Latn-AZ"/>
        </w:rPr>
        <w:t xml:space="preserve"> və ya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həqiqi milçəklər</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ən böyük və ən çox növ zənginliyinə malik, anatomik və ekoloji cəhətdən müxtəlif olan həşərat sıralarından biridir. Sıra adı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iki qanadlı</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mənasını verir və arxa qanad cütünün çox dəyişdiyi və reduksiyaya uğra</w:t>
      </w:r>
      <w:r>
        <w:rPr>
          <w:rFonts w:ascii="Times New Roman" w:hAnsi="Times New Roman" w:cs="Times New Roman"/>
          <w:sz w:val="28"/>
          <w:szCs w:val="28"/>
          <w:lang w:val="az-Latn-AZ"/>
        </w:rPr>
        <w:t>dığını bildirir</w:t>
      </w:r>
      <w:r w:rsidRPr="0050669E">
        <w:rPr>
          <w:rFonts w:ascii="Times New Roman" w:hAnsi="Times New Roman" w:cs="Times New Roman"/>
          <w:sz w:val="28"/>
          <w:szCs w:val="28"/>
          <w:lang w:val="az-Latn-AZ"/>
        </w:rPr>
        <w:t xml:space="preserve">. Milçəklər yer üzündəki bütün </w:t>
      </w:r>
      <w:r>
        <w:rPr>
          <w:rFonts w:ascii="Times New Roman" w:hAnsi="Times New Roman" w:cs="Times New Roman"/>
          <w:sz w:val="28"/>
          <w:szCs w:val="28"/>
          <w:lang w:val="az-Latn-AZ"/>
        </w:rPr>
        <w:t xml:space="preserve">həşərat </w:t>
      </w:r>
      <w:r w:rsidRPr="0050669E">
        <w:rPr>
          <w:rFonts w:ascii="Times New Roman" w:hAnsi="Times New Roman" w:cs="Times New Roman"/>
          <w:sz w:val="28"/>
          <w:szCs w:val="28"/>
          <w:lang w:val="az-Latn-AZ"/>
        </w:rPr>
        <w:t>növlərin</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təxminən onda birini</w:t>
      </w:r>
      <w:r w:rsidRPr="0050669E">
        <w:rPr>
          <w:rFonts w:ascii="Times New Roman" w:hAnsi="Times New Roman" w:cs="Times New Roman"/>
          <w:sz w:val="28"/>
          <w:szCs w:val="28"/>
          <w:lang w:val="az-Latn-AZ"/>
        </w:rPr>
        <w:t xml:space="preserve"> təşkil edir. Dünyada təsvir edilən növlərin sayı</w:t>
      </w:r>
      <w:r>
        <w:rPr>
          <w:rFonts w:ascii="Times New Roman" w:hAnsi="Times New Roman" w:cs="Times New Roman"/>
          <w:sz w:val="28"/>
          <w:szCs w:val="28"/>
          <w:lang w:val="az-Latn-AZ"/>
        </w:rPr>
        <w:t>nın</w:t>
      </w:r>
      <w:r w:rsidRPr="0050669E">
        <w:rPr>
          <w:rFonts w:ascii="Times New Roman" w:hAnsi="Times New Roman" w:cs="Times New Roman"/>
          <w:sz w:val="28"/>
          <w:szCs w:val="28"/>
          <w:lang w:val="az-Latn-AZ"/>
        </w:rPr>
        <w:t xml:space="preserve"> 152000 və ya daha çox olduğu təxmin edilir, </w:t>
      </w:r>
      <w:r>
        <w:rPr>
          <w:rFonts w:ascii="Times New Roman" w:hAnsi="Times New Roman" w:cs="Times New Roman"/>
          <w:sz w:val="28"/>
          <w:szCs w:val="28"/>
          <w:lang w:val="az-Latn-AZ"/>
        </w:rPr>
        <w:t>lakin, hələ də t</w:t>
      </w:r>
      <w:r w:rsidRPr="0050669E">
        <w:rPr>
          <w:rFonts w:ascii="Times New Roman" w:hAnsi="Times New Roman" w:cs="Times New Roman"/>
          <w:sz w:val="28"/>
          <w:szCs w:val="28"/>
          <w:lang w:val="az-Latn-AZ"/>
        </w:rPr>
        <w:t>əsvir olunmamış və adı açıqlanmamış</w:t>
      </w:r>
      <w:r>
        <w:rPr>
          <w:rFonts w:ascii="Times New Roman" w:hAnsi="Times New Roman" w:cs="Times New Roman"/>
          <w:sz w:val="28"/>
          <w:szCs w:val="28"/>
          <w:lang w:val="az-Latn-AZ"/>
        </w:rPr>
        <w:t xml:space="preserve"> növlər vardır.</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nsan və heyvan sağlamlığına </w:t>
      </w:r>
      <w:r>
        <w:rPr>
          <w:rFonts w:ascii="Times New Roman" w:hAnsi="Times New Roman" w:cs="Times New Roman"/>
          <w:sz w:val="28"/>
          <w:szCs w:val="28"/>
          <w:lang w:val="az-Latn-AZ"/>
        </w:rPr>
        <w:t xml:space="preserve">mənfi təsir edən ən əsas həşərat qrupu </w:t>
      </w:r>
      <w:r w:rsidRPr="0050669E">
        <w:rPr>
          <w:rFonts w:ascii="Times New Roman" w:hAnsi="Times New Roman" w:cs="Times New Roman"/>
          <w:i/>
          <w:iCs/>
          <w:sz w:val="28"/>
          <w:szCs w:val="28"/>
          <w:lang w:val="az-Latn-AZ"/>
        </w:rPr>
        <w:t>Diptera</w:t>
      </w:r>
      <w:r>
        <w:rPr>
          <w:rFonts w:ascii="Times New Roman" w:hAnsi="Times New Roman" w:cs="Times New Roman"/>
          <w:i/>
          <w:iCs/>
          <w:sz w:val="28"/>
          <w:szCs w:val="28"/>
          <w:lang w:val="az-Latn-AZ"/>
        </w:rPr>
        <w:t>-</w:t>
      </w:r>
      <w:r w:rsidRPr="00CD4DF0">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Ağcaqanadlar, müxtəlif milçəklər açıq havada insanları, eləcə də mal-qara, ev heyvanları və vəhşi heyvanları narahat edir. Hər yerdə yayılmış ev milçə</w:t>
      </w:r>
      <w:r>
        <w:rPr>
          <w:rFonts w:ascii="Times New Roman" w:hAnsi="Times New Roman" w:cs="Times New Roman"/>
          <w:sz w:val="28"/>
          <w:szCs w:val="28"/>
          <w:lang w:val="az-Latn-AZ"/>
        </w:rPr>
        <w:t>kləri</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bir çox </w:t>
      </w:r>
      <w:r w:rsidRPr="0050669E">
        <w:rPr>
          <w:rFonts w:ascii="Times New Roman" w:hAnsi="Times New Roman" w:cs="Times New Roman"/>
          <w:sz w:val="28"/>
          <w:szCs w:val="28"/>
          <w:lang w:val="az-Latn-AZ"/>
        </w:rPr>
        <w:t xml:space="preserve">bağırsaq xəstəlikləri </w:t>
      </w:r>
      <w:r>
        <w:rPr>
          <w:rFonts w:ascii="Times New Roman" w:hAnsi="Times New Roman" w:cs="Times New Roman"/>
          <w:sz w:val="28"/>
          <w:szCs w:val="28"/>
          <w:lang w:val="az-Latn-AZ"/>
        </w:rPr>
        <w:t xml:space="preserve"> törədicilərinin </w:t>
      </w:r>
      <w:r w:rsidRPr="0050669E">
        <w:rPr>
          <w:rFonts w:ascii="Times New Roman" w:hAnsi="Times New Roman" w:cs="Times New Roman"/>
          <w:sz w:val="28"/>
          <w:szCs w:val="28"/>
          <w:lang w:val="az-Latn-AZ"/>
        </w:rPr>
        <w:t xml:space="preserve">mexaniki </w:t>
      </w:r>
      <w:r>
        <w:rPr>
          <w:rFonts w:ascii="Times New Roman" w:hAnsi="Times New Roman" w:cs="Times New Roman"/>
          <w:sz w:val="28"/>
          <w:szCs w:val="28"/>
          <w:lang w:val="az-Latn-AZ"/>
        </w:rPr>
        <w:t>daşıyıcılarıdır</w:t>
      </w:r>
      <w:r w:rsidRPr="0050669E">
        <w:rPr>
          <w:rFonts w:ascii="Times New Roman" w:hAnsi="Times New Roman" w:cs="Times New Roman"/>
          <w:sz w:val="28"/>
          <w:szCs w:val="28"/>
          <w:lang w:val="az-Latn-AZ"/>
        </w:rPr>
        <w:t>. Malyariya, filarioz, leyşmanioz və onkoserkoz kimi həşərat</w:t>
      </w:r>
      <w:r>
        <w:rPr>
          <w:rFonts w:ascii="Times New Roman" w:hAnsi="Times New Roman" w:cs="Times New Roman"/>
          <w:sz w:val="28"/>
          <w:szCs w:val="28"/>
          <w:lang w:val="az-Latn-AZ"/>
        </w:rPr>
        <w:t xml:space="preserve">lar vasitəsilə ötürülən </w:t>
      </w:r>
      <w:r w:rsidRPr="0050669E">
        <w:rPr>
          <w:rFonts w:ascii="Times New Roman" w:hAnsi="Times New Roman" w:cs="Times New Roman"/>
          <w:sz w:val="28"/>
          <w:szCs w:val="28"/>
          <w:lang w:val="az-Latn-AZ"/>
        </w:rPr>
        <w:t>tropik xəstəliklər hal-hazırda dünyada təxminən yarım milyard insana yoluxmuşdur və təxminən 3</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5 milyard insan risk altındadır. </w:t>
      </w:r>
    </w:p>
    <w:p w:rsidR="00374719" w:rsidRPr="0050669E" w:rsidRDefault="00374719" w:rsidP="00912BCA">
      <w:pPr>
        <w:spacing w:after="0" w:line="240" w:lineRule="auto"/>
        <w:jc w:val="both"/>
        <w:rPr>
          <w:rFonts w:ascii="Times New Roman" w:hAnsi="Times New Roman" w:cs="Times New Roman"/>
          <w:sz w:val="28"/>
          <w:szCs w:val="28"/>
          <w:lang w:val="az-Latn-AZ"/>
        </w:rPr>
      </w:pPr>
      <w:r w:rsidRPr="004C42F7">
        <w:rPr>
          <w:rFonts w:ascii="Times New Roman" w:hAnsi="Times New Roman" w:cs="Times New Roman"/>
          <w:i/>
          <w:iCs/>
          <w:sz w:val="28"/>
          <w:szCs w:val="28"/>
          <w:lang w:val="az-Latn-AZ"/>
        </w:rPr>
        <w:t>Diptera</w:t>
      </w:r>
      <w:r w:rsidRPr="0050669E">
        <w:rPr>
          <w:rFonts w:ascii="Times New Roman" w:hAnsi="Times New Roman" w:cs="Times New Roman"/>
          <w:sz w:val="28"/>
          <w:szCs w:val="28"/>
          <w:lang w:val="az-Latn-AZ"/>
        </w:rPr>
        <w:t xml:space="preserve"> </w:t>
      </w:r>
      <w:r w:rsidRPr="004C42F7">
        <w:rPr>
          <w:rFonts w:ascii="Times New Roman" w:hAnsi="Times New Roman" w:cs="Times New Roman"/>
          <w:sz w:val="28"/>
          <w:szCs w:val="28"/>
          <w:lang w:val="az-Latn-AZ"/>
        </w:rPr>
        <w:t>sırası</w:t>
      </w:r>
      <w:r w:rsidRPr="0050669E">
        <w:rPr>
          <w:rFonts w:ascii="Times New Roman" w:hAnsi="Times New Roman" w:cs="Times New Roman"/>
          <w:sz w:val="28"/>
          <w:szCs w:val="28"/>
          <w:lang w:val="az-Latn-AZ"/>
        </w:rPr>
        <w:t xml:space="preserve"> iki altdəstəyə</w:t>
      </w:r>
      <w:r>
        <w:rPr>
          <w:rFonts w:ascii="Times New Roman" w:hAnsi="Times New Roman" w:cs="Times New Roman"/>
          <w:sz w:val="28"/>
          <w:szCs w:val="28"/>
          <w:lang w:val="az-Latn-AZ"/>
        </w:rPr>
        <w:t xml:space="preserve"> - </w:t>
      </w:r>
      <w:r w:rsidRPr="0050669E">
        <w:rPr>
          <w:rFonts w:ascii="Times New Roman" w:hAnsi="Times New Roman" w:cs="Times New Roman"/>
          <w:i/>
          <w:iCs/>
          <w:sz w:val="28"/>
          <w:szCs w:val="28"/>
          <w:lang w:val="az-Latn-AZ"/>
        </w:rPr>
        <w:t>Nematocera</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Brachycera</w:t>
      </w:r>
      <w:r w:rsidRPr="0050669E">
        <w:rPr>
          <w:rFonts w:ascii="Times New Roman" w:hAnsi="Times New Roman" w:cs="Times New Roman"/>
          <w:sz w:val="28"/>
          <w:szCs w:val="28"/>
          <w:lang w:val="az-Latn-AZ"/>
        </w:rPr>
        <w:t xml:space="preserve"> bölünür</w:t>
      </w:r>
      <w:r w:rsidR="00912BCA">
        <w:rPr>
          <w:rFonts w:ascii="Times New Roman" w:hAnsi="Times New Roman" w:cs="Times New Roman"/>
          <w:sz w:val="28"/>
          <w:szCs w:val="28"/>
          <w:lang w:val="az-Latn-AZ"/>
        </w:rPr>
        <w:t>.</w:t>
      </w:r>
    </w:p>
    <w:p w:rsidR="00374719" w:rsidRPr="00BE12BF" w:rsidRDefault="00374719" w:rsidP="00873802">
      <w:pPr>
        <w:spacing w:after="0" w:line="240" w:lineRule="auto"/>
        <w:jc w:val="both"/>
        <w:rPr>
          <w:rFonts w:ascii="Times New Roman" w:hAnsi="Times New Roman" w:cs="Times New Roman"/>
          <w:sz w:val="28"/>
          <w:szCs w:val="28"/>
          <w:lang w:val="az-Latn-AZ"/>
        </w:rPr>
      </w:pPr>
      <w:r w:rsidRPr="00F43ED2">
        <w:rPr>
          <w:rFonts w:ascii="Times New Roman" w:hAnsi="Times New Roman" w:cs="Times New Roman"/>
          <w:b/>
          <w:bCs/>
          <w:sz w:val="28"/>
          <w:szCs w:val="28"/>
          <w:lang w:val="az-Latn-AZ"/>
        </w:rPr>
        <w:lastRenderedPageBreak/>
        <w:t>Morfologiya.</w:t>
      </w:r>
      <w:r w:rsidRPr="00F43ED2">
        <w:rPr>
          <w:rFonts w:ascii="Times New Roman" w:hAnsi="Times New Roman" w:cs="Times New Roman"/>
          <w:b/>
          <w:bCs/>
          <w:i/>
          <w:iCs/>
          <w:sz w:val="28"/>
          <w:szCs w:val="28"/>
          <w:lang w:val="az-Latn-AZ"/>
        </w:rPr>
        <w:t xml:space="preserve"> </w:t>
      </w:r>
      <w:r w:rsidRPr="00F43ED2">
        <w:rPr>
          <w:rFonts w:ascii="Times New Roman" w:hAnsi="Times New Roman" w:cs="Times New Roman"/>
          <w:sz w:val="28"/>
          <w:szCs w:val="28"/>
          <w:lang w:val="az-Latn-AZ"/>
        </w:rPr>
        <w:t xml:space="preserve">Milçəklər tropik zonalarda geniş yayılmışdır. </w:t>
      </w:r>
      <w:r w:rsidRPr="00F43ED2">
        <w:rPr>
          <w:rFonts w:ascii="Times New Roman" w:hAnsi="Times New Roman" w:cs="Times New Roman"/>
          <w:i/>
          <w:iCs/>
          <w:sz w:val="28"/>
          <w:szCs w:val="28"/>
          <w:lang w:val="az-Latn-AZ"/>
        </w:rPr>
        <w:t>Diptera</w:t>
      </w:r>
      <w:r w:rsidRPr="00F43ED2">
        <w:rPr>
          <w:rFonts w:ascii="Times New Roman" w:hAnsi="Times New Roman" w:cs="Times New Roman"/>
          <w:sz w:val="28"/>
          <w:szCs w:val="28"/>
          <w:lang w:val="az-Latn-AZ"/>
        </w:rPr>
        <w:t xml:space="preserve"> sırasının yetkin fərdləri altı və ya daha çox seqmentdən ibarət uzunsov, filament</w:t>
      </w:r>
      <w:r>
        <w:rPr>
          <w:rFonts w:ascii="Times New Roman" w:hAnsi="Times New Roman" w:cs="Times New Roman"/>
          <w:sz w:val="28"/>
          <w:szCs w:val="28"/>
          <w:lang w:val="az-Latn-AZ"/>
        </w:rPr>
        <w:t xml:space="preserve">oz </w:t>
      </w:r>
      <w:r w:rsidRPr="00F43ED2">
        <w:rPr>
          <w:rFonts w:ascii="Times New Roman" w:hAnsi="Times New Roman" w:cs="Times New Roman"/>
          <w:sz w:val="28"/>
          <w:szCs w:val="28"/>
          <w:lang w:val="az-Latn-AZ"/>
        </w:rPr>
        <w:t>çı</w:t>
      </w:r>
      <w:r>
        <w:rPr>
          <w:rFonts w:ascii="Times New Roman" w:hAnsi="Times New Roman" w:cs="Times New Roman"/>
          <w:sz w:val="28"/>
          <w:szCs w:val="28"/>
          <w:lang w:val="az-Latn-AZ"/>
        </w:rPr>
        <w:t>xıntılara</w:t>
      </w:r>
      <w:r w:rsidRPr="00F43ED2">
        <w:rPr>
          <w:rFonts w:ascii="Times New Roman" w:hAnsi="Times New Roman" w:cs="Times New Roman"/>
          <w:sz w:val="28"/>
          <w:szCs w:val="28"/>
          <w:lang w:val="az-Latn-AZ"/>
        </w:rPr>
        <w:t xml:space="preserve"> malikdirlər. </w:t>
      </w:r>
      <w:r w:rsidRPr="00BE12BF">
        <w:rPr>
          <w:rFonts w:ascii="Times New Roman" w:hAnsi="Times New Roman" w:cs="Times New Roman"/>
          <w:sz w:val="28"/>
          <w:szCs w:val="28"/>
          <w:lang w:val="az-Latn-AZ"/>
        </w:rPr>
        <w:t xml:space="preserve">Digər </w:t>
      </w:r>
      <w:r w:rsidRPr="00BE12BF">
        <w:rPr>
          <w:rFonts w:ascii="Times New Roman" w:hAnsi="Times New Roman" w:cs="Times New Roman"/>
          <w:i/>
          <w:iCs/>
          <w:sz w:val="28"/>
          <w:szCs w:val="28"/>
          <w:lang w:val="az-Latn-AZ"/>
        </w:rPr>
        <w:t>Diptera</w:t>
      </w:r>
      <w:r w:rsidRPr="00BE12BF">
        <w:rPr>
          <w:rFonts w:ascii="Times New Roman" w:hAnsi="Times New Roman" w:cs="Times New Roman"/>
          <w:sz w:val="28"/>
          <w:szCs w:val="28"/>
          <w:lang w:val="az-Latn-AZ"/>
        </w:rPr>
        <w:t xml:space="preserve"> nümayəndələri kimi, yalnız dişilər qanla qidalanırlar. </w:t>
      </w:r>
    </w:p>
    <w:p w:rsidR="00374719" w:rsidRPr="00BE12BF" w:rsidRDefault="00374719" w:rsidP="00873802">
      <w:pPr>
        <w:spacing w:after="0" w:line="240" w:lineRule="auto"/>
        <w:jc w:val="both"/>
        <w:rPr>
          <w:rFonts w:ascii="Times New Roman" w:hAnsi="Times New Roman" w:cs="Times New Roman"/>
          <w:sz w:val="28"/>
          <w:szCs w:val="28"/>
          <w:lang w:val="az-Latn-AZ"/>
        </w:rPr>
      </w:pPr>
      <w:r w:rsidRPr="00BE12BF">
        <w:rPr>
          <w:rFonts w:ascii="Times New Roman" w:hAnsi="Times New Roman" w:cs="Times New Roman"/>
          <w:i/>
          <w:iCs/>
          <w:sz w:val="28"/>
          <w:szCs w:val="28"/>
          <w:lang w:val="az-Latn-AZ"/>
        </w:rPr>
        <w:t>Tabanidae</w:t>
      </w:r>
      <w:r w:rsidRPr="00BE12BF">
        <w:rPr>
          <w:rFonts w:ascii="Times New Roman" w:hAnsi="Times New Roman" w:cs="Times New Roman"/>
          <w:sz w:val="28"/>
          <w:szCs w:val="28"/>
          <w:lang w:val="az-Latn-AZ"/>
        </w:rPr>
        <w:t xml:space="preserve"> sırasının milçəklərinin morfoloji quruluşu: iri, aktiv milçəklərdir, dişiləri aqressiv şəkildə qanla qidalanır. Ağız hissələri dərini zədələmək və yara yerində yığılan qanla qidalanmaq qabiliyyətinə malikdir. </w:t>
      </w:r>
      <w:r w:rsidRPr="00BE12BF">
        <w:rPr>
          <w:rFonts w:ascii="Times New Roman" w:hAnsi="Times New Roman" w:cs="Times New Roman"/>
          <w:i/>
          <w:iCs/>
          <w:sz w:val="28"/>
          <w:szCs w:val="28"/>
          <w:lang w:val="az-Latn-AZ"/>
        </w:rPr>
        <w:t>Diptera-</w:t>
      </w:r>
      <w:r w:rsidRPr="00BE12BF">
        <w:rPr>
          <w:rFonts w:ascii="Times New Roman" w:hAnsi="Times New Roman" w:cs="Times New Roman"/>
          <w:sz w:val="28"/>
          <w:szCs w:val="28"/>
          <w:lang w:val="az-Latn-AZ"/>
        </w:rPr>
        <w:t xml:space="preserve">da funksional qanad cütü mezotoraksdan inkişaf edir. Qanad quruluşları çox dəyişkəndir və ailələri fərqləndirmək üçün taksonomik əhəmiyyətə malikdir. Əksər </w:t>
      </w:r>
      <w:r w:rsidRPr="00BE12BF">
        <w:rPr>
          <w:rFonts w:ascii="Times New Roman" w:hAnsi="Times New Roman" w:cs="Times New Roman"/>
          <w:i/>
          <w:iCs/>
          <w:sz w:val="28"/>
          <w:szCs w:val="28"/>
          <w:lang w:val="az-Latn-AZ"/>
        </w:rPr>
        <w:t xml:space="preserve">Diptera </w:t>
      </w:r>
      <w:r w:rsidRPr="00BE12BF">
        <w:rPr>
          <w:rFonts w:ascii="Times New Roman" w:hAnsi="Times New Roman" w:cs="Times New Roman"/>
          <w:sz w:val="28"/>
          <w:szCs w:val="28"/>
          <w:lang w:val="az-Latn-AZ"/>
        </w:rPr>
        <w:t xml:space="preserve">nümayəndələri mürəkkəb gözlərə malikdir; baş nahiyyəsində üçbucaq şəklində yerləşən 3 gözcük mövcuddur. </w:t>
      </w:r>
    </w:p>
    <w:p w:rsidR="00374719" w:rsidRDefault="00374719" w:rsidP="00873802">
      <w:pPr>
        <w:spacing w:after="0" w:line="240" w:lineRule="auto"/>
        <w:jc w:val="both"/>
        <w:rPr>
          <w:rFonts w:ascii="Times New Roman" w:hAnsi="Times New Roman" w:cs="Times New Roman"/>
          <w:sz w:val="28"/>
          <w:szCs w:val="28"/>
          <w:lang w:val="az-Latn-AZ"/>
        </w:rPr>
      </w:pPr>
      <w:r w:rsidRPr="00E60C59">
        <w:rPr>
          <w:rFonts w:ascii="Times New Roman" w:hAnsi="Times New Roman" w:cs="Times New Roman"/>
          <w:b/>
          <w:sz w:val="28"/>
          <w:szCs w:val="28"/>
          <w:lang w:val="az-Latn-AZ"/>
        </w:rPr>
        <w:t>İctimai sağlaml</w:t>
      </w:r>
      <w:r>
        <w:rPr>
          <w:rFonts w:ascii="Times New Roman" w:hAnsi="Times New Roman" w:cs="Times New Roman"/>
          <w:b/>
          <w:sz w:val="28"/>
          <w:szCs w:val="28"/>
          <w:lang w:val="az-Latn-AZ"/>
        </w:rPr>
        <w:t>ı</w:t>
      </w:r>
      <w:r w:rsidRPr="00E60C59">
        <w:rPr>
          <w:rFonts w:ascii="Times New Roman" w:hAnsi="Times New Roman" w:cs="Times New Roman"/>
          <w:b/>
          <w:sz w:val="28"/>
          <w:szCs w:val="28"/>
          <w:lang w:val="az-Latn-AZ"/>
        </w:rPr>
        <w:t>qda əhəmiyyəti.</w:t>
      </w:r>
      <w:r w:rsidRPr="0050669E">
        <w:rPr>
          <w:rFonts w:ascii="Times New Roman" w:hAnsi="Times New Roman" w:cs="Times New Roman"/>
          <w:b/>
          <w:i/>
          <w:iCs/>
          <w:sz w:val="28"/>
          <w:szCs w:val="28"/>
          <w:lang w:val="az-Latn-AZ"/>
        </w:rPr>
        <w:t xml:space="preserve"> </w:t>
      </w:r>
      <w:r w:rsidRPr="0050669E">
        <w:rPr>
          <w:rFonts w:ascii="Times New Roman" w:hAnsi="Times New Roman" w:cs="Times New Roman"/>
          <w:i/>
          <w:iCs/>
          <w:sz w:val="28"/>
          <w:szCs w:val="28"/>
          <w:lang w:val="az-Latn-AZ"/>
        </w:rPr>
        <w:t>Diptera</w:t>
      </w:r>
      <w:r w:rsidRPr="0050669E">
        <w:rPr>
          <w:rFonts w:ascii="Times New Roman" w:hAnsi="Times New Roman" w:cs="Times New Roman"/>
          <w:sz w:val="28"/>
          <w:szCs w:val="28"/>
          <w:lang w:val="az-Latn-AZ"/>
        </w:rPr>
        <w:t xml:space="preserve"> insan sağlamlığına təsir edən həşəratların ən mühüm sırasıdır. Ağcaqanadlar vektor </w:t>
      </w:r>
      <w:r>
        <w:rPr>
          <w:rFonts w:ascii="Times New Roman" w:hAnsi="Times New Roman" w:cs="Times New Roman"/>
          <w:sz w:val="28"/>
          <w:szCs w:val="28"/>
          <w:lang w:val="az-Latn-AZ"/>
        </w:rPr>
        <w:t>funksiyalarına əsasən mühüm</w:t>
      </w:r>
      <w:r w:rsidRPr="0050669E">
        <w:rPr>
          <w:rFonts w:ascii="Times New Roman" w:hAnsi="Times New Roman" w:cs="Times New Roman"/>
          <w:sz w:val="28"/>
          <w:szCs w:val="28"/>
          <w:lang w:val="az-Latn-AZ"/>
        </w:rPr>
        <w:t xml:space="preserve"> əhəmiyyətə malikdirlər. </w:t>
      </w:r>
      <w:r w:rsidRPr="00F43ED2">
        <w:rPr>
          <w:rFonts w:ascii="Times New Roman" w:hAnsi="Times New Roman" w:cs="Times New Roman"/>
          <w:i/>
          <w:iCs/>
          <w:sz w:val="28"/>
          <w:szCs w:val="28"/>
          <w:lang w:val="az-Latn-AZ"/>
        </w:rPr>
        <w:t>Diptera</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sırası </w:t>
      </w:r>
      <w:r w:rsidRPr="0050669E">
        <w:rPr>
          <w:rFonts w:ascii="Times New Roman" w:hAnsi="Times New Roman" w:cs="Times New Roman"/>
          <w:sz w:val="28"/>
          <w:szCs w:val="28"/>
          <w:lang w:val="az-Latn-AZ"/>
        </w:rPr>
        <w:t xml:space="preserve">ilə əlaqəli </w:t>
      </w:r>
      <w:r>
        <w:rPr>
          <w:rFonts w:ascii="Times New Roman" w:hAnsi="Times New Roman" w:cs="Times New Roman"/>
          <w:sz w:val="28"/>
          <w:szCs w:val="28"/>
          <w:lang w:val="az-Latn-AZ"/>
        </w:rPr>
        <w:t xml:space="preserve">xəstəliklərə aşağıdakılar aiddir: </w:t>
      </w:r>
      <w:r w:rsidRPr="0050669E">
        <w:rPr>
          <w:rFonts w:ascii="Times New Roman" w:hAnsi="Times New Roman" w:cs="Times New Roman"/>
          <w:sz w:val="28"/>
          <w:szCs w:val="28"/>
          <w:lang w:val="az-Latn-AZ"/>
        </w:rPr>
        <w:t>qum milçə</w:t>
      </w:r>
      <w:r>
        <w:rPr>
          <w:rFonts w:ascii="Times New Roman" w:hAnsi="Times New Roman" w:cs="Times New Roman"/>
          <w:sz w:val="28"/>
          <w:szCs w:val="28"/>
          <w:lang w:val="az-Latn-AZ"/>
        </w:rPr>
        <w:t xml:space="preserve">yi </w:t>
      </w:r>
      <w:r w:rsidRPr="0050669E">
        <w:rPr>
          <w:rFonts w:ascii="Times New Roman" w:hAnsi="Times New Roman" w:cs="Times New Roman"/>
          <w:sz w:val="28"/>
          <w:szCs w:val="28"/>
          <w:lang w:val="az-Latn-AZ"/>
        </w:rPr>
        <w:t>qızdırması</w:t>
      </w:r>
      <w:r>
        <w:rPr>
          <w:rFonts w:ascii="Times New Roman" w:hAnsi="Times New Roman" w:cs="Times New Roman"/>
          <w:sz w:val="28"/>
          <w:szCs w:val="28"/>
          <w:lang w:val="az-Latn-AZ"/>
        </w:rPr>
        <w:t xml:space="preserve"> (qum milçəkləri)</w:t>
      </w:r>
      <w:r w:rsidRPr="0050669E">
        <w:rPr>
          <w:rFonts w:ascii="Times New Roman" w:hAnsi="Times New Roman" w:cs="Times New Roman"/>
          <w:sz w:val="28"/>
          <w:szCs w:val="28"/>
          <w:lang w:val="az-Latn-AZ"/>
        </w:rPr>
        <w:t>, bartonellyoz və leyşmanioz;</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onkoserkoz (“çay korluğu</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qara milçəklər); Afrika tripanosomiazı (yuxu xəstəliyi</w:t>
      </w:r>
      <w:r>
        <w:rPr>
          <w:rFonts w:ascii="Times New Roman" w:hAnsi="Times New Roman" w:cs="Times New Roman"/>
          <w:sz w:val="28"/>
          <w:szCs w:val="28"/>
          <w:lang w:val="az-Latn-AZ"/>
        </w:rPr>
        <w:t>, se-se milçəyi</w:t>
      </w:r>
      <w:r w:rsidRPr="0050669E">
        <w:rPr>
          <w:rFonts w:ascii="Times New Roman" w:hAnsi="Times New Roman" w:cs="Times New Roman"/>
          <w:sz w:val="28"/>
          <w:szCs w:val="28"/>
          <w:lang w:val="az-Latn-AZ"/>
        </w:rPr>
        <w:t xml:space="preserve">). </w:t>
      </w:r>
    </w:p>
    <w:p w:rsidR="00374719" w:rsidRPr="00CB08E5" w:rsidRDefault="00374719" w:rsidP="00912BCA">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Qlobal miqyasda təxminən 270 milyon insan malyariya, 90 milyon insan limfatik filyarioz, 17 milyon insan onkoserkoz, 12 milyon insan leyşmaniozla yoluxmuşdur. Ümumilikdə, təxminən 3</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5 milyard insan milçəklə ötürülən patogenlər üçün risk </w:t>
      </w:r>
      <w:r>
        <w:rPr>
          <w:rFonts w:ascii="Times New Roman" w:hAnsi="Times New Roman" w:cs="Times New Roman"/>
          <w:sz w:val="28"/>
          <w:szCs w:val="28"/>
          <w:lang w:val="az-Latn-AZ"/>
        </w:rPr>
        <w:t>qrupundadır</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Shigella</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Entamoeba</w:t>
      </w:r>
      <w:r w:rsidRPr="0050669E">
        <w:rPr>
          <w:rFonts w:ascii="Times New Roman" w:hAnsi="Times New Roman" w:cs="Times New Roman"/>
          <w:sz w:val="28"/>
          <w:szCs w:val="28"/>
          <w:lang w:val="az-Latn-AZ"/>
        </w:rPr>
        <w:t xml:space="preserve"> kimi bağırsaq xəstəliyinə səbəb olan bir çox digər mikroorqanizmlər də oxşar şəkildə ötürülə bilə</w:t>
      </w:r>
      <w:r w:rsidR="00912BCA">
        <w:rPr>
          <w:rFonts w:ascii="Times New Roman" w:hAnsi="Times New Roman" w:cs="Times New Roman"/>
          <w:sz w:val="28"/>
          <w:szCs w:val="28"/>
          <w:lang w:val="az-Latn-AZ"/>
        </w:rPr>
        <w:t>r.</w:t>
      </w:r>
    </w:p>
    <w:p w:rsidR="00374719" w:rsidRPr="0050669E" w:rsidRDefault="00374719" w:rsidP="00873802">
      <w:pPr>
        <w:spacing w:after="0" w:line="240" w:lineRule="auto"/>
        <w:jc w:val="both"/>
        <w:rPr>
          <w:rFonts w:ascii="Times New Roman" w:hAnsi="Times New Roman" w:cs="Times New Roman"/>
          <w:sz w:val="28"/>
          <w:szCs w:val="28"/>
          <w:lang w:val="az-Latn-AZ"/>
        </w:rPr>
      </w:pPr>
    </w:p>
    <w:p w:rsidR="00374719" w:rsidRPr="0050669E" w:rsidRDefault="00374719" w:rsidP="00873802">
      <w:pPr>
        <w:spacing w:line="240" w:lineRule="auto"/>
        <w:jc w:val="both"/>
        <w:rPr>
          <w:rFonts w:ascii="Times New Roman" w:hAnsi="Times New Roman" w:cs="Times New Roman"/>
          <w:b/>
          <w:bCs/>
          <w:sz w:val="28"/>
          <w:szCs w:val="28"/>
          <w:lang w:val="az-Latn-AZ"/>
        </w:rPr>
      </w:pPr>
      <w:bookmarkStart w:id="21" w:name="_Hlk143855131"/>
      <w:r w:rsidRPr="004E7797">
        <w:rPr>
          <w:rFonts w:ascii="Times New Roman" w:hAnsi="Times New Roman" w:cs="Times New Roman"/>
          <w:b/>
          <w:bCs/>
          <w:sz w:val="28"/>
          <w:szCs w:val="28"/>
          <w:lang w:val="az-Latn-AZ"/>
        </w:rPr>
        <w:t xml:space="preserve"> </w:t>
      </w:r>
      <w:r w:rsidRPr="009A0D4F">
        <w:rPr>
          <w:rFonts w:ascii="Times New Roman" w:hAnsi="Times New Roman" w:cs="Times New Roman"/>
          <w:b/>
          <w:bCs/>
          <w:i/>
          <w:iCs/>
          <w:sz w:val="28"/>
          <w:szCs w:val="28"/>
          <w:lang w:val="az-Latn-AZ"/>
        </w:rPr>
        <w:t>Nematocera</w:t>
      </w:r>
      <w:r w:rsidRPr="004E7797">
        <w:rPr>
          <w:rFonts w:ascii="Times New Roman" w:hAnsi="Times New Roman" w:cs="Times New Roman"/>
          <w:b/>
          <w:bCs/>
          <w:sz w:val="28"/>
          <w:szCs w:val="28"/>
          <w:lang w:val="az-Latn-AZ"/>
        </w:rPr>
        <w:t xml:space="preserve"> altsırası</w:t>
      </w:r>
    </w:p>
    <w:bookmarkEnd w:id="21"/>
    <w:p w:rsidR="00374719" w:rsidRPr="0050669E" w:rsidRDefault="00374719" w:rsidP="00873802">
      <w:pPr>
        <w:spacing w:after="0" w:line="240" w:lineRule="auto"/>
        <w:jc w:val="both"/>
        <w:rPr>
          <w:rFonts w:ascii="Times New Roman" w:hAnsi="Times New Roman" w:cs="Times New Roman"/>
          <w:sz w:val="28"/>
          <w:szCs w:val="28"/>
          <w:lang w:val="az-Latn-AZ"/>
        </w:rPr>
      </w:pPr>
      <w:r w:rsidRPr="004E7797">
        <w:rPr>
          <w:rFonts w:ascii="Times New Roman" w:hAnsi="Times New Roman" w:cs="Times New Roman"/>
          <w:b/>
          <w:bCs/>
          <w:sz w:val="28"/>
          <w:szCs w:val="28"/>
          <w:lang w:val="az-Latn-AZ"/>
        </w:rPr>
        <w:t>Moskitlər</w:t>
      </w:r>
      <w:r w:rsidRPr="004E7797">
        <w:rPr>
          <w:rFonts w:ascii="Times New Roman" w:hAnsi="Times New Roman" w:cs="Times New Roman"/>
          <w:sz w:val="28"/>
          <w:szCs w:val="28"/>
          <w:lang w:val="az-Latn-AZ"/>
        </w:rPr>
        <w:t xml:space="preserve"> </w:t>
      </w:r>
      <w:r w:rsidRPr="004E7797">
        <w:rPr>
          <w:rFonts w:ascii="Times New Roman" w:hAnsi="Times New Roman" w:cs="Times New Roman"/>
          <w:i/>
          <w:iCs/>
          <w:sz w:val="28"/>
          <w:szCs w:val="28"/>
          <w:lang w:val="az-Latn-AZ"/>
        </w:rPr>
        <w:t>Psichodidae</w:t>
      </w:r>
      <w:r w:rsidRPr="004E7797">
        <w:rPr>
          <w:rFonts w:ascii="Times New Roman" w:hAnsi="Times New Roman" w:cs="Times New Roman"/>
          <w:sz w:val="28"/>
          <w:szCs w:val="28"/>
          <w:lang w:val="az-Latn-AZ"/>
        </w:rPr>
        <w:t xml:space="preserve"> fəsiləsi </w:t>
      </w:r>
      <w:r w:rsidRPr="004E7797">
        <w:rPr>
          <w:rFonts w:ascii="Times New Roman" w:hAnsi="Times New Roman" w:cs="Times New Roman"/>
          <w:i/>
          <w:iCs/>
          <w:sz w:val="28"/>
          <w:szCs w:val="28"/>
          <w:lang w:val="az-Latn-AZ"/>
        </w:rPr>
        <w:t>Phlebotominae</w:t>
      </w:r>
      <w:r w:rsidRPr="004E7797">
        <w:rPr>
          <w:rFonts w:ascii="Times New Roman" w:hAnsi="Times New Roman" w:cs="Times New Roman"/>
          <w:sz w:val="28"/>
          <w:szCs w:val="28"/>
          <w:lang w:val="az-Latn-AZ"/>
        </w:rPr>
        <w:t xml:space="preserve"> altfəsiləsi</w:t>
      </w:r>
      <w:r>
        <w:rPr>
          <w:rFonts w:ascii="Times New Roman" w:hAnsi="Times New Roman" w:cs="Times New Roman"/>
          <w:sz w:val="28"/>
          <w:szCs w:val="28"/>
          <w:lang w:val="az-Latn-AZ"/>
        </w:rPr>
        <w:t>nə aid,</w:t>
      </w:r>
      <w:r w:rsidRPr="004E7797">
        <w:rPr>
          <w:rFonts w:ascii="Times New Roman" w:hAnsi="Times New Roman" w:cs="Times New Roman"/>
          <w:sz w:val="28"/>
          <w:szCs w:val="28"/>
          <w:lang w:val="az-Latn-AZ"/>
        </w:rPr>
        <w:t xml:space="preserve"> t</w:t>
      </w:r>
      <w:r w:rsidRPr="0050669E">
        <w:rPr>
          <w:rFonts w:ascii="Times New Roman" w:hAnsi="Times New Roman" w:cs="Times New Roman"/>
          <w:sz w:val="28"/>
          <w:szCs w:val="28"/>
          <w:lang w:val="az-Latn-AZ"/>
        </w:rPr>
        <w:t xml:space="preserve">ropik, subtropik və </w:t>
      </w:r>
      <w:r>
        <w:rPr>
          <w:rFonts w:ascii="Times New Roman" w:hAnsi="Times New Roman" w:cs="Times New Roman"/>
          <w:sz w:val="28"/>
          <w:szCs w:val="28"/>
          <w:lang w:val="az-Latn-AZ"/>
        </w:rPr>
        <w:t xml:space="preserve">az hallarda </w:t>
      </w:r>
      <w:r w:rsidRPr="0050669E">
        <w:rPr>
          <w:rFonts w:ascii="Times New Roman" w:hAnsi="Times New Roman" w:cs="Times New Roman"/>
          <w:sz w:val="28"/>
          <w:szCs w:val="28"/>
          <w:lang w:val="az-Latn-AZ"/>
        </w:rPr>
        <w:t>mülayim iqlimlərdə və bütün qitələrdə rast gəlinən kiçik qansoran həşəratlardır.</w:t>
      </w:r>
    </w:p>
    <w:p w:rsidR="00374719" w:rsidRPr="00AE581B"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Morfologiya</w:t>
      </w:r>
      <w:r w:rsidRPr="0050669E">
        <w:rPr>
          <w:rFonts w:ascii="Times New Roman" w:hAnsi="Times New Roman" w:cs="Times New Roman"/>
          <w:sz w:val="28"/>
          <w:szCs w:val="28"/>
          <w:lang w:val="az-Latn-AZ"/>
        </w:rPr>
        <w:t>. Uzunluqları 1</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3</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3</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5 mm arasında dəyişir, bədənləri sarımtıl tüklərlə örtülmüşdür. Başları kiçik ölçüdədir və bir cüt </w:t>
      </w:r>
      <w:r>
        <w:rPr>
          <w:rFonts w:ascii="Times New Roman" w:hAnsi="Times New Roman" w:cs="Times New Roman"/>
          <w:sz w:val="28"/>
          <w:szCs w:val="28"/>
          <w:lang w:val="az-Latn-AZ"/>
        </w:rPr>
        <w:t>iri ölçülü</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mürəkkəb </w:t>
      </w:r>
      <w:r w:rsidRPr="0050669E">
        <w:rPr>
          <w:rFonts w:ascii="Times New Roman" w:hAnsi="Times New Roman" w:cs="Times New Roman"/>
          <w:sz w:val="28"/>
          <w:szCs w:val="28"/>
          <w:lang w:val="az-Latn-AZ"/>
        </w:rPr>
        <w:t xml:space="preserve">gözləri daşıyır. Uzun, 16 seqmentli </w:t>
      </w:r>
      <w:r>
        <w:rPr>
          <w:rFonts w:ascii="Times New Roman" w:hAnsi="Times New Roman" w:cs="Times New Roman"/>
          <w:sz w:val="28"/>
          <w:szCs w:val="28"/>
          <w:lang w:val="az-Latn-AZ"/>
        </w:rPr>
        <w:t>çıxıntıları və</w:t>
      </w:r>
      <w:r w:rsidRPr="0050669E">
        <w:rPr>
          <w:rFonts w:ascii="Times New Roman" w:hAnsi="Times New Roman" w:cs="Times New Roman"/>
          <w:sz w:val="28"/>
          <w:szCs w:val="28"/>
          <w:lang w:val="az-Latn-AZ"/>
        </w:rPr>
        <w:t xml:space="preserve"> xortumlarının quruluşu ağcaqanadlar</w:t>
      </w:r>
      <w:r>
        <w:rPr>
          <w:rFonts w:ascii="Times New Roman" w:hAnsi="Times New Roman" w:cs="Times New Roman"/>
          <w:sz w:val="28"/>
          <w:szCs w:val="28"/>
          <w:lang w:val="az-Latn-AZ"/>
        </w:rPr>
        <w:t xml:space="preserve">a oxşardır.               </w:t>
      </w:r>
    </w:p>
    <w:p w:rsidR="00374719" w:rsidRPr="00AE581B" w:rsidRDefault="00374719" w:rsidP="00873802">
      <w:pPr>
        <w:spacing w:after="0" w:line="240" w:lineRule="auto"/>
        <w:jc w:val="both"/>
        <w:rPr>
          <w:rFonts w:ascii="Times New Roman" w:hAnsi="Times New Roman" w:cs="Times New Roman"/>
          <w:i/>
          <w:iCs/>
          <w:sz w:val="28"/>
          <w:szCs w:val="28"/>
          <w:lang w:val="de-DE"/>
        </w:rPr>
      </w:pPr>
      <w:r w:rsidRPr="00AE581B">
        <w:rPr>
          <w:rFonts w:ascii="Times New Roman" w:hAnsi="Times New Roman" w:cs="Times New Roman"/>
          <w:b/>
          <w:sz w:val="28"/>
          <w:szCs w:val="28"/>
          <w:lang w:val="az-Latn-AZ"/>
        </w:rPr>
        <w:t>İctimai sağlaml</w:t>
      </w:r>
      <w:r>
        <w:rPr>
          <w:rFonts w:ascii="Times New Roman" w:hAnsi="Times New Roman" w:cs="Times New Roman"/>
          <w:b/>
          <w:sz w:val="28"/>
          <w:szCs w:val="28"/>
          <w:lang w:val="az-Latn-AZ"/>
        </w:rPr>
        <w:t>ı</w:t>
      </w:r>
      <w:r w:rsidRPr="00AE581B">
        <w:rPr>
          <w:rFonts w:ascii="Times New Roman" w:hAnsi="Times New Roman" w:cs="Times New Roman"/>
          <w:b/>
          <w:sz w:val="28"/>
          <w:szCs w:val="28"/>
          <w:lang w:val="az-Latn-AZ"/>
        </w:rPr>
        <w:t xml:space="preserve">qda əhəmiyyəti. </w:t>
      </w:r>
      <w:r w:rsidRPr="00AE581B">
        <w:rPr>
          <w:rFonts w:ascii="Times New Roman" w:hAnsi="Times New Roman" w:cs="Times New Roman"/>
          <w:bCs/>
          <w:sz w:val="28"/>
          <w:szCs w:val="28"/>
          <w:lang w:val="az-Latn-AZ"/>
        </w:rPr>
        <w:t>Leyşmaniozun</w:t>
      </w:r>
      <w:r w:rsidRPr="0050669E">
        <w:rPr>
          <w:rFonts w:ascii="Times New Roman" w:hAnsi="Times New Roman" w:cs="Times New Roman"/>
          <w:bCs/>
          <w:sz w:val="28"/>
          <w:szCs w:val="28"/>
          <w:lang w:val="az-Latn-AZ"/>
        </w:rPr>
        <w:t xml:space="preserve"> törədiciləri</w:t>
      </w:r>
      <w:r>
        <w:rPr>
          <w:rFonts w:ascii="Times New Roman" w:hAnsi="Times New Roman" w:cs="Times New Roman"/>
          <w:bCs/>
          <w:sz w:val="28"/>
          <w:szCs w:val="28"/>
          <w:lang w:val="az-Latn-AZ"/>
        </w:rPr>
        <w:t xml:space="preserve"> </w:t>
      </w:r>
      <w:r w:rsidRPr="0050669E">
        <w:rPr>
          <w:rFonts w:ascii="Times New Roman" w:hAnsi="Times New Roman" w:cs="Times New Roman"/>
          <w:bCs/>
          <w:sz w:val="28"/>
          <w:szCs w:val="28"/>
          <w:lang w:val="az-Latn-AZ"/>
        </w:rPr>
        <w:t xml:space="preserve">onurğalı heyvanların, o cümlədən insanların müxtəlif toxuma və orqanlarında parazitlik edən </w:t>
      </w:r>
      <w:r w:rsidRPr="003D411E">
        <w:rPr>
          <w:rFonts w:ascii="Times New Roman" w:hAnsi="Times New Roman" w:cs="Times New Roman"/>
          <w:bCs/>
          <w:i/>
          <w:iCs/>
          <w:sz w:val="28"/>
          <w:szCs w:val="28"/>
          <w:lang w:val="az-Latn-AZ"/>
        </w:rPr>
        <w:t>Leishmania</w:t>
      </w:r>
      <w:r w:rsidRPr="0050669E">
        <w:rPr>
          <w:rFonts w:ascii="Times New Roman" w:hAnsi="Times New Roman" w:cs="Times New Roman"/>
          <w:bCs/>
          <w:sz w:val="28"/>
          <w:szCs w:val="28"/>
          <w:lang w:val="az-Latn-AZ"/>
        </w:rPr>
        <w:t xml:space="preserve"> cinsinə aid parazitlərdir (</w:t>
      </w:r>
      <w:r w:rsidRPr="003D411E">
        <w:rPr>
          <w:rFonts w:ascii="Times New Roman" w:hAnsi="Times New Roman" w:cs="Times New Roman"/>
          <w:bCs/>
          <w:i/>
          <w:iCs/>
          <w:sz w:val="28"/>
          <w:szCs w:val="28"/>
          <w:lang w:val="az-Latn-AZ"/>
        </w:rPr>
        <w:t>L.tropica, L.donovani, L.braziliensis, L.infantum</w:t>
      </w:r>
      <w:r w:rsidRPr="0050669E">
        <w:rPr>
          <w:rFonts w:ascii="Times New Roman" w:hAnsi="Times New Roman" w:cs="Times New Roman"/>
          <w:bCs/>
          <w:sz w:val="28"/>
          <w:szCs w:val="28"/>
          <w:lang w:val="az-Latn-AZ"/>
        </w:rPr>
        <w:t xml:space="preserve"> və s.). Qan ilə qidalanan moskitlər </w:t>
      </w:r>
      <w:r>
        <w:rPr>
          <w:rFonts w:ascii="Times New Roman" w:hAnsi="Times New Roman" w:cs="Times New Roman"/>
          <w:bCs/>
          <w:sz w:val="28"/>
          <w:szCs w:val="28"/>
          <w:lang w:val="az-Latn-AZ"/>
        </w:rPr>
        <w:t>leyşmaniyanın</w:t>
      </w:r>
      <w:r w:rsidRPr="0050669E">
        <w:rPr>
          <w:rFonts w:ascii="Times New Roman" w:hAnsi="Times New Roman" w:cs="Times New Roman"/>
          <w:bCs/>
          <w:sz w:val="28"/>
          <w:szCs w:val="28"/>
          <w:lang w:val="az-Latn-AZ"/>
        </w:rPr>
        <w:t xml:space="preserve"> hərəkətli (leptomonad) formalarını onurğalı sahibə ötürürlər. Hərəkətli parazit makrofaqlar tərəfindən udulur, lakin faqositoza uğradılmır və hərəkətsiz hüceyrədaxili parazitlərə çevrilirlər. Sahibin hüceyrələrində hərəkətsiz </w:t>
      </w:r>
      <w:r>
        <w:rPr>
          <w:rFonts w:ascii="Times New Roman" w:hAnsi="Times New Roman" w:cs="Times New Roman"/>
          <w:bCs/>
          <w:sz w:val="28"/>
          <w:szCs w:val="28"/>
          <w:lang w:val="az-Latn-AZ"/>
        </w:rPr>
        <w:t>leyşmaniyalar</w:t>
      </w:r>
      <w:r w:rsidRPr="0050669E">
        <w:rPr>
          <w:rFonts w:ascii="Times New Roman" w:hAnsi="Times New Roman" w:cs="Times New Roman"/>
          <w:bCs/>
          <w:sz w:val="28"/>
          <w:szCs w:val="28"/>
          <w:lang w:val="az-Latn-AZ"/>
        </w:rPr>
        <w:t xml:space="preserve"> intensiv şəkildə çoxalır</w:t>
      </w:r>
      <w:r>
        <w:rPr>
          <w:rFonts w:ascii="Times New Roman" w:hAnsi="Times New Roman" w:cs="Times New Roman"/>
          <w:bCs/>
          <w:sz w:val="28"/>
          <w:szCs w:val="28"/>
          <w:lang w:val="az-Latn-AZ"/>
        </w:rPr>
        <w:t>lar</w:t>
      </w:r>
      <w:r w:rsidRPr="0050669E">
        <w:rPr>
          <w:rFonts w:ascii="Times New Roman" w:hAnsi="Times New Roman" w:cs="Times New Roman"/>
          <w:bCs/>
          <w:sz w:val="28"/>
          <w:szCs w:val="28"/>
          <w:lang w:val="az-Latn-AZ"/>
        </w:rPr>
        <w:t>. Moskit xəstə heyvanın qanı ilə qidalandıqda leyşmaniyaya yoluxur. Leyşmaniyanın hərəkət</w:t>
      </w:r>
      <w:r>
        <w:rPr>
          <w:rFonts w:ascii="Times New Roman" w:hAnsi="Times New Roman" w:cs="Times New Roman"/>
          <w:bCs/>
          <w:sz w:val="28"/>
          <w:szCs w:val="28"/>
          <w:lang w:val="az-Latn-AZ"/>
        </w:rPr>
        <w:t xml:space="preserve">siz </w:t>
      </w:r>
      <w:r w:rsidRPr="0050669E">
        <w:rPr>
          <w:rFonts w:ascii="Times New Roman" w:hAnsi="Times New Roman" w:cs="Times New Roman"/>
          <w:bCs/>
          <w:sz w:val="28"/>
          <w:szCs w:val="28"/>
          <w:lang w:val="az-Latn-AZ"/>
        </w:rPr>
        <w:t>(leyşmanial) formaları moskitin həzm sisteminə daxil olur və hərəkə</w:t>
      </w:r>
      <w:r>
        <w:rPr>
          <w:rFonts w:ascii="Times New Roman" w:hAnsi="Times New Roman" w:cs="Times New Roman"/>
          <w:bCs/>
          <w:sz w:val="28"/>
          <w:szCs w:val="28"/>
          <w:lang w:val="az-Latn-AZ"/>
        </w:rPr>
        <w:t>tli</w:t>
      </w:r>
      <w:r w:rsidRPr="0050669E">
        <w:rPr>
          <w:rFonts w:ascii="Times New Roman" w:hAnsi="Times New Roman" w:cs="Times New Roman"/>
          <w:bCs/>
          <w:sz w:val="28"/>
          <w:szCs w:val="28"/>
          <w:lang w:val="az-Latn-AZ"/>
        </w:rPr>
        <w:t xml:space="preserve"> formalara çevrilir. Parazitlərin sayı artır, onlar tədricən həzm sisteminin ön hissələrinə keçirlər və oradan da xortuma daxil olurlar. Bu andan moskit </w:t>
      </w:r>
      <w:r>
        <w:rPr>
          <w:rFonts w:ascii="Times New Roman" w:hAnsi="Times New Roman" w:cs="Times New Roman"/>
          <w:bCs/>
          <w:sz w:val="28"/>
          <w:szCs w:val="28"/>
          <w:lang w:val="az-Latn-AZ"/>
        </w:rPr>
        <w:t>leyşmaniya</w:t>
      </w:r>
      <w:r w:rsidRPr="0050669E">
        <w:rPr>
          <w:rFonts w:ascii="Times New Roman" w:hAnsi="Times New Roman" w:cs="Times New Roman"/>
          <w:bCs/>
          <w:sz w:val="28"/>
          <w:szCs w:val="28"/>
          <w:lang w:val="az-Latn-AZ"/>
        </w:rPr>
        <w:t xml:space="preserve"> xəstəliyini yeni onurğalı sahiblərinə ötürə bilir. Leyşmani</w:t>
      </w:r>
      <w:r>
        <w:rPr>
          <w:rFonts w:ascii="Times New Roman" w:hAnsi="Times New Roman" w:cs="Times New Roman"/>
          <w:bCs/>
          <w:sz w:val="28"/>
          <w:szCs w:val="28"/>
          <w:lang w:val="az-Latn-AZ"/>
        </w:rPr>
        <w:t>o</w:t>
      </w:r>
      <w:r w:rsidRPr="0050669E">
        <w:rPr>
          <w:rFonts w:ascii="Times New Roman" w:hAnsi="Times New Roman" w:cs="Times New Roman"/>
          <w:bCs/>
          <w:sz w:val="28"/>
          <w:szCs w:val="28"/>
          <w:lang w:val="az-Latn-AZ"/>
        </w:rPr>
        <w:t>z geniş yayılmış</w:t>
      </w:r>
      <w:r>
        <w:rPr>
          <w:rFonts w:ascii="Times New Roman" w:hAnsi="Times New Roman" w:cs="Times New Roman"/>
          <w:bCs/>
          <w:sz w:val="28"/>
          <w:szCs w:val="28"/>
          <w:lang w:val="az-Latn-AZ"/>
        </w:rPr>
        <w:t xml:space="preserve">, </w:t>
      </w:r>
      <w:r w:rsidRPr="0050669E">
        <w:rPr>
          <w:rFonts w:ascii="Times New Roman" w:hAnsi="Times New Roman" w:cs="Times New Roman"/>
          <w:bCs/>
          <w:sz w:val="28"/>
          <w:szCs w:val="28"/>
          <w:lang w:val="az-Latn-AZ"/>
        </w:rPr>
        <w:lastRenderedPageBreak/>
        <w:t>epidemiyalara səbəb ola bilən mühüm tropik xəstəliklərdən biridir. Leyşmanioz dünyanın 76 ölkəsində qeydə alın</w:t>
      </w:r>
      <w:r>
        <w:rPr>
          <w:rFonts w:ascii="Times New Roman" w:hAnsi="Times New Roman" w:cs="Times New Roman"/>
          <w:bCs/>
          <w:sz w:val="28"/>
          <w:szCs w:val="28"/>
          <w:lang w:val="az-Latn-AZ"/>
        </w:rPr>
        <w:t>mışdır</w:t>
      </w:r>
      <w:r w:rsidRPr="0050669E">
        <w:rPr>
          <w:rFonts w:ascii="Times New Roman" w:hAnsi="Times New Roman" w:cs="Times New Roman"/>
          <w:bCs/>
          <w:sz w:val="28"/>
          <w:szCs w:val="28"/>
          <w:lang w:val="az-Latn-AZ"/>
        </w:rPr>
        <w:t>. Moskit</w:t>
      </w:r>
      <w:r>
        <w:rPr>
          <w:rFonts w:ascii="Times New Roman" w:hAnsi="Times New Roman" w:cs="Times New Roman"/>
          <w:bCs/>
          <w:sz w:val="28"/>
          <w:szCs w:val="28"/>
          <w:lang w:val="az-Latn-AZ"/>
        </w:rPr>
        <w:t xml:space="preserve">lər (vektorlar) </w:t>
      </w:r>
      <w:r w:rsidRPr="0050669E">
        <w:rPr>
          <w:rFonts w:ascii="Times New Roman" w:hAnsi="Times New Roman" w:cs="Times New Roman"/>
          <w:bCs/>
          <w:sz w:val="28"/>
          <w:szCs w:val="28"/>
          <w:lang w:val="az-Latn-AZ"/>
        </w:rPr>
        <w:t xml:space="preserve">olmadan leyşmaniyaların </w:t>
      </w:r>
      <w:r>
        <w:rPr>
          <w:rFonts w:ascii="Times New Roman" w:hAnsi="Times New Roman" w:cs="Times New Roman"/>
          <w:bCs/>
          <w:sz w:val="28"/>
          <w:szCs w:val="28"/>
          <w:lang w:val="az-Latn-AZ"/>
        </w:rPr>
        <w:t xml:space="preserve">bir </w:t>
      </w:r>
      <w:r w:rsidRPr="0050669E">
        <w:rPr>
          <w:rFonts w:ascii="Times New Roman" w:hAnsi="Times New Roman" w:cs="Times New Roman"/>
          <w:bCs/>
          <w:sz w:val="28"/>
          <w:szCs w:val="28"/>
          <w:lang w:val="az-Latn-AZ"/>
        </w:rPr>
        <w:t xml:space="preserve">onurğalı sahibdən digərinə ötürülməsi praktiki olaraq qeyri-mümkündür. </w:t>
      </w:r>
      <w:r>
        <w:rPr>
          <w:rFonts w:ascii="Times New Roman" w:hAnsi="Times New Roman" w:cs="Times New Roman"/>
          <w:bCs/>
          <w:sz w:val="28"/>
          <w:szCs w:val="28"/>
          <w:lang w:val="az-Latn-AZ"/>
        </w:rPr>
        <w:t xml:space="preserve">Leyşmaniyanın </w:t>
      </w:r>
      <w:r w:rsidRPr="0050669E">
        <w:rPr>
          <w:rFonts w:ascii="Times New Roman" w:hAnsi="Times New Roman" w:cs="Times New Roman"/>
          <w:bCs/>
          <w:sz w:val="28"/>
          <w:szCs w:val="28"/>
          <w:lang w:val="az-Latn-AZ"/>
        </w:rPr>
        <w:t>ağcaqanadlar tərəfindən transovarial və ya transfazalı ötürülməsi halları məlum deyil</w:t>
      </w:r>
      <w:r>
        <w:rPr>
          <w:rFonts w:ascii="Times New Roman" w:hAnsi="Times New Roman" w:cs="Times New Roman"/>
          <w:bCs/>
          <w:sz w:val="28"/>
          <w:szCs w:val="28"/>
          <w:lang w:val="az-Latn-AZ"/>
        </w:rPr>
        <w:t>dir</w:t>
      </w:r>
      <w:r w:rsidRPr="0050669E">
        <w:rPr>
          <w:rFonts w:ascii="Times New Roman" w:hAnsi="Times New Roman" w:cs="Times New Roman"/>
          <w:bCs/>
          <w:sz w:val="28"/>
          <w:szCs w:val="28"/>
          <w:lang w:val="az-Latn-AZ"/>
        </w:rPr>
        <w:t>.</w:t>
      </w:r>
      <w:r w:rsidRPr="00AE581B">
        <w:rPr>
          <w:rFonts w:ascii="Times New Roman" w:hAnsi="Times New Roman" w:cs="Times New Roman"/>
          <w:noProof/>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bCs/>
          <w:sz w:val="28"/>
          <w:szCs w:val="28"/>
          <w:lang w:val="az-Latn-AZ"/>
        </w:rPr>
      </w:pPr>
      <w:r w:rsidRPr="0050669E">
        <w:rPr>
          <w:rFonts w:ascii="Times New Roman" w:hAnsi="Times New Roman" w:cs="Times New Roman"/>
          <w:bCs/>
          <w:sz w:val="28"/>
          <w:szCs w:val="28"/>
          <w:lang w:val="az-Latn-AZ"/>
        </w:rPr>
        <w:t xml:space="preserve"> Antroponoz və zoonoz dəri leyşmaniozuna səbəb olan leyşmaniya (</w:t>
      </w:r>
      <w:r w:rsidRPr="003D411E">
        <w:rPr>
          <w:rFonts w:ascii="Times New Roman" w:hAnsi="Times New Roman" w:cs="Times New Roman"/>
          <w:bCs/>
          <w:i/>
          <w:iCs/>
          <w:sz w:val="28"/>
          <w:szCs w:val="28"/>
          <w:lang w:val="az-Latn-AZ"/>
        </w:rPr>
        <w:t>L.tropica</w:t>
      </w:r>
      <w:r w:rsidRPr="0050669E">
        <w:rPr>
          <w:rFonts w:ascii="Times New Roman" w:hAnsi="Times New Roman" w:cs="Times New Roman"/>
          <w:bCs/>
          <w:sz w:val="28"/>
          <w:szCs w:val="28"/>
          <w:lang w:val="az-Latn-AZ"/>
        </w:rPr>
        <w:t xml:space="preserve"> </w:t>
      </w:r>
      <w:r w:rsidRPr="003D411E">
        <w:rPr>
          <w:rFonts w:ascii="Times New Roman" w:hAnsi="Times New Roman" w:cs="Times New Roman"/>
          <w:bCs/>
          <w:i/>
          <w:iCs/>
          <w:sz w:val="28"/>
          <w:szCs w:val="28"/>
          <w:lang w:val="az-Latn-AZ"/>
        </w:rPr>
        <w:t>minor</w:t>
      </w:r>
      <w:r w:rsidRPr="0050669E">
        <w:rPr>
          <w:rFonts w:ascii="Times New Roman" w:hAnsi="Times New Roman" w:cs="Times New Roman"/>
          <w:bCs/>
          <w:sz w:val="28"/>
          <w:szCs w:val="28"/>
          <w:lang w:val="az-Latn-AZ"/>
        </w:rPr>
        <w:t xml:space="preserve"> və </w:t>
      </w:r>
      <w:r w:rsidRPr="003D411E">
        <w:rPr>
          <w:rFonts w:ascii="Times New Roman" w:hAnsi="Times New Roman" w:cs="Times New Roman"/>
          <w:bCs/>
          <w:i/>
          <w:iCs/>
          <w:sz w:val="28"/>
          <w:szCs w:val="28"/>
          <w:lang w:val="az-Latn-AZ"/>
        </w:rPr>
        <w:t>major</w:t>
      </w:r>
      <w:r w:rsidRPr="0050669E">
        <w:rPr>
          <w:rFonts w:ascii="Times New Roman" w:hAnsi="Times New Roman" w:cs="Times New Roman"/>
          <w:bCs/>
          <w:sz w:val="28"/>
          <w:szCs w:val="28"/>
          <w:lang w:val="az-Latn-AZ"/>
        </w:rPr>
        <w:t xml:space="preserve">) daşıyıcıları </w:t>
      </w:r>
      <w:r w:rsidRPr="00AE581B">
        <w:rPr>
          <w:rFonts w:ascii="Times New Roman" w:hAnsi="Times New Roman" w:cs="Times New Roman"/>
          <w:bCs/>
          <w:i/>
          <w:iCs/>
          <w:sz w:val="28"/>
          <w:szCs w:val="28"/>
          <w:lang w:val="az-Latn-AZ"/>
        </w:rPr>
        <w:t>Phlebotomus</w:t>
      </w:r>
      <w:r w:rsidRPr="0050669E">
        <w:rPr>
          <w:rFonts w:ascii="Times New Roman" w:hAnsi="Times New Roman" w:cs="Times New Roman"/>
          <w:bCs/>
          <w:sz w:val="28"/>
          <w:szCs w:val="28"/>
          <w:lang w:val="az-Latn-AZ"/>
        </w:rPr>
        <w:t xml:space="preserve"> cinsinə aid moskitlərdir: </w:t>
      </w:r>
      <w:r w:rsidRPr="00AE581B">
        <w:rPr>
          <w:rFonts w:ascii="Times New Roman" w:hAnsi="Times New Roman" w:cs="Times New Roman"/>
          <w:bCs/>
          <w:i/>
          <w:iCs/>
          <w:sz w:val="28"/>
          <w:szCs w:val="28"/>
          <w:lang w:val="az-Latn-AZ"/>
        </w:rPr>
        <w:t>Ph.papatasi, Ph.caucasicus, Ph.sergenti</w:t>
      </w:r>
      <w:r w:rsidRPr="0050669E">
        <w:rPr>
          <w:rFonts w:ascii="Times New Roman" w:hAnsi="Times New Roman" w:cs="Times New Roman"/>
          <w:bCs/>
          <w:sz w:val="28"/>
          <w:szCs w:val="28"/>
          <w:lang w:val="az-Latn-AZ"/>
        </w:rPr>
        <w:t xml:space="preserve"> və s. Antroponoz dəri leyşmaniozu  zamanı moskitlər xəstə insanın </w:t>
      </w:r>
      <w:r>
        <w:rPr>
          <w:rFonts w:ascii="Times New Roman" w:hAnsi="Times New Roman" w:cs="Times New Roman"/>
          <w:bCs/>
          <w:sz w:val="28"/>
          <w:szCs w:val="28"/>
          <w:lang w:val="az-Latn-AZ"/>
        </w:rPr>
        <w:t>yarasından</w:t>
      </w:r>
      <w:r w:rsidRPr="0050669E">
        <w:rPr>
          <w:rFonts w:ascii="Times New Roman" w:hAnsi="Times New Roman" w:cs="Times New Roman"/>
          <w:bCs/>
          <w:sz w:val="28"/>
          <w:szCs w:val="28"/>
          <w:lang w:val="az-Latn-AZ"/>
        </w:rPr>
        <w:t xml:space="preserve"> toxuma mayesini udmaqla yoluxur. Zoonoz dəri leyşmaniozunun mənbələri və rezervuarları qulaq, burun və göz qapaqlarında xora və vərəmi olan səhra və yarımsəhra gəmiriciləridir (yer dələləri və s.). Gəmiricilərin yuvalarında ağcaqanadlar sabit temperatur, rütubət və qan</w:t>
      </w:r>
      <w:r>
        <w:rPr>
          <w:rFonts w:ascii="Times New Roman" w:hAnsi="Times New Roman" w:cs="Times New Roman"/>
          <w:bCs/>
          <w:sz w:val="28"/>
          <w:szCs w:val="28"/>
          <w:lang w:val="az-Latn-AZ"/>
        </w:rPr>
        <w:t>sorma</w:t>
      </w:r>
      <w:r w:rsidRPr="0050669E">
        <w:rPr>
          <w:rFonts w:ascii="Times New Roman" w:hAnsi="Times New Roman" w:cs="Times New Roman"/>
          <w:bCs/>
          <w:sz w:val="28"/>
          <w:szCs w:val="28"/>
          <w:lang w:val="az-Latn-AZ"/>
        </w:rPr>
        <w:t xml:space="preserve"> obyektinin olması səbəbindən inkişaf və çoxalma üçün optimal şərait tapırlar. Bu baxımdan, leyşmaniozun bu növü tipik təbii </w:t>
      </w:r>
      <w:r>
        <w:rPr>
          <w:rFonts w:ascii="Times New Roman" w:hAnsi="Times New Roman" w:cs="Times New Roman"/>
          <w:bCs/>
          <w:sz w:val="28"/>
          <w:szCs w:val="28"/>
          <w:lang w:val="az-Latn-AZ"/>
        </w:rPr>
        <w:t>ocaqlı</w:t>
      </w:r>
      <w:r w:rsidRPr="0050669E">
        <w:rPr>
          <w:rFonts w:ascii="Times New Roman" w:hAnsi="Times New Roman" w:cs="Times New Roman"/>
          <w:bCs/>
          <w:sz w:val="28"/>
          <w:szCs w:val="28"/>
          <w:lang w:val="az-Latn-AZ"/>
        </w:rPr>
        <w:t xml:space="preserve"> xəstəlikdir. Zoonoz dəri leyşmaniozu kənd yerlərində, Özbəkistanın, Türkmənistanın, Hindistanın səhra və yarımsəhralarında, Avropanın cənubunda qeydə alınır. Visseral leyşmanioz (patogenlər </w:t>
      </w:r>
      <w:r w:rsidRPr="003D411E">
        <w:rPr>
          <w:rFonts w:ascii="Times New Roman" w:hAnsi="Times New Roman" w:cs="Times New Roman"/>
          <w:bCs/>
          <w:i/>
          <w:iCs/>
          <w:sz w:val="28"/>
          <w:szCs w:val="28"/>
          <w:lang w:val="az-Latn-AZ"/>
        </w:rPr>
        <w:t>L.donovani</w:t>
      </w:r>
      <w:r w:rsidRPr="0050669E">
        <w:rPr>
          <w:rFonts w:ascii="Times New Roman" w:hAnsi="Times New Roman" w:cs="Times New Roman"/>
          <w:bCs/>
          <w:sz w:val="28"/>
          <w:szCs w:val="28"/>
          <w:lang w:val="az-Latn-AZ"/>
        </w:rPr>
        <w:t xml:space="preserve"> və </w:t>
      </w:r>
      <w:r w:rsidRPr="003D411E">
        <w:rPr>
          <w:rFonts w:ascii="Times New Roman" w:hAnsi="Times New Roman" w:cs="Times New Roman"/>
          <w:bCs/>
          <w:i/>
          <w:iCs/>
          <w:sz w:val="28"/>
          <w:szCs w:val="28"/>
          <w:lang w:val="az-Latn-AZ"/>
        </w:rPr>
        <w:t>L.infantum</w:t>
      </w:r>
      <w:r w:rsidRPr="0050669E">
        <w:rPr>
          <w:rFonts w:ascii="Times New Roman" w:hAnsi="Times New Roman" w:cs="Times New Roman"/>
          <w:bCs/>
          <w:sz w:val="28"/>
          <w:szCs w:val="28"/>
          <w:lang w:val="az-Latn-AZ"/>
        </w:rPr>
        <w:t xml:space="preserve">) dalağın, qaraciyərin, limfa düyünlərinin, sümük iliyinin zədələnməsi </w:t>
      </w:r>
      <w:r>
        <w:rPr>
          <w:rFonts w:ascii="Times New Roman" w:hAnsi="Times New Roman" w:cs="Times New Roman"/>
          <w:bCs/>
          <w:sz w:val="28"/>
          <w:szCs w:val="28"/>
          <w:lang w:val="az-Latn-AZ"/>
        </w:rPr>
        <w:t>ilə</w:t>
      </w:r>
      <w:r w:rsidRPr="0050669E">
        <w:rPr>
          <w:rFonts w:ascii="Times New Roman" w:hAnsi="Times New Roman" w:cs="Times New Roman"/>
          <w:bCs/>
          <w:sz w:val="28"/>
          <w:szCs w:val="28"/>
          <w:lang w:val="az-Latn-AZ"/>
        </w:rPr>
        <w:t xml:space="preserve"> müşa</w:t>
      </w:r>
      <w:r>
        <w:rPr>
          <w:rFonts w:ascii="Times New Roman" w:hAnsi="Times New Roman" w:cs="Times New Roman"/>
          <w:bCs/>
          <w:sz w:val="28"/>
          <w:szCs w:val="28"/>
          <w:lang w:val="az-Latn-AZ"/>
        </w:rPr>
        <w:t>yi</w:t>
      </w:r>
      <w:r w:rsidRPr="0050669E">
        <w:rPr>
          <w:rFonts w:ascii="Times New Roman" w:hAnsi="Times New Roman" w:cs="Times New Roman"/>
          <w:bCs/>
          <w:sz w:val="28"/>
          <w:szCs w:val="28"/>
          <w:lang w:val="az-Latn-AZ"/>
        </w:rPr>
        <w:t xml:space="preserve">ət olunur. </w:t>
      </w:r>
    </w:p>
    <w:p w:rsidR="00374719" w:rsidRPr="0050669E" w:rsidRDefault="00374719" w:rsidP="00873802">
      <w:pPr>
        <w:spacing w:after="0" w:line="240" w:lineRule="auto"/>
        <w:jc w:val="both"/>
        <w:rPr>
          <w:rFonts w:ascii="Times New Roman" w:hAnsi="Times New Roman" w:cs="Times New Roman"/>
          <w:bCs/>
          <w:sz w:val="28"/>
          <w:szCs w:val="28"/>
          <w:lang w:val="az-Latn-AZ"/>
        </w:rPr>
      </w:pPr>
      <w:r w:rsidRPr="003D411E">
        <w:rPr>
          <w:rFonts w:ascii="Times New Roman" w:hAnsi="Times New Roman" w:cs="Times New Roman"/>
          <w:bCs/>
          <w:i/>
          <w:iCs/>
          <w:sz w:val="28"/>
          <w:szCs w:val="28"/>
          <w:lang w:val="az-Latn-AZ"/>
        </w:rPr>
        <w:t>Phlebotomus</w:t>
      </w:r>
      <w:r w:rsidRPr="0050669E">
        <w:rPr>
          <w:rFonts w:ascii="Times New Roman" w:hAnsi="Times New Roman" w:cs="Times New Roman"/>
          <w:bCs/>
          <w:sz w:val="28"/>
          <w:szCs w:val="28"/>
          <w:lang w:val="az-Latn-AZ"/>
        </w:rPr>
        <w:t xml:space="preserve"> cinsinə aid </w:t>
      </w:r>
      <w:r>
        <w:rPr>
          <w:rFonts w:ascii="Times New Roman" w:hAnsi="Times New Roman" w:cs="Times New Roman"/>
          <w:bCs/>
          <w:sz w:val="28"/>
          <w:szCs w:val="28"/>
          <w:lang w:val="az-Latn-AZ"/>
        </w:rPr>
        <w:t xml:space="preserve">olan </w:t>
      </w:r>
      <w:r w:rsidRPr="0050669E">
        <w:rPr>
          <w:rFonts w:ascii="Times New Roman" w:hAnsi="Times New Roman" w:cs="Times New Roman"/>
          <w:bCs/>
          <w:sz w:val="28"/>
          <w:szCs w:val="28"/>
          <w:lang w:val="az-Latn-AZ"/>
        </w:rPr>
        <w:t>12 növ moskit</w:t>
      </w:r>
      <w:r>
        <w:rPr>
          <w:rFonts w:ascii="Times New Roman" w:hAnsi="Times New Roman" w:cs="Times New Roman"/>
          <w:bCs/>
          <w:sz w:val="28"/>
          <w:szCs w:val="28"/>
          <w:lang w:val="az-Latn-AZ"/>
        </w:rPr>
        <w:t xml:space="preserve"> - </w:t>
      </w:r>
      <w:r w:rsidRPr="0050669E">
        <w:rPr>
          <w:rFonts w:ascii="Times New Roman" w:hAnsi="Times New Roman" w:cs="Times New Roman"/>
          <w:bCs/>
          <w:sz w:val="28"/>
          <w:szCs w:val="28"/>
          <w:lang w:val="az-Latn-AZ"/>
        </w:rPr>
        <w:t xml:space="preserve"> </w:t>
      </w:r>
      <w:r w:rsidRPr="003D411E">
        <w:rPr>
          <w:rFonts w:ascii="Times New Roman" w:hAnsi="Times New Roman" w:cs="Times New Roman"/>
          <w:bCs/>
          <w:i/>
          <w:iCs/>
          <w:sz w:val="28"/>
          <w:szCs w:val="28"/>
          <w:lang w:val="az-Latn-AZ"/>
        </w:rPr>
        <w:t>Ph.оrientalis, Ph.major, Ph.smirnovi, Ph.marlini, Ph.chinensis, Ph.argentipes</w:t>
      </w:r>
      <w:r w:rsidRPr="0050669E">
        <w:rPr>
          <w:rFonts w:ascii="Times New Roman" w:hAnsi="Times New Roman" w:cs="Times New Roman"/>
          <w:bCs/>
          <w:sz w:val="28"/>
          <w:szCs w:val="28"/>
          <w:lang w:val="az-Latn-AZ"/>
        </w:rPr>
        <w:t xml:space="preserve"> </w:t>
      </w:r>
      <w:r w:rsidRPr="003D411E">
        <w:rPr>
          <w:rFonts w:ascii="Times New Roman" w:hAnsi="Times New Roman" w:cs="Times New Roman"/>
          <w:bCs/>
          <w:i/>
          <w:iCs/>
          <w:sz w:val="28"/>
          <w:szCs w:val="28"/>
          <w:lang w:val="az-Latn-AZ"/>
        </w:rPr>
        <w:t>L.donovani</w:t>
      </w:r>
      <w:r>
        <w:rPr>
          <w:rFonts w:ascii="Times New Roman" w:hAnsi="Times New Roman" w:cs="Times New Roman"/>
          <w:bCs/>
          <w:sz w:val="28"/>
          <w:szCs w:val="28"/>
          <w:lang w:val="az-Latn-AZ"/>
        </w:rPr>
        <w:t xml:space="preserve">-nin </w:t>
      </w:r>
      <w:r w:rsidRPr="0050669E">
        <w:rPr>
          <w:rFonts w:ascii="Times New Roman" w:hAnsi="Times New Roman" w:cs="Times New Roman"/>
          <w:bCs/>
          <w:sz w:val="28"/>
          <w:szCs w:val="28"/>
          <w:lang w:val="az-Latn-AZ"/>
        </w:rPr>
        <w:t>vektorlarıdır</w:t>
      </w:r>
      <w:r>
        <w:rPr>
          <w:rFonts w:ascii="Times New Roman" w:hAnsi="Times New Roman" w:cs="Times New Roman"/>
          <w:bCs/>
          <w:sz w:val="28"/>
          <w:szCs w:val="28"/>
          <w:lang w:val="az-Latn-AZ"/>
        </w:rPr>
        <w:t>.</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Cs/>
          <w:sz w:val="28"/>
          <w:szCs w:val="28"/>
          <w:lang w:val="az-Latn-AZ"/>
        </w:rPr>
        <w:lastRenderedPageBreak/>
        <w:t>Visseral leyşmaniozun antroponoz növü (kala-azar) dövri epidemiyalara səbəb olur. Viseral leyşmaniozun zoonoz növü (</w:t>
      </w:r>
      <w:r w:rsidRPr="00651D43">
        <w:rPr>
          <w:rFonts w:ascii="Times New Roman" w:hAnsi="Times New Roman" w:cs="Times New Roman"/>
          <w:bCs/>
          <w:i/>
          <w:iCs/>
          <w:sz w:val="28"/>
          <w:szCs w:val="28"/>
          <w:lang w:val="az-Latn-AZ"/>
        </w:rPr>
        <w:t>L.infantum</w:t>
      </w:r>
      <w:r w:rsidRPr="0050669E">
        <w:rPr>
          <w:rFonts w:ascii="Times New Roman" w:hAnsi="Times New Roman" w:cs="Times New Roman"/>
          <w:bCs/>
          <w:sz w:val="28"/>
          <w:szCs w:val="28"/>
          <w:lang w:val="az-Latn-AZ"/>
        </w:rPr>
        <w:t>) təbii ocaqlı xəstəlikdir, çünki təbii ocaqlarda leyşmaniya mənbələri tülkülər, çaqqallar və digər yırtıcı heyvanlar, həmçinin yer dələləri və gerbillər, antropurgi</w:t>
      </w:r>
      <w:r>
        <w:rPr>
          <w:rFonts w:ascii="Times New Roman" w:hAnsi="Times New Roman" w:cs="Times New Roman"/>
          <w:bCs/>
          <w:sz w:val="28"/>
          <w:szCs w:val="28"/>
          <w:lang w:val="az-Latn-AZ"/>
        </w:rPr>
        <w:t>k</w:t>
      </w:r>
      <w:r w:rsidRPr="0050669E">
        <w:rPr>
          <w:rFonts w:ascii="Times New Roman" w:hAnsi="Times New Roman" w:cs="Times New Roman"/>
          <w:bCs/>
          <w:sz w:val="28"/>
          <w:szCs w:val="28"/>
          <w:lang w:val="az-Latn-AZ"/>
        </w:rPr>
        <w:t xml:space="preserve"> ocaqlarda - itlərdir. </w:t>
      </w:r>
      <w:r w:rsidRPr="00651D43">
        <w:rPr>
          <w:rFonts w:ascii="Times New Roman" w:hAnsi="Times New Roman" w:cs="Times New Roman"/>
          <w:bCs/>
          <w:i/>
          <w:iCs/>
          <w:sz w:val="28"/>
          <w:szCs w:val="28"/>
          <w:lang w:val="az-Latn-AZ"/>
        </w:rPr>
        <w:t>L.infantum</w:t>
      </w:r>
      <w:r>
        <w:rPr>
          <w:rFonts w:ascii="Times New Roman" w:hAnsi="Times New Roman" w:cs="Times New Roman"/>
          <w:bCs/>
          <w:i/>
          <w:iCs/>
          <w:sz w:val="28"/>
          <w:szCs w:val="28"/>
          <w:lang w:val="az-Latn-AZ"/>
        </w:rPr>
        <w:t>-un</w:t>
      </w:r>
      <w:r w:rsidRPr="0050669E">
        <w:rPr>
          <w:rFonts w:ascii="Times New Roman" w:hAnsi="Times New Roman" w:cs="Times New Roman"/>
          <w:bCs/>
          <w:sz w:val="28"/>
          <w:szCs w:val="28"/>
          <w:lang w:val="az-Latn-AZ"/>
        </w:rPr>
        <w:t xml:space="preserve"> vektorları </w:t>
      </w:r>
      <w:r w:rsidRPr="00651D43">
        <w:rPr>
          <w:rFonts w:ascii="Times New Roman" w:hAnsi="Times New Roman" w:cs="Times New Roman"/>
          <w:bCs/>
          <w:i/>
          <w:iCs/>
          <w:sz w:val="28"/>
          <w:szCs w:val="28"/>
          <w:lang w:val="az-Latn-AZ"/>
        </w:rPr>
        <w:t>Ph.chinensis, Ph.papatasi, Ph.caucasicus</w:t>
      </w:r>
      <w:r w:rsidRPr="0050669E">
        <w:rPr>
          <w:rFonts w:ascii="Times New Roman" w:hAnsi="Times New Roman" w:cs="Times New Roman"/>
          <w:bCs/>
          <w:sz w:val="28"/>
          <w:szCs w:val="28"/>
          <w:lang w:val="az-Latn-AZ"/>
        </w:rPr>
        <w:t xml:space="preserve"> </w:t>
      </w:r>
      <w:r>
        <w:rPr>
          <w:rFonts w:ascii="Times New Roman" w:hAnsi="Times New Roman" w:cs="Times New Roman"/>
          <w:bCs/>
          <w:sz w:val="28"/>
          <w:szCs w:val="28"/>
          <w:lang w:val="az-Latn-AZ"/>
        </w:rPr>
        <w:t xml:space="preserve">və s. </w:t>
      </w:r>
      <w:r w:rsidRPr="0050669E">
        <w:rPr>
          <w:rFonts w:ascii="Times New Roman" w:hAnsi="Times New Roman" w:cs="Times New Roman"/>
          <w:bCs/>
          <w:sz w:val="28"/>
          <w:szCs w:val="28"/>
          <w:lang w:val="az-Latn-AZ"/>
        </w:rPr>
        <w:t>ağcaqanadlar</w:t>
      </w:r>
      <w:r>
        <w:rPr>
          <w:rFonts w:ascii="Times New Roman" w:hAnsi="Times New Roman" w:cs="Times New Roman"/>
          <w:bCs/>
          <w:sz w:val="28"/>
          <w:szCs w:val="28"/>
          <w:lang w:val="az-Latn-AZ"/>
        </w:rPr>
        <w:t>dır</w:t>
      </w:r>
      <w:r w:rsidRPr="0050669E">
        <w:rPr>
          <w:rFonts w:ascii="Times New Roman" w:hAnsi="Times New Roman" w:cs="Times New Roman"/>
          <w:bCs/>
          <w:sz w:val="28"/>
          <w:szCs w:val="28"/>
          <w:lang w:val="az-Latn-AZ"/>
        </w:rPr>
        <w:t>.</w:t>
      </w:r>
      <w:r w:rsidRPr="0050669E">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Viseral leyşmaniozun ocaqlarına Mərkəzi Asiya, Zaqafqaziyada, Cənubi Qazaxıstanda, Avropanın bir sıra ölkələrində, Afrikada, Cənubi və Cənub-Şərqi Asiyada, Braziliyada, ABŞ-da, Meksikada rast gəlinir. </w:t>
      </w:r>
      <w:r w:rsidRPr="00651D43">
        <w:rPr>
          <w:rFonts w:ascii="Times New Roman" w:hAnsi="Times New Roman" w:cs="Times New Roman"/>
          <w:i/>
          <w:iCs/>
          <w:sz w:val="28"/>
          <w:szCs w:val="28"/>
          <w:lang w:val="az-Latn-AZ"/>
        </w:rPr>
        <w:t>Papataçi qızdırması</w:t>
      </w:r>
      <w:r w:rsidRPr="0050669E">
        <w:rPr>
          <w:rFonts w:ascii="Times New Roman" w:hAnsi="Times New Roman" w:cs="Times New Roman"/>
          <w:sz w:val="28"/>
          <w:szCs w:val="28"/>
          <w:lang w:val="az-Latn-AZ"/>
        </w:rPr>
        <w:t xml:space="preserve"> (moskit qızdırması) </w:t>
      </w:r>
      <w:r w:rsidRPr="00651D43">
        <w:rPr>
          <w:rFonts w:ascii="Times New Roman" w:hAnsi="Times New Roman" w:cs="Times New Roman"/>
          <w:i/>
          <w:iCs/>
          <w:sz w:val="28"/>
          <w:szCs w:val="28"/>
          <w:lang w:val="az-Latn-AZ"/>
        </w:rPr>
        <w:t>Febrigenes papatasi</w:t>
      </w:r>
      <w:r w:rsidRPr="0050669E">
        <w:rPr>
          <w:rFonts w:ascii="Times New Roman" w:hAnsi="Times New Roman" w:cs="Times New Roman"/>
          <w:sz w:val="28"/>
          <w:szCs w:val="28"/>
          <w:lang w:val="az-Latn-AZ"/>
        </w:rPr>
        <w:t xml:space="preserve"> virusunun törətdiyi kəskin viral xəstəlikdir. İnfeksiya mənbələri vəhşi və sinantrop gəmiricilər və insanlardır. Beləliklə, papataçi qızdırmasının təbii, antropurgik və antroponoz ocaqları mövcuddur. </w:t>
      </w:r>
      <w:r w:rsidRPr="00651D43">
        <w:rPr>
          <w:rFonts w:ascii="Times New Roman" w:hAnsi="Times New Roman" w:cs="Times New Roman"/>
          <w:i/>
          <w:iCs/>
          <w:sz w:val="28"/>
          <w:szCs w:val="28"/>
          <w:lang w:val="az-Latn-AZ"/>
        </w:rPr>
        <w:t>Ph</w:t>
      </w:r>
      <w:r>
        <w:rPr>
          <w:rFonts w:ascii="Times New Roman" w:hAnsi="Times New Roman" w:cs="Times New Roman"/>
          <w:i/>
          <w:iCs/>
          <w:sz w:val="28"/>
          <w:szCs w:val="28"/>
          <w:lang w:val="az-Latn-AZ"/>
        </w:rPr>
        <w:t>.</w:t>
      </w:r>
      <w:r w:rsidRPr="00651D43">
        <w:rPr>
          <w:rFonts w:ascii="Times New Roman" w:hAnsi="Times New Roman" w:cs="Times New Roman"/>
          <w:i/>
          <w:iCs/>
          <w:sz w:val="28"/>
          <w:szCs w:val="28"/>
          <w:lang w:val="az-Latn-AZ"/>
        </w:rPr>
        <w:t>papatasi, Ph.sergenti, Ph.caucasicus</w:t>
      </w:r>
      <w:r w:rsidRPr="0050669E">
        <w:rPr>
          <w:rFonts w:ascii="Times New Roman" w:hAnsi="Times New Roman" w:cs="Times New Roman"/>
          <w:sz w:val="28"/>
          <w:szCs w:val="28"/>
          <w:lang w:val="az-Latn-AZ"/>
        </w:rPr>
        <w:t xml:space="preserve"> moskitləri vektordur. İnkubasiya dövrünün sonunda və xəstəliyin ilk günlərində heyvanların və ya xəstə insanın qanı ilə qidalandıqda </w:t>
      </w:r>
      <w:r>
        <w:rPr>
          <w:rFonts w:ascii="Times New Roman" w:hAnsi="Times New Roman" w:cs="Times New Roman"/>
          <w:sz w:val="28"/>
          <w:szCs w:val="28"/>
          <w:lang w:val="az-Latn-AZ"/>
        </w:rPr>
        <w:t xml:space="preserve">virus </w:t>
      </w:r>
      <w:r w:rsidRPr="0050669E">
        <w:rPr>
          <w:rFonts w:ascii="Times New Roman" w:hAnsi="Times New Roman" w:cs="Times New Roman"/>
          <w:sz w:val="28"/>
          <w:szCs w:val="28"/>
          <w:lang w:val="az-Latn-AZ"/>
        </w:rPr>
        <w:t>dişi moskitin mədəsinə daxil olur, öm</w:t>
      </w:r>
      <w:r>
        <w:rPr>
          <w:rFonts w:ascii="Times New Roman" w:hAnsi="Times New Roman" w:cs="Times New Roman"/>
          <w:sz w:val="28"/>
          <w:szCs w:val="28"/>
          <w:lang w:val="az-Latn-AZ"/>
        </w:rPr>
        <w:t>ür</w:t>
      </w:r>
      <w:r w:rsidRPr="0050669E">
        <w:rPr>
          <w:rFonts w:ascii="Times New Roman" w:hAnsi="Times New Roman" w:cs="Times New Roman"/>
          <w:sz w:val="28"/>
          <w:szCs w:val="28"/>
          <w:lang w:val="az-Latn-AZ"/>
        </w:rPr>
        <w:t>boyu onun orqanizmində qalır və transovarial yolla ötürülür. Moskit qızdırmasının yayılma zonası isti iqlimi olan Aralıq dənizi, Yaxın Şərq, Şərqi və Qərbi Afrika, Mərkəzi və Cənubi Amerika, Avstraliya, Cənubi və Cənub-Şərqi Asiya, Mərkəzi Asiya, Qafqaz, Moldova regionları və ölkələri ilə məhdudlaşır.</w:t>
      </w:r>
    </w:p>
    <w:p w:rsidR="00374719" w:rsidRPr="0050669E"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 Bartonellyoz (</w:t>
      </w:r>
      <w:r w:rsidRPr="00651D43">
        <w:rPr>
          <w:rFonts w:ascii="Times New Roman" w:hAnsi="Times New Roman" w:cs="Times New Roman"/>
          <w:i/>
          <w:iCs/>
          <w:sz w:val="28"/>
          <w:szCs w:val="28"/>
          <w:lang w:val="az-Latn-AZ"/>
        </w:rPr>
        <w:t>Oroya qızdırması, Peru ziyili</w:t>
      </w:r>
      <w:r w:rsidRPr="0050669E">
        <w:rPr>
          <w:rFonts w:ascii="Times New Roman" w:hAnsi="Times New Roman" w:cs="Times New Roman"/>
          <w:sz w:val="28"/>
          <w:szCs w:val="28"/>
          <w:lang w:val="az-Latn-AZ"/>
        </w:rPr>
        <w:t xml:space="preserve">) çoxsaylı </w:t>
      </w:r>
      <w:r>
        <w:rPr>
          <w:rFonts w:ascii="Times New Roman" w:hAnsi="Times New Roman" w:cs="Times New Roman"/>
          <w:sz w:val="28"/>
          <w:szCs w:val="28"/>
          <w:lang w:val="az-Latn-AZ"/>
        </w:rPr>
        <w:t>hərəkətli</w:t>
      </w:r>
      <w:r w:rsidRPr="0050669E">
        <w:rPr>
          <w:rFonts w:ascii="Times New Roman" w:hAnsi="Times New Roman" w:cs="Times New Roman"/>
          <w:sz w:val="28"/>
          <w:szCs w:val="28"/>
          <w:lang w:val="az-Latn-AZ"/>
        </w:rPr>
        <w:t xml:space="preserve"> </w:t>
      </w:r>
      <w:r w:rsidRPr="00651D43">
        <w:rPr>
          <w:rFonts w:ascii="Times New Roman" w:hAnsi="Times New Roman" w:cs="Times New Roman"/>
          <w:i/>
          <w:iCs/>
          <w:sz w:val="28"/>
          <w:szCs w:val="28"/>
          <w:lang w:val="az-Latn-AZ"/>
        </w:rPr>
        <w:t>Bartonella</w:t>
      </w:r>
      <w:r w:rsidRPr="0050669E">
        <w:rPr>
          <w:rFonts w:ascii="Times New Roman" w:hAnsi="Times New Roman" w:cs="Times New Roman"/>
          <w:sz w:val="28"/>
          <w:szCs w:val="28"/>
          <w:lang w:val="az-Latn-AZ"/>
        </w:rPr>
        <w:t xml:space="preserve"> </w:t>
      </w:r>
      <w:r w:rsidRPr="00651D43">
        <w:rPr>
          <w:rFonts w:ascii="Times New Roman" w:hAnsi="Times New Roman" w:cs="Times New Roman"/>
          <w:i/>
          <w:iCs/>
          <w:sz w:val="28"/>
          <w:szCs w:val="28"/>
          <w:lang w:val="az-Latn-AZ"/>
        </w:rPr>
        <w:t>bacilliformis</w:t>
      </w:r>
      <w:r w:rsidRPr="0050669E">
        <w:rPr>
          <w:rFonts w:ascii="Times New Roman" w:hAnsi="Times New Roman" w:cs="Times New Roman"/>
          <w:sz w:val="28"/>
          <w:szCs w:val="28"/>
          <w:lang w:val="az-Latn-AZ"/>
        </w:rPr>
        <w:t xml:space="preserve"> bakteriyasının yaratdığı </w:t>
      </w:r>
      <w:r w:rsidRPr="0050669E">
        <w:rPr>
          <w:rFonts w:ascii="Times New Roman" w:hAnsi="Times New Roman" w:cs="Times New Roman"/>
          <w:sz w:val="28"/>
          <w:szCs w:val="28"/>
          <w:lang w:val="az-Latn-AZ"/>
        </w:rPr>
        <w:lastRenderedPageBreak/>
        <w:t>kəskin qızdırmalı yoluxucu xəstəlikdir. Xəstəlik Cənubi Amerikanın qərb hissəsində (Peru, Ekvador, Boliviya, Kolumbiya, Çili) geniş yayılmışdır.</w:t>
      </w:r>
    </w:p>
    <w:p w:rsidR="00374719" w:rsidRDefault="00374719" w:rsidP="00873802">
      <w:pPr>
        <w:spacing w:after="0" w:line="240" w:lineRule="auto"/>
        <w:jc w:val="both"/>
        <w:rPr>
          <w:rFonts w:ascii="Times New Roman" w:hAnsi="Times New Roman" w:cs="Times New Roman"/>
          <w:sz w:val="28"/>
          <w:szCs w:val="28"/>
          <w:lang w:val="az-Latn-AZ"/>
        </w:rPr>
      </w:pPr>
    </w:p>
    <w:p w:rsidR="00374719" w:rsidRPr="0050669E" w:rsidRDefault="00374719" w:rsidP="00873802">
      <w:pPr>
        <w:spacing w:line="240" w:lineRule="auto"/>
        <w:jc w:val="both"/>
        <w:rPr>
          <w:rFonts w:ascii="Times New Roman" w:hAnsi="Times New Roman" w:cs="Times New Roman"/>
          <w:b/>
          <w:bCs/>
          <w:sz w:val="28"/>
          <w:szCs w:val="28"/>
          <w:lang w:val="az-Latn-AZ"/>
        </w:rPr>
      </w:pPr>
      <w:bookmarkStart w:id="22" w:name="_Hlk143855145"/>
      <w:r w:rsidRPr="00A734B1">
        <w:rPr>
          <w:rFonts w:ascii="Times New Roman" w:hAnsi="Times New Roman" w:cs="Times New Roman"/>
          <w:b/>
          <w:bCs/>
          <w:i/>
          <w:iCs/>
          <w:sz w:val="28"/>
          <w:szCs w:val="28"/>
          <w:lang w:val="az-Latn-AZ"/>
        </w:rPr>
        <w:t xml:space="preserve"> Culicidae</w:t>
      </w:r>
      <w:r w:rsidRPr="00A734B1">
        <w:rPr>
          <w:rFonts w:ascii="Times New Roman" w:hAnsi="Times New Roman" w:cs="Times New Roman"/>
          <w:b/>
          <w:bCs/>
          <w:sz w:val="28"/>
          <w:szCs w:val="28"/>
          <w:lang w:val="az-Latn-AZ"/>
        </w:rPr>
        <w:t xml:space="preserve"> fəsiləsi. Ağcaqanadlar</w:t>
      </w:r>
      <w:r>
        <w:rPr>
          <w:rFonts w:ascii="Times New Roman" w:hAnsi="Times New Roman" w:cs="Times New Roman"/>
          <w:b/>
          <w:bCs/>
          <w:sz w:val="28"/>
          <w:szCs w:val="28"/>
          <w:lang w:val="az-Latn-AZ"/>
        </w:rPr>
        <w:t>.</w:t>
      </w:r>
    </w:p>
    <w:bookmarkEnd w:id="22"/>
    <w:p w:rsidR="00374719"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Ağcaqanadlar insan qanı ilə qidalandığı üçün ictimai sağlamlıq</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baxımından əhəmiyyətlidir. Qanla qidalanma dəri tamlığını pozur, ikincili bakterial infeksiya ehtimalını artırır. Onlar, histamin ifrazını stimullaşdıran, </w:t>
      </w:r>
      <w:r>
        <w:rPr>
          <w:rFonts w:ascii="Times New Roman" w:hAnsi="Times New Roman" w:cs="Times New Roman"/>
          <w:sz w:val="28"/>
          <w:szCs w:val="28"/>
          <w:lang w:val="az-Latn-AZ"/>
        </w:rPr>
        <w:t>yerli</w:t>
      </w:r>
      <w:r w:rsidRPr="0050669E">
        <w:rPr>
          <w:rFonts w:ascii="Times New Roman" w:hAnsi="Times New Roman" w:cs="Times New Roman"/>
          <w:sz w:val="28"/>
          <w:szCs w:val="28"/>
          <w:lang w:val="az-Latn-AZ"/>
        </w:rPr>
        <w:t xml:space="preserve"> qıcıqlanmaya, hiperhəssaslıq reaksiyasına səbəb olan xarici zülalları </w:t>
      </w:r>
      <w:r>
        <w:rPr>
          <w:rFonts w:ascii="Times New Roman" w:hAnsi="Times New Roman" w:cs="Times New Roman"/>
          <w:sz w:val="28"/>
          <w:szCs w:val="28"/>
          <w:lang w:val="az-Latn-AZ"/>
        </w:rPr>
        <w:t>ağız suyu vasitəsilə</w:t>
      </w:r>
      <w:r w:rsidRPr="0050669E">
        <w:rPr>
          <w:rFonts w:ascii="Times New Roman" w:hAnsi="Times New Roman" w:cs="Times New Roman"/>
          <w:sz w:val="28"/>
          <w:szCs w:val="28"/>
          <w:lang w:val="az-Latn-AZ"/>
        </w:rPr>
        <w:t xml:space="preserve"> makroorqanizmə daxil edirlər; bundan əlavə, insanlarda, ev və vəhşi heyvanlarda infeksiya və xəstəliklərə səbəb olan mikroorqanizmlərin ötürülməsində rol oynayırlar. Ağcaqanadlarla ötürülən üç qrup patogen mövcuddur: </w:t>
      </w:r>
      <w:r w:rsidRPr="00A734B1">
        <w:rPr>
          <w:rFonts w:ascii="Times New Roman" w:hAnsi="Times New Roman" w:cs="Times New Roman"/>
          <w:sz w:val="28"/>
          <w:szCs w:val="28"/>
          <w:lang w:val="az-Latn-AZ"/>
        </w:rPr>
        <w:t>viruslar, malyariya parazitləri və filarial nematodlar.</w:t>
      </w:r>
      <w:r w:rsidRPr="0050669E">
        <w:rPr>
          <w:rFonts w:ascii="Times New Roman" w:hAnsi="Times New Roman" w:cs="Times New Roman"/>
          <w:sz w:val="28"/>
          <w:szCs w:val="28"/>
          <w:lang w:val="az-Latn-AZ"/>
        </w:rPr>
        <w:t xml:space="preserve"> Tularemiya (</w:t>
      </w:r>
      <w:r w:rsidRPr="0050669E">
        <w:rPr>
          <w:rFonts w:ascii="Times New Roman" w:hAnsi="Times New Roman" w:cs="Times New Roman"/>
          <w:i/>
          <w:iCs/>
          <w:sz w:val="28"/>
          <w:szCs w:val="28"/>
          <w:lang w:val="az-Latn-AZ"/>
        </w:rPr>
        <w:t>Francisella tularensis</w:t>
      </w:r>
      <w:r w:rsidRPr="0050669E">
        <w:rPr>
          <w:rFonts w:ascii="Times New Roman" w:hAnsi="Times New Roman" w:cs="Times New Roman"/>
          <w:sz w:val="28"/>
          <w:szCs w:val="28"/>
          <w:lang w:val="az-Latn-AZ"/>
        </w:rPr>
        <w:t>) və qarayara (</w:t>
      </w:r>
      <w:r w:rsidRPr="0050669E">
        <w:rPr>
          <w:rFonts w:ascii="Times New Roman" w:hAnsi="Times New Roman" w:cs="Times New Roman"/>
          <w:i/>
          <w:iCs/>
          <w:sz w:val="28"/>
          <w:szCs w:val="28"/>
          <w:lang w:val="az-Latn-AZ"/>
        </w:rPr>
        <w:t>Bacillus anthracis</w:t>
      </w:r>
      <w:r w:rsidRPr="0050669E">
        <w:rPr>
          <w:rFonts w:ascii="Times New Roman" w:hAnsi="Times New Roman" w:cs="Times New Roman"/>
          <w:sz w:val="28"/>
          <w:szCs w:val="28"/>
          <w:lang w:val="az-Latn-AZ"/>
        </w:rPr>
        <w:t>) törədicilərinin mexaniki ötürülməsi istisna olmaqla, ağcaqanadların patogen bakteriyaları insanlara ötürməsi məlum deyil</w:t>
      </w:r>
      <w:r w:rsidR="00912BCA">
        <w:rPr>
          <w:rFonts w:ascii="Times New Roman" w:hAnsi="Times New Roman" w:cs="Times New Roman"/>
          <w:sz w:val="28"/>
          <w:szCs w:val="28"/>
          <w:lang w:val="az-Latn-AZ"/>
        </w:rPr>
        <w:t>dir</w:t>
      </w:r>
      <w:r w:rsidRPr="0050669E">
        <w:rPr>
          <w:rFonts w:ascii="Times New Roman" w:hAnsi="Times New Roman" w:cs="Times New Roman"/>
          <w:sz w:val="28"/>
          <w:szCs w:val="28"/>
          <w:lang w:val="az-Latn-AZ"/>
        </w:rPr>
        <w:t>.</w:t>
      </w:r>
    </w:p>
    <w:p w:rsidR="00374719" w:rsidRDefault="00374719" w:rsidP="00873802">
      <w:pPr>
        <w:spacing w:after="0" w:line="240" w:lineRule="auto"/>
        <w:jc w:val="both"/>
        <w:rPr>
          <w:rFonts w:ascii="Times New Roman" w:hAnsi="Times New Roman" w:cs="Times New Roman"/>
          <w:sz w:val="28"/>
          <w:szCs w:val="28"/>
          <w:lang w:val="az-Latn-AZ"/>
        </w:rPr>
      </w:pPr>
      <w:r w:rsidRPr="00A734B1">
        <w:rPr>
          <w:rFonts w:ascii="Times New Roman" w:hAnsi="Times New Roman" w:cs="Times New Roman"/>
          <w:b/>
          <w:bCs/>
          <w:sz w:val="28"/>
          <w:szCs w:val="28"/>
          <w:lang w:val="az-Latn-AZ"/>
        </w:rPr>
        <w:t>Ağcaqanad</w:t>
      </w:r>
      <w:r>
        <w:rPr>
          <w:rFonts w:ascii="Times New Roman" w:hAnsi="Times New Roman" w:cs="Times New Roman"/>
          <w:b/>
          <w:bCs/>
          <w:sz w:val="28"/>
          <w:szCs w:val="28"/>
          <w:lang w:val="az-Latn-AZ"/>
        </w:rPr>
        <w:t>la</w:t>
      </w:r>
      <w:r w:rsidRPr="00A734B1">
        <w:rPr>
          <w:rFonts w:ascii="Times New Roman" w:hAnsi="Times New Roman" w:cs="Times New Roman"/>
          <w:b/>
          <w:bCs/>
          <w:sz w:val="28"/>
          <w:szCs w:val="28"/>
          <w:lang w:val="az-Latn-AZ"/>
        </w:rPr>
        <w:t xml:space="preserve"> ötürülən viruslar.</w:t>
      </w:r>
      <w:r w:rsidRPr="0050669E">
        <w:rPr>
          <w:rFonts w:ascii="Times New Roman" w:hAnsi="Times New Roman" w:cs="Times New Roman"/>
          <w:b/>
          <w:bCs/>
          <w:i/>
          <w:iCs/>
          <w:sz w:val="28"/>
          <w:szCs w:val="28"/>
          <w:lang w:val="az-Latn-AZ"/>
        </w:rPr>
        <w:t xml:space="preserve"> </w:t>
      </w:r>
      <w:r w:rsidRPr="0050669E">
        <w:rPr>
          <w:rFonts w:ascii="Times New Roman" w:hAnsi="Times New Roman" w:cs="Times New Roman"/>
          <w:sz w:val="28"/>
          <w:szCs w:val="28"/>
          <w:lang w:val="az-Latn-AZ"/>
        </w:rPr>
        <w:t xml:space="preserve">Təxminən 100 </w:t>
      </w:r>
      <w:r>
        <w:rPr>
          <w:rFonts w:ascii="Times New Roman" w:hAnsi="Times New Roman" w:cs="Times New Roman"/>
          <w:sz w:val="28"/>
          <w:szCs w:val="28"/>
          <w:lang w:val="az-Latn-AZ"/>
        </w:rPr>
        <w:t xml:space="preserve">növ </w:t>
      </w:r>
      <w:r w:rsidRPr="0050669E">
        <w:rPr>
          <w:rFonts w:ascii="Times New Roman" w:hAnsi="Times New Roman" w:cs="Times New Roman"/>
          <w:sz w:val="28"/>
          <w:szCs w:val="28"/>
          <w:lang w:val="az-Latn-AZ"/>
        </w:rPr>
        <w:t xml:space="preserve">virus buğumayaqlılar vasitəsi ilə insanlara yoluxur. </w:t>
      </w:r>
      <w:r w:rsidRPr="00285648">
        <w:rPr>
          <w:rFonts w:ascii="Times New Roman" w:hAnsi="Times New Roman" w:cs="Times New Roman"/>
          <w:i/>
          <w:iCs/>
          <w:sz w:val="28"/>
          <w:szCs w:val="28"/>
          <w:lang w:val="az-Latn-AZ"/>
        </w:rPr>
        <w:t>Arbovirus</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w:t>
      </w:r>
      <w:r w:rsidRPr="00285648">
        <w:rPr>
          <w:rFonts w:ascii="Times New Roman" w:hAnsi="Times New Roman" w:cs="Times New Roman"/>
          <w:sz w:val="28"/>
          <w:szCs w:val="28"/>
          <w:lang w:val="az-Latn-AZ"/>
        </w:rPr>
        <w:t>ingiliscə</w:t>
      </w:r>
      <w:r>
        <w:rPr>
          <w:rFonts w:ascii="Times New Roman" w:hAnsi="Times New Roman" w:cs="Times New Roman"/>
          <w:sz w:val="28"/>
          <w:szCs w:val="28"/>
          <w:lang w:val="az-Latn-AZ"/>
        </w:rPr>
        <w:t xml:space="preserve"> </w:t>
      </w:r>
      <w:r w:rsidRPr="00285648">
        <w:rPr>
          <w:rFonts w:ascii="Times New Roman" w:hAnsi="Times New Roman" w:cs="Times New Roman"/>
          <w:i/>
          <w:iCs/>
          <w:sz w:val="28"/>
          <w:szCs w:val="28"/>
          <w:lang w:val="az-Latn-AZ"/>
        </w:rPr>
        <w:t>arthropodborn viruses</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 “buğumayaqlılar tərəfindən </w:t>
      </w:r>
      <w:r w:rsidRPr="00285648">
        <w:rPr>
          <w:rFonts w:ascii="Times New Roman" w:hAnsi="Times New Roman" w:cs="Times New Roman"/>
          <w:sz w:val="28"/>
          <w:szCs w:val="28"/>
          <w:lang w:val="az-Latn-AZ"/>
        </w:rPr>
        <w:t xml:space="preserve">ötürülən virus” </w:t>
      </w:r>
      <w:r>
        <w:rPr>
          <w:rFonts w:ascii="Times New Roman" w:hAnsi="Times New Roman" w:cs="Times New Roman"/>
          <w:sz w:val="28"/>
          <w:szCs w:val="28"/>
          <w:lang w:val="az-Latn-AZ"/>
        </w:rPr>
        <w:t>deməkdir</w:t>
      </w:r>
      <w:r w:rsidRPr="00285648">
        <w:rPr>
          <w:rFonts w:ascii="Times New Roman" w:hAnsi="Times New Roman" w:cs="Times New Roman"/>
          <w:sz w:val="28"/>
          <w:szCs w:val="28"/>
          <w:lang w:val="az-Latn-AZ"/>
        </w:rPr>
        <w:t xml:space="preserve"> və formal taksonomik məna daşıyır. İnsan</w:t>
      </w:r>
      <w:r>
        <w:rPr>
          <w:rFonts w:ascii="Times New Roman" w:hAnsi="Times New Roman" w:cs="Times New Roman"/>
          <w:sz w:val="28"/>
          <w:szCs w:val="28"/>
          <w:lang w:val="az-Latn-AZ"/>
        </w:rPr>
        <w:t xml:space="preserve">da </w:t>
      </w:r>
      <w:r w:rsidRPr="00285648">
        <w:rPr>
          <w:rFonts w:ascii="Times New Roman" w:hAnsi="Times New Roman" w:cs="Times New Roman"/>
          <w:sz w:val="28"/>
          <w:szCs w:val="28"/>
          <w:lang w:val="az-Latn-AZ"/>
        </w:rPr>
        <w:t>xəstəlik</w:t>
      </w:r>
      <w:r>
        <w:rPr>
          <w:rFonts w:ascii="Times New Roman" w:hAnsi="Times New Roman" w:cs="Times New Roman"/>
          <w:sz w:val="28"/>
          <w:szCs w:val="28"/>
          <w:lang w:val="az-Latn-AZ"/>
        </w:rPr>
        <w:t xml:space="preserve"> törədən və </w:t>
      </w:r>
      <w:r w:rsidRPr="00285648">
        <w:rPr>
          <w:rFonts w:ascii="Times New Roman" w:hAnsi="Times New Roman" w:cs="Times New Roman"/>
          <w:sz w:val="28"/>
          <w:szCs w:val="28"/>
          <w:lang w:val="az-Latn-AZ"/>
        </w:rPr>
        <w:t>ağcaqanad vasitəsilə ötürülən viruslar</w:t>
      </w:r>
      <w:r>
        <w:rPr>
          <w:rFonts w:ascii="Times New Roman" w:hAnsi="Times New Roman" w:cs="Times New Roman"/>
          <w:sz w:val="28"/>
          <w:szCs w:val="28"/>
          <w:lang w:val="az-Latn-AZ"/>
        </w:rPr>
        <w:t xml:space="preserve">a əsasən </w:t>
      </w:r>
      <w:r w:rsidRPr="00285648">
        <w:rPr>
          <w:rFonts w:ascii="Times New Roman" w:hAnsi="Times New Roman" w:cs="Times New Roman"/>
          <w:i/>
          <w:iCs/>
          <w:sz w:val="28"/>
          <w:szCs w:val="28"/>
          <w:lang w:val="az-Latn-AZ"/>
        </w:rPr>
        <w:t xml:space="preserve">Togaviridae </w:t>
      </w:r>
      <w:r w:rsidRPr="00285648">
        <w:rPr>
          <w:rFonts w:ascii="Times New Roman" w:hAnsi="Times New Roman" w:cs="Times New Roman"/>
          <w:sz w:val="28"/>
          <w:szCs w:val="28"/>
          <w:lang w:val="az-Latn-AZ"/>
        </w:rPr>
        <w:t>fəsiləsi</w:t>
      </w:r>
      <w:r w:rsidRPr="00285648">
        <w:rPr>
          <w:rFonts w:ascii="Times New Roman" w:hAnsi="Times New Roman" w:cs="Times New Roman"/>
          <w:i/>
          <w:iCs/>
          <w:sz w:val="28"/>
          <w:szCs w:val="28"/>
          <w:lang w:val="az-Latn-AZ"/>
        </w:rPr>
        <w:t>, Alphavirus</w:t>
      </w:r>
      <w:r w:rsidRPr="00285648">
        <w:rPr>
          <w:rFonts w:ascii="Times New Roman" w:hAnsi="Times New Roman" w:cs="Times New Roman"/>
          <w:sz w:val="28"/>
          <w:szCs w:val="28"/>
          <w:lang w:val="az-Latn-AZ"/>
        </w:rPr>
        <w:t xml:space="preserve"> cinsi; </w:t>
      </w:r>
      <w:r w:rsidRPr="00285648">
        <w:rPr>
          <w:rFonts w:ascii="Times New Roman" w:hAnsi="Times New Roman" w:cs="Times New Roman"/>
          <w:i/>
          <w:iCs/>
          <w:sz w:val="28"/>
          <w:szCs w:val="28"/>
          <w:lang w:val="az-Latn-AZ"/>
        </w:rPr>
        <w:t>Flaviviridae</w:t>
      </w:r>
      <w:r w:rsidRPr="00285648">
        <w:rPr>
          <w:rFonts w:ascii="Times New Roman" w:hAnsi="Times New Roman" w:cs="Times New Roman"/>
          <w:sz w:val="28"/>
          <w:szCs w:val="28"/>
          <w:lang w:val="az-Latn-AZ"/>
        </w:rPr>
        <w:t xml:space="preserve"> fəsiləsi, </w:t>
      </w:r>
      <w:r w:rsidRPr="00285648">
        <w:rPr>
          <w:rFonts w:ascii="Times New Roman" w:hAnsi="Times New Roman" w:cs="Times New Roman"/>
          <w:i/>
          <w:iCs/>
          <w:sz w:val="28"/>
          <w:szCs w:val="28"/>
          <w:lang w:val="az-Latn-AZ"/>
        </w:rPr>
        <w:t>Flavivirus</w:t>
      </w:r>
      <w:r w:rsidRPr="00285648">
        <w:rPr>
          <w:rFonts w:ascii="Times New Roman" w:hAnsi="Times New Roman" w:cs="Times New Roman"/>
          <w:sz w:val="28"/>
          <w:szCs w:val="28"/>
          <w:lang w:val="az-Latn-AZ"/>
        </w:rPr>
        <w:t xml:space="preserve"> cinsi</w:t>
      </w:r>
      <w:r>
        <w:rPr>
          <w:rFonts w:ascii="Times New Roman" w:hAnsi="Times New Roman" w:cs="Times New Roman"/>
          <w:sz w:val="28"/>
          <w:szCs w:val="28"/>
          <w:lang w:val="az-Latn-AZ"/>
        </w:rPr>
        <w:t xml:space="preserve"> və </w:t>
      </w:r>
      <w:r w:rsidRPr="00285648">
        <w:rPr>
          <w:rFonts w:ascii="Times New Roman" w:hAnsi="Times New Roman" w:cs="Times New Roman"/>
          <w:i/>
          <w:iCs/>
          <w:sz w:val="28"/>
          <w:szCs w:val="28"/>
          <w:lang w:val="az-Latn-AZ"/>
        </w:rPr>
        <w:t xml:space="preserve">Bunyaviridae </w:t>
      </w:r>
      <w:r w:rsidRPr="00285648">
        <w:rPr>
          <w:rFonts w:ascii="Times New Roman" w:hAnsi="Times New Roman" w:cs="Times New Roman"/>
          <w:sz w:val="28"/>
          <w:szCs w:val="28"/>
          <w:lang w:val="az-Latn-AZ"/>
        </w:rPr>
        <w:t xml:space="preserve">fəsiləsi, </w:t>
      </w:r>
      <w:r w:rsidRPr="00285648">
        <w:rPr>
          <w:rFonts w:ascii="Times New Roman" w:hAnsi="Times New Roman" w:cs="Times New Roman"/>
          <w:i/>
          <w:iCs/>
          <w:sz w:val="28"/>
          <w:szCs w:val="28"/>
          <w:lang w:val="az-Latn-AZ"/>
        </w:rPr>
        <w:t>Orthobunyavirus</w:t>
      </w:r>
      <w:r w:rsidRPr="00285648">
        <w:rPr>
          <w:rFonts w:ascii="Times New Roman" w:hAnsi="Times New Roman" w:cs="Times New Roman"/>
          <w:sz w:val="28"/>
          <w:szCs w:val="28"/>
          <w:lang w:val="az-Latn-AZ"/>
        </w:rPr>
        <w:t xml:space="preserve"> </w:t>
      </w:r>
      <w:r w:rsidRPr="00285648">
        <w:rPr>
          <w:rFonts w:ascii="Times New Roman" w:hAnsi="Times New Roman" w:cs="Times New Roman"/>
          <w:sz w:val="28"/>
          <w:szCs w:val="28"/>
          <w:lang w:val="az-Latn-AZ"/>
        </w:rPr>
        <w:lastRenderedPageBreak/>
        <w:t xml:space="preserve">və </w:t>
      </w:r>
      <w:r w:rsidRPr="00285648">
        <w:rPr>
          <w:rFonts w:ascii="Times New Roman" w:hAnsi="Times New Roman" w:cs="Times New Roman"/>
          <w:i/>
          <w:iCs/>
          <w:sz w:val="28"/>
          <w:szCs w:val="28"/>
          <w:lang w:val="az-Latn-AZ"/>
        </w:rPr>
        <w:t>Phlebovirus</w:t>
      </w:r>
      <w:r w:rsidRPr="00285648">
        <w:rPr>
          <w:rFonts w:ascii="Times New Roman" w:hAnsi="Times New Roman" w:cs="Times New Roman"/>
          <w:sz w:val="28"/>
          <w:szCs w:val="28"/>
          <w:lang w:val="az-Latn-AZ"/>
        </w:rPr>
        <w:t xml:space="preserve"> cinsləri</w:t>
      </w:r>
      <w:r>
        <w:rPr>
          <w:rFonts w:ascii="Times New Roman" w:hAnsi="Times New Roman" w:cs="Times New Roman"/>
          <w:sz w:val="28"/>
          <w:szCs w:val="28"/>
          <w:lang w:val="az-Latn-AZ"/>
        </w:rPr>
        <w:t xml:space="preserve"> aiddir</w:t>
      </w:r>
      <w:r w:rsidRPr="00285648">
        <w:rPr>
          <w:rFonts w:ascii="Times New Roman" w:hAnsi="Times New Roman" w:cs="Times New Roman"/>
          <w:sz w:val="28"/>
          <w:szCs w:val="28"/>
          <w:lang w:val="az-Latn-AZ"/>
        </w:rPr>
        <w:t>. Arbovirusların bəziləri həm insanlara, həm də heyvanlara yoluxur və hər ikisində xəstəliyə səbəb ol</w:t>
      </w:r>
      <w:r>
        <w:rPr>
          <w:rFonts w:ascii="Times New Roman" w:hAnsi="Times New Roman" w:cs="Times New Roman"/>
          <w:sz w:val="28"/>
          <w:szCs w:val="28"/>
          <w:lang w:val="az-Latn-AZ"/>
        </w:rPr>
        <w:t>ur, məsələn,</w:t>
      </w:r>
      <w:r w:rsidRPr="00285648">
        <w:rPr>
          <w:rFonts w:ascii="Times New Roman" w:hAnsi="Times New Roman" w:cs="Times New Roman"/>
          <w:sz w:val="28"/>
          <w:szCs w:val="28"/>
          <w:lang w:val="az-Latn-AZ"/>
        </w:rPr>
        <w:t xml:space="preserve"> antropozoonoz arbovirusların nümayəndəsi </w:t>
      </w:r>
      <w:r w:rsidRPr="00285648">
        <w:rPr>
          <w:rFonts w:ascii="Times New Roman" w:hAnsi="Times New Roman" w:cs="Times New Roman"/>
          <w:i/>
          <w:iCs/>
          <w:sz w:val="28"/>
          <w:szCs w:val="28"/>
          <w:lang w:val="az-Latn-AZ"/>
        </w:rPr>
        <w:t xml:space="preserve">Rift </w:t>
      </w:r>
      <w:r>
        <w:rPr>
          <w:rFonts w:ascii="Times New Roman" w:hAnsi="Times New Roman" w:cs="Times New Roman"/>
          <w:i/>
          <w:iCs/>
          <w:sz w:val="28"/>
          <w:szCs w:val="28"/>
          <w:lang w:val="az-Latn-AZ"/>
        </w:rPr>
        <w:t>V</w:t>
      </w:r>
      <w:r w:rsidRPr="00285648">
        <w:rPr>
          <w:rFonts w:ascii="Times New Roman" w:hAnsi="Times New Roman" w:cs="Times New Roman"/>
          <w:i/>
          <w:iCs/>
          <w:sz w:val="28"/>
          <w:szCs w:val="28"/>
          <w:lang w:val="az-Latn-AZ"/>
        </w:rPr>
        <w:t>adisi</w:t>
      </w:r>
      <w:r w:rsidRPr="00285648">
        <w:rPr>
          <w:rFonts w:ascii="Times New Roman" w:hAnsi="Times New Roman" w:cs="Times New Roman"/>
          <w:sz w:val="28"/>
          <w:szCs w:val="28"/>
          <w:lang w:val="az-Latn-AZ"/>
        </w:rPr>
        <w:t xml:space="preserve"> qızdırması virusu. </w:t>
      </w:r>
    </w:p>
    <w:p w:rsidR="00374719" w:rsidRPr="00912BCA" w:rsidRDefault="00374719" w:rsidP="00912BCA">
      <w:pPr>
        <w:spacing w:after="0" w:line="240" w:lineRule="auto"/>
        <w:jc w:val="both"/>
        <w:rPr>
          <w:rFonts w:ascii="Times New Roman" w:hAnsi="Times New Roman" w:cs="Times New Roman"/>
          <w:sz w:val="28"/>
          <w:szCs w:val="28"/>
          <w:lang w:val="az-Latn-AZ"/>
        </w:rPr>
      </w:pPr>
      <w:r w:rsidRPr="00285648">
        <w:rPr>
          <w:rFonts w:ascii="Times New Roman" w:hAnsi="Times New Roman" w:cs="Times New Roman"/>
          <w:sz w:val="28"/>
          <w:szCs w:val="28"/>
          <w:lang w:val="az-Latn-AZ"/>
        </w:rPr>
        <w:t xml:space="preserve">Ağcaqanadlar vasitəsilə ötürülən viruslar ya asimptomatik infeksiyaya səbəb olur, ya da ya sistemli qızdırma, ensefalomielit (beyin və onurğa beyni iltihabı), hemorragik qızdırma (qanaxma və qızdırma), febril mialgiya və artralgiya (əzələ və oynaq ağrısı ilə qızdırma və artrit) kimi kəskin hallara səbəb olur. Qızdırmalı formaların yoluxuculuğu yüksək olsa da, </w:t>
      </w:r>
      <w:r>
        <w:rPr>
          <w:rFonts w:ascii="Times New Roman" w:hAnsi="Times New Roman" w:cs="Times New Roman"/>
          <w:sz w:val="28"/>
          <w:szCs w:val="28"/>
          <w:lang w:val="az-Latn-AZ"/>
        </w:rPr>
        <w:t>letallıq</w:t>
      </w:r>
      <w:r w:rsidRPr="0028564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nisbətən</w:t>
      </w:r>
      <w:r w:rsidRPr="00285648">
        <w:rPr>
          <w:rFonts w:ascii="Times New Roman" w:hAnsi="Times New Roman" w:cs="Times New Roman"/>
          <w:sz w:val="28"/>
          <w:szCs w:val="28"/>
          <w:lang w:val="az-Latn-AZ"/>
        </w:rPr>
        <w:t xml:space="preserve"> aşağı</w:t>
      </w:r>
      <w:r>
        <w:rPr>
          <w:rFonts w:ascii="Times New Roman" w:hAnsi="Times New Roman" w:cs="Times New Roman"/>
          <w:sz w:val="28"/>
          <w:szCs w:val="28"/>
          <w:lang w:val="az-Latn-AZ"/>
        </w:rPr>
        <w:t>dır</w:t>
      </w:r>
      <w:r w:rsidRPr="00285648">
        <w:rPr>
          <w:rFonts w:ascii="Times New Roman" w:hAnsi="Times New Roman" w:cs="Times New Roman"/>
          <w:sz w:val="28"/>
          <w:szCs w:val="28"/>
          <w:lang w:val="az-Latn-AZ"/>
        </w:rPr>
        <w:t xml:space="preserve">. Ensefalit və hemorragik qızdırmalar zamanı yoluxma və ölüm hallarının </w:t>
      </w:r>
      <w:r>
        <w:rPr>
          <w:rFonts w:ascii="Times New Roman" w:hAnsi="Times New Roman" w:cs="Times New Roman"/>
          <w:sz w:val="28"/>
          <w:szCs w:val="28"/>
          <w:lang w:val="az-Latn-AZ"/>
        </w:rPr>
        <w:t xml:space="preserve">baş vermə </w:t>
      </w:r>
      <w:r w:rsidRPr="00285648">
        <w:rPr>
          <w:rFonts w:ascii="Times New Roman" w:hAnsi="Times New Roman" w:cs="Times New Roman"/>
          <w:sz w:val="28"/>
          <w:szCs w:val="28"/>
          <w:lang w:val="az-Latn-AZ"/>
        </w:rPr>
        <w:t>tezliyi yaş</w:t>
      </w:r>
      <w:r>
        <w:rPr>
          <w:rFonts w:ascii="Times New Roman" w:hAnsi="Times New Roman" w:cs="Times New Roman"/>
          <w:sz w:val="28"/>
          <w:szCs w:val="28"/>
          <w:lang w:val="az-Latn-AZ"/>
        </w:rPr>
        <w:t>dan</w:t>
      </w:r>
      <w:r w:rsidRPr="0028564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və </w:t>
      </w:r>
      <w:r w:rsidRPr="00285648">
        <w:rPr>
          <w:rFonts w:ascii="Times New Roman" w:hAnsi="Times New Roman" w:cs="Times New Roman"/>
          <w:sz w:val="28"/>
          <w:szCs w:val="28"/>
          <w:lang w:val="az-Latn-AZ"/>
        </w:rPr>
        <w:t>virus</w:t>
      </w:r>
      <w:r>
        <w:rPr>
          <w:rFonts w:ascii="Times New Roman" w:hAnsi="Times New Roman" w:cs="Times New Roman"/>
          <w:sz w:val="28"/>
          <w:szCs w:val="28"/>
          <w:lang w:val="az-Latn-AZ"/>
        </w:rPr>
        <w:t>un</w:t>
      </w:r>
      <w:r w:rsidRPr="00285648">
        <w:rPr>
          <w:rFonts w:ascii="Times New Roman" w:hAnsi="Times New Roman" w:cs="Times New Roman"/>
          <w:sz w:val="28"/>
          <w:szCs w:val="28"/>
          <w:lang w:val="az-Latn-AZ"/>
        </w:rPr>
        <w:t xml:space="preserve"> növü</w:t>
      </w:r>
      <w:r>
        <w:rPr>
          <w:rFonts w:ascii="Times New Roman" w:hAnsi="Times New Roman" w:cs="Times New Roman"/>
          <w:sz w:val="28"/>
          <w:szCs w:val="28"/>
          <w:lang w:val="az-Latn-AZ"/>
        </w:rPr>
        <w:t>ndən</w:t>
      </w:r>
      <w:r w:rsidRPr="00285648">
        <w:rPr>
          <w:rFonts w:ascii="Times New Roman" w:hAnsi="Times New Roman" w:cs="Times New Roman"/>
          <w:sz w:val="28"/>
          <w:szCs w:val="28"/>
          <w:lang w:val="az-Latn-AZ"/>
        </w:rPr>
        <w:t xml:space="preserve"> asılı olaraq </w:t>
      </w:r>
      <w:r>
        <w:rPr>
          <w:rFonts w:ascii="Times New Roman" w:hAnsi="Times New Roman" w:cs="Times New Roman"/>
          <w:sz w:val="28"/>
          <w:szCs w:val="28"/>
          <w:lang w:val="az-Latn-AZ"/>
        </w:rPr>
        <w:t>dəyişilir</w:t>
      </w:r>
      <w:r w:rsidRPr="00285648">
        <w:rPr>
          <w:rFonts w:ascii="Times New Roman" w:hAnsi="Times New Roman" w:cs="Times New Roman"/>
          <w:sz w:val="28"/>
          <w:szCs w:val="28"/>
          <w:lang w:val="az-Latn-AZ"/>
        </w:rPr>
        <w:t xml:space="preserve">. Kəskin fazadan sonra insanlar ya tam sağalırlar, ya da kəskin ensefalitdən sonra nevroloji </w:t>
      </w:r>
      <w:r>
        <w:rPr>
          <w:rFonts w:ascii="Times New Roman" w:hAnsi="Times New Roman" w:cs="Times New Roman"/>
          <w:sz w:val="28"/>
          <w:szCs w:val="28"/>
          <w:lang w:val="az-Latn-AZ"/>
        </w:rPr>
        <w:t>pozğunluqlarla</w:t>
      </w:r>
      <w:r w:rsidRPr="00285648">
        <w:rPr>
          <w:rFonts w:ascii="Times New Roman" w:hAnsi="Times New Roman" w:cs="Times New Roman"/>
          <w:sz w:val="28"/>
          <w:szCs w:val="28"/>
          <w:lang w:val="az-Latn-AZ"/>
        </w:rPr>
        <w:t xml:space="preserve"> üzləşirlər. Ağcaqanadla ötürülən viruslar uzunmüddətli, xroniki infeksiya törətmir, baxmayaraq ki, infeksiyanın ağırlaşmaları uzun müddət davam edə bilər</w:t>
      </w:r>
      <w:r w:rsidR="00912BCA">
        <w:rPr>
          <w:rFonts w:ascii="Times New Roman" w:hAnsi="Times New Roman" w:cs="Times New Roman"/>
          <w:sz w:val="28"/>
          <w:szCs w:val="28"/>
          <w:lang w:val="az-Latn-AZ"/>
        </w:rPr>
        <w:t>.</w:t>
      </w:r>
    </w:p>
    <w:p w:rsidR="00374719" w:rsidRPr="0050669E" w:rsidRDefault="00374719" w:rsidP="00873802">
      <w:pPr>
        <w:spacing w:after="0" w:line="240" w:lineRule="auto"/>
        <w:jc w:val="both"/>
        <w:rPr>
          <w:rFonts w:ascii="Times New Roman" w:hAnsi="Times New Roman" w:cs="Times New Roman"/>
          <w:sz w:val="28"/>
          <w:szCs w:val="28"/>
        </w:rPr>
      </w:pPr>
      <w:r w:rsidRPr="00285648">
        <w:rPr>
          <w:rFonts w:ascii="Times New Roman" w:hAnsi="Times New Roman" w:cs="Times New Roman"/>
          <w:b/>
          <w:bCs/>
          <w:sz w:val="28"/>
          <w:szCs w:val="28"/>
        </w:rPr>
        <w:t>Malyariya.</w:t>
      </w:r>
      <w:r w:rsidRPr="0050669E">
        <w:rPr>
          <w:rFonts w:ascii="Times New Roman" w:hAnsi="Times New Roman" w:cs="Times New Roman"/>
          <w:b/>
          <w:bCs/>
          <w:i/>
          <w:iCs/>
          <w:sz w:val="28"/>
          <w:szCs w:val="28"/>
        </w:rPr>
        <w:t xml:space="preserve"> </w:t>
      </w:r>
      <w:r w:rsidRPr="0050669E">
        <w:rPr>
          <w:rFonts w:ascii="Times New Roman" w:hAnsi="Times New Roman" w:cs="Times New Roman"/>
          <w:sz w:val="28"/>
          <w:szCs w:val="28"/>
        </w:rPr>
        <w:t xml:space="preserve">Malyariya yoluxucu xəstəliklərin ən geniş yayılmış növlərindən biridir. Bu xəstəliyə qan toxumalarını və bədənin digər orqanlarını, ilk növbədə qaraciyəri yoluxduran </w:t>
      </w:r>
      <w:r>
        <w:rPr>
          <w:rFonts w:ascii="Times New Roman" w:hAnsi="Times New Roman" w:cs="Times New Roman"/>
          <w:sz w:val="28"/>
          <w:szCs w:val="28"/>
        </w:rPr>
        <w:t>ibtidailər</w:t>
      </w:r>
      <w:r w:rsidRPr="0050669E">
        <w:rPr>
          <w:rFonts w:ascii="Times New Roman" w:hAnsi="Times New Roman" w:cs="Times New Roman"/>
          <w:sz w:val="28"/>
          <w:szCs w:val="28"/>
        </w:rPr>
        <w:t xml:space="preserve"> səbəb olur. </w:t>
      </w:r>
      <w:r>
        <w:rPr>
          <w:rFonts w:ascii="Times New Roman" w:hAnsi="Times New Roman" w:cs="Times New Roman"/>
          <w:sz w:val="28"/>
          <w:szCs w:val="28"/>
        </w:rPr>
        <w:t>Törədici mikroo</w:t>
      </w:r>
      <w:r w:rsidRPr="0050669E">
        <w:rPr>
          <w:rFonts w:ascii="Times New Roman" w:hAnsi="Times New Roman" w:cs="Times New Roman"/>
          <w:sz w:val="28"/>
          <w:szCs w:val="28"/>
        </w:rPr>
        <w:t xml:space="preserve">rqanizmlər </w:t>
      </w:r>
      <w:r w:rsidRPr="002142E8">
        <w:rPr>
          <w:rFonts w:ascii="Times New Roman" w:hAnsi="Times New Roman" w:cs="Times New Roman"/>
          <w:i/>
          <w:iCs/>
          <w:sz w:val="28"/>
          <w:szCs w:val="28"/>
        </w:rPr>
        <w:t>Anopheles</w:t>
      </w:r>
      <w:r w:rsidRPr="0050669E">
        <w:rPr>
          <w:rFonts w:ascii="Times New Roman" w:hAnsi="Times New Roman" w:cs="Times New Roman"/>
          <w:sz w:val="28"/>
          <w:szCs w:val="28"/>
        </w:rPr>
        <w:t xml:space="preserve"> </w:t>
      </w:r>
      <w:r>
        <w:rPr>
          <w:rFonts w:ascii="Times New Roman" w:hAnsi="Times New Roman" w:cs="Times New Roman"/>
          <w:sz w:val="28"/>
          <w:szCs w:val="28"/>
        </w:rPr>
        <w:t xml:space="preserve">cinsli dişi </w:t>
      </w:r>
      <w:r w:rsidRPr="0050669E">
        <w:rPr>
          <w:rFonts w:ascii="Times New Roman" w:hAnsi="Times New Roman" w:cs="Times New Roman"/>
          <w:sz w:val="28"/>
          <w:szCs w:val="28"/>
        </w:rPr>
        <w:t>ağcaqanadlar</w:t>
      </w:r>
      <w:r>
        <w:rPr>
          <w:rFonts w:ascii="Times New Roman" w:hAnsi="Times New Roman" w:cs="Times New Roman"/>
          <w:sz w:val="28"/>
          <w:szCs w:val="28"/>
        </w:rPr>
        <w:t xml:space="preserve"> </w:t>
      </w:r>
      <w:r w:rsidRPr="0050669E">
        <w:rPr>
          <w:rFonts w:ascii="Times New Roman" w:hAnsi="Times New Roman" w:cs="Times New Roman"/>
          <w:sz w:val="28"/>
          <w:szCs w:val="28"/>
        </w:rPr>
        <w:t xml:space="preserve">tərəfindən ötürülür. İnsan malyariyasına səbəb olan orqanizmlər </w:t>
      </w:r>
      <w:r w:rsidRPr="0050669E">
        <w:rPr>
          <w:rFonts w:ascii="Times New Roman" w:hAnsi="Times New Roman" w:cs="Times New Roman"/>
          <w:i/>
          <w:iCs/>
          <w:sz w:val="28"/>
          <w:szCs w:val="28"/>
        </w:rPr>
        <w:t>Plasmodium</w:t>
      </w:r>
      <w:r w:rsidRPr="0050669E">
        <w:rPr>
          <w:rFonts w:ascii="Times New Roman" w:hAnsi="Times New Roman" w:cs="Times New Roman"/>
          <w:sz w:val="28"/>
          <w:szCs w:val="28"/>
        </w:rPr>
        <w:t xml:space="preserve"> cinsinin, </w:t>
      </w:r>
      <w:r w:rsidRPr="0050669E">
        <w:rPr>
          <w:rFonts w:ascii="Times New Roman" w:hAnsi="Times New Roman" w:cs="Times New Roman"/>
          <w:i/>
          <w:iCs/>
          <w:sz w:val="28"/>
          <w:szCs w:val="28"/>
        </w:rPr>
        <w:t>Plasmodiidae</w:t>
      </w:r>
      <w:r w:rsidRPr="0050669E">
        <w:rPr>
          <w:rFonts w:ascii="Times New Roman" w:hAnsi="Times New Roman" w:cs="Times New Roman"/>
          <w:sz w:val="28"/>
          <w:szCs w:val="28"/>
        </w:rPr>
        <w:t xml:space="preserve"> ailəsinin ibtidailəridir (sıra</w:t>
      </w:r>
      <w:r>
        <w:rPr>
          <w:rFonts w:ascii="Times New Roman" w:hAnsi="Times New Roman" w:cs="Times New Roman"/>
          <w:sz w:val="28"/>
          <w:szCs w:val="28"/>
        </w:rPr>
        <w:t xml:space="preserve"> </w:t>
      </w:r>
      <w:r w:rsidRPr="0050669E">
        <w:rPr>
          <w:rFonts w:ascii="Times New Roman" w:hAnsi="Times New Roman" w:cs="Times New Roman"/>
          <w:sz w:val="28"/>
          <w:szCs w:val="28"/>
        </w:rPr>
        <w:t>-</w:t>
      </w:r>
      <w:r>
        <w:rPr>
          <w:rFonts w:ascii="Times New Roman" w:hAnsi="Times New Roman" w:cs="Times New Roman"/>
          <w:sz w:val="28"/>
          <w:szCs w:val="28"/>
        </w:rPr>
        <w:t xml:space="preserve"> </w:t>
      </w:r>
      <w:r w:rsidRPr="0050669E">
        <w:rPr>
          <w:rFonts w:ascii="Times New Roman" w:hAnsi="Times New Roman" w:cs="Times New Roman"/>
          <w:i/>
          <w:iCs/>
          <w:sz w:val="28"/>
          <w:szCs w:val="28"/>
        </w:rPr>
        <w:t>Haemosporidida</w:t>
      </w:r>
      <w:r w:rsidRPr="0050669E">
        <w:rPr>
          <w:rFonts w:ascii="Times New Roman" w:hAnsi="Times New Roman" w:cs="Times New Roman"/>
          <w:sz w:val="28"/>
          <w:szCs w:val="28"/>
        </w:rPr>
        <w:t xml:space="preserve">, </w:t>
      </w:r>
      <w:r>
        <w:rPr>
          <w:rFonts w:ascii="Times New Roman" w:hAnsi="Times New Roman" w:cs="Times New Roman"/>
          <w:sz w:val="28"/>
          <w:szCs w:val="28"/>
        </w:rPr>
        <w:t xml:space="preserve">sinif </w:t>
      </w:r>
      <w:r w:rsidRPr="0050669E">
        <w:rPr>
          <w:rFonts w:ascii="Times New Roman" w:hAnsi="Times New Roman" w:cs="Times New Roman"/>
          <w:sz w:val="28"/>
          <w:szCs w:val="28"/>
        </w:rPr>
        <w:t>-</w:t>
      </w:r>
      <w:r>
        <w:rPr>
          <w:rFonts w:ascii="Times New Roman" w:hAnsi="Times New Roman" w:cs="Times New Roman"/>
          <w:sz w:val="28"/>
          <w:szCs w:val="28"/>
        </w:rPr>
        <w:t xml:space="preserve"> </w:t>
      </w:r>
      <w:r w:rsidRPr="0050669E">
        <w:rPr>
          <w:rFonts w:ascii="Times New Roman" w:hAnsi="Times New Roman" w:cs="Times New Roman"/>
          <w:i/>
          <w:iCs/>
          <w:sz w:val="28"/>
          <w:szCs w:val="28"/>
        </w:rPr>
        <w:t>Haemosporidea</w:t>
      </w:r>
      <w:r w:rsidRPr="0050669E">
        <w:rPr>
          <w:rFonts w:ascii="Times New Roman" w:hAnsi="Times New Roman" w:cs="Times New Roman"/>
          <w:sz w:val="28"/>
          <w:szCs w:val="28"/>
        </w:rPr>
        <w:t>, tip</w:t>
      </w:r>
      <w:r>
        <w:rPr>
          <w:rFonts w:ascii="Times New Roman" w:hAnsi="Times New Roman" w:cs="Times New Roman"/>
          <w:sz w:val="28"/>
          <w:szCs w:val="28"/>
        </w:rPr>
        <w:t xml:space="preserve"> </w:t>
      </w:r>
      <w:r w:rsidRPr="0050669E">
        <w:rPr>
          <w:rFonts w:ascii="Times New Roman" w:hAnsi="Times New Roman" w:cs="Times New Roman"/>
          <w:sz w:val="28"/>
          <w:szCs w:val="28"/>
        </w:rPr>
        <w:t>-</w:t>
      </w:r>
      <w:r>
        <w:rPr>
          <w:rFonts w:ascii="Times New Roman" w:hAnsi="Times New Roman" w:cs="Times New Roman"/>
          <w:sz w:val="28"/>
          <w:szCs w:val="28"/>
        </w:rPr>
        <w:t xml:space="preserve"> </w:t>
      </w:r>
      <w:r w:rsidRPr="0050669E">
        <w:rPr>
          <w:rFonts w:ascii="Times New Roman" w:hAnsi="Times New Roman" w:cs="Times New Roman"/>
          <w:i/>
          <w:iCs/>
          <w:sz w:val="28"/>
          <w:szCs w:val="28"/>
        </w:rPr>
        <w:t>Sporozoa</w:t>
      </w:r>
      <w:r w:rsidRPr="0050669E">
        <w:rPr>
          <w:rFonts w:ascii="Times New Roman" w:hAnsi="Times New Roman" w:cs="Times New Roman"/>
          <w:sz w:val="28"/>
          <w:szCs w:val="28"/>
        </w:rPr>
        <w:t>). Obliqat hüceyrədaxili parazitlərdir</w:t>
      </w:r>
      <w:r>
        <w:rPr>
          <w:rFonts w:ascii="Times New Roman" w:hAnsi="Times New Roman" w:cs="Times New Roman"/>
          <w:sz w:val="28"/>
          <w:szCs w:val="28"/>
        </w:rPr>
        <w:t>. İ</w:t>
      </w:r>
      <w:r w:rsidRPr="0050669E">
        <w:rPr>
          <w:rFonts w:ascii="Times New Roman" w:hAnsi="Times New Roman" w:cs="Times New Roman"/>
          <w:sz w:val="28"/>
          <w:szCs w:val="28"/>
        </w:rPr>
        <w:t xml:space="preserve">nsan malyariyasının 5 növü məlumdur: bədxassəli üçgünlük </w:t>
      </w:r>
      <w:r w:rsidRPr="0050669E">
        <w:rPr>
          <w:rFonts w:ascii="Times New Roman" w:hAnsi="Times New Roman" w:cs="Times New Roman"/>
          <w:sz w:val="28"/>
          <w:szCs w:val="28"/>
        </w:rPr>
        <w:lastRenderedPageBreak/>
        <w:t xml:space="preserve">malyariyaya səbəb olan </w:t>
      </w:r>
      <w:r w:rsidRPr="0050669E">
        <w:rPr>
          <w:rFonts w:ascii="Times New Roman" w:hAnsi="Times New Roman" w:cs="Times New Roman"/>
          <w:i/>
          <w:iCs/>
          <w:sz w:val="28"/>
          <w:szCs w:val="28"/>
        </w:rPr>
        <w:t>P.falciparum</w:t>
      </w:r>
      <w:r w:rsidRPr="0050669E">
        <w:rPr>
          <w:rFonts w:ascii="Times New Roman" w:hAnsi="Times New Roman" w:cs="Times New Roman"/>
          <w:sz w:val="28"/>
          <w:szCs w:val="28"/>
        </w:rPr>
        <w:t>;</w:t>
      </w:r>
      <w:r>
        <w:rPr>
          <w:rFonts w:ascii="Times New Roman" w:hAnsi="Times New Roman" w:cs="Times New Roman"/>
          <w:sz w:val="28"/>
          <w:szCs w:val="28"/>
        </w:rPr>
        <w:t xml:space="preserve"> </w:t>
      </w:r>
      <w:r w:rsidRPr="0050669E">
        <w:rPr>
          <w:rFonts w:ascii="Times New Roman" w:hAnsi="Times New Roman" w:cs="Times New Roman"/>
          <w:sz w:val="28"/>
          <w:szCs w:val="28"/>
        </w:rPr>
        <w:t xml:space="preserve">xoşxassəli üçgünlük malyariyaya səbəb olan </w:t>
      </w:r>
      <w:r w:rsidRPr="0050669E">
        <w:rPr>
          <w:rFonts w:ascii="Times New Roman" w:hAnsi="Times New Roman" w:cs="Times New Roman"/>
          <w:i/>
          <w:iCs/>
          <w:sz w:val="28"/>
          <w:szCs w:val="28"/>
        </w:rPr>
        <w:t>P.vivax</w:t>
      </w:r>
      <w:r w:rsidRPr="0050669E">
        <w:rPr>
          <w:rFonts w:ascii="Times New Roman" w:hAnsi="Times New Roman" w:cs="Times New Roman"/>
          <w:sz w:val="28"/>
          <w:szCs w:val="28"/>
        </w:rPr>
        <w:t xml:space="preserve">; dördgünlük malyariyaya səbəb olan </w:t>
      </w:r>
      <w:r w:rsidRPr="0050669E">
        <w:rPr>
          <w:rFonts w:ascii="Times New Roman" w:hAnsi="Times New Roman" w:cs="Times New Roman"/>
          <w:i/>
          <w:iCs/>
          <w:sz w:val="28"/>
          <w:szCs w:val="28"/>
        </w:rPr>
        <w:t>P.malariae</w:t>
      </w:r>
      <w:r w:rsidRPr="0050669E">
        <w:rPr>
          <w:rFonts w:ascii="Times New Roman" w:hAnsi="Times New Roman" w:cs="Times New Roman"/>
          <w:sz w:val="28"/>
          <w:szCs w:val="28"/>
        </w:rPr>
        <w:t>;</w:t>
      </w:r>
      <w:r w:rsidRPr="0050669E">
        <w:rPr>
          <w:rFonts w:ascii="Times New Roman" w:hAnsi="Times New Roman" w:cs="Times New Roman"/>
          <w:i/>
          <w:iCs/>
          <w:sz w:val="28"/>
          <w:szCs w:val="28"/>
        </w:rPr>
        <w:t xml:space="preserve"> P.ovale</w:t>
      </w:r>
      <w:r w:rsidRPr="0050669E">
        <w:rPr>
          <w:rFonts w:ascii="Times New Roman" w:hAnsi="Times New Roman" w:cs="Times New Roman"/>
          <w:sz w:val="28"/>
          <w:szCs w:val="28"/>
        </w:rPr>
        <w:t xml:space="preserve"> və </w:t>
      </w:r>
      <w:r w:rsidRPr="0050669E">
        <w:rPr>
          <w:rFonts w:ascii="Times New Roman" w:hAnsi="Times New Roman" w:cs="Times New Roman"/>
          <w:i/>
          <w:iCs/>
          <w:sz w:val="28"/>
          <w:szCs w:val="28"/>
        </w:rPr>
        <w:t>P</w:t>
      </w:r>
      <w:r>
        <w:rPr>
          <w:rFonts w:ascii="Times New Roman" w:hAnsi="Times New Roman" w:cs="Times New Roman"/>
          <w:i/>
          <w:iCs/>
          <w:sz w:val="28"/>
          <w:szCs w:val="28"/>
        </w:rPr>
        <w:t>.</w:t>
      </w:r>
      <w:r w:rsidRPr="0050669E">
        <w:rPr>
          <w:rFonts w:ascii="Times New Roman" w:hAnsi="Times New Roman" w:cs="Times New Roman"/>
          <w:i/>
          <w:iCs/>
          <w:sz w:val="28"/>
          <w:szCs w:val="28"/>
        </w:rPr>
        <w:t>knowlesi</w:t>
      </w:r>
      <w:r w:rsidRPr="0050669E">
        <w:rPr>
          <w:rFonts w:ascii="Times New Roman" w:hAnsi="Times New Roman" w:cs="Times New Roman"/>
          <w:sz w:val="28"/>
          <w:szCs w:val="28"/>
        </w:rPr>
        <w:t xml:space="preserve">. İlk iki növ tropiklərdə geniş yayılmışdır, </w:t>
      </w:r>
      <w:r w:rsidRPr="0050669E">
        <w:rPr>
          <w:rFonts w:ascii="Times New Roman" w:hAnsi="Times New Roman" w:cs="Times New Roman"/>
          <w:i/>
          <w:iCs/>
          <w:sz w:val="28"/>
          <w:szCs w:val="28"/>
        </w:rPr>
        <w:t>P.vivax</w:t>
      </w:r>
      <w:r w:rsidRPr="0050669E">
        <w:rPr>
          <w:rFonts w:ascii="Times New Roman" w:hAnsi="Times New Roman" w:cs="Times New Roman"/>
          <w:sz w:val="28"/>
          <w:szCs w:val="28"/>
        </w:rPr>
        <w:t xml:space="preserve"> isə bəzi mülayim ərazilərdə də rast gəlinir. </w:t>
      </w:r>
      <w:r w:rsidRPr="0050669E">
        <w:rPr>
          <w:rFonts w:ascii="Times New Roman" w:hAnsi="Times New Roman" w:cs="Times New Roman"/>
          <w:i/>
          <w:iCs/>
          <w:sz w:val="28"/>
          <w:szCs w:val="28"/>
        </w:rPr>
        <w:t>P.malariae</w:t>
      </w:r>
      <w:r w:rsidRPr="0050669E">
        <w:rPr>
          <w:rFonts w:ascii="Times New Roman" w:hAnsi="Times New Roman" w:cs="Times New Roman"/>
          <w:sz w:val="28"/>
          <w:szCs w:val="28"/>
        </w:rPr>
        <w:t xml:space="preserve"> də geniş</w:t>
      </w:r>
      <w:r>
        <w:rPr>
          <w:rFonts w:ascii="Times New Roman" w:hAnsi="Times New Roman" w:cs="Times New Roman"/>
          <w:sz w:val="28"/>
          <w:szCs w:val="28"/>
        </w:rPr>
        <w:t xml:space="preserve"> </w:t>
      </w:r>
      <w:r w:rsidRPr="0050669E">
        <w:rPr>
          <w:rFonts w:ascii="Times New Roman" w:hAnsi="Times New Roman" w:cs="Times New Roman"/>
          <w:sz w:val="28"/>
          <w:szCs w:val="28"/>
        </w:rPr>
        <w:t xml:space="preserve">yayılmışdır. </w:t>
      </w:r>
      <w:r w:rsidRPr="0050669E">
        <w:rPr>
          <w:rFonts w:ascii="Times New Roman" w:hAnsi="Times New Roman" w:cs="Times New Roman"/>
          <w:i/>
          <w:iCs/>
          <w:sz w:val="28"/>
          <w:szCs w:val="28"/>
        </w:rPr>
        <w:t>P.ovale</w:t>
      </w:r>
      <w:r w:rsidRPr="0050669E">
        <w:rPr>
          <w:rFonts w:ascii="Times New Roman" w:hAnsi="Times New Roman" w:cs="Times New Roman"/>
          <w:sz w:val="28"/>
          <w:szCs w:val="28"/>
        </w:rPr>
        <w:t xml:space="preserve"> nisbətən </w:t>
      </w:r>
      <w:proofErr w:type="gramStart"/>
      <w:r w:rsidRPr="0050669E">
        <w:rPr>
          <w:rFonts w:ascii="Times New Roman" w:hAnsi="Times New Roman" w:cs="Times New Roman"/>
          <w:sz w:val="28"/>
          <w:szCs w:val="28"/>
        </w:rPr>
        <w:t>az</w:t>
      </w:r>
      <w:proofErr w:type="gramEnd"/>
      <w:r w:rsidRPr="0050669E">
        <w:rPr>
          <w:rFonts w:ascii="Times New Roman" w:hAnsi="Times New Roman" w:cs="Times New Roman"/>
          <w:sz w:val="28"/>
          <w:szCs w:val="28"/>
        </w:rPr>
        <w:t xml:space="preserve"> yayılmışdır və daha çox Afrikada rast gəlinir. </w:t>
      </w:r>
    </w:p>
    <w:p w:rsidR="00374719" w:rsidRPr="0050669E" w:rsidRDefault="00374719" w:rsidP="00873802">
      <w:pPr>
        <w:spacing w:after="0" w:line="240" w:lineRule="auto"/>
        <w:jc w:val="both"/>
        <w:rPr>
          <w:rFonts w:ascii="Times New Roman" w:hAnsi="Times New Roman" w:cs="Times New Roman"/>
          <w:sz w:val="28"/>
          <w:szCs w:val="28"/>
        </w:rPr>
      </w:pPr>
      <w:r w:rsidRPr="0050669E">
        <w:rPr>
          <w:rFonts w:ascii="Times New Roman" w:hAnsi="Times New Roman" w:cs="Times New Roman"/>
          <w:sz w:val="28"/>
          <w:szCs w:val="28"/>
        </w:rPr>
        <w:t>Hazırda 1</w:t>
      </w:r>
      <w:r>
        <w:rPr>
          <w:rFonts w:ascii="Times New Roman" w:hAnsi="Times New Roman" w:cs="Times New Roman"/>
          <w:sz w:val="28"/>
          <w:szCs w:val="28"/>
        </w:rPr>
        <w:t>.</w:t>
      </w:r>
      <w:r w:rsidRPr="0050669E">
        <w:rPr>
          <w:rFonts w:ascii="Times New Roman" w:hAnsi="Times New Roman" w:cs="Times New Roman"/>
          <w:sz w:val="28"/>
          <w:szCs w:val="28"/>
        </w:rPr>
        <w:t>6 milyard insan ağcaqanad dişləməsi nəticəsində malyariyaya yoluxma riski altındadır. Qlobal miqyasda, 2016-cı ildə təxminən 216 milyon yoluxma baş verib</w:t>
      </w:r>
      <w:r>
        <w:rPr>
          <w:rFonts w:ascii="Times New Roman" w:hAnsi="Times New Roman" w:cs="Times New Roman"/>
          <w:sz w:val="28"/>
          <w:szCs w:val="28"/>
        </w:rPr>
        <w:t xml:space="preserve"> (</w:t>
      </w:r>
      <w:proofErr w:type="gramStart"/>
      <w:r w:rsidRPr="0050669E">
        <w:rPr>
          <w:rFonts w:ascii="Times New Roman" w:hAnsi="Times New Roman" w:cs="Times New Roman"/>
          <w:sz w:val="28"/>
          <w:szCs w:val="28"/>
        </w:rPr>
        <w:t>445000 ölüm</w:t>
      </w:r>
      <w:proofErr w:type="gramEnd"/>
      <w:r w:rsidRPr="0050669E">
        <w:rPr>
          <w:rFonts w:ascii="Times New Roman" w:hAnsi="Times New Roman" w:cs="Times New Roman"/>
          <w:sz w:val="28"/>
          <w:szCs w:val="28"/>
        </w:rPr>
        <w:t xml:space="preserve"> </w:t>
      </w:r>
      <w:r>
        <w:rPr>
          <w:rFonts w:ascii="Times New Roman" w:hAnsi="Times New Roman" w:cs="Times New Roman"/>
          <w:sz w:val="28"/>
          <w:szCs w:val="28"/>
        </w:rPr>
        <w:t>halı da</w:t>
      </w:r>
      <w:r w:rsidRPr="0050669E">
        <w:rPr>
          <w:rFonts w:ascii="Times New Roman" w:hAnsi="Times New Roman" w:cs="Times New Roman"/>
          <w:sz w:val="28"/>
          <w:szCs w:val="28"/>
        </w:rPr>
        <w:t xml:space="preserve"> daxil olmaqla</w:t>
      </w:r>
      <w:r>
        <w:rPr>
          <w:rFonts w:ascii="Times New Roman" w:hAnsi="Times New Roman" w:cs="Times New Roman"/>
          <w:sz w:val="28"/>
          <w:szCs w:val="28"/>
        </w:rPr>
        <w:t>)</w:t>
      </w:r>
      <w:r w:rsidRPr="0050669E">
        <w:rPr>
          <w:rFonts w:ascii="Times New Roman" w:hAnsi="Times New Roman" w:cs="Times New Roman"/>
          <w:sz w:val="28"/>
          <w:szCs w:val="28"/>
        </w:rPr>
        <w:t xml:space="preserve">. </w:t>
      </w:r>
      <w:r>
        <w:rPr>
          <w:rFonts w:ascii="Times New Roman" w:hAnsi="Times New Roman" w:cs="Times New Roman"/>
          <w:sz w:val="28"/>
          <w:szCs w:val="28"/>
        </w:rPr>
        <w:t>Təkcə</w:t>
      </w:r>
      <w:r w:rsidRPr="0050669E">
        <w:rPr>
          <w:rFonts w:ascii="Times New Roman" w:hAnsi="Times New Roman" w:cs="Times New Roman"/>
          <w:sz w:val="28"/>
          <w:szCs w:val="28"/>
        </w:rPr>
        <w:t xml:space="preserve">, </w:t>
      </w:r>
      <w:proofErr w:type="gramStart"/>
      <w:r w:rsidRPr="0050669E">
        <w:rPr>
          <w:rFonts w:ascii="Times New Roman" w:hAnsi="Times New Roman" w:cs="Times New Roman"/>
          <w:sz w:val="28"/>
          <w:szCs w:val="28"/>
        </w:rPr>
        <w:t>194 milyon</w:t>
      </w:r>
      <w:proofErr w:type="gramEnd"/>
      <w:r w:rsidRPr="0050669E">
        <w:rPr>
          <w:rFonts w:ascii="Times New Roman" w:hAnsi="Times New Roman" w:cs="Times New Roman"/>
          <w:sz w:val="28"/>
          <w:szCs w:val="28"/>
        </w:rPr>
        <w:t xml:space="preserve"> yoluxma və 407000 ölüm</w:t>
      </w:r>
      <w:r>
        <w:rPr>
          <w:rFonts w:ascii="Times New Roman" w:hAnsi="Times New Roman" w:cs="Times New Roman"/>
          <w:sz w:val="28"/>
          <w:szCs w:val="28"/>
        </w:rPr>
        <w:t xml:space="preserve"> halı</w:t>
      </w:r>
      <w:r w:rsidRPr="0050669E">
        <w:rPr>
          <w:rFonts w:ascii="Times New Roman" w:hAnsi="Times New Roman" w:cs="Times New Roman"/>
          <w:sz w:val="28"/>
          <w:szCs w:val="28"/>
        </w:rPr>
        <w:t xml:space="preserve"> Afrikada </w:t>
      </w:r>
      <w:r>
        <w:rPr>
          <w:rFonts w:ascii="Times New Roman" w:hAnsi="Times New Roman" w:cs="Times New Roman"/>
          <w:sz w:val="28"/>
          <w:szCs w:val="28"/>
        </w:rPr>
        <w:t>qeydə alınıb</w:t>
      </w:r>
      <w:r w:rsidRPr="0050669E">
        <w:rPr>
          <w:rFonts w:ascii="Times New Roman" w:hAnsi="Times New Roman" w:cs="Times New Roman"/>
          <w:sz w:val="28"/>
          <w:szCs w:val="28"/>
        </w:rPr>
        <w:t xml:space="preserve"> (ÜST</w:t>
      </w:r>
      <w:r>
        <w:rPr>
          <w:rFonts w:ascii="Times New Roman" w:hAnsi="Times New Roman" w:cs="Times New Roman"/>
          <w:sz w:val="28"/>
          <w:szCs w:val="28"/>
        </w:rPr>
        <w:t xml:space="preserve">, </w:t>
      </w:r>
      <w:r w:rsidRPr="0050669E">
        <w:rPr>
          <w:rFonts w:ascii="Times New Roman" w:hAnsi="Times New Roman" w:cs="Times New Roman"/>
          <w:sz w:val="28"/>
          <w:szCs w:val="28"/>
        </w:rPr>
        <w:t xml:space="preserve">Dünya Malyariya Hesabatı, 2017). Səyahətçilər endemik ərazilərə səfərlər zamanı yoluxa bilərlər. </w:t>
      </w:r>
    </w:p>
    <w:p w:rsidR="00374719" w:rsidRPr="0050669E" w:rsidRDefault="00374719" w:rsidP="00873802">
      <w:pPr>
        <w:spacing w:after="0" w:line="240" w:lineRule="auto"/>
        <w:jc w:val="both"/>
        <w:rPr>
          <w:rFonts w:ascii="Times New Roman" w:hAnsi="Times New Roman" w:cs="Times New Roman"/>
          <w:sz w:val="28"/>
          <w:szCs w:val="28"/>
        </w:rPr>
      </w:pPr>
      <w:r w:rsidRPr="00285648">
        <w:rPr>
          <w:rFonts w:ascii="Times New Roman" w:hAnsi="Times New Roman" w:cs="Times New Roman"/>
          <w:b/>
          <w:bCs/>
          <w:sz w:val="28"/>
          <w:szCs w:val="28"/>
        </w:rPr>
        <w:t>Filyarioz.</w:t>
      </w:r>
      <w:r w:rsidRPr="0050669E">
        <w:rPr>
          <w:rFonts w:ascii="Times New Roman" w:hAnsi="Times New Roman" w:cs="Times New Roman"/>
          <w:b/>
          <w:bCs/>
          <w:i/>
          <w:iCs/>
          <w:sz w:val="28"/>
          <w:szCs w:val="28"/>
        </w:rPr>
        <w:t xml:space="preserve"> </w:t>
      </w:r>
      <w:r w:rsidRPr="0050669E">
        <w:rPr>
          <w:rFonts w:ascii="Times New Roman" w:hAnsi="Times New Roman" w:cs="Times New Roman"/>
          <w:sz w:val="28"/>
          <w:szCs w:val="28"/>
        </w:rPr>
        <w:t>Filyarioz</w:t>
      </w:r>
      <w:r>
        <w:rPr>
          <w:rFonts w:ascii="Times New Roman" w:hAnsi="Times New Roman" w:cs="Times New Roman"/>
          <w:sz w:val="28"/>
          <w:szCs w:val="28"/>
        </w:rPr>
        <w:t>,</w:t>
      </w:r>
      <w:r w:rsidRPr="0050669E">
        <w:rPr>
          <w:rFonts w:ascii="Times New Roman" w:hAnsi="Times New Roman" w:cs="Times New Roman"/>
          <w:sz w:val="28"/>
          <w:szCs w:val="28"/>
        </w:rPr>
        <w:t xml:space="preserve"> onurğalıların filarial nematodlar (tip </w:t>
      </w:r>
      <w:r>
        <w:rPr>
          <w:rFonts w:ascii="Times New Roman" w:hAnsi="Times New Roman" w:cs="Times New Roman"/>
          <w:sz w:val="28"/>
          <w:szCs w:val="28"/>
        </w:rPr>
        <w:t xml:space="preserve">- </w:t>
      </w:r>
      <w:r w:rsidRPr="0050669E">
        <w:rPr>
          <w:rFonts w:ascii="Times New Roman" w:hAnsi="Times New Roman" w:cs="Times New Roman"/>
          <w:i/>
          <w:iCs/>
          <w:sz w:val="28"/>
          <w:szCs w:val="28"/>
        </w:rPr>
        <w:t>Nematoda</w:t>
      </w:r>
      <w:r w:rsidRPr="0050669E">
        <w:rPr>
          <w:rFonts w:ascii="Times New Roman" w:hAnsi="Times New Roman" w:cs="Times New Roman"/>
          <w:sz w:val="28"/>
          <w:szCs w:val="28"/>
        </w:rPr>
        <w:t xml:space="preserve">, sıra </w:t>
      </w:r>
      <w:r>
        <w:rPr>
          <w:rFonts w:ascii="Times New Roman" w:hAnsi="Times New Roman" w:cs="Times New Roman"/>
          <w:sz w:val="28"/>
          <w:szCs w:val="28"/>
        </w:rPr>
        <w:t xml:space="preserve">- </w:t>
      </w:r>
      <w:r w:rsidRPr="0050669E">
        <w:rPr>
          <w:rFonts w:ascii="Times New Roman" w:hAnsi="Times New Roman" w:cs="Times New Roman"/>
          <w:i/>
          <w:iCs/>
          <w:sz w:val="28"/>
          <w:szCs w:val="28"/>
        </w:rPr>
        <w:t>Spirurida</w:t>
      </w:r>
      <w:r w:rsidRPr="0050669E">
        <w:rPr>
          <w:rFonts w:ascii="Times New Roman" w:hAnsi="Times New Roman" w:cs="Times New Roman"/>
          <w:sz w:val="28"/>
          <w:szCs w:val="28"/>
        </w:rPr>
        <w:t xml:space="preserve">, üstfəsilə </w:t>
      </w:r>
      <w:r>
        <w:rPr>
          <w:rFonts w:ascii="Times New Roman" w:hAnsi="Times New Roman" w:cs="Times New Roman"/>
          <w:sz w:val="28"/>
          <w:szCs w:val="28"/>
        </w:rPr>
        <w:t xml:space="preserve">- </w:t>
      </w:r>
      <w:r w:rsidRPr="0050669E">
        <w:rPr>
          <w:rFonts w:ascii="Times New Roman" w:hAnsi="Times New Roman" w:cs="Times New Roman"/>
          <w:i/>
          <w:iCs/>
          <w:sz w:val="28"/>
          <w:szCs w:val="28"/>
        </w:rPr>
        <w:t>Filarioidea</w:t>
      </w:r>
      <w:r w:rsidRPr="0050669E">
        <w:rPr>
          <w:rFonts w:ascii="Times New Roman" w:hAnsi="Times New Roman" w:cs="Times New Roman"/>
          <w:sz w:val="28"/>
          <w:szCs w:val="28"/>
        </w:rPr>
        <w:t xml:space="preserve">, fəsilə </w:t>
      </w:r>
      <w:r>
        <w:rPr>
          <w:rFonts w:ascii="Times New Roman" w:hAnsi="Times New Roman" w:cs="Times New Roman"/>
          <w:sz w:val="28"/>
          <w:szCs w:val="28"/>
        </w:rPr>
        <w:t xml:space="preserve">- </w:t>
      </w:r>
      <w:r w:rsidRPr="0050669E">
        <w:rPr>
          <w:rFonts w:ascii="Times New Roman" w:hAnsi="Times New Roman" w:cs="Times New Roman"/>
          <w:i/>
          <w:iCs/>
          <w:sz w:val="28"/>
          <w:szCs w:val="28"/>
        </w:rPr>
        <w:t>Onchocercidae</w:t>
      </w:r>
      <w:r w:rsidRPr="0050669E">
        <w:rPr>
          <w:rFonts w:ascii="Times New Roman" w:hAnsi="Times New Roman" w:cs="Times New Roman"/>
          <w:sz w:val="28"/>
          <w:szCs w:val="28"/>
        </w:rPr>
        <w:t>) tərəfindən</w:t>
      </w:r>
      <w:r>
        <w:rPr>
          <w:rFonts w:ascii="Times New Roman" w:hAnsi="Times New Roman" w:cs="Times New Roman"/>
          <w:sz w:val="28"/>
          <w:szCs w:val="28"/>
        </w:rPr>
        <w:t xml:space="preserve"> </w:t>
      </w:r>
      <w:r w:rsidRPr="0050669E">
        <w:rPr>
          <w:rFonts w:ascii="Times New Roman" w:hAnsi="Times New Roman" w:cs="Times New Roman"/>
          <w:sz w:val="28"/>
          <w:szCs w:val="28"/>
        </w:rPr>
        <w:t>törədilən infeksiyasıdır. Ağcaqanadlarla ötürülən filarial nematodlar tropik və subtropik bölgələrdə geniş yayılmış</w:t>
      </w:r>
      <w:r>
        <w:rPr>
          <w:rFonts w:ascii="Times New Roman" w:hAnsi="Times New Roman" w:cs="Times New Roman"/>
          <w:sz w:val="28"/>
          <w:szCs w:val="28"/>
        </w:rPr>
        <w:t>,</w:t>
      </w:r>
      <w:r w:rsidRPr="0050669E">
        <w:rPr>
          <w:rFonts w:ascii="Times New Roman" w:hAnsi="Times New Roman" w:cs="Times New Roman"/>
          <w:sz w:val="28"/>
          <w:szCs w:val="28"/>
        </w:rPr>
        <w:t xml:space="preserve"> limfatik filarioz adlanan kəskin və xroniki xəstəlikdir. </w:t>
      </w:r>
    </w:p>
    <w:p w:rsidR="00374719" w:rsidRPr="0050669E" w:rsidRDefault="00374719" w:rsidP="00873802">
      <w:pPr>
        <w:spacing w:after="0" w:line="240" w:lineRule="auto"/>
        <w:jc w:val="both"/>
        <w:rPr>
          <w:rFonts w:ascii="Times New Roman" w:hAnsi="Times New Roman" w:cs="Times New Roman"/>
          <w:sz w:val="28"/>
          <w:szCs w:val="28"/>
        </w:rPr>
      </w:pPr>
      <w:r w:rsidRPr="0050669E">
        <w:rPr>
          <w:rFonts w:ascii="Times New Roman" w:hAnsi="Times New Roman" w:cs="Times New Roman"/>
          <w:sz w:val="28"/>
          <w:szCs w:val="28"/>
        </w:rPr>
        <w:t xml:space="preserve">Limfatik filyariozın üç törədicisi - </w:t>
      </w:r>
      <w:r w:rsidRPr="0050669E">
        <w:rPr>
          <w:rFonts w:ascii="Times New Roman" w:hAnsi="Times New Roman" w:cs="Times New Roman"/>
          <w:i/>
          <w:iCs/>
          <w:sz w:val="28"/>
          <w:szCs w:val="28"/>
        </w:rPr>
        <w:t>Wuchereria bancrofti</w:t>
      </w:r>
      <w:r w:rsidRPr="0050669E">
        <w:rPr>
          <w:rFonts w:ascii="Times New Roman" w:hAnsi="Times New Roman" w:cs="Times New Roman"/>
          <w:sz w:val="28"/>
          <w:szCs w:val="28"/>
        </w:rPr>
        <w:t xml:space="preserve">, </w:t>
      </w:r>
      <w:r w:rsidRPr="0050669E">
        <w:rPr>
          <w:rFonts w:ascii="Times New Roman" w:hAnsi="Times New Roman" w:cs="Times New Roman"/>
          <w:i/>
          <w:iCs/>
          <w:sz w:val="28"/>
          <w:szCs w:val="28"/>
        </w:rPr>
        <w:t>Brugia malayi</w:t>
      </w:r>
      <w:r w:rsidRPr="0050669E">
        <w:rPr>
          <w:rFonts w:ascii="Times New Roman" w:hAnsi="Times New Roman" w:cs="Times New Roman"/>
          <w:sz w:val="28"/>
          <w:szCs w:val="28"/>
        </w:rPr>
        <w:t xml:space="preserve"> və </w:t>
      </w:r>
      <w:r w:rsidRPr="0050669E">
        <w:rPr>
          <w:rFonts w:ascii="Times New Roman" w:hAnsi="Times New Roman" w:cs="Times New Roman"/>
          <w:i/>
          <w:iCs/>
          <w:sz w:val="28"/>
          <w:szCs w:val="28"/>
        </w:rPr>
        <w:t>Brugia timori</w:t>
      </w:r>
      <w:r>
        <w:rPr>
          <w:rFonts w:ascii="Times New Roman" w:hAnsi="Times New Roman" w:cs="Times New Roman"/>
          <w:i/>
          <w:iCs/>
          <w:sz w:val="28"/>
          <w:szCs w:val="28"/>
        </w:rPr>
        <w:t xml:space="preserve"> </w:t>
      </w:r>
      <w:r w:rsidRPr="007036D2">
        <w:rPr>
          <w:rFonts w:ascii="Times New Roman" w:hAnsi="Times New Roman" w:cs="Times New Roman"/>
          <w:sz w:val="28"/>
          <w:szCs w:val="28"/>
        </w:rPr>
        <w:t>məlumdur.</w:t>
      </w:r>
      <w:r w:rsidRPr="0050669E">
        <w:rPr>
          <w:rFonts w:ascii="Times New Roman" w:hAnsi="Times New Roman" w:cs="Times New Roman"/>
          <w:sz w:val="28"/>
          <w:szCs w:val="28"/>
        </w:rPr>
        <w:t xml:space="preserve"> Limfatik filarioz üçün endemik ərazilərə Qərbi, Mərkəzi və Cənubi Afrika</w:t>
      </w:r>
      <w:r>
        <w:rPr>
          <w:rFonts w:ascii="Times New Roman" w:hAnsi="Times New Roman" w:cs="Times New Roman"/>
          <w:sz w:val="28"/>
          <w:szCs w:val="28"/>
        </w:rPr>
        <w:t>;</w:t>
      </w:r>
      <w:r w:rsidRPr="0050669E">
        <w:rPr>
          <w:rFonts w:ascii="Times New Roman" w:hAnsi="Times New Roman" w:cs="Times New Roman"/>
          <w:sz w:val="28"/>
          <w:szCs w:val="28"/>
        </w:rPr>
        <w:t xml:space="preserve"> Cənubi Amerikanın şimal-şərqi</w:t>
      </w:r>
      <w:r>
        <w:rPr>
          <w:rFonts w:ascii="Times New Roman" w:hAnsi="Times New Roman" w:cs="Times New Roman"/>
          <w:sz w:val="28"/>
          <w:szCs w:val="28"/>
        </w:rPr>
        <w:t xml:space="preserve"> </w:t>
      </w:r>
      <w:r w:rsidRPr="0050669E">
        <w:rPr>
          <w:rFonts w:ascii="Times New Roman" w:hAnsi="Times New Roman" w:cs="Times New Roman"/>
          <w:sz w:val="28"/>
          <w:szCs w:val="28"/>
        </w:rPr>
        <w:t xml:space="preserve">(Braziliya, Surinam və Fransız Qayanası), Dominikan Respublikası və Haiti; </w:t>
      </w:r>
      <w:r>
        <w:rPr>
          <w:rFonts w:ascii="Times New Roman" w:hAnsi="Times New Roman" w:cs="Times New Roman"/>
          <w:sz w:val="28"/>
          <w:szCs w:val="28"/>
        </w:rPr>
        <w:t>C</w:t>
      </w:r>
      <w:r w:rsidRPr="0050669E">
        <w:rPr>
          <w:rFonts w:ascii="Times New Roman" w:hAnsi="Times New Roman" w:cs="Times New Roman"/>
          <w:sz w:val="28"/>
          <w:szCs w:val="28"/>
        </w:rPr>
        <w:t>ənub</w:t>
      </w:r>
      <w:r>
        <w:rPr>
          <w:rFonts w:ascii="Times New Roman" w:hAnsi="Times New Roman" w:cs="Times New Roman"/>
          <w:sz w:val="28"/>
          <w:szCs w:val="28"/>
        </w:rPr>
        <w:t>i</w:t>
      </w:r>
      <w:r w:rsidRPr="0050669E">
        <w:rPr>
          <w:rFonts w:ascii="Times New Roman" w:hAnsi="Times New Roman" w:cs="Times New Roman"/>
          <w:sz w:val="28"/>
          <w:szCs w:val="28"/>
        </w:rPr>
        <w:t xml:space="preserve"> və Şərqi Hindistan, Şərqi Asiya, Şərqi Çin və Cənubi Yaponiya; Malay arxipelaqı, İndoneziya, Filippin, İran və Yeni Qvineya; Melaneziya, Mikroneziya və Polineziya da daxil </w:t>
      </w:r>
      <w:r w:rsidRPr="0050669E">
        <w:rPr>
          <w:rFonts w:ascii="Times New Roman" w:hAnsi="Times New Roman" w:cs="Times New Roman"/>
          <w:sz w:val="28"/>
          <w:szCs w:val="28"/>
        </w:rPr>
        <w:lastRenderedPageBreak/>
        <w:t xml:space="preserve">olmaqla, Sakit Okeanın cənubunun bir çox ada qrupları daxildir. </w:t>
      </w:r>
    </w:p>
    <w:p w:rsidR="00374719" w:rsidRDefault="00374719" w:rsidP="00873802">
      <w:pPr>
        <w:spacing w:after="0" w:line="240" w:lineRule="auto"/>
        <w:jc w:val="both"/>
        <w:rPr>
          <w:rFonts w:ascii="Times New Roman" w:hAnsi="Times New Roman" w:cs="Times New Roman"/>
          <w:sz w:val="28"/>
          <w:szCs w:val="28"/>
        </w:rPr>
      </w:pPr>
      <w:r w:rsidRPr="0050669E">
        <w:rPr>
          <w:rFonts w:ascii="Times New Roman" w:hAnsi="Times New Roman" w:cs="Times New Roman"/>
          <w:sz w:val="28"/>
          <w:szCs w:val="28"/>
        </w:rPr>
        <w:t>Hazırda limfatik filyarioza yoluxma riski olan təqribən 905 milyon və aktiv infeksiyalı təxminən 128 milyon insan var</w:t>
      </w:r>
      <w:r>
        <w:rPr>
          <w:rFonts w:ascii="Times New Roman" w:hAnsi="Times New Roman" w:cs="Times New Roman"/>
          <w:sz w:val="28"/>
          <w:szCs w:val="28"/>
        </w:rPr>
        <w:t>dır</w:t>
      </w:r>
      <w:r w:rsidRPr="0050669E">
        <w:rPr>
          <w:rFonts w:ascii="Times New Roman" w:hAnsi="Times New Roman" w:cs="Times New Roman"/>
          <w:sz w:val="28"/>
          <w:szCs w:val="28"/>
        </w:rPr>
        <w:t xml:space="preserve">. Bunlardan təxminən 115 milyonu həm Köhnə Dünya, həm də Yeni Dünya tropiklərində geniş yayılmış </w:t>
      </w:r>
      <w:r w:rsidRPr="0050669E">
        <w:rPr>
          <w:rFonts w:ascii="Times New Roman" w:hAnsi="Times New Roman" w:cs="Times New Roman"/>
          <w:i/>
          <w:iCs/>
          <w:sz w:val="28"/>
          <w:szCs w:val="28"/>
        </w:rPr>
        <w:t>W.bancrofti</w:t>
      </w:r>
      <w:r>
        <w:rPr>
          <w:rFonts w:ascii="Times New Roman" w:hAnsi="Times New Roman" w:cs="Times New Roman"/>
          <w:i/>
          <w:iCs/>
          <w:sz w:val="28"/>
          <w:szCs w:val="28"/>
        </w:rPr>
        <w:t xml:space="preserve"> </w:t>
      </w:r>
      <w:r w:rsidRPr="0050669E">
        <w:rPr>
          <w:rFonts w:ascii="Times New Roman" w:hAnsi="Times New Roman" w:cs="Times New Roman"/>
          <w:sz w:val="28"/>
          <w:szCs w:val="28"/>
        </w:rPr>
        <w:t xml:space="preserve">tərəfindən törədilir. </w:t>
      </w:r>
    </w:p>
    <w:p w:rsidR="00374719" w:rsidRDefault="00374719" w:rsidP="00873802">
      <w:pPr>
        <w:spacing w:after="0" w:line="240" w:lineRule="auto"/>
        <w:jc w:val="both"/>
        <w:rPr>
          <w:rFonts w:ascii="Times New Roman" w:hAnsi="Times New Roman" w:cs="Times New Roman"/>
          <w:sz w:val="28"/>
          <w:szCs w:val="28"/>
        </w:rPr>
      </w:pPr>
    </w:p>
    <w:p w:rsidR="00912BCA" w:rsidRDefault="00912BCA" w:rsidP="00873802">
      <w:pPr>
        <w:spacing w:after="0" w:line="240" w:lineRule="auto"/>
        <w:jc w:val="both"/>
        <w:rPr>
          <w:rFonts w:ascii="Times New Roman" w:hAnsi="Times New Roman" w:cs="Times New Roman"/>
          <w:sz w:val="28"/>
          <w:szCs w:val="28"/>
        </w:rPr>
      </w:pPr>
    </w:p>
    <w:p w:rsidR="00912BCA" w:rsidRDefault="00912BCA" w:rsidP="00873802">
      <w:pPr>
        <w:spacing w:after="0" w:line="240" w:lineRule="auto"/>
        <w:jc w:val="both"/>
        <w:rPr>
          <w:rFonts w:ascii="Times New Roman" w:hAnsi="Times New Roman" w:cs="Times New Roman"/>
          <w:sz w:val="28"/>
          <w:szCs w:val="28"/>
        </w:rPr>
      </w:pPr>
    </w:p>
    <w:p w:rsidR="00912BCA" w:rsidRDefault="00912BCA" w:rsidP="00873802">
      <w:pPr>
        <w:spacing w:after="0" w:line="240" w:lineRule="auto"/>
        <w:jc w:val="both"/>
        <w:rPr>
          <w:rFonts w:ascii="Times New Roman" w:hAnsi="Times New Roman" w:cs="Times New Roman"/>
          <w:sz w:val="28"/>
          <w:szCs w:val="28"/>
        </w:rPr>
      </w:pPr>
    </w:p>
    <w:p w:rsidR="00912BCA" w:rsidRDefault="00912BCA" w:rsidP="00873802">
      <w:pPr>
        <w:spacing w:after="0" w:line="240" w:lineRule="auto"/>
        <w:jc w:val="both"/>
        <w:rPr>
          <w:rFonts w:ascii="Times New Roman" w:hAnsi="Times New Roman" w:cs="Times New Roman"/>
          <w:sz w:val="28"/>
          <w:szCs w:val="28"/>
        </w:rPr>
      </w:pPr>
    </w:p>
    <w:p w:rsidR="00374719" w:rsidRDefault="00374719" w:rsidP="00873802">
      <w:pPr>
        <w:spacing w:after="0" w:line="240" w:lineRule="auto"/>
        <w:jc w:val="both"/>
        <w:rPr>
          <w:rFonts w:ascii="Times New Roman" w:hAnsi="Times New Roman" w:cs="Times New Roman"/>
          <w:sz w:val="28"/>
          <w:szCs w:val="28"/>
        </w:rPr>
      </w:pPr>
    </w:p>
    <w:p w:rsidR="00374719" w:rsidRPr="0050669E" w:rsidRDefault="00374719" w:rsidP="00873802">
      <w:pPr>
        <w:spacing w:line="240" w:lineRule="auto"/>
        <w:jc w:val="both"/>
        <w:rPr>
          <w:rFonts w:ascii="Times New Roman" w:hAnsi="Times New Roman" w:cs="Times New Roman"/>
          <w:sz w:val="28"/>
          <w:szCs w:val="28"/>
          <w:lang w:val="az-Latn-AZ"/>
        </w:rPr>
      </w:pPr>
      <w:bookmarkStart w:id="23" w:name="_Hlk143855168"/>
      <w:r w:rsidRPr="00761202">
        <w:rPr>
          <w:rFonts w:ascii="Times New Roman" w:hAnsi="Times New Roman" w:cs="Times New Roman"/>
          <w:b/>
          <w:bCs/>
          <w:i/>
          <w:iCs/>
          <w:sz w:val="28"/>
          <w:szCs w:val="28"/>
          <w:lang w:val="az-Latn-AZ"/>
        </w:rPr>
        <w:t>Simuliidae</w:t>
      </w:r>
      <w:r w:rsidRPr="00761202">
        <w:rPr>
          <w:rFonts w:ascii="Times New Roman" w:hAnsi="Times New Roman" w:cs="Times New Roman"/>
          <w:b/>
          <w:bCs/>
          <w:sz w:val="28"/>
          <w:szCs w:val="28"/>
          <w:lang w:val="az-Latn-AZ"/>
        </w:rPr>
        <w:t xml:space="preserve"> ailəsi. Mığmığalar</w:t>
      </w:r>
      <w:r>
        <w:rPr>
          <w:rFonts w:ascii="Times New Roman" w:hAnsi="Times New Roman" w:cs="Times New Roman"/>
          <w:b/>
          <w:bCs/>
          <w:sz w:val="28"/>
          <w:szCs w:val="28"/>
          <w:lang w:val="az-Latn-AZ"/>
        </w:rPr>
        <w:t>.</w:t>
      </w:r>
    </w:p>
    <w:bookmarkEnd w:id="23"/>
    <w:p w:rsidR="00374719" w:rsidRPr="0050669E"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lastRenderedPageBreak/>
        <w:t>Morfologiya</w:t>
      </w:r>
      <w:r w:rsidRPr="0050669E">
        <w:rPr>
          <w:rFonts w:ascii="Times New Roman" w:hAnsi="Times New Roman" w:cs="Times New Roman"/>
          <w:sz w:val="28"/>
          <w:szCs w:val="28"/>
          <w:lang w:val="az-Latn-AZ"/>
        </w:rPr>
        <w:t xml:space="preserve">. </w:t>
      </w:r>
      <w:r w:rsidRPr="00C118D2">
        <w:rPr>
          <w:rFonts w:ascii="Times New Roman" w:hAnsi="Times New Roman" w:cs="Times New Roman"/>
          <w:sz w:val="28"/>
          <w:szCs w:val="28"/>
          <w:lang w:val="az-Latn-AZ"/>
        </w:rPr>
        <w:t>Mığmığalar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kiçik qansoran həşəratlardır.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2-5 mm uzunluqda olan mığmığaların gövdəsi qısa tükcüklərlə örtülmüşdür. Başı anteroposterior istiqamətdə düzlənmişdir. Böyük mürəkkəb gözlərə malikdirlər. </w:t>
      </w:r>
      <w:r>
        <w:rPr>
          <w:rFonts w:ascii="Times New Roman" w:hAnsi="Times New Roman" w:cs="Times New Roman"/>
          <w:sz w:val="28"/>
          <w:szCs w:val="28"/>
          <w:lang w:val="az-Latn-AZ"/>
        </w:rPr>
        <w:t>Çıxıntılar</w:t>
      </w:r>
      <w:r w:rsidRPr="0050669E">
        <w:rPr>
          <w:rFonts w:ascii="Times New Roman" w:hAnsi="Times New Roman" w:cs="Times New Roman"/>
          <w:sz w:val="28"/>
          <w:szCs w:val="28"/>
          <w:lang w:val="az-Latn-AZ"/>
        </w:rPr>
        <w:t xml:space="preserve"> qalın və qısadır, xortumcuqları deşici-sorucu tiplidir. Sinələri qabarıqdır, açıq qızılı tükcüklərlə örtülmüşdür. Qanadlarının ölçüləri qarından böyükdür, geniş və ləkəsizdir. Ayaqları qısadır. Mığmığaların yumurtaları üçbucaqlı-oval formadadır. Yumurtalardan yaşıl rəngli sürfələr çıxır. </w:t>
      </w:r>
    </w:p>
    <w:p w:rsidR="00374719" w:rsidRPr="0050669E" w:rsidRDefault="00374719" w:rsidP="00873802">
      <w:pPr>
        <w:autoSpaceDE w:val="0"/>
        <w:autoSpaceDN w:val="0"/>
        <w:adjustRightInd w:val="0"/>
        <w:spacing w:after="0" w:line="240" w:lineRule="auto"/>
        <w:jc w:val="both"/>
        <w:rPr>
          <w:rFonts w:ascii="Times New Roman" w:hAnsi="Times New Roman" w:cs="Times New Roman"/>
          <w:b/>
          <w:i/>
          <w:iCs/>
          <w:sz w:val="28"/>
          <w:szCs w:val="28"/>
          <w:lang w:val="az-Latn-AZ"/>
        </w:rPr>
        <w:sectPr w:rsidR="00374719" w:rsidRPr="0050669E" w:rsidSect="00873802">
          <w:footerReference w:type="default" r:id="rId47"/>
          <w:type w:val="continuous"/>
          <w:pgSz w:w="12240" w:h="15840"/>
          <w:pgMar w:top="1440" w:right="900" w:bottom="1440" w:left="993" w:header="720" w:footer="720" w:gutter="0"/>
          <w:cols w:num="2" w:space="720"/>
          <w:docGrid w:linePitch="360"/>
        </w:sectPr>
      </w:pPr>
    </w:p>
    <w:p w:rsidR="00374719" w:rsidRPr="0050669E" w:rsidRDefault="00374719" w:rsidP="00873802">
      <w:pPr>
        <w:autoSpaceDE w:val="0"/>
        <w:autoSpaceDN w:val="0"/>
        <w:adjustRightInd w:val="0"/>
        <w:spacing w:after="0" w:line="240" w:lineRule="auto"/>
        <w:jc w:val="both"/>
        <w:rPr>
          <w:rFonts w:ascii="Times New Roman" w:hAnsi="Times New Roman" w:cs="Times New Roman"/>
          <w:sz w:val="28"/>
          <w:szCs w:val="28"/>
          <w:lang w:val="az-Latn-AZ"/>
        </w:rPr>
      </w:pPr>
      <w:r w:rsidRPr="00761202">
        <w:rPr>
          <w:rFonts w:ascii="Times New Roman" w:hAnsi="Times New Roman" w:cs="Times New Roman"/>
          <w:b/>
          <w:sz w:val="28"/>
          <w:szCs w:val="28"/>
          <w:lang w:val="az-Latn-AZ"/>
        </w:rPr>
        <w:lastRenderedPageBreak/>
        <w:t>İctimai sağlamlıqda əhəmiyyəti.</w:t>
      </w:r>
      <w:r w:rsidRPr="0050669E">
        <w:rPr>
          <w:rFonts w:ascii="Times New Roman" w:hAnsi="Times New Roman" w:cs="Times New Roman"/>
          <w:b/>
          <w:i/>
          <w:iCs/>
          <w:sz w:val="28"/>
          <w:szCs w:val="28"/>
          <w:lang w:val="az-Latn-AZ"/>
        </w:rPr>
        <w:t xml:space="preserve"> </w:t>
      </w:r>
      <w:r w:rsidRPr="00950D4A">
        <w:rPr>
          <w:rFonts w:ascii="Times New Roman" w:hAnsi="Times New Roman" w:cs="Times New Roman"/>
          <w:bCs/>
          <w:sz w:val="28"/>
          <w:szCs w:val="28"/>
          <w:lang w:val="az-Latn-AZ"/>
        </w:rPr>
        <w:t>Qansoran</w:t>
      </w:r>
      <w:r w:rsidRPr="0050669E">
        <w:rPr>
          <w:rFonts w:ascii="Times New Roman" w:hAnsi="Times New Roman" w:cs="Times New Roman"/>
          <w:sz w:val="28"/>
          <w:szCs w:val="28"/>
          <w:lang w:val="az-Latn-AZ"/>
        </w:rPr>
        <w:t xml:space="preserve"> ektoparazitlər olduqları üçün mığmığalar insanlara və heyvanlara əziyyət verir. Mığmığaların </w:t>
      </w:r>
      <w:r>
        <w:rPr>
          <w:rFonts w:ascii="Times New Roman" w:hAnsi="Times New Roman" w:cs="Times New Roman"/>
          <w:sz w:val="28"/>
          <w:szCs w:val="28"/>
          <w:lang w:val="az-Latn-AZ"/>
        </w:rPr>
        <w:t>ağız suyu</w:t>
      </w:r>
      <w:r w:rsidRPr="0050669E">
        <w:rPr>
          <w:rFonts w:ascii="Times New Roman" w:hAnsi="Times New Roman" w:cs="Times New Roman"/>
          <w:sz w:val="28"/>
          <w:szCs w:val="28"/>
          <w:lang w:val="az-Latn-AZ"/>
        </w:rPr>
        <w:t xml:space="preserve"> toksik təsirə malikdir. Qansorma yerində ödem inkişaf edir və bədən </w:t>
      </w:r>
      <w:r>
        <w:rPr>
          <w:rFonts w:ascii="Times New Roman" w:hAnsi="Times New Roman" w:cs="Times New Roman"/>
          <w:sz w:val="28"/>
          <w:szCs w:val="28"/>
          <w:lang w:val="az-Latn-AZ"/>
        </w:rPr>
        <w:t>temperaturu</w:t>
      </w:r>
      <w:r w:rsidRPr="0050669E">
        <w:rPr>
          <w:rFonts w:ascii="Times New Roman" w:hAnsi="Times New Roman" w:cs="Times New Roman"/>
          <w:sz w:val="28"/>
          <w:szCs w:val="28"/>
          <w:lang w:val="az-Latn-AZ"/>
        </w:rPr>
        <w:t xml:space="preserve"> yüksə</w:t>
      </w:r>
      <w:r>
        <w:rPr>
          <w:rFonts w:ascii="Times New Roman" w:hAnsi="Times New Roman" w:cs="Times New Roman"/>
          <w:sz w:val="28"/>
          <w:szCs w:val="28"/>
          <w:lang w:val="az-Latn-AZ"/>
        </w:rPr>
        <w:t>lir</w:t>
      </w:r>
      <w:r w:rsidRPr="0050669E">
        <w:rPr>
          <w:rFonts w:ascii="Times New Roman" w:hAnsi="Times New Roman" w:cs="Times New Roman"/>
          <w:sz w:val="28"/>
          <w:szCs w:val="28"/>
          <w:lang w:val="az-Latn-AZ"/>
        </w:rPr>
        <w:t>. Mığmığalar həm</w:t>
      </w:r>
      <w:r>
        <w:rPr>
          <w:rFonts w:ascii="Times New Roman" w:hAnsi="Times New Roman" w:cs="Times New Roman"/>
          <w:sz w:val="28"/>
          <w:szCs w:val="28"/>
          <w:lang w:val="az-Latn-AZ"/>
        </w:rPr>
        <w:t>çinin,</w:t>
      </w:r>
      <w:r w:rsidRPr="0050669E">
        <w:rPr>
          <w:rFonts w:ascii="Times New Roman" w:hAnsi="Times New Roman" w:cs="Times New Roman"/>
          <w:sz w:val="28"/>
          <w:szCs w:val="28"/>
          <w:lang w:val="az-Latn-AZ"/>
        </w:rPr>
        <w:t xml:space="preserve"> insanlarda və heyvanlarda onxoserkozun törədicilərinin xüsusi daşıyıcıları və aralıq sahibləri</w:t>
      </w:r>
      <w:r>
        <w:rPr>
          <w:rFonts w:ascii="Times New Roman" w:hAnsi="Times New Roman" w:cs="Times New Roman"/>
          <w:sz w:val="28"/>
          <w:szCs w:val="28"/>
          <w:lang w:val="az-Latn-AZ"/>
        </w:rPr>
        <w:t>dir</w:t>
      </w:r>
      <w:r w:rsidRPr="0050669E">
        <w:rPr>
          <w:rFonts w:ascii="Times New Roman" w:hAnsi="Times New Roman" w:cs="Times New Roman"/>
          <w:sz w:val="28"/>
          <w:szCs w:val="28"/>
          <w:lang w:val="az-Latn-AZ"/>
        </w:rPr>
        <w:t xml:space="preserve">. Bundan əlavə, mığmığalar tulyaremiya, qarayara və bir sıra heyvan xəstəliklərinin (hemosporidioz və s.) </w:t>
      </w:r>
      <w:r>
        <w:rPr>
          <w:rFonts w:ascii="Times New Roman" w:hAnsi="Times New Roman" w:cs="Times New Roman"/>
          <w:sz w:val="28"/>
          <w:szCs w:val="28"/>
          <w:lang w:val="az-Latn-AZ"/>
        </w:rPr>
        <w:t>törədicilərini</w:t>
      </w:r>
      <w:r w:rsidRPr="0050669E">
        <w:rPr>
          <w:rFonts w:ascii="Times New Roman" w:hAnsi="Times New Roman" w:cs="Times New Roman"/>
          <w:sz w:val="28"/>
          <w:szCs w:val="28"/>
          <w:lang w:val="az-Latn-AZ"/>
        </w:rPr>
        <w:t xml:space="preserve"> mexaniki olaraq ötürə bil</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r. </w:t>
      </w:r>
    </w:p>
    <w:p w:rsidR="00374719" w:rsidRDefault="00374719" w:rsidP="00873802">
      <w:pPr>
        <w:autoSpaceDE w:val="0"/>
        <w:autoSpaceDN w:val="0"/>
        <w:adjustRightInd w:val="0"/>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Onxoserkoz</w:t>
      </w:r>
      <w:r w:rsidRPr="0050669E">
        <w:rPr>
          <w:rFonts w:ascii="Times New Roman" w:hAnsi="Times New Roman" w:cs="Times New Roman"/>
          <w:sz w:val="28"/>
          <w:szCs w:val="28"/>
          <w:lang w:val="az-Latn-AZ"/>
        </w:rPr>
        <w:t xml:space="preserve">. Onxoserkozun törədiciləri məməlilərin, o cümlədən insanların toxumalarında yetkinlik yaşına çatan </w:t>
      </w:r>
      <w:r w:rsidRPr="0050669E">
        <w:rPr>
          <w:rFonts w:ascii="Times New Roman" w:hAnsi="Times New Roman" w:cs="Times New Roman"/>
          <w:i/>
          <w:iCs/>
          <w:sz w:val="28"/>
          <w:szCs w:val="28"/>
          <w:lang w:val="az-Latn-AZ"/>
        </w:rPr>
        <w:t>Onchocerca</w:t>
      </w:r>
      <w:r w:rsidRPr="0050669E">
        <w:rPr>
          <w:rFonts w:ascii="Times New Roman" w:hAnsi="Times New Roman" w:cs="Times New Roman"/>
          <w:sz w:val="28"/>
          <w:szCs w:val="28"/>
          <w:lang w:val="az-Latn-AZ"/>
        </w:rPr>
        <w:t xml:space="preserve"> cinsinin </w:t>
      </w:r>
      <w:r w:rsidRPr="0050669E">
        <w:rPr>
          <w:rFonts w:ascii="Times New Roman" w:hAnsi="Times New Roman" w:cs="Times New Roman"/>
          <w:i/>
          <w:iCs/>
          <w:sz w:val="28"/>
          <w:szCs w:val="28"/>
          <w:lang w:val="az-Latn-AZ"/>
        </w:rPr>
        <w:t>Filariata</w:t>
      </w:r>
      <w:r w:rsidRPr="0050669E">
        <w:rPr>
          <w:rFonts w:ascii="Times New Roman" w:hAnsi="Times New Roman" w:cs="Times New Roman"/>
          <w:sz w:val="28"/>
          <w:szCs w:val="28"/>
          <w:lang w:val="az-Latn-AZ"/>
        </w:rPr>
        <w:t xml:space="preserve"> altsırasının </w:t>
      </w:r>
      <w:r>
        <w:rPr>
          <w:rFonts w:ascii="Times New Roman" w:hAnsi="Times New Roman" w:cs="Times New Roman"/>
          <w:sz w:val="28"/>
          <w:szCs w:val="28"/>
          <w:lang w:val="az-Latn-AZ"/>
        </w:rPr>
        <w:t>girdə</w:t>
      </w:r>
      <w:r w:rsidRPr="0050669E">
        <w:rPr>
          <w:rFonts w:ascii="Times New Roman" w:hAnsi="Times New Roman" w:cs="Times New Roman"/>
          <w:sz w:val="28"/>
          <w:szCs w:val="28"/>
          <w:lang w:val="az-Latn-AZ"/>
        </w:rPr>
        <w:t xml:space="preserve"> qurdları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O</w:t>
      </w:r>
      <w:r>
        <w:rPr>
          <w:rFonts w:ascii="Times New Roman" w:hAnsi="Times New Roman" w:cs="Times New Roman"/>
          <w:i/>
          <w:iCs/>
          <w:sz w:val="28"/>
          <w:szCs w:val="28"/>
          <w:lang w:val="az-Latn-AZ"/>
        </w:rPr>
        <w:t xml:space="preserve">nchocerca </w:t>
      </w:r>
      <w:r w:rsidRPr="0050669E">
        <w:rPr>
          <w:rFonts w:ascii="Times New Roman" w:hAnsi="Times New Roman" w:cs="Times New Roman"/>
          <w:i/>
          <w:iCs/>
          <w:sz w:val="28"/>
          <w:szCs w:val="28"/>
          <w:lang w:val="az-Latn-AZ"/>
        </w:rPr>
        <w:t>volvulus</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O.coecutiens</w:t>
      </w:r>
      <w:r>
        <w:rPr>
          <w:rFonts w:ascii="Times New Roman" w:hAnsi="Times New Roman" w:cs="Times New Roman"/>
          <w:i/>
          <w:iCs/>
          <w:sz w:val="28"/>
          <w:szCs w:val="28"/>
          <w:lang w:val="az-Latn-AZ"/>
        </w:rPr>
        <w:t>-</w:t>
      </w:r>
      <w:r w:rsidRPr="0050669E">
        <w:rPr>
          <w:rFonts w:ascii="Times New Roman" w:hAnsi="Times New Roman" w:cs="Times New Roman"/>
          <w:sz w:val="28"/>
          <w:szCs w:val="28"/>
          <w:lang w:val="az-Latn-AZ"/>
        </w:rPr>
        <w:t>dir. Mığmığalar patogen</w:t>
      </w:r>
      <w:r>
        <w:rPr>
          <w:rFonts w:ascii="Times New Roman" w:hAnsi="Times New Roman" w:cs="Times New Roman"/>
          <w:sz w:val="28"/>
          <w:szCs w:val="28"/>
          <w:lang w:val="az-Latn-AZ"/>
        </w:rPr>
        <w:t xml:space="preserve"> mikroorqanizm</w:t>
      </w:r>
      <w:r w:rsidRPr="0050669E">
        <w:rPr>
          <w:rFonts w:ascii="Times New Roman" w:hAnsi="Times New Roman" w:cs="Times New Roman"/>
          <w:sz w:val="28"/>
          <w:szCs w:val="28"/>
          <w:lang w:val="az-Latn-AZ"/>
        </w:rPr>
        <w:t xml:space="preserve"> üçün ara sahibdirlər. Xəstə heyvanın və insanın qanını sorduğu zaman  mığmığalar sürfələrə</w:t>
      </w:r>
      <w:r>
        <w:rPr>
          <w:rFonts w:ascii="Times New Roman" w:hAnsi="Times New Roman" w:cs="Times New Roman"/>
          <w:sz w:val="28"/>
          <w:szCs w:val="28"/>
          <w:lang w:val="az-Latn-AZ"/>
        </w:rPr>
        <w:t xml:space="preserve"> - </w:t>
      </w:r>
      <w:r w:rsidRPr="0050669E">
        <w:rPr>
          <w:rFonts w:ascii="Times New Roman" w:hAnsi="Times New Roman" w:cs="Times New Roman"/>
          <w:sz w:val="28"/>
          <w:szCs w:val="28"/>
          <w:lang w:val="az-Latn-AZ"/>
        </w:rPr>
        <w:t>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ariyalara</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yoluxur. 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ariyalar mığmığaların bağırsaqlarından hemoseleyə nüfuz edir. Qan sorduqdan 3 saat sonra 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ariyalar mığmığaların döş qəfəsinin əzələlərinə daxil olur və orada təxminən 15-20 gün ərzində inkişaf edir, bundan sonra təkrar qan sorduqda məməliləri və ya insanları yoluxdururlar. İnsanlarda onxoserklər çox ləng yetişir; 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ariyalar insanın yoluxmasından 18 ay</w:t>
      </w:r>
      <w:r>
        <w:rPr>
          <w:rFonts w:ascii="Times New Roman" w:hAnsi="Times New Roman" w:cs="Times New Roman"/>
          <w:sz w:val="28"/>
          <w:szCs w:val="28"/>
          <w:lang w:val="az-Latn-AZ"/>
        </w:rPr>
        <w:t xml:space="preserve"> müddətində </w:t>
      </w:r>
      <w:r w:rsidRPr="0050669E">
        <w:rPr>
          <w:rFonts w:ascii="Times New Roman" w:hAnsi="Times New Roman" w:cs="Times New Roman"/>
          <w:sz w:val="28"/>
          <w:szCs w:val="28"/>
          <w:lang w:val="az-Latn-AZ"/>
        </w:rPr>
        <w:t>dərinin səth</w:t>
      </w:r>
      <w:r>
        <w:rPr>
          <w:rFonts w:ascii="Times New Roman" w:hAnsi="Times New Roman" w:cs="Times New Roman"/>
          <w:sz w:val="28"/>
          <w:szCs w:val="28"/>
          <w:lang w:val="az-Latn-AZ"/>
        </w:rPr>
        <w:t>i</w:t>
      </w:r>
      <w:r w:rsidRPr="0050669E">
        <w:rPr>
          <w:rFonts w:ascii="Times New Roman" w:hAnsi="Times New Roman" w:cs="Times New Roman"/>
          <w:sz w:val="28"/>
          <w:szCs w:val="28"/>
          <w:lang w:val="az-Latn-AZ"/>
        </w:rPr>
        <w:t xml:space="preserve"> qatlarında müşahidə olunur. Parazitlərin əksəriyyəti 3 sm və daha böyük diametrli dərialtı düyünlərdə </w:t>
      </w:r>
      <w:r>
        <w:rPr>
          <w:rFonts w:ascii="Times New Roman" w:hAnsi="Times New Roman" w:cs="Times New Roman"/>
          <w:sz w:val="28"/>
          <w:szCs w:val="28"/>
          <w:lang w:val="az-Latn-AZ"/>
        </w:rPr>
        <w:t>yerləşirlər</w:t>
      </w:r>
      <w:r w:rsidRPr="0050669E">
        <w:rPr>
          <w:rFonts w:ascii="Times New Roman" w:hAnsi="Times New Roman" w:cs="Times New Roman"/>
          <w:sz w:val="28"/>
          <w:szCs w:val="28"/>
          <w:lang w:val="az-Latn-AZ"/>
        </w:rPr>
        <w:t>; düyünlərdə topa şəklində 10-dan çox erk</w:t>
      </w:r>
      <w:r>
        <w:rPr>
          <w:rFonts w:ascii="Times New Roman" w:hAnsi="Times New Roman" w:cs="Times New Roman"/>
          <w:sz w:val="28"/>
          <w:szCs w:val="28"/>
          <w:lang w:val="az-Latn-AZ"/>
        </w:rPr>
        <w:t>ə</w:t>
      </w:r>
      <w:r w:rsidRPr="0050669E">
        <w:rPr>
          <w:rFonts w:ascii="Times New Roman" w:hAnsi="Times New Roman" w:cs="Times New Roman"/>
          <w:sz w:val="28"/>
          <w:szCs w:val="28"/>
          <w:lang w:val="az-Latn-AZ"/>
        </w:rPr>
        <w:t>k və dişi fərd ola bilər. Dişilərin uzunluğu 50 sm-ə qədər ola bilər</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ariyalar dəridə intensiv şəkildə yayılır və tez-tez gözlərə nüfuz edərək korluğa səbəb olurlar. Heyvanların və insanların onxoserkozu demək olar ki, bütün dünyada yayılmışdır, lakin daha çox Afrika, Mərkəzi və Cənubi Amerikanın tropik zonasında qeydə alın</w:t>
      </w:r>
      <w:r>
        <w:rPr>
          <w:rFonts w:ascii="Times New Roman" w:hAnsi="Times New Roman" w:cs="Times New Roman"/>
          <w:sz w:val="28"/>
          <w:szCs w:val="28"/>
          <w:lang w:val="az-Latn-AZ"/>
        </w:rPr>
        <w:t xml:space="preserve">ır.  </w:t>
      </w:r>
    </w:p>
    <w:p w:rsidR="00374719" w:rsidRDefault="00374719" w:rsidP="00873802">
      <w:pPr>
        <w:autoSpaceDE w:val="0"/>
        <w:autoSpaceDN w:val="0"/>
        <w:adjustRightInd w:val="0"/>
        <w:spacing w:after="0" w:line="240" w:lineRule="auto"/>
        <w:jc w:val="both"/>
        <w:rPr>
          <w:rFonts w:ascii="Times New Roman" w:hAnsi="Times New Roman" w:cs="Times New Roman"/>
          <w:sz w:val="28"/>
          <w:szCs w:val="28"/>
          <w:lang w:val="az-Latn-AZ"/>
        </w:rPr>
      </w:pPr>
    </w:p>
    <w:p w:rsidR="00374719" w:rsidRDefault="00374719" w:rsidP="00873802">
      <w:pPr>
        <w:autoSpaceDE w:val="0"/>
        <w:autoSpaceDN w:val="0"/>
        <w:adjustRightInd w:val="0"/>
        <w:spacing w:after="0" w:line="240" w:lineRule="auto"/>
        <w:jc w:val="both"/>
        <w:rPr>
          <w:rFonts w:ascii="Times New Roman" w:hAnsi="Times New Roman" w:cs="Times New Roman"/>
          <w:sz w:val="28"/>
          <w:szCs w:val="28"/>
          <w:lang w:val="az-Latn-AZ"/>
        </w:rPr>
      </w:pPr>
    </w:p>
    <w:p w:rsidR="00374719" w:rsidRPr="00A2792C" w:rsidRDefault="00374719" w:rsidP="00873802">
      <w:pPr>
        <w:spacing w:after="0" w:line="240" w:lineRule="auto"/>
        <w:jc w:val="both"/>
        <w:rPr>
          <w:rFonts w:ascii="Times New Roman" w:hAnsi="Times New Roman" w:cs="Times New Roman"/>
          <w:b/>
          <w:bCs/>
          <w:color w:val="FF0000"/>
          <w:sz w:val="28"/>
          <w:szCs w:val="28"/>
          <w:lang w:val="az-Latn-AZ"/>
        </w:rPr>
      </w:pPr>
      <w:bookmarkStart w:id="24" w:name="_Hlk143855186"/>
      <w:r w:rsidRPr="00A2792C">
        <w:rPr>
          <w:rFonts w:ascii="Times New Roman" w:hAnsi="Times New Roman" w:cs="Times New Roman"/>
          <w:b/>
          <w:bCs/>
          <w:sz w:val="28"/>
          <w:szCs w:val="28"/>
          <w:lang w:val="az-Latn-AZ"/>
        </w:rPr>
        <w:lastRenderedPageBreak/>
        <w:t>3.1.5.2.</w:t>
      </w:r>
      <w:r w:rsidRPr="00A2792C">
        <w:rPr>
          <w:rFonts w:ascii="Times New Roman" w:hAnsi="Times New Roman" w:cs="Times New Roman"/>
          <w:b/>
          <w:bCs/>
          <w:i/>
          <w:iCs/>
          <w:sz w:val="28"/>
          <w:szCs w:val="28"/>
          <w:lang w:val="az-Latn-AZ"/>
        </w:rPr>
        <w:t xml:space="preserve"> Brachycera</w:t>
      </w:r>
      <w:r w:rsidRPr="00A2792C">
        <w:rPr>
          <w:rFonts w:ascii="Times New Roman" w:hAnsi="Times New Roman" w:cs="Times New Roman"/>
          <w:b/>
          <w:bCs/>
          <w:sz w:val="28"/>
          <w:szCs w:val="28"/>
          <w:lang w:val="az-Latn-AZ"/>
        </w:rPr>
        <w:t xml:space="preserve"> altsırası</w:t>
      </w:r>
    </w:p>
    <w:p w:rsidR="00374719" w:rsidRPr="0050669E" w:rsidRDefault="00374719" w:rsidP="00873802">
      <w:pPr>
        <w:spacing w:after="0" w:line="240" w:lineRule="auto"/>
        <w:jc w:val="both"/>
        <w:rPr>
          <w:rFonts w:ascii="Times New Roman" w:hAnsi="Times New Roman" w:cs="Times New Roman"/>
          <w:b/>
          <w:bCs/>
          <w:sz w:val="28"/>
          <w:szCs w:val="28"/>
          <w:lang w:val="az-Latn-AZ"/>
        </w:rPr>
      </w:pPr>
      <w:r w:rsidRPr="00A2792C">
        <w:rPr>
          <w:rFonts w:ascii="Times New Roman" w:hAnsi="Times New Roman" w:cs="Times New Roman"/>
          <w:b/>
          <w:bCs/>
          <w:sz w:val="28"/>
          <w:szCs w:val="28"/>
          <w:lang w:val="az-Latn-AZ"/>
        </w:rPr>
        <w:t>3.1.5.2.1.</w:t>
      </w:r>
      <w:r w:rsidRPr="00A2792C">
        <w:rPr>
          <w:rFonts w:ascii="Times New Roman" w:hAnsi="Times New Roman" w:cs="Times New Roman"/>
          <w:b/>
          <w:bCs/>
          <w:i/>
          <w:iCs/>
          <w:sz w:val="28"/>
          <w:szCs w:val="28"/>
          <w:lang w:val="az-Latn-AZ"/>
        </w:rPr>
        <w:t xml:space="preserve"> Tabanidae</w:t>
      </w:r>
      <w:r w:rsidRPr="00A2792C">
        <w:rPr>
          <w:rFonts w:ascii="Times New Roman" w:hAnsi="Times New Roman" w:cs="Times New Roman"/>
          <w:b/>
          <w:bCs/>
          <w:sz w:val="28"/>
          <w:szCs w:val="28"/>
          <w:lang w:val="az-Latn-AZ"/>
        </w:rPr>
        <w:t xml:space="preserve"> fəsiləsi. Göyünlər (</w:t>
      </w:r>
      <w:r w:rsidRPr="00A2792C">
        <w:rPr>
          <w:rFonts w:ascii="Times New Roman" w:hAnsi="Times New Roman" w:cs="Times New Roman"/>
          <w:b/>
          <w:bCs/>
          <w:i/>
          <w:iCs/>
          <w:sz w:val="28"/>
          <w:szCs w:val="28"/>
          <w:lang w:val="az-Latn-AZ"/>
        </w:rPr>
        <w:t>Brachycera</w:t>
      </w:r>
      <w:r w:rsidRPr="00A2792C">
        <w:rPr>
          <w:rFonts w:ascii="Times New Roman" w:hAnsi="Times New Roman" w:cs="Times New Roman"/>
          <w:b/>
          <w:bCs/>
          <w:sz w:val="28"/>
          <w:szCs w:val="28"/>
          <w:lang w:val="az-Latn-AZ"/>
        </w:rPr>
        <w:t>)</w:t>
      </w:r>
    </w:p>
    <w:bookmarkEnd w:id="24"/>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Göyünlər dünyanın hər yerində, xüsusən tropik bölgələrdə geniş yayılmışdır. Ən çox rast gəlinənlər </w:t>
      </w:r>
      <w:r w:rsidRPr="0050669E">
        <w:rPr>
          <w:rFonts w:ascii="Times New Roman" w:hAnsi="Times New Roman" w:cs="Times New Roman"/>
          <w:i/>
          <w:iCs/>
          <w:sz w:val="28"/>
          <w:szCs w:val="28"/>
          <w:lang w:val="az-Latn-AZ"/>
        </w:rPr>
        <w:t>Tabanus</w:t>
      </w:r>
      <w:r w:rsidRPr="0050669E">
        <w:rPr>
          <w:rFonts w:ascii="Times New Roman" w:hAnsi="Times New Roman" w:cs="Times New Roman"/>
          <w:sz w:val="28"/>
          <w:szCs w:val="28"/>
          <w:lang w:val="az-Latn-AZ"/>
        </w:rPr>
        <w:t xml:space="preserve"> (göyünlər), </w:t>
      </w:r>
      <w:r w:rsidRPr="0050669E">
        <w:rPr>
          <w:rFonts w:ascii="Times New Roman" w:hAnsi="Times New Roman" w:cs="Times New Roman"/>
          <w:i/>
          <w:iCs/>
          <w:sz w:val="28"/>
          <w:szCs w:val="28"/>
          <w:lang w:val="az-Latn-AZ"/>
        </w:rPr>
        <w:t>Chrysops</w:t>
      </w:r>
      <w:r w:rsidRPr="0050669E">
        <w:rPr>
          <w:rFonts w:ascii="Times New Roman" w:hAnsi="Times New Roman" w:cs="Times New Roman"/>
          <w:sz w:val="28"/>
          <w:szCs w:val="28"/>
          <w:lang w:val="az-Latn-AZ"/>
        </w:rPr>
        <w:t xml:space="preserve"> (bürünc milçəklər) və </w:t>
      </w:r>
      <w:r w:rsidRPr="0050669E">
        <w:rPr>
          <w:rFonts w:ascii="Times New Roman" w:hAnsi="Times New Roman" w:cs="Times New Roman"/>
          <w:i/>
          <w:iCs/>
          <w:sz w:val="28"/>
          <w:szCs w:val="28"/>
          <w:lang w:val="az-Latn-AZ"/>
        </w:rPr>
        <w:t>Haematopota</w:t>
      </w:r>
      <w:r w:rsidRPr="0050669E">
        <w:rPr>
          <w:rFonts w:ascii="Times New Roman" w:hAnsi="Times New Roman" w:cs="Times New Roman"/>
          <w:sz w:val="28"/>
          <w:szCs w:val="28"/>
          <w:lang w:val="az-Latn-AZ"/>
        </w:rPr>
        <w:t xml:space="preserve"> (yağış milçəyi) cinslərinin nümayəndələridir.</w:t>
      </w:r>
    </w:p>
    <w:p w:rsidR="00374719" w:rsidRPr="00912BCA"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Morfologiya</w:t>
      </w:r>
      <w:r w:rsidRPr="0050669E">
        <w:rPr>
          <w:rFonts w:ascii="Times New Roman" w:hAnsi="Times New Roman" w:cs="Times New Roman"/>
          <w:sz w:val="28"/>
          <w:szCs w:val="28"/>
          <w:lang w:val="az-Latn-AZ"/>
        </w:rPr>
        <w:t>. Böyük bədənə (uzunluğu 10-30 mm), güclü qanadlara, qısa ayaqlara malikdirlər. Bədən</w:t>
      </w:r>
      <w:r>
        <w:rPr>
          <w:rFonts w:ascii="Times New Roman" w:hAnsi="Times New Roman" w:cs="Times New Roman"/>
          <w:sz w:val="28"/>
          <w:szCs w:val="28"/>
          <w:lang w:val="az-Latn-AZ"/>
        </w:rPr>
        <w:t>ləri</w:t>
      </w:r>
      <w:r w:rsidRPr="0050669E">
        <w:rPr>
          <w:rFonts w:ascii="Times New Roman" w:hAnsi="Times New Roman" w:cs="Times New Roman"/>
          <w:sz w:val="28"/>
          <w:szCs w:val="28"/>
          <w:lang w:val="az-Latn-AZ"/>
        </w:rPr>
        <w:t xml:space="preserve"> sarı, qəhvəyi, nadir hallarda boz və ya qara rəngdədir, bədənin müxtəlif nahiyələrində xarakterik ləkə və zolaqlar şəklində naxışlar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xml:space="preserve">. Başın çox hissəsini metal parıltılı parlaq rəngli iri </w:t>
      </w:r>
      <w:r>
        <w:rPr>
          <w:rFonts w:ascii="Times New Roman" w:hAnsi="Times New Roman" w:cs="Times New Roman"/>
          <w:sz w:val="28"/>
          <w:szCs w:val="28"/>
          <w:lang w:val="az-Latn-AZ"/>
        </w:rPr>
        <w:t>mürəkkəb</w:t>
      </w:r>
      <w:r w:rsidRPr="0050669E">
        <w:rPr>
          <w:rFonts w:ascii="Times New Roman" w:hAnsi="Times New Roman" w:cs="Times New Roman"/>
          <w:sz w:val="28"/>
          <w:szCs w:val="28"/>
          <w:lang w:val="az-Latn-AZ"/>
        </w:rPr>
        <w:t xml:space="preserve"> gözlər tutur</w:t>
      </w:r>
      <w:r w:rsidR="00912BCA">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 </w:t>
      </w:r>
    </w:p>
    <w:p w:rsidR="00374719" w:rsidRDefault="00374719" w:rsidP="00873802">
      <w:pPr>
        <w:spacing w:after="0" w:line="240" w:lineRule="auto"/>
        <w:jc w:val="both"/>
        <w:rPr>
          <w:rFonts w:ascii="Times New Roman" w:hAnsi="Times New Roman" w:cs="Times New Roman"/>
          <w:sz w:val="28"/>
          <w:szCs w:val="28"/>
          <w:lang w:val="az-Latn-AZ"/>
        </w:rPr>
      </w:pPr>
      <w:r w:rsidRPr="00777F27">
        <w:rPr>
          <w:rFonts w:ascii="Times New Roman" w:hAnsi="Times New Roman" w:cs="Times New Roman"/>
          <w:b/>
          <w:sz w:val="28"/>
          <w:szCs w:val="28"/>
          <w:lang w:val="az-Latn-AZ"/>
        </w:rPr>
        <w:t>İctimai sağlaml</w:t>
      </w:r>
      <w:r>
        <w:rPr>
          <w:rFonts w:ascii="Times New Roman" w:hAnsi="Times New Roman" w:cs="Times New Roman"/>
          <w:b/>
          <w:sz w:val="28"/>
          <w:szCs w:val="28"/>
          <w:lang w:val="az-Latn-AZ"/>
        </w:rPr>
        <w:t>ı</w:t>
      </w:r>
      <w:r w:rsidRPr="00777F27">
        <w:rPr>
          <w:rFonts w:ascii="Times New Roman" w:hAnsi="Times New Roman" w:cs="Times New Roman"/>
          <w:b/>
          <w:sz w:val="28"/>
          <w:szCs w:val="28"/>
          <w:lang w:val="az-Latn-AZ"/>
        </w:rPr>
        <w:t>qda əhəmiyyəti.</w:t>
      </w:r>
      <w:r w:rsidRPr="0050669E">
        <w:rPr>
          <w:rFonts w:ascii="Times New Roman" w:hAnsi="Times New Roman" w:cs="Times New Roman"/>
          <w:b/>
          <w:i/>
          <w:iCs/>
          <w:sz w:val="28"/>
          <w:szCs w:val="28"/>
          <w:lang w:val="az-Latn-AZ"/>
        </w:rPr>
        <w:t xml:space="preserve"> </w:t>
      </w:r>
      <w:r w:rsidRPr="0050669E">
        <w:rPr>
          <w:rFonts w:ascii="Times New Roman" w:hAnsi="Times New Roman" w:cs="Times New Roman"/>
          <w:bCs/>
          <w:sz w:val="28"/>
          <w:szCs w:val="28"/>
          <w:lang w:val="az-Latn-AZ"/>
        </w:rPr>
        <w:t>Göyünlər e</w:t>
      </w:r>
      <w:r w:rsidRPr="0050669E">
        <w:rPr>
          <w:rFonts w:ascii="Times New Roman" w:hAnsi="Times New Roman" w:cs="Times New Roman"/>
          <w:sz w:val="28"/>
          <w:szCs w:val="28"/>
          <w:lang w:val="az-Latn-AZ"/>
        </w:rPr>
        <w:t xml:space="preserve">ktoparazitdirlər və ağrılı dişləmələri ilə insanları və mal-qaranı çox narahat edir. </w:t>
      </w:r>
      <w:r>
        <w:rPr>
          <w:rFonts w:ascii="Times New Roman" w:hAnsi="Times New Roman" w:cs="Times New Roman"/>
          <w:sz w:val="28"/>
          <w:szCs w:val="28"/>
          <w:lang w:val="az-Latn-AZ"/>
        </w:rPr>
        <w:t>Göyünlər həmçinin, t</w:t>
      </w:r>
      <w:r w:rsidRPr="0050669E">
        <w:rPr>
          <w:rFonts w:ascii="Times New Roman" w:hAnsi="Times New Roman" w:cs="Times New Roman"/>
          <w:sz w:val="28"/>
          <w:szCs w:val="28"/>
          <w:lang w:val="az-Latn-AZ"/>
        </w:rPr>
        <w:t xml:space="preserve">ulyaremiya, qarayara, tripanosomozun bəzi formaları, Q qızdırması </w:t>
      </w:r>
      <w:r>
        <w:rPr>
          <w:rFonts w:ascii="Times New Roman" w:hAnsi="Times New Roman" w:cs="Times New Roman"/>
          <w:sz w:val="28"/>
          <w:szCs w:val="28"/>
          <w:lang w:val="az-Latn-AZ"/>
        </w:rPr>
        <w:t>törədicilərinin</w:t>
      </w:r>
      <w:r w:rsidRPr="0050669E">
        <w:rPr>
          <w:rFonts w:ascii="Times New Roman" w:hAnsi="Times New Roman" w:cs="Times New Roman"/>
          <w:sz w:val="28"/>
          <w:szCs w:val="28"/>
          <w:lang w:val="az-Latn-AZ"/>
        </w:rPr>
        <w:t xml:space="preserve"> spesifik vektorlarıdı</w:t>
      </w:r>
      <w:r>
        <w:rPr>
          <w:rFonts w:ascii="Times New Roman" w:hAnsi="Times New Roman" w:cs="Times New Roman"/>
          <w:sz w:val="28"/>
          <w:szCs w:val="28"/>
          <w:lang w:val="az-Latn-AZ"/>
        </w:rPr>
        <w:t>r. B</w:t>
      </w:r>
      <w:r w:rsidRPr="0050669E">
        <w:rPr>
          <w:rFonts w:ascii="Times New Roman" w:hAnsi="Times New Roman" w:cs="Times New Roman"/>
          <w:sz w:val="28"/>
          <w:szCs w:val="28"/>
          <w:lang w:val="az-Latn-AZ"/>
        </w:rPr>
        <w:t xml:space="preserve">ürünc milçəkləri </w:t>
      </w:r>
      <w:r>
        <w:rPr>
          <w:rFonts w:ascii="Times New Roman" w:hAnsi="Times New Roman" w:cs="Times New Roman"/>
          <w:sz w:val="28"/>
          <w:szCs w:val="28"/>
          <w:lang w:val="az-Latn-AZ"/>
        </w:rPr>
        <w:t xml:space="preserve">isə </w:t>
      </w:r>
      <w:r w:rsidRPr="0050669E">
        <w:rPr>
          <w:rFonts w:ascii="Times New Roman" w:hAnsi="Times New Roman" w:cs="Times New Roman"/>
          <w:sz w:val="28"/>
          <w:szCs w:val="28"/>
          <w:lang w:val="az-Latn-AZ"/>
        </w:rPr>
        <w:t>Afrika filari</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ozu patogenin</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yeganə </w:t>
      </w:r>
      <w:r>
        <w:rPr>
          <w:rFonts w:ascii="Times New Roman" w:hAnsi="Times New Roman" w:cs="Times New Roman"/>
          <w:sz w:val="28"/>
          <w:szCs w:val="28"/>
          <w:lang w:val="az-Latn-AZ"/>
        </w:rPr>
        <w:t>daşıyıcısıdır</w:t>
      </w:r>
      <w:r w:rsidRPr="0050669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Tulyaremiya və qarayara inokulyasiya yolu ilə ötürülür. Milçək xəstə heyvanı və ya xəstəlikdən ölmüş heyvanın meyitini dişləyir. Yoluxmuş qan vasitəsi ilə patogenlər xortuma daxil ol</w:t>
      </w:r>
      <w:r>
        <w:rPr>
          <w:rFonts w:ascii="Times New Roman" w:hAnsi="Times New Roman" w:cs="Times New Roman"/>
          <w:sz w:val="28"/>
          <w:szCs w:val="28"/>
          <w:lang w:val="az-Latn-AZ"/>
        </w:rPr>
        <w:t>ur</w:t>
      </w:r>
      <w:r w:rsidRPr="0050669E">
        <w:rPr>
          <w:rFonts w:ascii="Times New Roman" w:hAnsi="Times New Roman" w:cs="Times New Roman"/>
          <w:sz w:val="28"/>
          <w:szCs w:val="28"/>
          <w:lang w:val="az-Latn-AZ"/>
        </w:rPr>
        <w:t>. Burada qarayara sporları</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5 günə qədər, tulyaremiya </w:t>
      </w:r>
      <w:r>
        <w:rPr>
          <w:rFonts w:ascii="Times New Roman" w:hAnsi="Times New Roman" w:cs="Times New Roman"/>
          <w:sz w:val="28"/>
          <w:szCs w:val="28"/>
          <w:lang w:val="az-Latn-AZ"/>
        </w:rPr>
        <w:t>törədiciləri</w:t>
      </w:r>
      <w:r w:rsidRPr="0050669E">
        <w:rPr>
          <w:rFonts w:ascii="Times New Roman" w:hAnsi="Times New Roman" w:cs="Times New Roman"/>
          <w:sz w:val="28"/>
          <w:szCs w:val="28"/>
          <w:lang w:val="az-Latn-AZ"/>
        </w:rPr>
        <w:t xml:space="preserve"> isə 2 günə qədər qala bil</w:t>
      </w:r>
      <w:r>
        <w:rPr>
          <w:rFonts w:ascii="Times New Roman" w:hAnsi="Times New Roman" w:cs="Times New Roman"/>
          <w:sz w:val="28"/>
          <w:szCs w:val="28"/>
          <w:lang w:val="az-Latn-AZ"/>
        </w:rPr>
        <w:t>irlə</w:t>
      </w:r>
      <w:r w:rsidRPr="0050669E">
        <w:rPr>
          <w:rFonts w:ascii="Times New Roman" w:hAnsi="Times New Roman" w:cs="Times New Roman"/>
          <w:sz w:val="28"/>
          <w:szCs w:val="28"/>
          <w:lang w:val="az-Latn-AZ"/>
        </w:rPr>
        <w:t xml:space="preserve">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Loaoz.</w:t>
      </w:r>
      <w:r w:rsidRPr="0050669E">
        <w:rPr>
          <w:rFonts w:ascii="Times New Roman" w:hAnsi="Times New Roman" w:cs="Times New Roman"/>
          <w:sz w:val="28"/>
          <w:szCs w:val="28"/>
          <w:lang w:val="az-Latn-AZ"/>
        </w:rPr>
        <w:t xml:space="preserve"> </w:t>
      </w:r>
      <w:r w:rsidRPr="004A0C25">
        <w:rPr>
          <w:rFonts w:ascii="Times New Roman" w:hAnsi="Times New Roman" w:cs="Times New Roman"/>
          <w:i/>
          <w:iCs/>
          <w:sz w:val="28"/>
          <w:szCs w:val="28"/>
          <w:lang w:val="az-Latn-AZ"/>
        </w:rPr>
        <w:t>Chrysops</w:t>
      </w:r>
      <w:r w:rsidRPr="0050669E">
        <w:rPr>
          <w:rFonts w:ascii="Times New Roman" w:hAnsi="Times New Roman" w:cs="Times New Roman"/>
          <w:sz w:val="28"/>
          <w:szCs w:val="28"/>
          <w:lang w:val="az-Latn-AZ"/>
        </w:rPr>
        <w:t xml:space="preserve"> cinsindən olan milçəklər 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ariyanın (</w:t>
      </w:r>
      <w:r w:rsidRPr="004A0C25">
        <w:rPr>
          <w:rFonts w:ascii="Times New Roman" w:hAnsi="Times New Roman" w:cs="Times New Roman"/>
          <w:i/>
          <w:iCs/>
          <w:sz w:val="28"/>
          <w:szCs w:val="28"/>
          <w:lang w:val="az-Latn-AZ"/>
        </w:rPr>
        <w:t>Loa loa</w:t>
      </w:r>
      <w:r w:rsidRPr="0050669E">
        <w:rPr>
          <w:rFonts w:ascii="Times New Roman" w:hAnsi="Times New Roman" w:cs="Times New Roman"/>
          <w:sz w:val="28"/>
          <w:szCs w:val="28"/>
          <w:lang w:val="az-Latn-AZ"/>
        </w:rPr>
        <w:t>) aralıq sahibləri və xüsusi vektorlarıdır. Mikrofil</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 xml:space="preserve">ariyalar milçəyin mədəsinə, sonra isə həşəratın qarnının və döş qəfəsinin birləşdirici toxumasına daxil olur. 7-10 gündən sonra onlar xortuma nüfuz edir və milçək insana hücum etdikdə, patogeni dəridaxili yoluxdurur. </w:t>
      </w:r>
      <w:r w:rsidRPr="004A0C25">
        <w:rPr>
          <w:rFonts w:ascii="Times New Roman" w:hAnsi="Times New Roman" w:cs="Times New Roman"/>
          <w:i/>
          <w:iCs/>
          <w:sz w:val="28"/>
          <w:szCs w:val="28"/>
          <w:lang w:val="az-Latn-AZ"/>
        </w:rPr>
        <w:t>Loa loa</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nın sürfələri və ya yetkin helmintləri tez-tez birləşdirici toxuma və ya göz k</w:t>
      </w:r>
      <w:r>
        <w:rPr>
          <w:rFonts w:ascii="Times New Roman" w:hAnsi="Times New Roman" w:cs="Times New Roman"/>
          <w:sz w:val="28"/>
          <w:szCs w:val="28"/>
          <w:lang w:val="az-Latn-AZ"/>
        </w:rPr>
        <w:t>ony</w:t>
      </w:r>
      <w:r w:rsidRPr="0050669E">
        <w:rPr>
          <w:rFonts w:ascii="Times New Roman" w:hAnsi="Times New Roman" w:cs="Times New Roman"/>
          <w:sz w:val="28"/>
          <w:szCs w:val="28"/>
          <w:lang w:val="az-Latn-AZ"/>
        </w:rPr>
        <w:t xml:space="preserve">uktivasına nüfuz edir, buna görə törədici tez-tez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göz helminti</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adlanır. </w:t>
      </w:r>
      <w:r>
        <w:rPr>
          <w:rFonts w:ascii="Times New Roman" w:hAnsi="Times New Roman" w:cs="Times New Roman"/>
          <w:sz w:val="28"/>
          <w:szCs w:val="28"/>
          <w:lang w:val="az-Latn-AZ"/>
        </w:rPr>
        <w:t>Bu zaman g</w:t>
      </w:r>
      <w:r w:rsidRPr="0050669E">
        <w:rPr>
          <w:rFonts w:ascii="Times New Roman" w:hAnsi="Times New Roman" w:cs="Times New Roman"/>
          <w:sz w:val="28"/>
          <w:szCs w:val="28"/>
          <w:lang w:val="az-Latn-AZ"/>
        </w:rPr>
        <w:t>öz</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zədələnmir, lakin helmintin miqrasiyası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xüsusən skleranın səthi boyunca hərəkət edərkən</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xəstəyə </w:t>
      </w:r>
      <w:r>
        <w:rPr>
          <w:rFonts w:ascii="Times New Roman" w:hAnsi="Times New Roman" w:cs="Times New Roman"/>
          <w:sz w:val="28"/>
          <w:szCs w:val="28"/>
          <w:lang w:val="az-Latn-AZ"/>
        </w:rPr>
        <w:t xml:space="preserve">əziyyət verir. </w:t>
      </w:r>
      <w:r w:rsidRPr="0050669E">
        <w:rPr>
          <w:rFonts w:ascii="Times New Roman" w:hAnsi="Times New Roman" w:cs="Times New Roman"/>
          <w:sz w:val="28"/>
          <w:szCs w:val="28"/>
          <w:lang w:val="az-Latn-AZ"/>
        </w:rPr>
        <w:t xml:space="preserve">Xəstələr şiddətli qaşınma və ağrı hiss edirlər. </w:t>
      </w:r>
      <w:r>
        <w:rPr>
          <w:rFonts w:ascii="Times New Roman" w:hAnsi="Times New Roman" w:cs="Times New Roman"/>
          <w:sz w:val="28"/>
          <w:szCs w:val="28"/>
          <w:lang w:val="az-Latn-AZ"/>
        </w:rPr>
        <w:t>Belə vəziyyətdə h</w:t>
      </w:r>
      <w:r w:rsidRPr="0050669E">
        <w:rPr>
          <w:rFonts w:ascii="Times New Roman" w:hAnsi="Times New Roman" w:cs="Times New Roman"/>
          <w:sz w:val="28"/>
          <w:szCs w:val="28"/>
          <w:lang w:val="az-Latn-AZ"/>
        </w:rPr>
        <w:t xml:space="preserve">elminti </w:t>
      </w:r>
      <w:r>
        <w:rPr>
          <w:rFonts w:ascii="Times New Roman" w:hAnsi="Times New Roman" w:cs="Times New Roman"/>
          <w:sz w:val="28"/>
          <w:szCs w:val="28"/>
          <w:lang w:val="az-Latn-AZ"/>
        </w:rPr>
        <w:t xml:space="preserve">həmin nahiyyədən </w:t>
      </w:r>
      <w:r w:rsidRPr="0050669E">
        <w:rPr>
          <w:rFonts w:ascii="Times New Roman" w:hAnsi="Times New Roman" w:cs="Times New Roman"/>
          <w:sz w:val="28"/>
          <w:szCs w:val="28"/>
          <w:lang w:val="az-Latn-AZ"/>
        </w:rPr>
        <w:t xml:space="preserve">mexaniki olaraq çıxarmağa cəhd edilməməli, yalnız </w:t>
      </w:r>
      <w:r>
        <w:rPr>
          <w:rFonts w:ascii="Times New Roman" w:hAnsi="Times New Roman" w:cs="Times New Roman"/>
          <w:sz w:val="28"/>
          <w:szCs w:val="28"/>
          <w:lang w:val="az-Latn-AZ"/>
        </w:rPr>
        <w:t>dərman preparatları</w:t>
      </w:r>
      <w:r w:rsidRPr="0050669E">
        <w:rPr>
          <w:rFonts w:ascii="Times New Roman" w:hAnsi="Times New Roman" w:cs="Times New Roman"/>
          <w:sz w:val="28"/>
          <w:szCs w:val="28"/>
          <w:lang w:val="az-Latn-AZ"/>
        </w:rPr>
        <w:t xml:space="preserve"> vasitəsilə müalicə edilməlidir. </w:t>
      </w:r>
    </w:p>
    <w:p w:rsidR="00374719" w:rsidRDefault="00374719" w:rsidP="00873802">
      <w:pPr>
        <w:autoSpaceDE w:val="0"/>
        <w:autoSpaceDN w:val="0"/>
        <w:adjustRightInd w:val="0"/>
        <w:spacing w:after="0" w:line="240" w:lineRule="auto"/>
        <w:jc w:val="both"/>
        <w:rPr>
          <w:rFonts w:ascii="Times New Roman" w:hAnsi="Times New Roman" w:cs="Times New Roman"/>
          <w:b/>
          <w:bCs/>
          <w:sz w:val="28"/>
          <w:szCs w:val="28"/>
          <w:lang w:val="az-Latn-AZ"/>
        </w:rPr>
      </w:pPr>
    </w:p>
    <w:p w:rsidR="00374719" w:rsidRDefault="00374719" w:rsidP="00873802">
      <w:pPr>
        <w:autoSpaceDE w:val="0"/>
        <w:autoSpaceDN w:val="0"/>
        <w:adjustRightInd w:val="0"/>
        <w:spacing w:after="0" w:line="240" w:lineRule="auto"/>
        <w:jc w:val="both"/>
        <w:rPr>
          <w:rFonts w:ascii="Times New Roman" w:hAnsi="Times New Roman" w:cs="Times New Roman"/>
          <w:b/>
          <w:bCs/>
          <w:sz w:val="28"/>
          <w:szCs w:val="28"/>
          <w:lang w:val="az-Latn-AZ"/>
        </w:rPr>
      </w:pPr>
    </w:p>
    <w:p w:rsidR="00374719" w:rsidRPr="0050669E" w:rsidRDefault="00374719" w:rsidP="00873802">
      <w:pPr>
        <w:spacing w:line="240" w:lineRule="auto"/>
        <w:jc w:val="both"/>
        <w:rPr>
          <w:rFonts w:ascii="Times New Roman" w:hAnsi="Times New Roman" w:cs="Times New Roman"/>
          <w:sz w:val="28"/>
          <w:szCs w:val="28"/>
          <w:lang w:val="az-Latn-AZ"/>
        </w:rPr>
      </w:pPr>
      <w:bookmarkStart w:id="25" w:name="_Hlk143855203"/>
      <w:r w:rsidRPr="00305381">
        <w:rPr>
          <w:rFonts w:ascii="Times New Roman" w:hAnsi="Times New Roman" w:cs="Times New Roman"/>
          <w:b/>
          <w:bCs/>
          <w:i/>
          <w:iCs/>
          <w:sz w:val="28"/>
          <w:szCs w:val="28"/>
          <w:lang w:val="az-Latn-AZ"/>
        </w:rPr>
        <w:t xml:space="preserve"> </w:t>
      </w:r>
      <w:r w:rsidRPr="00305381">
        <w:rPr>
          <w:rFonts w:ascii="Times New Roman" w:hAnsi="Times New Roman" w:cs="Times New Roman"/>
          <w:b/>
          <w:bCs/>
          <w:sz w:val="28"/>
          <w:szCs w:val="28"/>
          <w:lang w:val="az-Latn-AZ"/>
        </w:rPr>
        <w:t>Milçəklər (</w:t>
      </w:r>
      <w:r w:rsidRPr="00F35B0F">
        <w:rPr>
          <w:rFonts w:ascii="Times New Roman" w:hAnsi="Times New Roman" w:cs="Times New Roman"/>
          <w:b/>
          <w:bCs/>
          <w:i/>
          <w:iCs/>
          <w:sz w:val="28"/>
          <w:szCs w:val="28"/>
          <w:lang w:val="az-Latn-AZ"/>
        </w:rPr>
        <w:t>Brachycera-Cyclorrhapha</w:t>
      </w:r>
      <w:r w:rsidRPr="00305381">
        <w:rPr>
          <w:rFonts w:ascii="Times New Roman" w:hAnsi="Times New Roman" w:cs="Times New Roman"/>
          <w:b/>
          <w:bCs/>
          <w:sz w:val="28"/>
          <w:szCs w:val="28"/>
          <w:lang w:val="az-Latn-AZ"/>
        </w:rPr>
        <w:t>)</w:t>
      </w:r>
    </w:p>
    <w:bookmarkEnd w:id="25"/>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Tibbi əhəmiyyəti olan milçəklərin əksəriyyəti </w:t>
      </w:r>
      <w:r w:rsidRPr="00305381">
        <w:rPr>
          <w:rFonts w:ascii="Times New Roman" w:hAnsi="Times New Roman" w:cs="Times New Roman"/>
          <w:i/>
          <w:iCs/>
          <w:sz w:val="28"/>
          <w:szCs w:val="28"/>
          <w:lang w:val="az-Latn-AZ"/>
        </w:rPr>
        <w:t>Muscidae, Sarcophagidae, Oestridae, Gastrophillidae, Hypodermatidae</w:t>
      </w:r>
      <w:r w:rsidRPr="0050669E">
        <w:rPr>
          <w:rFonts w:ascii="Times New Roman" w:hAnsi="Times New Roman" w:cs="Times New Roman"/>
          <w:sz w:val="28"/>
          <w:szCs w:val="28"/>
          <w:lang w:val="az-Latn-AZ"/>
        </w:rPr>
        <w:t xml:space="preserve"> və s. ailələrinə daxildir.</w:t>
      </w:r>
    </w:p>
    <w:p w:rsidR="00374719" w:rsidRPr="00305381"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i/>
          <w:iCs/>
          <w:sz w:val="28"/>
          <w:szCs w:val="28"/>
          <w:lang w:val="az-Latn-AZ"/>
        </w:rPr>
        <w:t>Muscidae</w:t>
      </w:r>
      <w:r w:rsidRPr="0050669E">
        <w:rPr>
          <w:rFonts w:ascii="Times New Roman" w:hAnsi="Times New Roman" w:cs="Times New Roman"/>
          <w:b/>
          <w:bCs/>
          <w:sz w:val="28"/>
          <w:szCs w:val="28"/>
          <w:lang w:val="az-Latn-AZ"/>
        </w:rPr>
        <w:t xml:space="preserve"> fəsiləsi </w:t>
      </w:r>
      <w:r w:rsidRPr="00F35B0F">
        <w:rPr>
          <w:rFonts w:ascii="Times New Roman" w:hAnsi="Times New Roman" w:cs="Times New Roman"/>
          <w:sz w:val="28"/>
          <w:szCs w:val="28"/>
          <w:lang w:val="az-Latn-AZ"/>
        </w:rPr>
        <w:t>(əsl milçəklər).</w:t>
      </w:r>
      <w:r>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Fəsiləyə</w:t>
      </w:r>
      <w:r w:rsidRPr="0050669E">
        <w:rPr>
          <w:rFonts w:ascii="Times New Roman" w:hAnsi="Times New Roman" w:cs="Times New Roman"/>
          <w:sz w:val="28"/>
          <w:szCs w:val="28"/>
          <w:lang w:val="az-Latn-AZ"/>
        </w:rPr>
        <w:t xml:space="preserve"> təxminən 4000 növ daxildir. </w:t>
      </w:r>
      <w:r>
        <w:rPr>
          <w:rFonts w:ascii="Times New Roman" w:hAnsi="Times New Roman" w:cs="Times New Roman"/>
          <w:sz w:val="28"/>
          <w:szCs w:val="28"/>
          <w:lang w:val="az-Latn-AZ"/>
        </w:rPr>
        <w:t>Bu fəsilənin</w:t>
      </w:r>
      <w:r w:rsidRPr="0050669E">
        <w:rPr>
          <w:rFonts w:ascii="Times New Roman" w:hAnsi="Times New Roman" w:cs="Times New Roman"/>
          <w:sz w:val="28"/>
          <w:szCs w:val="28"/>
          <w:lang w:val="az-Latn-AZ"/>
        </w:rPr>
        <w:t xml:space="preserve"> nümayəndələri ilk növbədə insan patogenlərinin mexaniki və spesifik daşıyıcılarıdır. </w:t>
      </w:r>
      <w:r>
        <w:rPr>
          <w:rFonts w:ascii="Times New Roman" w:hAnsi="Times New Roman" w:cs="Times New Roman"/>
          <w:sz w:val="28"/>
          <w:szCs w:val="28"/>
          <w:lang w:val="az-Latn-AZ"/>
        </w:rPr>
        <w:t>T</w:t>
      </w:r>
      <w:r w:rsidRPr="0050669E">
        <w:rPr>
          <w:rFonts w:ascii="Times New Roman" w:hAnsi="Times New Roman" w:cs="Times New Roman"/>
          <w:sz w:val="28"/>
          <w:szCs w:val="28"/>
          <w:lang w:val="az-Latn-AZ"/>
        </w:rPr>
        <w:t>ibbi əhəmiyyət</w:t>
      </w:r>
      <w:r>
        <w:rPr>
          <w:rFonts w:ascii="Times New Roman" w:hAnsi="Times New Roman" w:cs="Times New Roman"/>
          <w:sz w:val="28"/>
          <w:szCs w:val="28"/>
          <w:lang w:val="az-Latn-AZ"/>
        </w:rPr>
        <w:t>li nümayəndələrinə</w:t>
      </w:r>
      <w:r w:rsidRPr="0050669E">
        <w:rPr>
          <w:rFonts w:ascii="Times New Roman" w:hAnsi="Times New Roman" w:cs="Times New Roman"/>
          <w:sz w:val="28"/>
          <w:szCs w:val="28"/>
          <w:lang w:val="az-Latn-AZ"/>
        </w:rPr>
        <w:t xml:space="preserve"> ev milçəyi </w:t>
      </w:r>
      <w:r>
        <w:rPr>
          <w:rFonts w:ascii="Times New Roman" w:hAnsi="Times New Roman" w:cs="Times New Roman"/>
          <w:sz w:val="28"/>
          <w:szCs w:val="28"/>
          <w:lang w:val="az-Latn-AZ"/>
        </w:rPr>
        <w:t>(</w:t>
      </w:r>
      <w:r w:rsidRPr="0050669E">
        <w:rPr>
          <w:rFonts w:ascii="Times New Roman" w:hAnsi="Times New Roman" w:cs="Times New Roman"/>
          <w:i/>
          <w:iCs/>
          <w:sz w:val="28"/>
          <w:szCs w:val="28"/>
          <w:lang w:val="az-Latn-AZ"/>
        </w:rPr>
        <w:t>Musca domestica</w:t>
      </w:r>
      <w:r>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Muscina stabulans</w:t>
      </w:r>
      <w:r>
        <w:rPr>
          <w:rFonts w:ascii="Times New Roman" w:hAnsi="Times New Roman" w:cs="Times New Roman"/>
          <w:i/>
          <w:iCs/>
          <w:sz w:val="28"/>
          <w:szCs w:val="28"/>
          <w:lang w:val="az-Latn-AZ"/>
        </w:rPr>
        <w:t xml:space="preserve">), </w:t>
      </w:r>
      <w:r w:rsidRPr="0050669E">
        <w:rPr>
          <w:rFonts w:ascii="Times New Roman" w:hAnsi="Times New Roman" w:cs="Times New Roman"/>
          <w:sz w:val="28"/>
          <w:szCs w:val="28"/>
          <w:lang w:val="az-Latn-AZ"/>
        </w:rPr>
        <w:t>bazar milçəyi</w:t>
      </w:r>
      <w:r>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Musca sorbens</w:t>
      </w:r>
      <w:r>
        <w:rPr>
          <w:rFonts w:ascii="Times New Roman" w:hAnsi="Times New Roman" w:cs="Times New Roman"/>
          <w:i/>
          <w:iCs/>
          <w:sz w:val="28"/>
          <w:szCs w:val="28"/>
          <w:lang w:val="az-Latn-AZ"/>
        </w:rPr>
        <w:t xml:space="preserve">), </w:t>
      </w:r>
      <w:r w:rsidRPr="0050669E">
        <w:rPr>
          <w:rFonts w:ascii="Times New Roman" w:hAnsi="Times New Roman" w:cs="Times New Roman"/>
          <w:sz w:val="28"/>
          <w:szCs w:val="28"/>
          <w:lang w:val="az-Latn-AZ"/>
        </w:rPr>
        <w:t>kiçik ev milçəyi</w:t>
      </w:r>
      <w:r>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Fannia canicularis</w:t>
      </w:r>
      <w:r>
        <w:rPr>
          <w:rFonts w:ascii="Times New Roman" w:hAnsi="Times New Roman" w:cs="Times New Roman"/>
          <w:sz w:val="28"/>
          <w:szCs w:val="28"/>
          <w:lang w:val="az-Latn-AZ"/>
        </w:rPr>
        <w:t>) və</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Stomoxys calcitrans</w:t>
      </w:r>
      <w:r>
        <w:rPr>
          <w:rFonts w:ascii="Times New Roman" w:hAnsi="Times New Roman" w:cs="Times New Roman"/>
          <w:i/>
          <w:iCs/>
          <w:sz w:val="28"/>
          <w:szCs w:val="28"/>
          <w:lang w:val="az-Latn-AZ"/>
        </w:rPr>
        <w:t xml:space="preserve"> </w:t>
      </w:r>
      <w:r w:rsidRPr="005B552F">
        <w:rPr>
          <w:rFonts w:ascii="Times New Roman" w:hAnsi="Times New Roman" w:cs="Times New Roman"/>
          <w:sz w:val="28"/>
          <w:szCs w:val="28"/>
          <w:lang w:val="az-Latn-AZ"/>
        </w:rPr>
        <w:t>daxildir</w:t>
      </w:r>
      <w:r w:rsidRPr="00305381">
        <w:rPr>
          <w:rFonts w:ascii="Times New Roman" w:hAnsi="Times New Roman" w:cs="Times New Roman"/>
          <w:sz w:val="28"/>
          <w:szCs w:val="28"/>
          <w:lang w:val="az-Latn-AZ"/>
        </w:rPr>
        <w:t xml:space="preserve">. </w:t>
      </w:r>
    </w:p>
    <w:p w:rsidR="00374719" w:rsidRPr="00F35B0F" w:rsidRDefault="00374719" w:rsidP="00873802">
      <w:pPr>
        <w:autoSpaceDE w:val="0"/>
        <w:autoSpaceDN w:val="0"/>
        <w:adjustRightInd w:val="0"/>
        <w:spacing w:after="0" w:line="240" w:lineRule="auto"/>
        <w:jc w:val="both"/>
        <w:rPr>
          <w:rFonts w:ascii="Times New Roman" w:hAnsi="Times New Roman" w:cs="Times New Roman"/>
          <w:sz w:val="28"/>
          <w:szCs w:val="28"/>
          <w:lang w:val="az-Latn-AZ"/>
        </w:rPr>
      </w:pPr>
    </w:p>
    <w:p w:rsidR="00374719" w:rsidRPr="00912BCA"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Morfologiya</w:t>
      </w:r>
      <w:r w:rsidRPr="0050669E">
        <w:rPr>
          <w:rFonts w:ascii="Times New Roman" w:hAnsi="Times New Roman" w:cs="Times New Roman"/>
          <w:sz w:val="28"/>
          <w:szCs w:val="28"/>
          <w:lang w:val="az-Latn-AZ"/>
        </w:rPr>
        <w:t xml:space="preserve">. Milçəklər müxtəlif ölçülü tüklərlə örtülmüş böyük bədənə malikdirlər. Başları yarımkürə şəklindədir, arxa istiqamətdə yastıdır. Erkəklərin mürəkkəb gözləri başın yuxarı </w:t>
      </w:r>
      <w:r w:rsidRPr="0050669E">
        <w:rPr>
          <w:rFonts w:ascii="Times New Roman" w:hAnsi="Times New Roman" w:cs="Times New Roman"/>
          <w:sz w:val="28"/>
          <w:szCs w:val="28"/>
          <w:lang w:val="az-Latn-AZ"/>
        </w:rPr>
        <w:lastRenderedPageBreak/>
        <w:t>hissəsində</w:t>
      </w:r>
      <w:r>
        <w:rPr>
          <w:rFonts w:ascii="Times New Roman" w:hAnsi="Times New Roman" w:cs="Times New Roman"/>
          <w:sz w:val="28"/>
          <w:szCs w:val="28"/>
          <w:lang w:val="az-Latn-AZ"/>
        </w:rPr>
        <w:t xml:space="preserve"> bir-birinə yaxın</w:t>
      </w:r>
      <w:r w:rsidRPr="0050669E">
        <w:rPr>
          <w:rFonts w:ascii="Times New Roman" w:hAnsi="Times New Roman" w:cs="Times New Roman"/>
          <w:sz w:val="28"/>
          <w:szCs w:val="28"/>
          <w:lang w:val="az-Latn-AZ"/>
        </w:rPr>
        <w:t xml:space="preserve"> yerləşir, dişilərdə gözlər arasında məsafə böyükdür. Başın ön səthində 3 seqmentli </w:t>
      </w:r>
      <w:r>
        <w:rPr>
          <w:rFonts w:ascii="Times New Roman" w:hAnsi="Times New Roman" w:cs="Times New Roman"/>
          <w:sz w:val="28"/>
          <w:szCs w:val="28"/>
          <w:lang w:val="az-Latn-AZ"/>
        </w:rPr>
        <w:t>çıxıntıları</w:t>
      </w:r>
      <w:r w:rsidRPr="0050669E">
        <w:rPr>
          <w:rFonts w:ascii="Times New Roman" w:hAnsi="Times New Roman" w:cs="Times New Roman"/>
          <w:sz w:val="28"/>
          <w:szCs w:val="28"/>
          <w:lang w:val="az-Latn-AZ"/>
        </w:rPr>
        <w:t xml:space="preserve"> var</w:t>
      </w:r>
      <w:r w:rsidR="00912BCA">
        <w:rPr>
          <w:rFonts w:ascii="Times New Roman" w:hAnsi="Times New Roman" w:cs="Times New Roman"/>
          <w:sz w:val="28"/>
          <w:szCs w:val="28"/>
          <w:lang w:val="az-Latn-AZ"/>
        </w:rPr>
        <w:t>dır</w:t>
      </w:r>
      <w:r>
        <w:rPr>
          <w:rFonts w:ascii="Times New Roman" w:hAnsi="Times New Roman" w:cs="Times New Roman"/>
          <w:sz w:val="28"/>
          <w:szCs w:val="28"/>
          <w:lang w:val="az-Latn-AZ"/>
        </w:rPr>
        <w:t>.</w:t>
      </w:r>
    </w:p>
    <w:p w:rsidR="00374719" w:rsidRPr="008E1E4A" w:rsidRDefault="00374719" w:rsidP="00873802">
      <w:pPr>
        <w:spacing w:after="0" w:line="240" w:lineRule="auto"/>
        <w:jc w:val="both"/>
        <w:rPr>
          <w:rFonts w:ascii="Times New Roman" w:hAnsi="Times New Roman" w:cs="Times New Roman"/>
          <w:bCs/>
          <w:sz w:val="28"/>
          <w:szCs w:val="28"/>
          <w:lang w:val="az-Latn-AZ"/>
        </w:rPr>
      </w:pPr>
      <w:r w:rsidRPr="008E1E4A">
        <w:rPr>
          <w:rFonts w:ascii="Times New Roman" w:hAnsi="Times New Roman" w:cs="Times New Roman"/>
          <w:b/>
          <w:sz w:val="28"/>
          <w:szCs w:val="28"/>
          <w:lang w:val="az-Latn-AZ"/>
        </w:rPr>
        <w:t>İctimai sağlamlıqda əhəmiyyəti.</w:t>
      </w:r>
      <w:r w:rsidRPr="0050669E">
        <w:rPr>
          <w:rFonts w:ascii="Times New Roman" w:hAnsi="Times New Roman" w:cs="Times New Roman"/>
          <w:b/>
          <w:i/>
          <w:iCs/>
          <w:sz w:val="28"/>
          <w:szCs w:val="28"/>
          <w:lang w:val="az-Latn-AZ"/>
        </w:rPr>
        <w:t xml:space="preserve"> </w:t>
      </w:r>
      <w:r w:rsidRPr="0050669E">
        <w:rPr>
          <w:rFonts w:ascii="Times New Roman" w:hAnsi="Times New Roman" w:cs="Times New Roman"/>
          <w:bCs/>
          <w:sz w:val="28"/>
          <w:szCs w:val="28"/>
          <w:lang w:val="az-Latn-AZ"/>
        </w:rPr>
        <w:t xml:space="preserve">Qan sormayan sinantrop milçəklər </w:t>
      </w:r>
      <w:r>
        <w:rPr>
          <w:rFonts w:ascii="Times New Roman" w:hAnsi="Times New Roman" w:cs="Times New Roman"/>
          <w:bCs/>
          <w:sz w:val="28"/>
          <w:szCs w:val="28"/>
          <w:lang w:val="az-Latn-AZ"/>
        </w:rPr>
        <w:t xml:space="preserve">bağırsağın </w:t>
      </w:r>
      <w:r w:rsidRPr="0050669E">
        <w:rPr>
          <w:rFonts w:ascii="Times New Roman" w:hAnsi="Times New Roman" w:cs="Times New Roman"/>
          <w:bCs/>
          <w:sz w:val="28"/>
          <w:szCs w:val="28"/>
          <w:lang w:val="az-Latn-AZ"/>
        </w:rPr>
        <w:t>yoluxucu xəstəlikləri (dizenteriya, qarın yatalağı, vəba) və invaziyaları</w:t>
      </w:r>
      <w:r>
        <w:rPr>
          <w:rFonts w:ascii="Times New Roman" w:hAnsi="Times New Roman" w:cs="Times New Roman"/>
          <w:bCs/>
          <w:sz w:val="28"/>
          <w:szCs w:val="28"/>
          <w:lang w:val="az-Latn-AZ"/>
        </w:rPr>
        <w:t>nın</w:t>
      </w:r>
      <w:r w:rsidRPr="0050669E">
        <w:rPr>
          <w:rFonts w:ascii="Times New Roman" w:hAnsi="Times New Roman" w:cs="Times New Roman"/>
          <w:bCs/>
          <w:sz w:val="28"/>
          <w:szCs w:val="28"/>
          <w:lang w:val="az-Latn-AZ"/>
        </w:rPr>
        <w:t xml:space="preserve"> (amöbiaz, helmintozlar) </w:t>
      </w:r>
      <w:r>
        <w:rPr>
          <w:rFonts w:ascii="Times New Roman" w:hAnsi="Times New Roman" w:cs="Times New Roman"/>
          <w:bCs/>
          <w:sz w:val="28"/>
          <w:szCs w:val="28"/>
          <w:lang w:val="az-Latn-AZ"/>
        </w:rPr>
        <w:t>törədicilərinin</w:t>
      </w:r>
      <w:r w:rsidRPr="0050669E">
        <w:rPr>
          <w:rFonts w:ascii="Times New Roman" w:hAnsi="Times New Roman" w:cs="Times New Roman"/>
          <w:bCs/>
          <w:sz w:val="28"/>
          <w:szCs w:val="28"/>
          <w:lang w:val="az-Latn-AZ"/>
        </w:rPr>
        <w:t xml:space="preserve"> mexaniki </w:t>
      </w:r>
      <w:r>
        <w:rPr>
          <w:rFonts w:ascii="Times New Roman" w:hAnsi="Times New Roman" w:cs="Times New Roman"/>
          <w:bCs/>
          <w:sz w:val="28"/>
          <w:szCs w:val="28"/>
          <w:lang w:val="az-Latn-AZ"/>
        </w:rPr>
        <w:t>daşıyıcılarıdırlar</w:t>
      </w:r>
      <w:r w:rsidRPr="0050669E">
        <w:rPr>
          <w:rFonts w:ascii="Times New Roman" w:hAnsi="Times New Roman" w:cs="Times New Roman"/>
          <w:bCs/>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bCs/>
          <w:sz w:val="28"/>
          <w:szCs w:val="28"/>
          <w:lang w:val="az-Latn-AZ"/>
        </w:rPr>
      </w:pPr>
      <w:r w:rsidRPr="0050669E">
        <w:rPr>
          <w:rFonts w:ascii="Times New Roman" w:hAnsi="Times New Roman" w:cs="Times New Roman"/>
          <w:b/>
          <w:sz w:val="28"/>
          <w:szCs w:val="28"/>
          <w:lang w:val="az-Latn-AZ"/>
        </w:rPr>
        <w:t>Bakterial dizenteriya.</w:t>
      </w:r>
      <w:r w:rsidRPr="0050669E">
        <w:rPr>
          <w:rFonts w:ascii="Times New Roman" w:hAnsi="Times New Roman" w:cs="Times New Roman"/>
          <w:bCs/>
          <w:sz w:val="28"/>
          <w:szCs w:val="28"/>
          <w:lang w:val="az-Latn-AZ"/>
        </w:rPr>
        <w:t xml:space="preserve"> Bu xəstəliyin törədicisi fekal-oral </w:t>
      </w:r>
      <w:r>
        <w:rPr>
          <w:rFonts w:ascii="Times New Roman" w:hAnsi="Times New Roman" w:cs="Times New Roman"/>
          <w:bCs/>
          <w:sz w:val="28"/>
          <w:szCs w:val="28"/>
          <w:lang w:val="az-Latn-AZ"/>
        </w:rPr>
        <w:t>mexanizmlə</w:t>
      </w:r>
      <w:r w:rsidRPr="0050669E">
        <w:rPr>
          <w:rFonts w:ascii="Times New Roman" w:hAnsi="Times New Roman" w:cs="Times New Roman"/>
          <w:bCs/>
          <w:sz w:val="28"/>
          <w:szCs w:val="28"/>
          <w:lang w:val="az-Latn-AZ"/>
        </w:rPr>
        <w:t xml:space="preserve"> ötürülən və </w:t>
      </w:r>
      <w:r w:rsidRPr="005B552F">
        <w:rPr>
          <w:rFonts w:ascii="Times New Roman" w:hAnsi="Times New Roman" w:cs="Times New Roman"/>
          <w:bCs/>
          <w:i/>
          <w:iCs/>
          <w:sz w:val="28"/>
          <w:szCs w:val="28"/>
          <w:lang w:val="az-Latn-AZ"/>
        </w:rPr>
        <w:t>Enterobacteriaceae</w:t>
      </w:r>
      <w:r w:rsidRPr="0050669E">
        <w:rPr>
          <w:rFonts w:ascii="Times New Roman" w:hAnsi="Times New Roman" w:cs="Times New Roman"/>
          <w:bCs/>
          <w:sz w:val="28"/>
          <w:szCs w:val="28"/>
          <w:lang w:val="az-Latn-AZ"/>
        </w:rPr>
        <w:t xml:space="preserve"> fəsiləsinin </w:t>
      </w:r>
      <w:r w:rsidRPr="005B552F">
        <w:rPr>
          <w:rFonts w:ascii="Times New Roman" w:hAnsi="Times New Roman" w:cs="Times New Roman"/>
          <w:bCs/>
          <w:i/>
          <w:iCs/>
          <w:sz w:val="28"/>
          <w:szCs w:val="28"/>
          <w:lang w:val="az-Latn-AZ"/>
        </w:rPr>
        <w:t>Şigella</w:t>
      </w:r>
      <w:r w:rsidRPr="0050669E">
        <w:rPr>
          <w:rFonts w:ascii="Times New Roman" w:hAnsi="Times New Roman" w:cs="Times New Roman"/>
          <w:bCs/>
          <w:sz w:val="28"/>
          <w:szCs w:val="28"/>
          <w:lang w:val="az-Latn-AZ"/>
        </w:rPr>
        <w:t xml:space="preserve"> cinsinə aid </w:t>
      </w:r>
      <w:r>
        <w:rPr>
          <w:rFonts w:ascii="Times New Roman" w:hAnsi="Times New Roman" w:cs="Times New Roman"/>
          <w:bCs/>
          <w:sz w:val="28"/>
          <w:szCs w:val="28"/>
          <w:lang w:val="az-Latn-AZ"/>
        </w:rPr>
        <w:t xml:space="preserve">olan </w:t>
      </w:r>
      <w:r w:rsidRPr="0050669E">
        <w:rPr>
          <w:rFonts w:ascii="Times New Roman" w:hAnsi="Times New Roman" w:cs="Times New Roman"/>
          <w:bCs/>
          <w:sz w:val="28"/>
          <w:szCs w:val="28"/>
          <w:lang w:val="az-Latn-AZ"/>
        </w:rPr>
        <w:t>mikroorqanizmdir. Xəstəlik əsasən bağırsağın distal şöbəsinin selikli qişasının zədələnməsi və  ümumi intoksikasiya ilə xarakterizə olunur. Sanitar-gigiyenik</w:t>
      </w:r>
      <w:r>
        <w:rPr>
          <w:rFonts w:ascii="Times New Roman" w:hAnsi="Times New Roman" w:cs="Times New Roman"/>
          <w:bCs/>
          <w:sz w:val="28"/>
          <w:szCs w:val="28"/>
          <w:lang w:val="az-Latn-AZ"/>
        </w:rPr>
        <w:t xml:space="preserve"> vəziyyət</w:t>
      </w:r>
      <w:r w:rsidRPr="0050669E">
        <w:rPr>
          <w:rFonts w:ascii="Times New Roman" w:hAnsi="Times New Roman" w:cs="Times New Roman"/>
          <w:bCs/>
          <w:sz w:val="28"/>
          <w:szCs w:val="28"/>
          <w:lang w:val="az-Latn-AZ"/>
        </w:rPr>
        <w:t xml:space="preserve"> aşağı olan inkişaf etməkdə olan ölkələrdə xəstəlik halları xüsusilə çoxdur və tez-tez epidemiyalar baş verir. Risk qrupuna 3 yaşadək uşaqlar daxildir. İnkubasiya dövrü 1-7 gün</w:t>
      </w:r>
      <w:r>
        <w:rPr>
          <w:rFonts w:ascii="Times New Roman" w:hAnsi="Times New Roman" w:cs="Times New Roman"/>
          <w:bCs/>
          <w:sz w:val="28"/>
          <w:szCs w:val="28"/>
          <w:lang w:val="az-Latn-AZ"/>
        </w:rPr>
        <w:t>dür (</w:t>
      </w:r>
      <w:r w:rsidRPr="0050669E">
        <w:rPr>
          <w:rFonts w:ascii="Times New Roman" w:hAnsi="Times New Roman" w:cs="Times New Roman"/>
          <w:bCs/>
          <w:sz w:val="28"/>
          <w:szCs w:val="28"/>
          <w:lang w:val="az-Latn-AZ"/>
        </w:rPr>
        <w:t>adətən 2-3 gün</w:t>
      </w:r>
      <w:r>
        <w:rPr>
          <w:rFonts w:ascii="Times New Roman" w:hAnsi="Times New Roman" w:cs="Times New Roman"/>
          <w:bCs/>
          <w:sz w:val="28"/>
          <w:szCs w:val="28"/>
          <w:lang w:val="az-Latn-AZ"/>
        </w:rPr>
        <w:t xml:space="preserve">) </w:t>
      </w:r>
      <w:r w:rsidRPr="0050669E">
        <w:rPr>
          <w:rFonts w:ascii="Times New Roman" w:hAnsi="Times New Roman" w:cs="Times New Roman"/>
          <w:bCs/>
          <w:sz w:val="28"/>
          <w:szCs w:val="28"/>
          <w:lang w:val="az-Latn-AZ"/>
        </w:rPr>
        <w:t xml:space="preserve">davam edir. Xəstəlik kəskin başlayır. Sol qalça nahiyəsində kəskin sancışəkilli ağrılar, </w:t>
      </w:r>
      <w:r>
        <w:rPr>
          <w:rFonts w:ascii="Times New Roman" w:hAnsi="Times New Roman" w:cs="Times New Roman"/>
          <w:bCs/>
          <w:sz w:val="28"/>
          <w:szCs w:val="28"/>
          <w:lang w:val="az-Latn-AZ"/>
        </w:rPr>
        <w:t xml:space="preserve">yalançı </w:t>
      </w:r>
      <w:r w:rsidRPr="0050669E">
        <w:rPr>
          <w:rFonts w:ascii="Times New Roman" w:hAnsi="Times New Roman" w:cs="Times New Roman"/>
          <w:bCs/>
          <w:sz w:val="28"/>
          <w:szCs w:val="28"/>
          <w:lang w:val="az-Latn-AZ"/>
        </w:rPr>
        <w:t>defekasiya çağırışlar</w:t>
      </w:r>
      <w:r>
        <w:rPr>
          <w:rFonts w:ascii="Times New Roman" w:hAnsi="Times New Roman" w:cs="Times New Roman"/>
          <w:bCs/>
          <w:sz w:val="28"/>
          <w:szCs w:val="28"/>
          <w:lang w:val="az-Latn-AZ"/>
        </w:rPr>
        <w:t>ı</w:t>
      </w:r>
      <w:r w:rsidRPr="0050669E">
        <w:rPr>
          <w:rFonts w:ascii="Times New Roman" w:hAnsi="Times New Roman" w:cs="Times New Roman"/>
          <w:bCs/>
          <w:sz w:val="28"/>
          <w:szCs w:val="28"/>
          <w:lang w:val="az-Latn-AZ"/>
        </w:rPr>
        <w:t>, selikli-qanlı nəcis müşahidə olunur. Bədən istiliyi 38-39°C-</w:t>
      </w:r>
      <w:r>
        <w:rPr>
          <w:rFonts w:ascii="Times New Roman" w:hAnsi="Times New Roman" w:cs="Times New Roman"/>
          <w:bCs/>
          <w:sz w:val="28"/>
          <w:szCs w:val="28"/>
          <w:lang w:val="az-Latn-AZ"/>
        </w:rPr>
        <w:t>y</w:t>
      </w:r>
      <w:r w:rsidRPr="0050669E">
        <w:rPr>
          <w:rFonts w:ascii="Times New Roman" w:hAnsi="Times New Roman" w:cs="Times New Roman"/>
          <w:bCs/>
          <w:sz w:val="28"/>
          <w:szCs w:val="28"/>
          <w:lang w:val="az-Latn-AZ"/>
        </w:rPr>
        <w:t>ə qədər yüksələ bilər. İştah</w:t>
      </w:r>
      <w:r>
        <w:rPr>
          <w:rFonts w:ascii="Times New Roman" w:hAnsi="Times New Roman" w:cs="Times New Roman"/>
          <w:bCs/>
          <w:sz w:val="28"/>
          <w:szCs w:val="28"/>
          <w:lang w:val="az-Latn-AZ"/>
        </w:rPr>
        <w:t>a</w:t>
      </w:r>
      <w:r w:rsidRPr="0050669E">
        <w:rPr>
          <w:rFonts w:ascii="Times New Roman" w:hAnsi="Times New Roman" w:cs="Times New Roman"/>
          <w:bCs/>
          <w:sz w:val="28"/>
          <w:szCs w:val="28"/>
          <w:lang w:val="az-Latn-AZ"/>
        </w:rPr>
        <w:t>sızlıq, baş ağrısı, başgicəllənmə, zəiflik qeyd olunur. Atipik hallarda kəskin dizenteriya zamanı qastroenterit və ya qastroenterokolit, epiqastr</w:t>
      </w:r>
      <w:r>
        <w:rPr>
          <w:rFonts w:ascii="Times New Roman" w:hAnsi="Times New Roman" w:cs="Times New Roman"/>
          <w:bCs/>
          <w:sz w:val="28"/>
          <w:szCs w:val="28"/>
          <w:lang w:val="az-Latn-AZ"/>
        </w:rPr>
        <w:t>al</w:t>
      </w:r>
      <w:r w:rsidRPr="0050669E">
        <w:rPr>
          <w:rFonts w:ascii="Times New Roman" w:hAnsi="Times New Roman" w:cs="Times New Roman"/>
          <w:bCs/>
          <w:sz w:val="28"/>
          <w:szCs w:val="28"/>
          <w:lang w:val="az-Latn-AZ"/>
        </w:rPr>
        <w:t xml:space="preserve"> </w:t>
      </w:r>
      <w:r>
        <w:rPr>
          <w:rFonts w:ascii="Times New Roman" w:hAnsi="Times New Roman" w:cs="Times New Roman"/>
          <w:bCs/>
          <w:sz w:val="28"/>
          <w:szCs w:val="28"/>
          <w:lang w:val="az-Latn-AZ"/>
        </w:rPr>
        <w:t>nahiyədə</w:t>
      </w:r>
      <w:r w:rsidRPr="0050669E">
        <w:rPr>
          <w:rFonts w:ascii="Times New Roman" w:hAnsi="Times New Roman" w:cs="Times New Roman"/>
          <w:bCs/>
          <w:sz w:val="28"/>
          <w:szCs w:val="28"/>
          <w:lang w:val="az-Latn-AZ"/>
        </w:rPr>
        <w:t xml:space="preserve"> ağrı, duru nəcis</w:t>
      </w:r>
      <w:r>
        <w:rPr>
          <w:rFonts w:ascii="Times New Roman" w:hAnsi="Times New Roman" w:cs="Times New Roman"/>
          <w:bCs/>
          <w:sz w:val="28"/>
          <w:szCs w:val="28"/>
          <w:lang w:val="az-Latn-AZ"/>
        </w:rPr>
        <w:t xml:space="preserve"> ifrazı</w:t>
      </w:r>
      <w:r w:rsidRPr="0050669E">
        <w:rPr>
          <w:rFonts w:ascii="Times New Roman" w:hAnsi="Times New Roman" w:cs="Times New Roman"/>
          <w:bCs/>
          <w:sz w:val="28"/>
          <w:szCs w:val="28"/>
          <w:lang w:val="az-Latn-AZ"/>
        </w:rPr>
        <w:t xml:space="preserve"> müşahidə olunur. Bakteriyaların mənbəyi xəstə insan və daşıyıcılardır. Xarici mühitə nəcislə birlikdə xaric olunan bakteriyalar sağlam insanların əllərinə, qapı tutacaqlarına, torpağa, qablara və digər əşyalara düşür. Patogenin ötürülməsinin müxtəlif yolları və mexanizmləri mövcuddur. </w:t>
      </w:r>
      <w:r>
        <w:rPr>
          <w:rFonts w:ascii="Times New Roman" w:hAnsi="Times New Roman" w:cs="Times New Roman"/>
          <w:bCs/>
          <w:sz w:val="28"/>
          <w:szCs w:val="28"/>
          <w:lang w:val="az-Latn-AZ"/>
        </w:rPr>
        <w:t>H</w:t>
      </w:r>
      <w:r w:rsidRPr="0050669E">
        <w:rPr>
          <w:rFonts w:ascii="Times New Roman" w:hAnsi="Times New Roman" w:cs="Times New Roman"/>
          <w:bCs/>
          <w:sz w:val="28"/>
          <w:szCs w:val="28"/>
          <w:lang w:val="az-Latn-AZ"/>
        </w:rPr>
        <w:t>eyvan və insan</w:t>
      </w:r>
      <w:r>
        <w:rPr>
          <w:rFonts w:ascii="Times New Roman" w:hAnsi="Times New Roman" w:cs="Times New Roman"/>
          <w:bCs/>
          <w:sz w:val="28"/>
          <w:szCs w:val="28"/>
          <w:lang w:val="az-Latn-AZ"/>
        </w:rPr>
        <w:t xml:space="preserve">ların </w:t>
      </w:r>
      <w:r w:rsidRPr="0050669E">
        <w:rPr>
          <w:rFonts w:ascii="Times New Roman" w:hAnsi="Times New Roman" w:cs="Times New Roman"/>
          <w:bCs/>
          <w:sz w:val="28"/>
          <w:szCs w:val="28"/>
          <w:lang w:val="az-Latn-AZ"/>
        </w:rPr>
        <w:t>nəcis</w:t>
      </w:r>
      <w:r>
        <w:rPr>
          <w:rFonts w:ascii="Times New Roman" w:hAnsi="Times New Roman" w:cs="Times New Roman"/>
          <w:bCs/>
          <w:sz w:val="28"/>
          <w:szCs w:val="28"/>
          <w:lang w:val="az-Latn-AZ"/>
        </w:rPr>
        <w:t xml:space="preserve">ində çoxalan </w:t>
      </w:r>
      <w:r w:rsidRPr="0050669E">
        <w:rPr>
          <w:rFonts w:ascii="Times New Roman" w:hAnsi="Times New Roman" w:cs="Times New Roman"/>
          <w:bCs/>
          <w:sz w:val="28"/>
          <w:szCs w:val="28"/>
          <w:lang w:val="az-Latn-AZ"/>
        </w:rPr>
        <w:t>ekzofil milçək növləri (</w:t>
      </w:r>
      <w:r w:rsidRPr="005B552F">
        <w:rPr>
          <w:rFonts w:ascii="Times New Roman" w:hAnsi="Times New Roman" w:cs="Times New Roman"/>
          <w:bCs/>
          <w:i/>
          <w:iCs/>
          <w:sz w:val="28"/>
          <w:szCs w:val="28"/>
          <w:lang w:val="az-Latn-AZ"/>
        </w:rPr>
        <w:t>Muscina, Calliphora, Fannia</w:t>
      </w:r>
      <w:r w:rsidRPr="0050669E">
        <w:rPr>
          <w:rFonts w:ascii="Times New Roman" w:hAnsi="Times New Roman" w:cs="Times New Roman"/>
          <w:bCs/>
          <w:sz w:val="28"/>
          <w:szCs w:val="28"/>
          <w:lang w:val="az-Latn-AZ"/>
        </w:rPr>
        <w:t xml:space="preserve"> və s.) dizenteriya bakteriyalarını yayı</w:t>
      </w:r>
      <w:r>
        <w:rPr>
          <w:rFonts w:ascii="Times New Roman" w:hAnsi="Times New Roman" w:cs="Times New Roman"/>
          <w:bCs/>
          <w:sz w:val="28"/>
          <w:szCs w:val="28"/>
          <w:lang w:val="az-Latn-AZ"/>
        </w:rPr>
        <w:t>rlar</w:t>
      </w:r>
      <w:r w:rsidRPr="0050669E">
        <w:rPr>
          <w:rFonts w:ascii="Times New Roman" w:hAnsi="Times New Roman" w:cs="Times New Roman"/>
          <w:bCs/>
          <w:sz w:val="28"/>
          <w:szCs w:val="28"/>
          <w:lang w:val="az-Latn-AZ"/>
        </w:rPr>
        <w:t xml:space="preserve">. Müəyyən edilmişdir ki, dizenteriya bakteriyaları milçəklərin burnunda və bağırsaqlarında 2-3 günə qədər canlı qala bilir.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 xml:space="preserve">Qarın yatalağı </w:t>
      </w:r>
      <w:r w:rsidRPr="0050669E">
        <w:rPr>
          <w:rFonts w:ascii="Times New Roman" w:hAnsi="Times New Roman" w:cs="Times New Roman"/>
          <w:sz w:val="28"/>
          <w:szCs w:val="28"/>
          <w:lang w:val="az-Latn-AZ"/>
        </w:rPr>
        <w:t>fekal-oral mexanizm ilə ötürülən kəskin antroponoz bakterial infeksiyadır. Ümumi intoksikasiya əlamətləri, nazik bağırsağın limfa sisteminin xoralı zədələnmələri ilə xarakterizə olunur.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Xəstəliyin törədicisi </w:t>
      </w:r>
      <w:r w:rsidRPr="005B552F">
        <w:rPr>
          <w:rFonts w:ascii="Times New Roman" w:hAnsi="Times New Roman" w:cs="Times New Roman"/>
          <w:i/>
          <w:iCs/>
          <w:sz w:val="28"/>
          <w:szCs w:val="28"/>
          <w:lang w:val="az-Latn-AZ"/>
        </w:rPr>
        <w:t>Enterobacteriaceae</w:t>
      </w:r>
      <w:r w:rsidRPr="0050669E">
        <w:rPr>
          <w:rFonts w:ascii="Times New Roman" w:hAnsi="Times New Roman" w:cs="Times New Roman"/>
          <w:sz w:val="28"/>
          <w:szCs w:val="28"/>
          <w:lang w:val="az-Latn-AZ"/>
        </w:rPr>
        <w:t xml:space="preserve"> fəsiləsinin </w:t>
      </w:r>
      <w:r w:rsidRPr="005B552F">
        <w:rPr>
          <w:rFonts w:ascii="Times New Roman" w:hAnsi="Times New Roman" w:cs="Times New Roman"/>
          <w:i/>
          <w:iCs/>
          <w:sz w:val="28"/>
          <w:szCs w:val="28"/>
          <w:lang w:val="az-Latn-AZ"/>
        </w:rPr>
        <w:t>Salmonella</w:t>
      </w:r>
      <w:r w:rsidRPr="0050669E">
        <w:rPr>
          <w:rFonts w:ascii="Times New Roman" w:hAnsi="Times New Roman" w:cs="Times New Roman"/>
          <w:sz w:val="28"/>
          <w:szCs w:val="28"/>
          <w:lang w:val="az-Latn-AZ"/>
        </w:rPr>
        <w:t xml:space="preserve"> cinsindən olan </w:t>
      </w:r>
      <w:r w:rsidRPr="0050669E">
        <w:rPr>
          <w:rFonts w:ascii="Times New Roman" w:hAnsi="Times New Roman" w:cs="Times New Roman"/>
          <w:i/>
          <w:iCs/>
          <w:sz w:val="28"/>
          <w:szCs w:val="28"/>
          <w:lang w:val="az-Latn-AZ"/>
        </w:rPr>
        <w:t>Salmonella typhi</w:t>
      </w:r>
      <w:r w:rsidRPr="0050669E">
        <w:rPr>
          <w:rFonts w:ascii="Times New Roman" w:hAnsi="Times New Roman" w:cs="Times New Roman"/>
          <w:sz w:val="28"/>
          <w:szCs w:val="28"/>
          <w:lang w:val="az-Latn-AZ"/>
        </w:rPr>
        <w:t xml:space="preserve">-dir. Bakteriyalar xarici mühitdə kifayət qədər </w:t>
      </w:r>
      <w:r>
        <w:rPr>
          <w:rFonts w:ascii="Times New Roman" w:hAnsi="Times New Roman" w:cs="Times New Roman"/>
          <w:sz w:val="28"/>
          <w:szCs w:val="28"/>
          <w:lang w:val="az-Latn-AZ"/>
        </w:rPr>
        <w:t>davamlıdır</w:t>
      </w:r>
      <w:r w:rsidRPr="0050669E">
        <w:rPr>
          <w:rFonts w:ascii="Times New Roman" w:hAnsi="Times New Roman" w:cs="Times New Roman"/>
          <w:sz w:val="28"/>
          <w:szCs w:val="28"/>
          <w:lang w:val="az-Latn-AZ"/>
        </w:rPr>
        <w:t xml:space="preserve">: şirin su hövzələrində 5-30 gün, kanalizasiya sularında 2 həftəyə qədər, tərəvəz və meyvələrdə 10 günə qədər çoxalıb </w:t>
      </w:r>
      <w:r>
        <w:rPr>
          <w:rFonts w:ascii="Times New Roman" w:hAnsi="Times New Roman" w:cs="Times New Roman"/>
          <w:sz w:val="28"/>
          <w:szCs w:val="28"/>
          <w:lang w:val="az-Latn-AZ"/>
        </w:rPr>
        <w:t>yaşaya</w:t>
      </w:r>
      <w:r w:rsidRPr="0050669E">
        <w:rPr>
          <w:rFonts w:ascii="Times New Roman" w:hAnsi="Times New Roman" w:cs="Times New Roman"/>
          <w:sz w:val="28"/>
          <w:szCs w:val="28"/>
          <w:lang w:val="az-Latn-AZ"/>
        </w:rPr>
        <w:t xml:space="preserve"> bilirlər.  Bakteriyaların rezervuarı və mənbəyi xəstə insan və daşıyıcılardır.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İnkubasiya dövrü 3 gündən 4 həftəyə qədərdir. Klinik əlamətlərə zəiflik, ümumi halsızlıq, 39-40°C </w:t>
      </w:r>
      <w:r>
        <w:rPr>
          <w:rFonts w:ascii="Times New Roman" w:hAnsi="Times New Roman" w:cs="Times New Roman"/>
          <w:sz w:val="28"/>
          <w:szCs w:val="28"/>
          <w:lang w:val="az-Latn-AZ"/>
        </w:rPr>
        <w:t>temperatur</w:t>
      </w:r>
      <w:r w:rsidRPr="0050669E">
        <w:rPr>
          <w:rFonts w:ascii="Times New Roman" w:hAnsi="Times New Roman" w:cs="Times New Roman"/>
          <w:sz w:val="28"/>
          <w:szCs w:val="28"/>
          <w:lang w:val="az-Latn-AZ"/>
        </w:rPr>
        <w:t>, şiddətli intoksikasiya, dəri səpgiləri daxildir. 1-2 həftədən sonra qeyd edilən əlamətlərə sayıqlama, hal</w:t>
      </w:r>
      <w:r>
        <w:rPr>
          <w:rFonts w:ascii="Times New Roman" w:hAnsi="Times New Roman" w:cs="Times New Roman"/>
          <w:sz w:val="28"/>
          <w:szCs w:val="28"/>
          <w:lang w:val="az-Latn-AZ"/>
        </w:rPr>
        <w:t>lü</w:t>
      </w:r>
      <w:r w:rsidRPr="0050669E">
        <w:rPr>
          <w:rFonts w:ascii="Times New Roman" w:hAnsi="Times New Roman" w:cs="Times New Roman"/>
          <w:sz w:val="28"/>
          <w:szCs w:val="28"/>
          <w:lang w:val="az-Latn-AZ"/>
        </w:rPr>
        <w:t xml:space="preserve">sinasiya, qan təzyiqinin kəskin azalması </w:t>
      </w:r>
      <w:r>
        <w:rPr>
          <w:rFonts w:ascii="Times New Roman" w:hAnsi="Times New Roman" w:cs="Times New Roman"/>
          <w:sz w:val="28"/>
          <w:szCs w:val="28"/>
          <w:lang w:val="az-Latn-AZ"/>
        </w:rPr>
        <w:t xml:space="preserve">da </w:t>
      </w:r>
      <w:r w:rsidRPr="0050669E">
        <w:rPr>
          <w:rFonts w:ascii="Times New Roman" w:hAnsi="Times New Roman" w:cs="Times New Roman"/>
          <w:sz w:val="28"/>
          <w:szCs w:val="28"/>
          <w:lang w:val="az-Latn-AZ"/>
        </w:rPr>
        <w:t>qoşula bilər, bəzən kollaps, koma inkişaf edə bilər. Xəstələrin 2-8%-də bağırsaq qanaxması və bağırsaq perforasiyası, daha sonra peritonit</w:t>
      </w:r>
      <w:r>
        <w:rPr>
          <w:rFonts w:ascii="Times New Roman" w:hAnsi="Times New Roman" w:cs="Times New Roman"/>
          <w:sz w:val="28"/>
          <w:szCs w:val="28"/>
          <w:lang w:val="az-Latn-AZ"/>
        </w:rPr>
        <w:t xml:space="preserve"> müşahidə olunur</w:t>
      </w:r>
      <w:r w:rsidRPr="0050669E">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Qarın yatalağının törədicisi</w:t>
      </w:r>
      <w:r w:rsidRPr="0050669E">
        <w:rPr>
          <w:rFonts w:ascii="Times New Roman" w:hAnsi="Times New Roman" w:cs="Times New Roman"/>
          <w:sz w:val="28"/>
          <w:szCs w:val="28"/>
          <w:lang w:val="az-Latn-AZ"/>
        </w:rPr>
        <w:t xml:space="preserve"> orqanizmə çirklənmiş qida və su ilə daxil olur. Yoluxmuş şəxs</w:t>
      </w:r>
      <w:r>
        <w:rPr>
          <w:rFonts w:ascii="Times New Roman" w:hAnsi="Times New Roman" w:cs="Times New Roman"/>
          <w:sz w:val="28"/>
          <w:szCs w:val="28"/>
          <w:lang w:val="az-Latn-AZ"/>
        </w:rPr>
        <w:t>də</w:t>
      </w:r>
      <w:r w:rsidRPr="0050669E">
        <w:rPr>
          <w:rFonts w:ascii="Times New Roman" w:hAnsi="Times New Roman" w:cs="Times New Roman"/>
          <w:sz w:val="28"/>
          <w:szCs w:val="28"/>
          <w:lang w:val="az-Latn-AZ"/>
        </w:rPr>
        <w:t xml:space="preserve"> ya klinik</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əlamətlər inkişaf e</w:t>
      </w:r>
      <w:r>
        <w:rPr>
          <w:rFonts w:ascii="Times New Roman" w:hAnsi="Times New Roman" w:cs="Times New Roman"/>
          <w:sz w:val="28"/>
          <w:szCs w:val="28"/>
          <w:lang w:val="az-Latn-AZ"/>
        </w:rPr>
        <w:t>dir</w:t>
      </w:r>
      <w:r w:rsidRPr="0050669E">
        <w:rPr>
          <w:rFonts w:ascii="Times New Roman" w:hAnsi="Times New Roman" w:cs="Times New Roman"/>
          <w:sz w:val="28"/>
          <w:szCs w:val="28"/>
          <w:lang w:val="az-Latn-AZ"/>
        </w:rPr>
        <w:t xml:space="preserve">, ya daşıyıcılıq </w:t>
      </w:r>
      <w:r>
        <w:rPr>
          <w:rFonts w:ascii="Times New Roman" w:hAnsi="Times New Roman" w:cs="Times New Roman"/>
          <w:sz w:val="28"/>
          <w:szCs w:val="28"/>
          <w:lang w:val="az-Latn-AZ"/>
        </w:rPr>
        <w:t>yaranır</w:t>
      </w:r>
      <w:r w:rsidRPr="0050669E">
        <w:rPr>
          <w:rFonts w:ascii="Times New Roman" w:hAnsi="Times New Roman" w:cs="Times New Roman"/>
          <w:sz w:val="28"/>
          <w:szCs w:val="28"/>
          <w:lang w:val="az-Latn-AZ"/>
        </w:rPr>
        <w:t>. Patogenin ötürülməsində sinantrop qan sormayan milçəklər tərəfindən mexaniki ötürülmə</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mühüm yer tutur. </w:t>
      </w:r>
      <w:r w:rsidRPr="0050669E">
        <w:rPr>
          <w:rFonts w:ascii="Times New Roman" w:hAnsi="Times New Roman" w:cs="Times New Roman"/>
          <w:i/>
          <w:iCs/>
          <w:sz w:val="28"/>
          <w:szCs w:val="28"/>
          <w:lang w:val="az-Latn-AZ"/>
        </w:rPr>
        <w:t>Muscidae</w:t>
      </w:r>
      <w:r w:rsidRPr="0050669E">
        <w:rPr>
          <w:rFonts w:ascii="Times New Roman" w:hAnsi="Times New Roman" w:cs="Times New Roman"/>
          <w:sz w:val="28"/>
          <w:szCs w:val="28"/>
          <w:lang w:val="az-Latn-AZ"/>
        </w:rPr>
        <w:t xml:space="preserve"> və </w:t>
      </w:r>
      <w:r w:rsidRPr="00A50535">
        <w:rPr>
          <w:rFonts w:ascii="Times New Roman" w:hAnsi="Times New Roman" w:cs="Times New Roman"/>
          <w:i/>
          <w:iCs/>
          <w:sz w:val="28"/>
          <w:szCs w:val="28"/>
          <w:lang w:val="az-Latn-AZ"/>
        </w:rPr>
        <w:t>Calliphoridae</w:t>
      </w:r>
      <w:r w:rsidRPr="0050669E">
        <w:rPr>
          <w:rFonts w:ascii="Times New Roman" w:hAnsi="Times New Roman" w:cs="Times New Roman"/>
          <w:sz w:val="28"/>
          <w:szCs w:val="28"/>
          <w:lang w:val="az-Latn-AZ"/>
        </w:rPr>
        <w:t xml:space="preserve"> fəsilələrinə aid milçəklərin</w:t>
      </w:r>
      <w:r>
        <w:rPr>
          <w:rFonts w:ascii="Times New Roman" w:hAnsi="Times New Roman" w:cs="Times New Roman"/>
          <w:sz w:val="28"/>
          <w:szCs w:val="28"/>
          <w:lang w:val="az-Latn-AZ"/>
        </w:rPr>
        <w:t xml:space="preserve"> </w:t>
      </w:r>
      <w:r w:rsidRPr="0050669E">
        <w:rPr>
          <w:rFonts w:ascii="Times New Roman" w:hAnsi="Times New Roman" w:cs="Times New Roman"/>
          <w:sz w:val="28"/>
          <w:szCs w:val="28"/>
          <w:lang w:val="az-Latn-AZ"/>
        </w:rPr>
        <w:t xml:space="preserve">bağırsaqlarında </w:t>
      </w:r>
      <w:r w:rsidRPr="00C42639">
        <w:rPr>
          <w:rFonts w:ascii="Times New Roman" w:hAnsi="Times New Roman" w:cs="Times New Roman"/>
          <w:sz w:val="28"/>
          <w:szCs w:val="28"/>
          <w:lang w:val="az-Latn-AZ"/>
        </w:rPr>
        <w:t>salmonellalar</w:t>
      </w:r>
      <w:r w:rsidRPr="0050669E">
        <w:rPr>
          <w:rFonts w:ascii="Times New Roman" w:hAnsi="Times New Roman" w:cs="Times New Roman"/>
          <w:sz w:val="28"/>
          <w:szCs w:val="28"/>
          <w:lang w:val="az-Latn-AZ"/>
        </w:rPr>
        <w:t xml:space="preserve"> 6 gündən 12 günə qədər qala bilir.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lastRenderedPageBreak/>
        <w:t>Vəba</w:t>
      </w:r>
      <w:r w:rsidRPr="0050669E">
        <w:rPr>
          <w:rFonts w:ascii="Times New Roman" w:hAnsi="Times New Roman" w:cs="Times New Roman"/>
          <w:sz w:val="28"/>
          <w:szCs w:val="28"/>
          <w:lang w:val="az-Latn-AZ"/>
        </w:rPr>
        <w:t xml:space="preserve"> fekal-oral mexanizm ilə ötürülən kəskin antroponoz bakterial infeksiyadır. Su-duz və zülal mübadiləsinin pozulması, </w:t>
      </w:r>
      <w:r>
        <w:rPr>
          <w:rFonts w:ascii="Times New Roman" w:hAnsi="Times New Roman" w:cs="Times New Roman"/>
          <w:sz w:val="28"/>
          <w:szCs w:val="28"/>
          <w:lang w:val="az-Latn-AZ"/>
        </w:rPr>
        <w:t>dehidratasiya</w:t>
      </w:r>
      <w:r w:rsidRPr="0050669E">
        <w:rPr>
          <w:rFonts w:ascii="Times New Roman" w:hAnsi="Times New Roman" w:cs="Times New Roman"/>
          <w:sz w:val="28"/>
          <w:szCs w:val="28"/>
          <w:lang w:val="az-Latn-AZ"/>
        </w:rPr>
        <w:t>, toksikoz və qastroenterit ilə xarakterizə olunur.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Xəstəliyin törədicisi xarici mühit</w:t>
      </w:r>
      <w:r>
        <w:rPr>
          <w:rFonts w:ascii="Times New Roman" w:hAnsi="Times New Roman" w:cs="Times New Roman"/>
          <w:sz w:val="28"/>
          <w:szCs w:val="28"/>
          <w:lang w:val="az-Latn-AZ"/>
        </w:rPr>
        <w:t>ə</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davamlı</w:t>
      </w:r>
      <w:r w:rsidRPr="0050669E">
        <w:rPr>
          <w:rFonts w:ascii="Times New Roman" w:hAnsi="Times New Roman" w:cs="Times New Roman"/>
          <w:sz w:val="28"/>
          <w:szCs w:val="28"/>
          <w:lang w:val="az-Latn-AZ"/>
        </w:rPr>
        <w:t xml:space="preserve"> olan </w:t>
      </w:r>
      <w:r w:rsidRPr="00C42639">
        <w:rPr>
          <w:rFonts w:ascii="Times New Roman" w:hAnsi="Times New Roman" w:cs="Times New Roman"/>
          <w:i/>
          <w:iCs/>
          <w:sz w:val="28"/>
          <w:szCs w:val="28"/>
          <w:lang w:val="az-Latn-AZ"/>
        </w:rPr>
        <w:t>Vibrio cholera</w:t>
      </w:r>
      <w:r w:rsidRPr="0050669E">
        <w:rPr>
          <w:rFonts w:ascii="Times New Roman" w:hAnsi="Times New Roman" w:cs="Times New Roman"/>
          <w:sz w:val="28"/>
          <w:szCs w:val="28"/>
          <w:lang w:val="az-Latn-AZ"/>
        </w:rPr>
        <w:t xml:space="preserve">-dır: suda bir neçə aya qədər, tullantı sularında 30 saata qədər </w:t>
      </w:r>
      <w:r>
        <w:rPr>
          <w:rFonts w:ascii="Times New Roman" w:hAnsi="Times New Roman" w:cs="Times New Roman"/>
          <w:sz w:val="28"/>
          <w:szCs w:val="28"/>
          <w:lang w:val="az-Latn-AZ"/>
        </w:rPr>
        <w:t>sağ qalır</w:t>
      </w:r>
      <w:r w:rsidRPr="0050669E">
        <w:rPr>
          <w:rFonts w:ascii="Times New Roman" w:hAnsi="Times New Roman" w:cs="Times New Roman"/>
          <w:sz w:val="28"/>
          <w:szCs w:val="28"/>
          <w:lang w:val="az-Latn-AZ"/>
        </w:rPr>
        <w:t>, təzə süddə, ət məhsullarında yaxşı çoxalır; qaynadıldıqda dərhal məhv olur.</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İnfeksiyanın rezervuarı və mənbəyi xəstə insan və ya bakteri</w:t>
      </w:r>
      <w:r>
        <w:rPr>
          <w:rFonts w:ascii="Times New Roman" w:hAnsi="Times New Roman" w:cs="Times New Roman"/>
          <w:sz w:val="28"/>
          <w:szCs w:val="28"/>
          <w:lang w:val="az-Latn-AZ"/>
        </w:rPr>
        <w:t>ya</w:t>
      </w:r>
      <w:r w:rsidRPr="0050669E">
        <w:rPr>
          <w:rFonts w:ascii="Times New Roman" w:hAnsi="Times New Roman" w:cs="Times New Roman"/>
          <w:sz w:val="28"/>
          <w:szCs w:val="28"/>
          <w:lang w:val="az-Latn-AZ"/>
        </w:rPr>
        <w:t xml:space="preserve">gəzdiricilərdir. Vibrionlar balıq və xərçəngkimilərin orqanizmində çoxalır, bunun nəticəsində vəba tez-tez çiy və ya kifayət qədər </w:t>
      </w:r>
      <w:r>
        <w:rPr>
          <w:rFonts w:ascii="Times New Roman" w:hAnsi="Times New Roman" w:cs="Times New Roman"/>
          <w:sz w:val="28"/>
          <w:szCs w:val="28"/>
          <w:lang w:val="az-Latn-AZ"/>
        </w:rPr>
        <w:t xml:space="preserve">termiki emal edilməmiş </w:t>
      </w:r>
      <w:r w:rsidRPr="0050669E">
        <w:rPr>
          <w:rFonts w:ascii="Times New Roman" w:hAnsi="Times New Roman" w:cs="Times New Roman"/>
          <w:sz w:val="28"/>
          <w:szCs w:val="28"/>
          <w:lang w:val="az-Latn-AZ"/>
        </w:rPr>
        <w:t xml:space="preserve">dəniz məhsulları yeyən insanlara yoluxur. Hindistan, Pakistan, Birma, İndoneziya və digər Asiya ölkələrində vəba epidemiyaları tez-tez qeydə alınır. Vəba bütün qitələrə yayılıb. </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Xəstəlik, bir qayda olaraq, isti mövsümdə baş verir. İnkubasiya dövrü bir neçə saatdan 6 günə qədər, adətən 1-2 gün davam edir. İshal (gündə 10 dəfəyə qədər), qusma, </w:t>
      </w:r>
      <w:r>
        <w:rPr>
          <w:rFonts w:ascii="Times New Roman" w:hAnsi="Times New Roman" w:cs="Times New Roman"/>
          <w:sz w:val="28"/>
          <w:szCs w:val="28"/>
          <w:lang w:val="az-Latn-AZ"/>
        </w:rPr>
        <w:t>dehidratasiya</w:t>
      </w:r>
      <w:r w:rsidRPr="0050669E">
        <w:rPr>
          <w:rFonts w:ascii="Times New Roman" w:hAnsi="Times New Roman" w:cs="Times New Roman"/>
          <w:sz w:val="28"/>
          <w:szCs w:val="28"/>
          <w:lang w:val="az-Latn-AZ"/>
        </w:rPr>
        <w:t xml:space="preserve">, intoksikasiya, şiddətli susuzluq hiss və ürək-damar </w:t>
      </w:r>
      <w:r>
        <w:rPr>
          <w:rFonts w:ascii="Times New Roman" w:hAnsi="Times New Roman" w:cs="Times New Roman"/>
          <w:sz w:val="28"/>
          <w:szCs w:val="28"/>
          <w:lang w:val="az-Latn-AZ"/>
        </w:rPr>
        <w:t>sistemi pozğunluqları</w:t>
      </w:r>
      <w:r w:rsidRPr="0050669E">
        <w:rPr>
          <w:rFonts w:ascii="Times New Roman" w:hAnsi="Times New Roman" w:cs="Times New Roman"/>
          <w:sz w:val="28"/>
          <w:szCs w:val="28"/>
          <w:lang w:val="az-Latn-AZ"/>
        </w:rPr>
        <w:t xml:space="preserve"> ilə xarakterizə olunur. Müalicə olmadıqda </w:t>
      </w:r>
      <w:r>
        <w:rPr>
          <w:rFonts w:ascii="Times New Roman" w:hAnsi="Times New Roman" w:cs="Times New Roman"/>
          <w:sz w:val="28"/>
          <w:szCs w:val="28"/>
          <w:lang w:val="az-Latn-AZ"/>
        </w:rPr>
        <w:t>letallıq</w:t>
      </w:r>
      <w:r w:rsidRPr="0050669E">
        <w:rPr>
          <w:rFonts w:ascii="Times New Roman" w:hAnsi="Times New Roman" w:cs="Times New Roman"/>
          <w:sz w:val="28"/>
          <w:szCs w:val="28"/>
          <w:lang w:val="az-Latn-AZ"/>
        </w:rPr>
        <w:t xml:space="preserve"> 60%-ə çatır. </w:t>
      </w:r>
    </w:p>
    <w:p w:rsidR="00374719" w:rsidRPr="00D94374" w:rsidRDefault="00374719" w:rsidP="00873802">
      <w:pPr>
        <w:spacing w:after="0" w:line="240" w:lineRule="auto"/>
        <w:jc w:val="both"/>
        <w:rPr>
          <w:rFonts w:ascii="Times New Roman" w:hAnsi="Times New Roman" w:cs="Times New Roman"/>
          <w:sz w:val="28"/>
          <w:szCs w:val="28"/>
          <w:lang w:val="az-Latn-AZ"/>
        </w:rPr>
        <w:sectPr w:rsidR="00374719" w:rsidRPr="00D94374" w:rsidSect="00873802">
          <w:type w:val="continuous"/>
          <w:pgSz w:w="12240" w:h="15840"/>
          <w:pgMar w:top="1440" w:right="900" w:bottom="1440" w:left="993" w:header="720" w:footer="720" w:gutter="0"/>
          <w:cols w:space="720"/>
          <w:docGrid w:linePitch="360"/>
        </w:sectPr>
      </w:pPr>
      <w:r w:rsidRPr="0050669E">
        <w:rPr>
          <w:rFonts w:ascii="Times New Roman" w:hAnsi="Times New Roman" w:cs="Times New Roman"/>
          <w:sz w:val="28"/>
          <w:szCs w:val="28"/>
          <w:lang w:val="az-Latn-AZ"/>
        </w:rPr>
        <w:t>Vəbanın yayılmasında vəba vibrionlarının mexaniki daşıyıcıları olan sinantrop qan sormayan milçəklər</w:t>
      </w:r>
      <w:r>
        <w:rPr>
          <w:rFonts w:ascii="Times New Roman" w:hAnsi="Times New Roman" w:cs="Times New Roman"/>
          <w:sz w:val="28"/>
          <w:szCs w:val="28"/>
          <w:lang w:val="az-Latn-AZ"/>
        </w:rPr>
        <w:t>in</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mühüm rolu vardır</w:t>
      </w:r>
      <w:r w:rsidRPr="0050669E">
        <w:rPr>
          <w:rFonts w:ascii="Times New Roman" w:hAnsi="Times New Roman" w:cs="Times New Roman"/>
          <w:sz w:val="28"/>
          <w:szCs w:val="28"/>
          <w:lang w:val="az-Latn-AZ"/>
        </w:rPr>
        <w:t>. Milçəklərin xortumunda vibrionlar 1 gündən çox, bağırsaqlar</w:t>
      </w:r>
      <w:r>
        <w:rPr>
          <w:rFonts w:ascii="Times New Roman" w:hAnsi="Times New Roman" w:cs="Times New Roman"/>
          <w:sz w:val="28"/>
          <w:szCs w:val="28"/>
          <w:lang w:val="az-Latn-AZ"/>
        </w:rPr>
        <w:t>ın</w:t>
      </w:r>
      <w:r w:rsidRPr="0050669E">
        <w:rPr>
          <w:rFonts w:ascii="Times New Roman" w:hAnsi="Times New Roman" w:cs="Times New Roman"/>
          <w:sz w:val="28"/>
          <w:szCs w:val="28"/>
          <w:lang w:val="az-Latn-AZ"/>
        </w:rPr>
        <w:t xml:space="preserve">da isə 2 günə qədər canlı qalır. Qansoran </w:t>
      </w:r>
      <w:r w:rsidRPr="00C42639">
        <w:rPr>
          <w:rFonts w:ascii="Times New Roman" w:hAnsi="Times New Roman" w:cs="Times New Roman"/>
          <w:i/>
          <w:iCs/>
          <w:sz w:val="28"/>
          <w:szCs w:val="28"/>
          <w:lang w:val="az-Latn-AZ"/>
        </w:rPr>
        <w:t>Stomoxys calcitrans</w:t>
      </w:r>
      <w:r w:rsidRPr="0050669E">
        <w:rPr>
          <w:rFonts w:ascii="Times New Roman" w:hAnsi="Times New Roman" w:cs="Times New Roman"/>
          <w:sz w:val="28"/>
          <w:szCs w:val="28"/>
          <w:lang w:val="az-Latn-AZ"/>
        </w:rPr>
        <w:t xml:space="preserve"> milçəkləri qarayara, tulyaremiya və digər xəstəliklərin</w:t>
      </w:r>
      <w:r>
        <w:rPr>
          <w:rFonts w:ascii="Times New Roman" w:hAnsi="Times New Roman" w:cs="Times New Roman"/>
          <w:sz w:val="28"/>
          <w:szCs w:val="28"/>
          <w:lang w:val="az-Latn-AZ"/>
        </w:rPr>
        <w:t xml:space="preserve"> də</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törədicilərini</w:t>
      </w:r>
      <w:r w:rsidRPr="0050669E">
        <w:rPr>
          <w:rFonts w:ascii="Times New Roman" w:hAnsi="Times New Roman" w:cs="Times New Roman"/>
          <w:sz w:val="28"/>
          <w:szCs w:val="28"/>
          <w:lang w:val="az-Latn-AZ"/>
        </w:rPr>
        <w:t xml:space="preserve"> ötürə</w:t>
      </w:r>
      <w:r w:rsidR="00912BCA">
        <w:rPr>
          <w:rFonts w:ascii="Times New Roman" w:hAnsi="Times New Roman" w:cs="Times New Roman"/>
          <w:sz w:val="28"/>
          <w:szCs w:val="28"/>
          <w:lang w:val="az-Latn-AZ"/>
        </w:rPr>
        <w:t xml:space="preserve"> bilir</w:t>
      </w:r>
    </w:p>
    <w:p w:rsidR="00374719" w:rsidRPr="0050669E" w:rsidRDefault="00374719" w:rsidP="00873802">
      <w:pPr>
        <w:spacing w:line="240" w:lineRule="auto"/>
        <w:jc w:val="both"/>
        <w:rPr>
          <w:rFonts w:ascii="Times New Roman" w:hAnsi="Times New Roman" w:cs="Times New Roman"/>
          <w:b/>
          <w:bCs/>
          <w:sz w:val="28"/>
          <w:szCs w:val="28"/>
          <w:lang w:val="az-Latn-AZ"/>
        </w:rPr>
      </w:pPr>
      <w:r w:rsidRPr="00837855">
        <w:rPr>
          <w:rFonts w:ascii="Times New Roman" w:hAnsi="Times New Roman" w:cs="Times New Roman"/>
          <w:b/>
          <w:bCs/>
          <w:i/>
          <w:iCs/>
          <w:sz w:val="28"/>
          <w:szCs w:val="28"/>
          <w:lang w:val="az-Latn-AZ"/>
        </w:rPr>
        <w:lastRenderedPageBreak/>
        <w:t xml:space="preserve"> Glossinidae</w:t>
      </w:r>
      <w:r w:rsidRPr="00837855">
        <w:rPr>
          <w:rFonts w:ascii="Times New Roman" w:hAnsi="Times New Roman" w:cs="Times New Roman"/>
          <w:b/>
          <w:bCs/>
          <w:sz w:val="28"/>
          <w:szCs w:val="28"/>
          <w:lang w:val="az-Latn-AZ"/>
        </w:rPr>
        <w:t xml:space="preserve"> fəsiləsi</w:t>
      </w:r>
      <w:r>
        <w:rPr>
          <w:rFonts w:ascii="Times New Roman" w:hAnsi="Times New Roman" w:cs="Times New Roman"/>
          <w:b/>
          <w:bCs/>
          <w:sz w:val="28"/>
          <w:szCs w:val="28"/>
          <w:lang w:val="az-Latn-AZ"/>
        </w:rPr>
        <w:t>.</w:t>
      </w:r>
    </w:p>
    <w:p w:rsidR="00374719" w:rsidRPr="00397541"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Qansoran milçəklərdən </w:t>
      </w:r>
      <w:r w:rsidRPr="0050669E">
        <w:rPr>
          <w:rFonts w:ascii="Times New Roman" w:hAnsi="Times New Roman" w:cs="Times New Roman"/>
          <w:i/>
          <w:iCs/>
          <w:sz w:val="28"/>
          <w:szCs w:val="28"/>
          <w:lang w:val="az-Latn-AZ"/>
        </w:rPr>
        <w:t>Glossina</w:t>
      </w:r>
      <w:r w:rsidRPr="0050669E">
        <w:rPr>
          <w:rFonts w:ascii="Times New Roman" w:hAnsi="Times New Roman" w:cs="Times New Roman"/>
          <w:sz w:val="28"/>
          <w:szCs w:val="28"/>
          <w:lang w:val="az-Latn-AZ"/>
        </w:rPr>
        <w:t xml:space="preserve"> cinsinə aid </w:t>
      </w:r>
      <w:r>
        <w:rPr>
          <w:rFonts w:ascii="Times New Roman" w:hAnsi="Times New Roman" w:cs="Times New Roman"/>
          <w:sz w:val="28"/>
          <w:szCs w:val="28"/>
          <w:lang w:val="az-Latn-AZ"/>
        </w:rPr>
        <w:t>olanlar</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mühüm</w:t>
      </w:r>
      <w:r w:rsidRPr="0050669E">
        <w:rPr>
          <w:rFonts w:ascii="Times New Roman" w:hAnsi="Times New Roman" w:cs="Times New Roman"/>
          <w:sz w:val="28"/>
          <w:szCs w:val="28"/>
          <w:lang w:val="az-Latn-AZ"/>
        </w:rPr>
        <w:t xml:space="preserve"> epidemioloji əhəmiyyətə malikdir</w:t>
      </w:r>
      <w:r>
        <w:rPr>
          <w:rFonts w:ascii="Times New Roman" w:hAnsi="Times New Roman" w:cs="Times New Roman"/>
          <w:sz w:val="28"/>
          <w:szCs w:val="28"/>
          <w:lang w:val="az-Latn-AZ"/>
        </w:rPr>
        <w:t>lər</w:t>
      </w:r>
      <w:r w:rsidRPr="0050669E">
        <w:rPr>
          <w:rFonts w:ascii="Times New Roman" w:hAnsi="Times New Roman" w:cs="Times New Roman"/>
          <w:sz w:val="28"/>
          <w:szCs w:val="28"/>
          <w:lang w:val="az-Latn-AZ"/>
        </w:rPr>
        <w:t>. Se</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se milçəkləri (</w:t>
      </w:r>
      <w:r w:rsidRPr="0050669E">
        <w:rPr>
          <w:rFonts w:ascii="Times New Roman" w:hAnsi="Times New Roman" w:cs="Times New Roman"/>
          <w:i/>
          <w:iCs/>
          <w:sz w:val="28"/>
          <w:szCs w:val="28"/>
          <w:lang w:val="az-Latn-AZ"/>
        </w:rPr>
        <w:t>Glossina palpalis</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G.morsitans</w:t>
      </w:r>
      <w:r w:rsidRPr="0050669E">
        <w:rPr>
          <w:rFonts w:ascii="Times New Roman" w:hAnsi="Times New Roman" w:cs="Times New Roman"/>
          <w:sz w:val="28"/>
          <w:szCs w:val="28"/>
          <w:lang w:val="az-Latn-AZ"/>
        </w:rPr>
        <w:t xml:space="preserve">) Afrika tripanosomiazının törədicisi olan </w:t>
      </w:r>
      <w:r w:rsidRPr="00397541">
        <w:rPr>
          <w:rFonts w:ascii="Times New Roman" w:hAnsi="Times New Roman" w:cs="Times New Roman"/>
          <w:sz w:val="28"/>
          <w:szCs w:val="28"/>
          <w:lang w:val="az-Latn-AZ"/>
        </w:rPr>
        <w:t>tripanosomların spesifik vektoru rolunu oynayır.</w:t>
      </w:r>
    </w:p>
    <w:p w:rsidR="00374719" w:rsidRPr="0050669E" w:rsidRDefault="00374719" w:rsidP="00912BCA">
      <w:pPr>
        <w:spacing w:after="0" w:line="240" w:lineRule="auto"/>
        <w:jc w:val="both"/>
        <w:rPr>
          <w:rFonts w:ascii="Times New Roman" w:hAnsi="Times New Roman" w:cs="Times New Roman"/>
          <w:sz w:val="28"/>
          <w:szCs w:val="28"/>
          <w:lang w:val="az-Latn-AZ"/>
        </w:rPr>
        <w:sectPr w:rsidR="00374719" w:rsidRPr="0050669E" w:rsidSect="00873802">
          <w:footerReference w:type="default" r:id="rId48"/>
          <w:pgSz w:w="12240" w:h="15840"/>
          <w:pgMar w:top="1440" w:right="900" w:bottom="1440" w:left="993" w:header="720" w:footer="720" w:gutter="0"/>
          <w:cols w:space="720"/>
          <w:docGrid w:linePitch="360"/>
        </w:sectPr>
      </w:pPr>
      <w:r w:rsidRPr="0050669E">
        <w:rPr>
          <w:rFonts w:ascii="Times New Roman" w:hAnsi="Times New Roman" w:cs="Times New Roman"/>
          <w:b/>
          <w:bCs/>
          <w:sz w:val="28"/>
          <w:szCs w:val="28"/>
          <w:lang w:val="az-Latn-AZ"/>
        </w:rPr>
        <w:t>Afrika tr</w:t>
      </w:r>
      <w:r>
        <w:rPr>
          <w:rFonts w:ascii="Times New Roman" w:hAnsi="Times New Roman" w:cs="Times New Roman"/>
          <w:b/>
          <w:bCs/>
          <w:sz w:val="28"/>
          <w:szCs w:val="28"/>
          <w:lang w:val="az-Latn-AZ"/>
        </w:rPr>
        <w:t>i</w:t>
      </w:r>
      <w:r w:rsidRPr="0050669E">
        <w:rPr>
          <w:rFonts w:ascii="Times New Roman" w:hAnsi="Times New Roman" w:cs="Times New Roman"/>
          <w:b/>
          <w:bCs/>
          <w:sz w:val="28"/>
          <w:szCs w:val="28"/>
          <w:lang w:val="az-Latn-AZ"/>
        </w:rPr>
        <w:t>panosomiazı</w:t>
      </w:r>
      <w:r>
        <w:rPr>
          <w:rFonts w:ascii="Times New Roman" w:hAnsi="Times New Roman" w:cs="Times New Roman"/>
          <w:b/>
          <w:bCs/>
          <w:sz w:val="28"/>
          <w:szCs w:val="28"/>
          <w:lang w:val="az-Latn-AZ"/>
        </w:rPr>
        <w:t xml:space="preserve"> </w:t>
      </w:r>
      <w:r w:rsidRPr="00397541">
        <w:rPr>
          <w:rFonts w:ascii="Times New Roman" w:hAnsi="Times New Roman" w:cs="Times New Roman"/>
          <w:sz w:val="28"/>
          <w:szCs w:val="28"/>
          <w:lang w:val="az-Latn-AZ"/>
        </w:rPr>
        <w:t>(yuxu xəstəliyi).</w:t>
      </w:r>
      <w:r w:rsidRPr="0050669E">
        <w:rPr>
          <w:rFonts w:ascii="Times New Roman" w:hAnsi="Times New Roman" w:cs="Times New Roman"/>
          <w:sz w:val="28"/>
          <w:szCs w:val="28"/>
          <w:lang w:val="az-Latn-AZ"/>
        </w:rPr>
        <w:t xml:space="preserve"> Xəstəliyə </w:t>
      </w:r>
      <w:r w:rsidRPr="00397541">
        <w:rPr>
          <w:rFonts w:ascii="Times New Roman" w:hAnsi="Times New Roman" w:cs="Times New Roman"/>
          <w:i/>
          <w:iCs/>
          <w:sz w:val="28"/>
          <w:szCs w:val="28"/>
          <w:lang w:val="az-Latn-AZ"/>
        </w:rPr>
        <w:t>Trypanosomatidae</w:t>
      </w:r>
      <w:r w:rsidRPr="0050669E">
        <w:rPr>
          <w:rFonts w:ascii="Times New Roman" w:hAnsi="Times New Roman" w:cs="Times New Roman"/>
          <w:sz w:val="28"/>
          <w:szCs w:val="28"/>
          <w:lang w:val="az-Latn-AZ"/>
        </w:rPr>
        <w:t xml:space="preserve"> ailəsinin ibtidailəri (</w:t>
      </w:r>
      <w:r w:rsidRPr="0050669E">
        <w:rPr>
          <w:rFonts w:ascii="Times New Roman" w:hAnsi="Times New Roman" w:cs="Times New Roman"/>
          <w:i/>
          <w:iCs/>
          <w:sz w:val="28"/>
          <w:szCs w:val="28"/>
          <w:lang w:val="az-Latn-AZ"/>
        </w:rPr>
        <w:t>Trypanosoma gambiense, T.rhodesiense, T.congolense</w:t>
      </w:r>
      <w:r w:rsidRPr="0050669E">
        <w:rPr>
          <w:rFonts w:ascii="Times New Roman" w:hAnsi="Times New Roman" w:cs="Times New Roman"/>
          <w:sz w:val="28"/>
          <w:szCs w:val="28"/>
          <w:lang w:val="az-Latn-AZ"/>
        </w:rPr>
        <w:t xml:space="preserve">) səbəb olur. Tripanosomların spesifik vektorları </w:t>
      </w:r>
      <w:r w:rsidRPr="00397541">
        <w:rPr>
          <w:rFonts w:ascii="Times New Roman" w:hAnsi="Times New Roman" w:cs="Times New Roman"/>
          <w:i/>
          <w:iCs/>
          <w:sz w:val="28"/>
          <w:szCs w:val="28"/>
          <w:lang w:val="az-Latn-AZ"/>
        </w:rPr>
        <w:t>Glossina</w:t>
      </w:r>
      <w:r w:rsidRPr="0050669E">
        <w:rPr>
          <w:rFonts w:ascii="Times New Roman" w:hAnsi="Times New Roman" w:cs="Times New Roman"/>
          <w:sz w:val="28"/>
          <w:szCs w:val="28"/>
          <w:lang w:val="az-Latn-AZ"/>
        </w:rPr>
        <w:t xml:space="preserve"> cinsin</w:t>
      </w:r>
      <w:r>
        <w:rPr>
          <w:rFonts w:ascii="Times New Roman" w:hAnsi="Times New Roman" w:cs="Times New Roman"/>
          <w:sz w:val="28"/>
          <w:szCs w:val="28"/>
          <w:lang w:val="az-Latn-AZ"/>
        </w:rPr>
        <w:t>ə aid olan se-se</w:t>
      </w:r>
      <w:r w:rsidRPr="0050669E">
        <w:rPr>
          <w:rFonts w:ascii="Times New Roman" w:hAnsi="Times New Roman" w:cs="Times New Roman"/>
          <w:sz w:val="28"/>
          <w:szCs w:val="28"/>
          <w:lang w:val="az-Latn-AZ"/>
        </w:rPr>
        <w:t xml:space="preserve"> milçəkləridir </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w:t>
      </w:r>
      <w:r w:rsidRPr="0050669E">
        <w:rPr>
          <w:rFonts w:ascii="Times New Roman" w:hAnsi="Times New Roman" w:cs="Times New Roman"/>
          <w:i/>
          <w:iCs/>
          <w:sz w:val="28"/>
          <w:szCs w:val="28"/>
          <w:lang w:val="az-Latn-AZ"/>
        </w:rPr>
        <w:t>G</w:t>
      </w:r>
      <w:r>
        <w:rPr>
          <w:rFonts w:ascii="Times New Roman" w:hAnsi="Times New Roman" w:cs="Times New Roman"/>
          <w:i/>
          <w:iCs/>
          <w:sz w:val="28"/>
          <w:szCs w:val="28"/>
          <w:lang w:val="az-Latn-AZ"/>
        </w:rPr>
        <w:t>.</w:t>
      </w:r>
      <w:r w:rsidRPr="0050669E">
        <w:rPr>
          <w:rFonts w:ascii="Times New Roman" w:hAnsi="Times New Roman" w:cs="Times New Roman"/>
          <w:i/>
          <w:iCs/>
          <w:sz w:val="28"/>
          <w:szCs w:val="28"/>
          <w:lang w:val="az-Latn-AZ"/>
        </w:rPr>
        <w:t>palpalis, G</w:t>
      </w:r>
      <w:r>
        <w:rPr>
          <w:rFonts w:ascii="Times New Roman" w:hAnsi="Times New Roman" w:cs="Times New Roman"/>
          <w:i/>
          <w:iCs/>
          <w:sz w:val="28"/>
          <w:szCs w:val="28"/>
          <w:lang w:val="az-Latn-AZ"/>
        </w:rPr>
        <w:t>.</w:t>
      </w:r>
      <w:r w:rsidRPr="0050669E">
        <w:rPr>
          <w:rFonts w:ascii="Times New Roman" w:hAnsi="Times New Roman" w:cs="Times New Roman"/>
          <w:i/>
          <w:iCs/>
          <w:sz w:val="28"/>
          <w:szCs w:val="28"/>
          <w:lang w:val="az-Latn-AZ"/>
        </w:rPr>
        <w:t>tachinoides</w:t>
      </w:r>
      <w:r w:rsidRPr="0050669E">
        <w:rPr>
          <w:rFonts w:ascii="Times New Roman" w:hAnsi="Times New Roman" w:cs="Times New Roman"/>
          <w:sz w:val="28"/>
          <w:szCs w:val="28"/>
          <w:lang w:val="az-Latn-AZ"/>
        </w:rPr>
        <w:t xml:space="preserve"> və </w:t>
      </w:r>
      <w:r w:rsidRPr="0050669E">
        <w:rPr>
          <w:rFonts w:ascii="Times New Roman" w:hAnsi="Times New Roman" w:cs="Times New Roman"/>
          <w:i/>
          <w:iCs/>
          <w:sz w:val="28"/>
          <w:szCs w:val="28"/>
          <w:lang w:val="az-Latn-AZ"/>
        </w:rPr>
        <w:t>G.morsitans</w:t>
      </w:r>
      <w:r w:rsidR="00912BCA">
        <w:rPr>
          <w:rFonts w:ascii="Times New Roman" w:hAnsi="Times New Roman" w:cs="Times New Roman"/>
          <w:sz w:val="28"/>
          <w:szCs w:val="28"/>
          <w:lang w:val="az-Latn-AZ"/>
        </w:rPr>
        <w:t xml:space="preserve">. </w:t>
      </w:r>
    </w:p>
    <w:p w:rsidR="00374719" w:rsidRPr="00492D2E" w:rsidRDefault="00374719" w:rsidP="00873802">
      <w:pPr>
        <w:tabs>
          <w:tab w:val="center" w:pos="4950"/>
        </w:tabs>
        <w:spacing w:line="240" w:lineRule="auto"/>
        <w:jc w:val="both"/>
        <w:rPr>
          <w:rFonts w:ascii="Times New Roman" w:hAnsi="Times New Roman" w:cs="Times New Roman"/>
          <w:sz w:val="28"/>
          <w:szCs w:val="28"/>
          <w:lang w:val="az-Latn-AZ"/>
        </w:rPr>
        <w:sectPr w:rsidR="00374719" w:rsidRPr="00492D2E" w:rsidSect="00873802">
          <w:type w:val="continuous"/>
          <w:pgSz w:w="12240" w:h="15840"/>
          <w:pgMar w:top="1440" w:right="900" w:bottom="1440" w:left="993" w:header="720" w:footer="720" w:gutter="0"/>
          <w:cols w:space="720"/>
          <w:docGrid w:linePitch="360"/>
        </w:sectPr>
      </w:pPr>
    </w:p>
    <w:p w:rsidR="00374719" w:rsidRPr="00261B0D"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lastRenderedPageBreak/>
        <w:t xml:space="preserve">Yuxu xəstəliyinin </w:t>
      </w:r>
      <w:r>
        <w:rPr>
          <w:rFonts w:ascii="Times New Roman" w:hAnsi="Times New Roman" w:cs="Times New Roman"/>
          <w:sz w:val="28"/>
          <w:szCs w:val="28"/>
          <w:lang w:val="az-Latn-AZ"/>
        </w:rPr>
        <w:t>kəskin</w:t>
      </w:r>
      <w:r w:rsidRPr="0050669E">
        <w:rPr>
          <w:rFonts w:ascii="Times New Roman" w:hAnsi="Times New Roman" w:cs="Times New Roman"/>
          <w:sz w:val="28"/>
          <w:szCs w:val="28"/>
          <w:lang w:val="az-Latn-AZ"/>
        </w:rPr>
        <w:t xml:space="preserve"> və </w:t>
      </w:r>
      <w:r>
        <w:rPr>
          <w:rFonts w:ascii="Times New Roman" w:hAnsi="Times New Roman" w:cs="Times New Roman"/>
          <w:sz w:val="28"/>
          <w:szCs w:val="28"/>
          <w:lang w:val="az-Latn-AZ"/>
        </w:rPr>
        <w:t>xroniki</w:t>
      </w:r>
      <w:r w:rsidRPr="0050669E">
        <w:rPr>
          <w:rFonts w:ascii="Times New Roman" w:hAnsi="Times New Roman" w:cs="Times New Roman"/>
          <w:sz w:val="28"/>
          <w:szCs w:val="28"/>
          <w:lang w:val="az-Latn-AZ"/>
        </w:rPr>
        <w:t xml:space="preserve"> formalarının epidemiologiyası fərqlidir. Xroniki forma antroponozdur. Əsasən iri çayların sahillərinə bitişik ərazilərdə yayılmışdır. Xəstəliyin törədicisi (</w:t>
      </w:r>
      <w:r w:rsidRPr="003D6E79">
        <w:rPr>
          <w:rFonts w:ascii="Times New Roman" w:hAnsi="Times New Roman" w:cs="Times New Roman"/>
          <w:i/>
          <w:iCs/>
          <w:sz w:val="28"/>
          <w:szCs w:val="28"/>
          <w:lang w:val="az-Latn-AZ"/>
        </w:rPr>
        <w:t>T.gambiense</w:t>
      </w:r>
      <w:r w:rsidRPr="0050669E">
        <w:rPr>
          <w:rFonts w:ascii="Times New Roman" w:hAnsi="Times New Roman" w:cs="Times New Roman"/>
          <w:sz w:val="28"/>
          <w:szCs w:val="28"/>
          <w:lang w:val="az-Latn-AZ"/>
        </w:rPr>
        <w:t xml:space="preserve">) insandan </w:t>
      </w:r>
      <w:r w:rsidRPr="003D6E79">
        <w:rPr>
          <w:rFonts w:ascii="Times New Roman" w:hAnsi="Times New Roman" w:cs="Times New Roman"/>
          <w:sz w:val="28"/>
          <w:szCs w:val="28"/>
          <w:lang w:val="az-Latn-AZ"/>
        </w:rPr>
        <w:t>insana</w:t>
      </w:r>
      <w:r w:rsidRPr="0050669E">
        <w:rPr>
          <w:rFonts w:ascii="Times New Roman" w:hAnsi="Times New Roman" w:cs="Times New Roman"/>
          <w:i/>
          <w:iCs/>
          <w:sz w:val="28"/>
          <w:szCs w:val="28"/>
          <w:lang w:val="az-Latn-AZ"/>
        </w:rPr>
        <w:t xml:space="preserve"> G.palpalis </w:t>
      </w:r>
      <w:r w:rsidRPr="003D6E79">
        <w:rPr>
          <w:rFonts w:ascii="Times New Roman" w:hAnsi="Times New Roman" w:cs="Times New Roman"/>
          <w:sz w:val="28"/>
          <w:szCs w:val="28"/>
          <w:lang w:val="az-Latn-AZ"/>
        </w:rPr>
        <w:t>və</w:t>
      </w:r>
      <w:r w:rsidRPr="0050669E">
        <w:rPr>
          <w:rFonts w:ascii="Times New Roman" w:hAnsi="Times New Roman" w:cs="Times New Roman"/>
          <w:i/>
          <w:iCs/>
          <w:sz w:val="28"/>
          <w:szCs w:val="28"/>
          <w:lang w:val="az-Latn-AZ"/>
        </w:rPr>
        <w:t xml:space="preserve"> G.tachinoides</w:t>
      </w:r>
      <w:r w:rsidRPr="0050669E">
        <w:rPr>
          <w:rFonts w:ascii="Times New Roman" w:hAnsi="Times New Roman" w:cs="Times New Roman"/>
          <w:sz w:val="28"/>
          <w:szCs w:val="28"/>
          <w:lang w:val="az-Latn-AZ"/>
        </w:rPr>
        <w:t xml:space="preserve"> cinsinə aid olan se</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se milçəkləri vasitəsilə ötürülür. Xəstəliyin kəskin forması tipik zoonozdur. Patogen (</w:t>
      </w:r>
      <w:r w:rsidRPr="003D6E79">
        <w:rPr>
          <w:rFonts w:ascii="Times New Roman" w:hAnsi="Times New Roman" w:cs="Times New Roman"/>
          <w:i/>
          <w:iCs/>
          <w:sz w:val="28"/>
          <w:szCs w:val="28"/>
          <w:lang w:val="az-Latn-AZ"/>
        </w:rPr>
        <w:t>T.rhodesiense</w:t>
      </w:r>
      <w:r w:rsidRPr="0050669E">
        <w:rPr>
          <w:rFonts w:ascii="Times New Roman" w:hAnsi="Times New Roman" w:cs="Times New Roman"/>
          <w:sz w:val="28"/>
          <w:szCs w:val="28"/>
          <w:lang w:val="az-Latn-AZ"/>
        </w:rPr>
        <w:t xml:space="preserve">) savanna zonasında təbii ocaqlarda dövr edir. Patogenin rezervuarı antiloplar, vektorları isə </w:t>
      </w:r>
      <w:r w:rsidRPr="0050669E">
        <w:rPr>
          <w:rFonts w:ascii="Times New Roman" w:hAnsi="Times New Roman" w:cs="Times New Roman"/>
          <w:i/>
          <w:iCs/>
          <w:sz w:val="28"/>
          <w:szCs w:val="28"/>
          <w:lang w:val="az-Latn-AZ"/>
        </w:rPr>
        <w:t>G.morsitans</w:t>
      </w:r>
      <w:r w:rsidRPr="0050669E">
        <w:rPr>
          <w:rFonts w:ascii="Times New Roman" w:hAnsi="Times New Roman" w:cs="Times New Roman"/>
          <w:sz w:val="28"/>
          <w:szCs w:val="28"/>
          <w:lang w:val="az-Latn-AZ"/>
        </w:rPr>
        <w:t xml:space="preserve"> növünün milçəkləridir. Vektorun orqanizmində tripanosomların inkişaf xüsusiyyətləri se</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se milçəyinin orta bağırsağına qanın daxil olması ilə </w:t>
      </w:r>
      <w:r>
        <w:rPr>
          <w:rFonts w:ascii="Times New Roman" w:hAnsi="Times New Roman" w:cs="Times New Roman"/>
          <w:sz w:val="28"/>
          <w:szCs w:val="28"/>
          <w:lang w:val="az-Latn-AZ"/>
        </w:rPr>
        <w:t>əlaqəlidir</w:t>
      </w:r>
      <w:r w:rsidRPr="0050669E">
        <w:rPr>
          <w:rFonts w:ascii="Times New Roman" w:hAnsi="Times New Roman" w:cs="Times New Roman"/>
          <w:sz w:val="28"/>
          <w:szCs w:val="28"/>
          <w:lang w:val="az-Latn-AZ"/>
        </w:rPr>
        <w:t xml:space="preserve">. Qan qida borusuna güclü təzyiq ilə sorulduğu və </w:t>
      </w:r>
      <w:r>
        <w:rPr>
          <w:rFonts w:ascii="Times New Roman" w:hAnsi="Times New Roman" w:cs="Times New Roman"/>
          <w:sz w:val="28"/>
          <w:szCs w:val="28"/>
          <w:lang w:val="az-Latn-AZ"/>
        </w:rPr>
        <w:t>mədəcikdə (</w:t>
      </w:r>
      <w:r w:rsidRPr="0050669E">
        <w:rPr>
          <w:rFonts w:ascii="Times New Roman" w:hAnsi="Times New Roman" w:cs="Times New Roman"/>
          <w:sz w:val="28"/>
          <w:szCs w:val="28"/>
          <w:lang w:val="az-Latn-AZ"/>
        </w:rPr>
        <w:t>işgənbə</w:t>
      </w:r>
      <w:r>
        <w:rPr>
          <w:rFonts w:ascii="Times New Roman" w:hAnsi="Times New Roman" w:cs="Times New Roman"/>
          <w:sz w:val="28"/>
          <w:szCs w:val="28"/>
          <w:lang w:val="az-Latn-AZ"/>
        </w:rPr>
        <w:t>)</w:t>
      </w:r>
      <w:r w:rsidRPr="0050669E">
        <w:rPr>
          <w:rFonts w:ascii="Times New Roman" w:hAnsi="Times New Roman" w:cs="Times New Roman"/>
          <w:sz w:val="28"/>
          <w:szCs w:val="28"/>
          <w:lang w:val="az-Latn-AZ"/>
        </w:rPr>
        <w:t xml:space="preserve"> toplandığı üçün qarın ventral tərəfdən şişib kənara çıxır (burada xitin qatı zərif olduğu üçün). Daha sonra qan tədricən orta bağırsağa ötürülür. </w:t>
      </w:r>
      <w:r>
        <w:rPr>
          <w:rFonts w:ascii="Times New Roman" w:hAnsi="Times New Roman" w:cs="Times New Roman"/>
          <w:sz w:val="28"/>
          <w:szCs w:val="28"/>
          <w:lang w:val="az-Latn-AZ"/>
        </w:rPr>
        <w:t>Mədəcikdə</w:t>
      </w:r>
      <w:r w:rsidRPr="0050669E">
        <w:rPr>
          <w:rFonts w:ascii="Times New Roman" w:hAnsi="Times New Roman" w:cs="Times New Roman"/>
          <w:sz w:val="28"/>
          <w:szCs w:val="28"/>
          <w:lang w:val="az-Latn-AZ"/>
        </w:rPr>
        <w:t xml:space="preserve"> tripanosomlar fizioloji və biokimyəvi </w:t>
      </w:r>
      <w:r>
        <w:rPr>
          <w:rFonts w:ascii="Times New Roman" w:hAnsi="Times New Roman" w:cs="Times New Roman"/>
          <w:sz w:val="28"/>
          <w:szCs w:val="28"/>
          <w:lang w:val="az-Latn-AZ"/>
        </w:rPr>
        <w:t>təsirə məruz qalır,</w:t>
      </w:r>
      <w:r w:rsidRPr="0050669E">
        <w:rPr>
          <w:rFonts w:ascii="Times New Roman" w:hAnsi="Times New Roman" w:cs="Times New Roman"/>
          <w:sz w:val="28"/>
          <w:szCs w:val="28"/>
          <w:lang w:val="az-Latn-AZ"/>
        </w:rPr>
        <w:t xml:space="preserve"> vektorun orqanizminə adaptasiya edərək bağırsaq divarından hemolimfa vasitəsilə </w:t>
      </w:r>
      <w:r>
        <w:rPr>
          <w:rFonts w:ascii="Times New Roman" w:hAnsi="Times New Roman" w:cs="Times New Roman"/>
          <w:sz w:val="28"/>
          <w:szCs w:val="28"/>
          <w:lang w:val="az-Latn-AZ"/>
        </w:rPr>
        <w:t>ağız suyu</w:t>
      </w:r>
      <w:r w:rsidRPr="0050669E">
        <w:rPr>
          <w:rFonts w:ascii="Times New Roman" w:hAnsi="Times New Roman" w:cs="Times New Roman"/>
          <w:sz w:val="28"/>
          <w:szCs w:val="28"/>
          <w:lang w:val="az-Latn-AZ"/>
        </w:rPr>
        <w:t xml:space="preserve"> vəzilərinə qədər miqrasiya edirlər. Vəzlərdə tripanosomlar onurğalı sahibi yoluxdura biləcək metasiklik formaya çevrilirlər. İnsanı dişlədikdə hipofarinks vasitəsi</w:t>
      </w:r>
      <w:r>
        <w:rPr>
          <w:rFonts w:ascii="Times New Roman" w:hAnsi="Times New Roman" w:cs="Times New Roman"/>
          <w:sz w:val="28"/>
          <w:szCs w:val="28"/>
          <w:lang w:val="az-Latn-AZ"/>
        </w:rPr>
        <w:t>lə</w:t>
      </w:r>
      <w:r w:rsidRPr="0050669E">
        <w:rPr>
          <w:rFonts w:ascii="Times New Roman" w:hAnsi="Times New Roman" w:cs="Times New Roman"/>
          <w:sz w:val="28"/>
          <w:szCs w:val="28"/>
          <w:lang w:val="az-Latn-AZ"/>
        </w:rPr>
        <w:t xml:space="preserve"> yara nahiy</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 xml:space="preserve">əsinə düşən </w:t>
      </w:r>
      <w:r>
        <w:rPr>
          <w:rFonts w:ascii="Times New Roman" w:hAnsi="Times New Roman" w:cs="Times New Roman"/>
          <w:sz w:val="28"/>
          <w:szCs w:val="28"/>
          <w:lang w:val="az-Latn-AZ"/>
        </w:rPr>
        <w:t>ağız suyu</w:t>
      </w:r>
      <w:r w:rsidRPr="0050669E">
        <w:rPr>
          <w:rFonts w:ascii="Times New Roman" w:hAnsi="Times New Roman" w:cs="Times New Roman"/>
          <w:sz w:val="28"/>
          <w:szCs w:val="28"/>
          <w:lang w:val="az-Latn-AZ"/>
        </w:rPr>
        <w:t xml:space="preserve"> insanı yoluxdurur.</w:t>
      </w:r>
    </w:p>
    <w:p w:rsidR="00374719" w:rsidRDefault="00374719" w:rsidP="00873802">
      <w:pPr>
        <w:spacing w:line="240" w:lineRule="auto"/>
        <w:jc w:val="both"/>
        <w:rPr>
          <w:rFonts w:ascii="Times New Roman" w:hAnsi="Times New Roman" w:cs="Times New Roman"/>
          <w:b/>
          <w:bCs/>
          <w:i/>
          <w:iCs/>
          <w:sz w:val="28"/>
          <w:szCs w:val="28"/>
          <w:lang w:val="az-Latn-AZ"/>
        </w:rPr>
      </w:pPr>
    </w:p>
    <w:p w:rsidR="00374719" w:rsidRPr="0050669E" w:rsidRDefault="00374719" w:rsidP="00873802">
      <w:pPr>
        <w:spacing w:line="240" w:lineRule="auto"/>
        <w:jc w:val="both"/>
        <w:rPr>
          <w:rFonts w:ascii="Times New Roman" w:hAnsi="Times New Roman" w:cs="Times New Roman"/>
          <w:sz w:val="28"/>
          <w:szCs w:val="28"/>
          <w:lang w:val="az-Latn-AZ"/>
        </w:rPr>
      </w:pPr>
      <w:r w:rsidRPr="003D6E79">
        <w:rPr>
          <w:rFonts w:ascii="Times New Roman" w:hAnsi="Times New Roman" w:cs="Times New Roman"/>
          <w:b/>
          <w:bCs/>
          <w:sz w:val="28"/>
          <w:szCs w:val="28"/>
          <w:lang w:val="az-Latn-AZ"/>
        </w:rPr>
        <w:t xml:space="preserve"> </w:t>
      </w:r>
      <w:r w:rsidRPr="003D6E79">
        <w:rPr>
          <w:rFonts w:ascii="Times New Roman" w:hAnsi="Times New Roman" w:cs="Times New Roman"/>
          <w:b/>
          <w:bCs/>
          <w:i/>
          <w:iCs/>
          <w:sz w:val="28"/>
          <w:szCs w:val="28"/>
          <w:lang w:val="az-Latn-AZ"/>
        </w:rPr>
        <w:t>Sarcophagidae</w:t>
      </w:r>
      <w:r w:rsidRPr="003D6E79">
        <w:rPr>
          <w:rFonts w:ascii="Times New Roman" w:hAnsi="Times New Roman" w:cs="Times New Roman"/>
          <w:b/>
          <w:bCs/>
          <w:sz w:val="28"/>
          <w:szCs w:val="28"/>
          <w:lang w:val="az-Latn-AZ"/>
        </w:rPr>
        <w:t xml:space="preserve"> fəsiləsi</w:t>
      </w:r>
      <w:r>
        <w:rPr>
          <w:rFonts w:ascii="Times New Roman" w:hAnsi="Times New Roman" w:cs="Times New Roman"/>
          <w:b/>
          <w:bCs/>
          <w:sz w:val="28"/>
          <w:szCs w:val="28"/>
          <w:lang w:val="az-Latn-AZ"/>
        </w:rPr>
        <w:t xml:space="preserve">. </w:t>
      </w:r>
      <w:r w:rsidRPr="003D6E79">
        <w:rPr>
          <w:rFonts w:ascii="Times New Roman" w:hAnsi="Times New Roman" w:cs="Times New Roman"/>
          <w:b/>
          <w:bCs/>
          <w:sz w:val="28"/>
          <w:szCs w:val="28"/>
          <w:lang w:val="az-Latn-AZ"/>
        </w:rPr>
        <w:t>Boz milçəklər</w:t>
      </w:r>
      <w:r>
        <w:rPr>
          <w:rFonts w:ascii="Times New Roman" w:hAnsi="Times New Roman" w:cs="Times New Roman"/>
          <w:b/>
          <w:bCs/>
          <w:sz w:val="28"/>
          <w:szCs w:val="28"/>
          <w:lang w:val="az-Latn-AZ"/>
        </w:rPr>
        <w:t>.</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b/>
          <w:bCs/>
          <w:sz w:val="28"/>
          <w:szCs w:val="28"/>
          <w:lang w:val="az-Latn-AZ"/>
        </w:rPr>
        <w:t>Morfologiya və inkişaf biologiyası.</w:t>
      </w:r>
      <w:r w:rsidRPr="0050669E">
        <w:rPr>
          <w:rFonts w:ascii="Times New Roman" w:hAnsi="Times New Roman" w:cs="Times New Roman"/>
          <w:sz w:val="28"/>
          <w:szCs w:val="28"/>
          <w:lang w:val="az-Latn-AZ"/>
        </w:rPr>
        <w:t xml:space="preserve"> Boz ət milçəkləri ən böyük milçəklərdir. Onların bədən uzunluğu </w:t>
      </w:r>
      <w:r>
        <w:rPr>
          <w:rFonts w:ascii="Times New Roman" w:hAnsi="Times New Roman" w:cs="Times New Roman"/>
          <w:sz w:val="28"/>
          <w:szCs w:val="28"/>
          <w:lang w:val="az-Latn-AZ"/>
        </w:rPr>
        <w:t xml:space="preserve">təxminən </w:t>
      </w:r>
      <w:r w:rsidRPr="0050669E">
        <w:rPr>
          <w:rFonts w:ascii="Times New Roman" w:hAnsi="Times New Roman" w:cs="Times New Roman"/>
          <w:sz w:val="28"/>
          <w:szCs w:val="28"/>
          <w:lang w:val="az-Latn-AZ"/>
        </w:rPr>
        <w:t>6-20 mm</w:t>
      </w:r>
      <w:r>
        <w:rPr>
          <w:rFonts w:ascii="Times New Roman" w:hAnsi="Times New Roman" w:cs="Times New Roman"/>
          <w:sz w:val="28"/>
          <w:szCs w:val="28"/>
          <w:lang w:val="az-Latn-AZ"/>
        </w:rPr>
        <w:t>-dir</w:t>
      </w:r>
      <w:r w:rsidRPr="0050669E">
        <w:rPr>
          <w:rFonts w:ascii="Times New Roman" w:hAnsi="Times New Roman" w:cs="Times New Roman"/>
          <w:sz w:val="28"/>
          <w:szCs w:val="28"/>
          <w:lang w:val="az-Latn-AZ"/>
        </w:rPr>
        <w:t>. Milçəklərin rəngi xarakterikdir: bel nahiy</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ə</w:t>
      </w:r>
      <w:r>
        <w:rPr>
          <w:rFonts w:ascii="Times New Roman" w:hAnsi="Times New Roman" w:cs="Times New Roman"/>
          <w:sz w:val="28"/>
          <w:szCs w:val="28"/>
          <w:lang w:val="az-Latn-AZ"/>
        </w:rPr>
        <w:t>sində</w:t>
      </w:r>
      <w:r w:rsidRPr="0050669E">
        <w:rPr>
          <w:rFonts w:ascii="Times New Roman" w:hAnsi="Times New Roman" w:cs="Times New Roman"/>
          <w:sz w:val="28"/>
          <w:szCs w:val="28"/>
          <w:lang w:val="az-Latn-AZ"/>
        </w:rPr>
        <w:t xml:space="preserve"> uzununa zolaqlar və qarın nahiy</w:t>
      </w:r>
      <w:r>
        <w:rPr>
          <w:rFonts w:ascii="Times New Roman" w:hAnsi="Times New Roman" w:cs="Times New Roman"/>
          <w:sz w:val="28"/>
          <w:szCs w:val="28"/>
          <w:lang w:val="az-Latn-AZ"/>
        </w:rPr>
        <w:t>y</w:t>
      </w:r>
      <w:r w:rsidRPr="0050669E">
        <w:rPr>
          <w:rFonts w:ascii="Times New Roman" w:hAnsi="Times New Roman" w:cs="Times New Roman"/>
          <w:sz w:val="28"/>
          <w:szCs w:val="28"/>
          <w:lang w:val="az-Latn-AZ"/>
        </w:rPr>
        <w:t>əsində tünd rəngdə yumru ləkələr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xml:space="preserve">. </w:t>
      </w:r>
      <w:r w:rsidRPr="005F0E79">
        <w:rPr>
          <w:rFonts w:ascii="Times New Roman" w:hAnsi="Times New Roman" w:cs="Times New Roman"/>
          <w:i/>
          <w:iCs/>
          <w:sz w:val="28"/>
          <w:szCs w:val="28"/>
          <w:lang w:val="az-Latn-AZ"/>
        </w:rPr>
        <w:t>Sarcophagidae</w:t>
      </w:r>
      <w:r w:rsidRPr="0050669E">
        <w:rPr>
          <w:rFonts w:ascii="Times New Roman" w:hAnsi="Times New Roman" w:cs="Times New Roman"/>
          <w:sz w:val="28"/>
          <w:szCs w:val="28"/>
          <w:lang w:val="az-Latn-AZ"/>
        </w:rPr>
        <w:t xml:space="preserve"> ailəsinin milçəkləri diridoğandırlar; diri sürfələri zülal maddələri ilə zəngin qida substratına (torpağa səpələnmiş xırda heyvanların meyitləri, insan və ev heyvanlarının nəcisləri) qoyurlar. Milçəklər sürfə və </w:t>
      </w:r>
      <w:r>
        <w:rPr>
          <w:rFonts w:ascii="Times New Roman" w:hAnsi="Times New Roman" w:cs="Times New Roman"/>
          <w:sz w:val="28"/>
          <w:szCs w:val="28"/>
          <w:lang w:val="az-Latn-AZ"/>
        </w:rPr>
        <w:t>pup</w:t>
      </w:r>
      <w:r w:rsidRPr="0050669E">
        <w:rPr>
          <w:rFonts w:ascii="Times New Roman" w:hAnsi="Times New Roman" w:cs="Times New Roman"/>
          <w:sz w:val="28"/>
          <w:szCs w:val="28"/>
          <w:lang w:val="az-Latn-AZ"/>
        </w:rPr>
        <w:t xml:space="preserve"> mərhələsində qışlayır.</w:t>
      </w:r>
    </w:p>
    <w:p w:rsidR="00374719"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Boz ət milçəkləri bağırsaq invaziyalarının və infeksiyaların patogenlərinin mexaniki vektorlarıdır. Ekzofilik növlər açıq</w:t>
      </w:r>
      <w:r>
        <w:rPr>
          <w:rFonts w:ascii="Times New Roman" w:hAnsi="Times New Roman" w:cs="Times New Roman"/>
          <w:sz w:val="28"/>
          <w:szCs w:val="28"/>
          <w:lang w:val="az-Latn-AZ"/>
        </w:rPr>
        <w:t xml:space="preserve">da olan </w:t>
      </w:r>
      <w:r w:rsidRPr="0050669E">
        <w:rPr>
          <w:rFonts w:ascii="Times New Roman" w:hAnsi="Times New Roman" w:cs="Times New Roman"/>
          <w:sz w:val="28"/>
          <w:szCs w:val="28"/>
          <w:lang w:val="az-Latn-AZ"/>
        </w:rPr>
        <w:t>qida məhsulları</w:t>
      </w:r>
      <w:r>
        <w:rPr>
          <w:rFonts w:ascii="Times New Roman" w:hAnsi="Times New Roman" w:cs="Times New Roman"/>
          <w:sz w:val="28"/>
          <w:szCs w:val="28"/>
          <w:lang w:val="az-Latn-AZ"/>
        </w:rPr>
        <w:t xml:space="preserve">nı çirkləndirərək, </w:t>
      </w:r>
      <w:r w:rsidRPr="0050669E">
        <w:rPr>
          <w:rFonts w:ascii="Times New Roman" w:hAnsi="Times New Roman" w:cs="Times New Roman"/>
          <w:sz w:val="28"/>
          <w:szCs w:val="28"/>
          <w:lang w:val="az-Latn-AZ"/>
        </w:rPr>
        <w:t xml:space="preserve">bağırsaq xəstəliklərinin </w:t>
      </w:r>
      <w:r>
        <w:rPr>
          <w:rFonts w:ascii="Times New Roman" w:hAnsi="Times New Roman" w:cs="Times New Roman"/>
          <w:sz w:val="28"/>
          <w:szCs w:val="28"/>
          <w:lang w:val="az-Latn-AZ"/>
        </w:rPr>
        <w:t>törədicilərinin</w:t>
      </w:r>
      <w:r w:rsidRPr="0050669E">
        <w:rPr>
          <w:rFonts w:ascii="Times New Roman" w:hAnsi="Times New Roman" w:cs="Times New Roman"/>
          <w:sz w:val="28"/>
          <w:szCs w:val="28"/>
          <w:lang w:val="az-Latn-AZ"/>
        </w:rPr>
        <w:t xml:space="preserve"> ötür</w:t>
      </w:r>
      <w:r>
        <w:rPr>
          <w:rFonts w:ascii="Times New Roman" w:hAnsi="Times New Roman" w:cs="Times New Roman"/>
          <w:sz w:val="28"/>
          <w:szCs w:val="28"/>
          <w:lang w:val="az-Latn-AZ"/>
        </w:rPr>
        <w:t>ülməsinə şərait yaratmış olur</w:t>
      </w:r>
      <w:r w:rsidRPr="0050669E">
        <w:rPr>
          <w:rFonts w:ascii="Times New Roman" w:hAnsi="Times New Roman" w:cs="Times New Roman"/>
          <w:sz w:val="28"/>
          <w:szCs w:val="28"/>
          <w:lang w:val="az-Latn-AZ"/>
        </w:rPr>
        <w:t xml:space="preserve">. </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Orta Asiya, Zaqafqaziya və Xəzər dənizi regionunun maldarlıq </w:t>
      </w:r>
      <w:r>
        <w:rPr>
          <w:rFonts w:ascii="Times New Roman" w:hAnsi="Times New Roman" w:cs="Times New Roman"/>
          <w:sz w:val="28"/>
          <w:szCs w:val="28"/>
          <w:lang w:val="az-Latn-AZ"/>
        </w:rPr>
        <w:t>ərazilərində</w:t>
      </w:r>
      <w:r w:rsidRPr="0050669E">
        <w:rPr>
          <w:rFonts w:ascii="Times New Roman" w:hAnsi="Times New Roman" w:cs="Times New Roman"/>
          <w:sz w:val="28"/>
          <w:szCs w:val="28"/>
          <w:lang w:val="az-Latn-AZ"/>
        </w:rPr>
        <w:t xml:space="preserve"> geniş yayılmış </w:t>
      </w:r>
      <w:r w:rsidRPr="0050669E">
        <w:rPr>
          <w:rFonts w:ascii="Times New Roman" w:hAnsi="Times New Roman" w:cs="Times New Roman"/>
          <w:i/>
          <w:iCs/>
          <w:sz w:val="28"/>
          <w:szCs w:val="28"/>
          <w:lang w:val="az-Latn-AZ"/>
        </w:rPr>
        <w:t>Wohlfahrtia magnifica</w:t>
      </w:r>
      <w:r w:rsidRPr="0050669E">
        <w:rPr>
          <w:rFonts w:ascii="Times New Roman" w:hAnsi="Times New Roman" w:cs="Times New Roman"/>
          <w:sz w:val="28"/>
          <w:szCs w:val="28"/>
          <w:lang w:val="az-Latn-AZ"/>
        </w:rPr>
        <w:t xml:space="preserve"> milçəyi </w:t>
      </w:r>
      <w:r>
        <w:rPr>
          <w:rFonts w:ascii="Times New Roman" w:hAnsi="Times New Roman" w:cs="Times New Roman"/>
          <w:sz w:val="28"/>
          <w:szCs w:val="28"/>
          <w:lang w:val="az-Latn-AZ"/>
        </w:rPr>
        <w:t>m</w:t>
      </w:r>
      <w:r w:rsidRPr="0050669E">
        <w:rPr>
          <w:rFonts w:ascii="Times New Roman" w:hAnsi="Times New Roman" w:cs="Times New Roman"/>
          <w:sz w:val="28"/>
          <w:szCs w:val="28"/>
          <w:lang w:val="az-Latn-AZ"/>
        </w:rPr>
        <w:t xml:space="preserve">ühüm tibbi əhəmiyyətə malikdir. </w:t>
      </w:r>
      <w:r>
        <w:rPr>
          <w:rFonts w:ascii="Times New Roman" w:hAnsi="Times New Roman" w:cs="Times New Roman"/>
          <w:sz w:val="28"/>
          <w:szCs w:val="28"/>
          <w:lang w:val="az-Latn-AZ"/>
        </w:rPr>
        <w:t>Bu</w:t>
      </w:r>
      <w:r w:rsidRPr="0050669E">
        <w:rPr>
          <w:rFonts w:ascii="Times New Roman" w:hAnsi="Times New Roman" w:cs="Times New Roman"/>
          <w:sz w:val="28"/>
          <w:szCs w:val="28"/>
          <w:lang w:val="az-Latn-AZ"/>
        </w:rPr>
        <w:t xml:space="preserve"> milçəyin imaqo (yetkin) forması çiçəklərin şirəsi ilə qidalanır. Yetkin sürfələr</w:t>
      </w:r>
      <w:r>
        <w:rPr>
          <w:rFonts w:ascii="Times New Roman" w:hAnsi="Times New Roman" w:cs="Times New Roman"/>
          <w:sz w:val="28"/>
          <w:szCs w:val="28"/>
          <w:lang w:val="az-Latn-AZ"/>
        </w:rPr>
        <w:t>ə malik</w:t>
      </w:r>
      <w:r w:rsidRPr="0050669E">
        <w:rPr>
          <w:rFonts w:ascii="Times New Roman" w:hAnsi="Times New Roman" w:cs="Times New Roman"/>
          <w:sz w:val="28"/>
          <w:szCs w:val="28"/>
          <w:lang w:val="az-Latn-AZ"/>
        </w:rPr>
        <w:t xml:space="preserve"> dişi fərdlər aktiv şəkildə </w:t>
      </w:r>
      <w:r w:rsidRPr="0050669E">
        <w:rPr>
          <w:rFonts w:ascii="Times New Roman" w:hAnsi="Times New Roman" w:cs="Times New Roman"/>
          <w:sz w:val="28"/>
          <w:szCs w:val="28"/>
          <w:lang w:val="az-Latn-AZ"/>
        </w:rPr>
        <w:lastRenderedPageBreak/>
        <w:t xml:space="preserve">heyvanların üzərinə təxminən 1 mm uzunluğunda 120-160 sürfə qoyurlar. Sürfələr sahib toxumalarına (sıyrıqlar, dəri çatları, selikli qişalar) nüfuz edir, burada 5 gün ərzində parazitlik edir, sonra isə </w:t>
      </w:r>
      <w:r>
        <w:rPr>
          <w:rFonts w:ascii="Times New Roman" w:hAnsi="Times New Roman" w:cs="Times New Roman"/>
          <w:sz w:val="28"/>
          <w:szCs w:val="28"/>
          <w:lang w:val="az-Latn-AZ"/>
        </w:rPr>
        <w:t xml:space="preserve">pupa çevrilmək </w:t>
      </w:r>
      <w:r w:rsidRPr="00261B0D">
        <w:rPr>
          <w:rFonts w:ascii="Times New Roman" w:hAnsi="Times New Roman" w:cs="Times New Roman"/>
          <w:sz w:val="28"/>
          <w:szCs w:val="28"/>
          <w:lang w:val="az-Latn-AZ"/>
        </w:rPr>
        <w:t>üçün yerə düşürlər</w:t>
      </w:r>
      <w:r w:rsidRPr="0050669E">
        <w:rPr>
          <w:rFonts w:ascii="Times New Roman" w:hAnsi="Times New Roman" w:cs="Times New Roman"/>
          <w:sz w:val="28"/>
          <w:szCs w:val="28"/>
          <w:lang w:val="az-Latn-AZ"/>
        </w:rPr>
        <w:t xml:space="preserve"> (adətən gecə). Volfart milçəkləri sürfələri</w:t>
      </w:r>
      <w:r>
        <w:rPr>
          <w:rFonts w:ascii="Times New Roman" w:hAnsi="Times New Roman" w:cs="Times New Roman"/>
          <w:sz w:val="28"/>
          <w:szCs w:val="28"/>
          <w:lang w:val="az-Latn-AZ"/>
        </w:rPr>
        <w:t>ni</w:t>
      </w:r>
      <w:r w:rsidRPr="0050669E">
        <w:rPr>
          <w:rFonts w:ascii="Times New Roman" w:hAnsi="Times New Roman" w:cs="Times New Roman"/>
          <w:sz w:val="28"/>
          <w:szCs w:val="28"/>
          <w:lang w:val="az-Latn-AZ"/>
        </w:rPr>
        <w:t xml:space="preserve"> insanların üzərinə də qoya bilər (qulaq, burun, çənə və frontal sinuslar, gözlər, zədələnmiş dəri). Yoluxma yuxu zamanı baş verir. Volfart milçəkləri heç vaxt evlərə uçmur, ekzofil, qeyri-sinantrop həşərat</w:t>
      </w:r>
      <w:r>
        <w:rPr>
          <w:rFonts w:ascii="Times New Roman" w:hAnsi="Times New Roman" w:cs="Times New Roman"/>
          <w:sz w:val="28"/>
          <w:szCs w:val="28"/>
          <w:lang w:val="az-Latn-AZ"/>
        </w:rPr>
        <w:t>lardır</w:t>
      </w:r>
      <w:r w:rsidRPr="0050669E">
        <w:rPr>
          <w:rFonts w:ascii="Times New Roman" w:hAnsi="Times New Roman" w:cs="Times New Roman"/>
          <w:sz w:val="28"/>
          <w:szCs w:val="28"/>
          <w:lang w:val="az-Latn-AZ"/>
        </w:rPr>
        <w:t xml:space="preserve">. </w:t>
      </w:r>
    </w:p>
    <w:p w:rsidR="00374719"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sz w:val="28"/>
          <w:szCs w:val="28"/>
          <w:lang w:val="az-Latn-AZ"/>
        </w:rPr>
        <w:t xml:space="preserve">Volfart </w:t>
      </w:r>
      <w:r>
        <w:rPr>
          <w:rFonts w:ascii="Times New Roman" w:hAnsi="Times New Roman" w:cs="Times New Roman"/>
          <w:sz w:val="28"/>
          <w:szCs w:val="28"/>
          <w:lang w:val="az-Latn-AZ"/>
        </w:rPr>
        <w:t>m</w:t>
      </w:r>
      <w:r w:rsidRPr="00261B0D">
        <w:rPr>
          <w:rFonts w:ascii="Times New Roman" w:hAnsi="Times New Roman" w:cs="Times New Roman"/>
          <w:sz w:val="28"/>
          <w:szCs w:val="28"/>
          <w:lang w:val="az-Latn-AZ"/>
        </w:rPr>
        <w:t>ilçəklərin</w:t>
      </w:r>
      <w:r>
        <w:rPr>
          <w:rFonts w:ascii="Times New Roman" w:hAnsi="Times New Roman" w:cs="Times New Roman"/>
          <w:sz w:val="28"/>
          <w:szCs w:val="28"/>
          <w:lang w:val="az-Latn-AZ"/>
        </w:rPr>
        <w:t>in</w:t>
      </w:r>
      <w:r w:rsidRPr="00261B0D">
        <w:rPr>
          <w:rFonts w:ascii="Times New Roman" w:hAnsi="Times New Roman" w:cs="Times New Roman"/>
          <w:sz w:val="28"/>
          <w:szCs w:val="28"/>
          <w:lang w:val="az-Latn-AZ"/>
        </w:rPr>
        <w:t xml:space="preserve"> tibbi əhəmiyyəti</w:t>
      </w:r>
      <w:r w:rsidRPr="0050669E">
        <w:rPr>
          <w:rFonts w:ascii="Times New Roman" w:hAnsi="Times New Roman" w:cs="Times New Roman"/>
          <w:sz w:val="28"/>
          <w:szCs w:val="28"/>
          <w:lang w:val="az-Latn-AZ"/>
        </w:rPr>
        <w:t xml:space="preserve"> toxum</w:t>
      </w:r>
      <w:r>
        <w:rPr>
          <w:rFonts w:ascii="Times New Roman" w:hAnsi="Times New Roman" w:cs="Times New Roman"/>
          <w:sz w:val="28"/>
          <w:szCs w:val="28"/>
          <w:lang w:val="az-Latn-AZ"/>
        </w:rPr>
        <w:t>a</w:t>
      </w:r>
      <w:r w:rsidRPr="0050669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tamlığının</w:t>
      </w:r>
      <w:r w:rsidRPr="0050669E">
        <w:rPr>
          <w:rFonts w:ascii="Times New Roman" w:hAnsi="Times New Roman" w:cs="Times New Roman"/>
          <w:sz w:val="28"/>
          <w:szCs w:val="28"/>
          <w:lang w:val="az-Latn-AZ"/>
        </w:rPr>
        <w:t xml:space="preserve"> pozulması</w:t>
      </w:r>
      <w:r>
        <w:rPr>
          <w:rFonts w:ascii="Times New Roman" w:hAnsi="Times New Roman" w:cs="Times New Roman"/>
          <w:sz w:val="28"/>
          <w:szCs w:val="28"/>
          <w:lang w:val="az-Latn-AZ"/>
        </w:rPr>
        <w:t xml:space="preserve"> ilə nəticələnən </w:t>
      </w:r>
      <w:r w:rsidRPr="00261B0D">
        <w:rPr>
          <w:rFonts w:ascii="Times New Roman" w:hAnsi="Times New Roman" w:cs="Times New Roman"/>
          <w:i/>
          <w:iCs/>
          <w:sz w:val="28"/>
          <w:szCs w:val="28"/>
          <w:lang w:val="az-Latn-AZ"/>
        </w:rPr>
        <w:t>miaz</w:t>
      </w:r>
      <w:r w:rsidRPr="0050669E">
        <w:rPr>
          <w:rFonts w:ascii="Times New Roman" w:hAnsi="Times New Roman" w:cs="Times New Roman"/>
          <w:sz w:val="28"/>
          <w:szCs w:val="28"/>
          <w:lang w:val="az-Latn-AZ"/>
        </w:rPr>
        <w:t xml:space="preserve"> xəstəliyinə səbəb ol</w:t>
      </w:r>
      <w:r>
        <w:rPr>
          <w:rFonts w:ascii="Times New Roman" w:hAnsi="Times New Roman" w:cs="Times New Roman"/>
          <w:sz w:val="28"/>
          <w:szCs w:val="28"/>
          <w:lang w:val="az-Latn-AZ"/>
        </w:rPr>
        <w:t>malarıdır</w:t>
      </w:r>
      <w:r w:rsidRPr="0050669E">
        <w:rPr>
          <w:rFonts w:ascii="Times New Roman" w:hAnsi="Times New Roman" w:cs="Times New Roman"/>
          <w:sz w:val="28"/>
          <w:szCs w:val="28"/>
          <w:lang w:val="az-Latn-AZ"/>
        </w:rPr>
        <w:t>.</w:t>
      </w:r>
    </w:p>
    <w:p w:rsidR="00374719" w:rsidRPr="0050669E" w:rsidRDefault="00374719" w:rsidP="00873802">
      <w:pPr>
        <w:spacing w:line="240" w:lineRule="auto"/>
        <w:jc w:val="both"/>
        <w:rPr>
          <w:rFonts w:ascii="Times New Roman" w:hAnsi="Times New Roman" w:cs="Times New Roman"/>
          <w:sz w:val="28"/>
          <w:szCs w:val="28"/>
          <w:lang w:val="az-Latn-AZ"/>
        </w:rPr>
      </w:pPr>
    </w:p>
    <w:p w:rsidR="00374719" w:rsidRPr="0050669E" w:rsidRDefault="00374719" w:rsidP="00873802">
      <w:pPr>
        <w:spacing w:line="240" w:lineRule="auto"/>
        <w:jc w:val="both"/>
        <w:rPr>
          <w:rFonts w:ascii="Times New Roman" w:hAnsi="Times New Roman" w:cs="Times New Roman"/>
          <w:sz w:val="28"/>
          <w:szCs w:val="28"/>
          <w:lang w:val="az-Latn-AZ"/>
        </w:rPr>
      </w:pPr>
      <w:r w:rsidRPr="0050669E">
        <w:rPr>
          <w:rFonts w:ascii="Times New Roman" w:hAnsi="Times New Roman" w:cs="Times New Roman"/>
          <w:b/>
          <w:bCs/>
          <w:i/>
          <w:iCs/>
          <w:sz w:val="28"/>
          <w:szCs w:val="28"/>
          <w:lang w:val="az-Latn-AZ"/>
        </w:rPr>
        <w:t>Oestridae</w:t>
      </w:r>
      <w:r w:rsidRPr="0050669E">
        <w:rPr>
          <w:rFonts w:ascii="Times New Roman" w:hAnsi="Times New Roman" w:cs="Times New Roman"/>
          <w:b/>
          <w:bCs/>
          <w:sz w:val="28"/>
          <w:szCs w:val="28"/>
          <w:lang w:val="az-Latn-AZ"/>
        </w:rPr>
        <w:t xml:space="preserve"> fəsiləsi</w:t>
      </w:r>
      <w:r>
        <w:rPr>
          <w:rFonts w:ascii="Times New Roman" w:hAnsi="Times New Roman" w:cs="Times New Roman"/>
          <w:b/>
          <w:bCs/>
          <w:sz w:val="28"/>
          <w:szCs w:val="28"/>
          <w:lang w:val="az-Latn-AZ"/>
        </w:rPr>
        <w:t>. B</w:t>
      </w:r>
      <w:r w:rsidRPr="0050669E">
        <w:rPr>
          <w:rFonts w:ascii="Times New Roman" w:hAnsi="Times New Roman" w:cs="Times New Roman"/>
          <w:b/>
          <w:bCs/>
          <w:sz w:val="28"/>
          <w:szCs w:val="28"/>
          <w:lang w:val="az-Latn-AZ"/>
        </w:rPr>
        <w:t>oşluq göyünləri</w:t>
      </w:r>
      <w:r>
        <w:rPr>
          <w:rFonts w:ascii="Times New Roman" w:hAnsi="Times New Roman" w:cs="Times New Roman"/>
          <w:b/>
          <w:bCs/>
          <w:sz w:val="28"/>
          <w:szCs w:val="28"/>
          <w:lang w:val="az-Latn-AZ"/>
        </w:rPr>
        <w:t>.</w:t>
      </w:r>
    </w:p>
    <w:p w:rsidR="00374719" w:rsidRPr="0050669E" w:rsidRDefault="00374719" w:rsidP="00873802">
      <w:pPr>
        <w:spacing w:after="0" w:line="240" w:lineRule="auto"/>
        <w:jc w:val="both"/>
        <w:rPr>
          <w:rFonts w:ascii="Times New Roman" w:hAnsi="Times New Roman" w:cs="Times New Roman"/>
          <w:sz w:val="28"/>
          <w:szCs w:val="28"/>
          <w:lang w:val="az-Latn-AZ"/>
        </w:rPr>
      </w:pPr>
      <w:r w:rsidRPr="00261B0D">
        <w:rPr>
          <w:rFonts w:ascii="Times New Roman" w:hAnsi="Times New Roman" w:cs="Times New Roman"/>
          <w:b/>
          <w:bCs/>
          <w:sz w:val="28"/>
          <w:szCs w:val="28"/>
          <w:lang w:val="az-Latn-AZ"/>
        </w:rPr>
        <w:t>Morfologiya və inkişaf biologiyası.</w:t>
      </w:r>
      <w:r w:rsidRPr="0050669E">
        <w:rPr>
          <w:rFonts w:ascii="Times New Roman" w:hAnsi="Times New Roman" w:cs="Times New Roman"/>
          <w:sz w:val="28"/>
          <w:szCs w:val="28"/>
          <w:lang w:val="az-Latn-AZ"/>
        </w:rPr>
        <w:t xml:space="preserve"> Göyünlər böyük baş və tüklərlə sıx örtülmüş bədə</w:t>
      </w:r>
      <w:r>
        <w:rPr>
          <w:rFonts w:ascii="Times New Roman" w:hAnsi="Times New Roman" w:cs="Times New Roman"/>
          <w:sz w:val="28"/>
          <w:szCs w:val="28"/>
          <w:lang w:val="az-Latn-AZ"/>
        </w:rPr>
        <w:t>nə</w:t>
      </w:r>
      <w:r w:rsidRPr="0050669E">
        <w:rPr>
          <w:rFonts w:ascii="Times New Roman" w:hAnsi="Times New Roman" w:cs="Times New Roman"/>
          <w:sz w:val="28"/>
          <w:szCs w:val="28"/>
          <w:lang w:val="az-Latn-AZ"/>
        </w:rPr>
        <w:t xml:space="preserve"> malik milçəklərdir. 3 fəsilələri var</w:t>
      </w:r>
      <w:r>
        <w:rPr>
          <w:rFonts w:ascii="Times New Roman" w:hAnsi="Times New Roman" w:cs="Times New Roman"/>
          <w:sz w:val="28"/>
          <w:szCs w:val="28"/>
          <w:lang w:val="az-Latn-AZ"/>
        </w:rPr>
        <w:t>dır</w:t>
      </w:r>
      <w:r w:rsidRPr="0050669E">
        <w:rPr>
          <w:rFonts w:ascii="Times New Roman" w:hAnsi="Times New Roman" w:cs="Times New Roman"/>
          <w:sz w:val="28"/>
          <w:szCs w:val="28"/>
          <w:lang w:val="az-Latn-AZ"/>
        </w:rPr>
        <w:t>: boşluq (</w:t>
      </w:r>
      <w:r w:rsidRPr="00261B0D">
        <w:rPr>
          <w:rFonts w:ascii="Times New Roman" w:hAnsi="Times New Roman" w:cs="Times New Roman"/>
          <w:i/>
          <w:iCs/>
          <w:sz w:val="28"/>
          <w:szCs w:val="28"/>
          <w:lang w:val="az-Latn-AZ"/>
        </w:rPr>
        <w:t>Oestridae</w:t>
      </w:r>
      <w:r w:rsidRPr="0050669E">
        <w:rPr>
          <w:rFonts w:ascii="Times New Roman" w:hAnsi="Times New Roman" w:cs="Times New Roman"/>
          <w:sz w:val="28"/>
          <w:szCs w:val="28"/>
          <w:lang w:val="az-Latn-AZ"/>
        </w:rPr>
        <w:t>), dəri (</w:t>
      </w:r>
      <w:r w:rsidRPr="00261B0D">
        <w:rPr>
          <w:rFonts w:ascii="Times New Roman" w:hAnsi="Times New Roman" w:cs="Times New Roman"/>
          <w:i/>
          <w:iCs/>
          <w:sz w:val="28"/>
          <w:szCs w:val="28"/>
          <w:lang w:val="az-Latn-AZ"/>
        </w:rPr>
        <w:t>Hipodermatidae</w:t>
      </w:r>
      <w:r w:rsidRPr="0050669E">
        <w:rPr>
          <w:rFonts w:ascii="Times New Roman" w:hAnsi="Times New Roman" w:cs="Times New Roman"/>
          <w:sz w:val="28"/>
          <w:szCs w:val="28"/>
          <w:lang w:val="az-Latn-AZ"/>
        </w:rPr>
        <w:t>) və mədə (</w:t>
      </w:r>
      <w:r w:rsidRPr="00261B0D">
        <w:rPr>
          <w:rFonts w:ascii="Times New Roman" w:hAnsi="Times New Roman" w:cs="Times New Roman"/>
          <w:i/>
          <w:iCs/>
          <w:sz w:val="28"/>
          <w:szCs w:val="28"/>
          <w:lang w:val="az-Latn-AZ"/>
        </w:rPr>
        <w:t>Gastrophillidae</w:t>
      </w:r>
      <w:r w:rsidRPr="0050669E">
        <w:rPr>
          <w:rFonts w:ascii="Times New Roman" w:hAnsi="Times New Roman" w:cs="Times New Roman"/>
          <w:sz w:val="28"/>
          <w:szCs w:val="28"/>
          <w:lang w:val="az-Latn-AZ"/>
        </w:rPr>
        <w:t xml:space="preserve">). Yetkin fərdlər ağız orqanları inkişaf etmədiyinə görə qidalana bilmirlər. Dişi fərdlər insan və heyvanlarda parazitlik edən canlı sürfələr qoyur. Heyvanlarda  burun və frontal sinuslarda parazitlik edirlər. İnsanlarda daha çox burun boşluğunda və gözlərdə parazitliyi müşahidə olunur. Ən mühüm törədicilər </w:t>
      </w:r>
      <w:r w:rsidRPr="00261B0D">
        <w:rPr>
          <w:rFonts w:ascii="Times New Roman" w:hAnsi="Times New Roman" w:cs="Times New Roman"/>
          <w:i/>
          <w:iCs/>
          <w:sz w:val="28"/>
          <w:szCs w:val="28"/>
          <w:lang w:val="az-Latn-AZ"/>
        </w:rPr>
        <w:t xml:space="preserve">Oestrus ovis </w:t>
      </w:r>
      <w:r w:rsidRPr="00261B0D">
        <w:rPr>
          <w:rFonts w:ascii="Times New Roman" w:hAnsi="Times New Roman" w:cs="Times New Roman"/>
          <w:sz w:val="28"/>
          <w:szCs w:val="28"/>
          <w:lang w:val="az-Latn-AZ"/>
        </w:rPr>
        <w:t>və</w:t>
      </w:r>
      <w:r w:rsidRPr="00261B0D">
        <w:rPr>
          <w:rFonts w:ascii="Times New Roman" w:hAnsi="Times New Roman" w:cs="Times New Roman"/>
          <w:i/>
          <w:iCs/>
          <w:sz w:val="28"/>
          <w:szCs w:val="28"/>
          <w:lang w:val="az-Latn-AZ"/>
        </w:rPr>
        <w:t xml:space="preserve"> Rhhinoestrus purpureus</w:t>
      </w:r>
      <w:r w:rsidRPr="0050669E">
        <w:rPr>
          <w:rFonts w:ascii="Times New Roman" w:hAnsi="Times New Roman" w:cs="Times New Roman"/>
          <w:sz w:val="28"/>
          <w:szCs w:val="28"/>
          <w:lang w:val="az-Latn-AZ"/>
        </w:rPr>
        <w:t xml:space="preserve"> növləridir. Sürfələr gözlərdə, burun və frontal sinuslarda qidalanıb böyüyərək iltihaba səbəb olurlar. Bunlara  sinusit, konyunktivit və gözlərdə xoraların yaranması aiddir.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Boşluq göyünlərinin tibbi əhəmiyyəti sürfələrinin endoparazit olması və boşluq miazlarına səbəb olmaları ilə bağlıdır.</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b/>
          <w:bCs/>
          <w:sz w:val="28"/>
          <w:szCs w:val="28"/>
          <w:lang w:val="az-Latn-AZ"/>
        </w:rPr>
        <w:t>Miaz</w:t>
      </w:r>
      <w:r w:rsidRPr="00486269">
        <w:rPr>
          <w:rFonts w:ascii="Times New Roman" w:hAnsi="Times New Roman" w:cs="Times New Roman"/>
          <w:sz w:val="28"/>
          <w:szCs w:val="28"/>
          <w:lang w:val="az-Latn-AZ"/>
        </w:rPr>
        <w:t>. Bir çox milçək növlərinin sürfələri heyvanların və insanların toxumalarına daxil olduqda miazın inkişafına səbəb ola bilirlər. Klinik əlamətlərinə görə miaz 3 qrupa bölünür:</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sağlam dərinin zədələnməsi ilə müşayiət olunan dəri miazı;</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burun-udlağın, gözlərin, qulağın, sidik-ifrazat orqanlarının zədələnməsi ilə müşayiət olunan boşluq miazı;</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yara miazı.</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Bəzi sürfələr üçün obliqat, digərləri üçün isə fakultativ parazitizm xarakterikdir. </w:t>
      </w:r>
      <w:r w:rsidRPr="00486269">
        <w:rPr>
          <w:rFonts w:ascii="Times New Roman" w:hAnsi="Times New Roman" w:cs="Times New Roman"/>
          <w:i/>
          <w:iCs/>
          <w:sz w:val="28"/>
          <w:szCs w:val="28"/>
          <w:lang w:val="az-Latn-AZ"/>
        </w:rPr>
        <w:t>Hypoderma</w:t>
      </w:r>
      <w:r w:rsidRPr="00486269">
        <w:rPr>
          <w:rFonts w:ascii="Times New Roman" w:hAnsi="Times New Roman" w:cs="Times New Roman"/>
          <w:sz w:val="28"/>
          <w:szCs w:val="28"/>
          <w:lang w:val="az-Latn-AZ"/>
        </w:rPr>
        <w:t xml:space="preserve"> cinsinə aid göyünlərin sürfələri sahibin dərisinə yumurta qoyaraq (adətən, mal-qara, bəzən insanlar) dəri miazına səbəb olurlar. Sürfələr dəriyə nüfuz edir və bütün bədənə yayılır. 1 il ərzində müxtəlif toxumalarda qaldıqdan sonra yenidən dərialtı qata qayıdır, buradan dəri səthinə çıxıraq yerə düşür və pupa çevrilirlər. Sürfələr bağırsaq perforasiyası zamanı qarın boşluğuna və ya beyinə nüfuz edərək insanlarda ciddi fəsadlara səbəb ola bilər. İnsanlarda sürfələrin əmələ gətirdiyi abseslər baş dərisində və ya döş qəfəsində furunkullar şəklində təzahür edə bilər. </w:t>
      </w:r>
      <w:r w:rsidRPr="00486269">
        <w:rPr>
          <w:rFonts w:ascii="Times New Roman" w:hAnsi="Times New Roman" w:cs="Times New Roman"/>
          <w:i/>
          <w:iCs/>
          <w:sz w:val="28"/>
          <w:szCs w:val="28"/>
          <w:lang w:val="az-Latn-AZ"/>
        </w:rPr>
        <w:t>Hypoderma ovis</w:t>
      </w:r>
      <w:r w:rsidRPr="00486269">
        <w:rPr>
          <w:rFonts w:ascii="Times New Roman" w:hAnsi="Times New Roman" w:cs="Times New Roman"/>
          <w:sz w:val="28"/>
          <w:szCs w:val="28"/>
          <w:lang w:val="az-Latn-AZ"/>
        </w:rPr>
        <w:t xml:space="preserve"> sürfələri daha çox dəri və gözün ön kamerasına nüfuz edir.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i/>
          <w:iCs/>
          <w:sz w:val="28"/>
          <w:szCs w:val="28"/>
          <w:lang w:val="az-Latn-AZ"/>
        </w:rPr>
        <w:t>Gastrophillus</w:t>
      </w:r>
      <w:r w:rsidRPr="00486269">
        <w:rPr>
          <w:rFonts w:ascii="Times New Roman" w:hAnsi="Times New Roman" w:cs="Times New Roman"/>
          <w:sz w:val="28"/>
          <w:szCs w:val="28"/>
          <w:lang w:val="az-Latn-AZ"/>
        </w:rPr>
        <w:t xml:space="preserve"> göyünlərinin sürfələri atların mədəsində yaşayır, lakin insanlara da yoluxa bilər. Obliqat parazitlərdir. Dişi göyünlər yumurtalarını heyvanların tüklərinə qoyur, buradan atlar ağızları ilə sürfələri qəbul edərək yoluxurlar. Sürfələr mədə və bağırsaqlara daxil olur, </w:t>
      </w:r>
      <w:r w:rsidRPr="00486269">
        <w:rPr>
          <w:rFonts w:ascii="Times New Roman" w:hAnsi="Times New Roman" w:cs="Times New Roman"/>
          <w:sz w:val="28"/>
          <w:szCs w:val="28"/>
          <w:lang w:val="az-Latn-AZ"/>
        </w:rPr>
        <w:lastRenderedPageBreak/>
        <w:t xml:space="preserve">yetişdikdən sonra (12 ay sonra) nəcislə xarici mühitə ifraz edilir və torpaqda pupa çevrilir. İnsanlar atlar ilə təmasda olduqda yoluxurlar. Sürfələr insan dərisinə nüfuz edir.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Cəsəd milçəklərinin sürfələri sahibin orqanizmində miqrasiya edə bilmir, lakin dəridə böyük, ağrılı çibanabənzər zədələnmələrə səbəb olur, sonradan sürfələr çıxıb torpağa düşür və orada pupa çevrilir. Tropik zona və Cənubi Afrika ölkələrində dəri miazına adətən </w:t>
      </w:r>
      <w:r w:rsidRPr="00486269">
        <w:rPr>
          <w:rFonts w:ascii="Times New Roman" w:hAnsi="Times New Roman" w:cs="Times New Roman"/>
          <w:i/>
          <w:iCs/>
          <w:sz w:val="28"/>
          <w:szCs w:val="28"/>
          <w:lang w:val="az-Latn-AZ"/>
        </w:rPr>
        <w:t>Cordilobia</w:t>
      </w:r>
      <w:r w:rsidRPr="00486269">
        <w:rPr>
          <w:rFonts w:ascii="Times New Roman" w:hAnsi="Times New Roman" w:cs="Times New Roman"/>
          <w:sz w:val="28"/>
          <w:szCs w:val="28"/>
          <w:lang w:val="az-Latn-AZ"/>
        </w:rPr>
        <w:t xml:space="preserve"> cinsinin milçəkləri səbəb olur; Amerikanın tropik zonasında oxşar zədələr </w:t>
      </w:r>
      <w:r w:rsidRPr="00486269">
        <w:rPr>
          <w:rFonts w:ascii="Times New Roman" w:hAnsi="Times New Roman" w:cs="Times New Roman"/>
          <w:i/>
          <w:iCs/>
          <w:sz w:val="28"/>
          <w:szCs w:val="28"/>
          <w:lang w:val="az-Latn-AZ"/>
        </w:rPr>
        <w:t>Dermatobia</w:t>
      </w:r>
      <w:r w:rsidRPr="00486269">
        <w:rPr>
          <w:rFonts w:ascii="Times New Roman" w:hAnsi="Times New Roman" w:cs="Times New Roman"/>
          <w:sz w:val="28"/>
          <w:szCs w:val="28"/>
          <w:lang w:val="az-Latn-AZ"/>
        </w:rPr>
        <w:t xml:space="preserve"> cinsinin göyün sürfələri tərəfindən törədilir.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İnsanlarda boşluq miazı </w:t>
      </w:r>
      <w:r w:rsidRPr="00486269">
        <w:rPr>
          <w:rFonts w:ascii="Times New Roman" w:hAnsi="Times New Roman" w:cs="Times New Roman"/>
          <w:i/>
          <w:iCs/>
          <w:sz w:val="28"/>
          <w:szCs w:val="28"/>
          <w:lang w:val="az-Latn-AZ"/>
        </w:rPr>
        <w:t>Oestrus ovis</w:t>
      </w:r>
      <w:r w:rsidRPr="00486269">
        <w:rPr>
          <w:rFonts w:ascii="Times New Roman" w:hAnsi="Times New Roman" w:cs="Times New Roman"/>
          <w:sz w:val="28"/>
          <w:szCs w:val="28"/>
          <w:lang w:val="az-Latn-AZ"/>
        </w:rPr>
        <w:t xml:space="preserve"> və </w:t>
      </w:r>
      <w:r w:rsidRPr="00486269">
        <w:rPr>
          <w:rFonts w:ascii="Times New Roman" w:hAnsi="Times New Roman" w:cs="Times New Roman"/>
          <w:i/>
          <w:iCs/>
          <w:sz w:val="28"/>
          <w:szCs w:val="28"/>
          <w:lang w:val="az-Latn-AZ"/>
        </w:rPr>
        <w:t>Rhinoestrus purpureus</w:t>
      </w:r>
      <w:r w:rsidRPr="00486269">
        <w:rPr>
          <w:rFonts w:ascii="Times New Roman" w:hAnsi="Times New Roman" w:cs="Times New Roman"/>
          <w:sz w:val="28"/>
          <w:szCs w:val="28"/>
          <w:lang w:val="az-Latn-AZ"/>
        </w:rPr>
        <w:t xml:space="preserve"> sürfələrinin parazitliyi nəticəsində əmələ gəlir.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Göyün sürfələri qoyun və atların burun boşluğunda və paranazal sinuslarında yaşayır. İnsanlarda sürfələr birbaşa konyunktivaya daxil ola bilər, bunun nəticəsində çox təhlükəli bir xəstəlik - </w:t>
      </w:r>
      <w:r w:rsidRPr="00486269">
        <w:rPr>
          <w:rFonts w:ascii="Times New Roman" w:hAnsi="Times New Roman" w:cs="Times New Roman"/>
          <w:i/>
          <w:iCs/>
          <w:sz w:val="28"/>
          <w:szCs w:val="28"/>
          <w:lang w:val="az-Latn-AZ"/>
        </w:rPr>
        <w:t>orbital miaz</w:t>
      </w:r>
      <w:r w:rsidRPr="00486269">
        <w:rPr>
          <w:rFonts w:ascii="Times New Roman" w:hAnsi="Times New Roman" w:cs="Times New Roman"/>
          <w:sz w:val="28"/>
          <w:szCs w:val="28"/>
          <w:lang w:val="az-Latn-AZ"/>
        </w:rPr>
        <w:t xml:space="preserve"> inkişaf edir.</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i/>
          <w:iCs/>
          <w:sz w:val="28"/>
          <w:szCs w:val="28"/>
          <w:lang w:val="az-Latn-AZ"/>
        </w:rPr>
        <w:t>Yara miazı</w:t>
      </w:r>
      <w:r w:rsidRPr="00486269">
        <w:rPr>
          <w:rFonts w:ascii="Times New Roman" w:hAnsi="Times New Roman" w:cs="Times New Roman"/>
          <w:sz w:val="28"/>
          <w:szCs w:val="28"/>
          <w:lang w:val="az-Latn-AZ"/>
        </w:rPr>
        <w:t xml:space="preserve"> insanlarda milçək sürfələrinin dəridəki yaralara nüfuz etməsindən sonra inkişaf edir. Milçək sürfələri sağlam toxumalara miqrasiya edir və bir neçə gün ərzində orada yetişir.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Volfart milçəyinin sürfələri toxumalar, bəzən sümüklərlə qidalanır, qan damarlarına yoluxur. Xəstəlik qanaxma və irinləmə ilə müşayiət olunur.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Miaza səbəb olan fakultativ (və ya təsadüfi) parazitlər sidik kanalına və ya digər yollarla sidik kisəsinə daxil ola bilər; burada onlar inkişaf edərək yetkinləşirlər. Sonuncuların sidik kisəsindən sidik kanalı vasitəsilə çıxması şiddətli ağrı ilə müşayiət olunur. Çox vaxt bu xəstəlik </w:t>
      </w:r>
      <w:r w:rsidRPr="00486269">
        <w:rPr>
          <w:rFonts w:ascii="Times New Roman" w:hAnsi="Times New Roman" w:cs="Times New Roman"/>
          <w:i/>
          <w:iCs/>
          <w:sz w:val="28"/>
          <w:szCs w:val="28"/>
          <w:lang w:val="az-Latn-AZ"/>
        </w:rPr>
        <w:t>Fannina canicularis</w:t>
      </w:r>
      <w:r w:rsidRPr="00486269">
        <w:rPr>
          <w:rFonts w:ascii="Times New Roman" w:hAnsi="Times New Roman" w:cs="Times New Roman"/>
          <w:sz w:val="28"/>
          <w:szCs w:val="28"/>
          <w:lang w:val="az-Latn-AZ"/>
        </w:rPr>
        <w:t xml:space="preserve"> ev milçəklərinin sürfələri ilə əlaqələndirilir. Bu milçəklərin sürfələri təsadüfi parazitlərdir.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b/>
          <w:bCs/>
          <w:sz w:val="28"/>
          <w:szCs w:val="28"/>
          <w:lang w:val="az-Latn-AZ"/>
        </w:rPr>
        <w:t xml:space="preserve">Profilaktika. </w:t>
      </w:r>
      <w:r w:rsidRPr="00486269">
        <w:rPr>
          <w:rFonts w:ascii="Times New Roman" w:hAnsi="Times New Roman" w:cs="Times New Roman"/>
          <w:sz w:val="28"/>
          <w:szCs w:val="28"/>
          <w:lang w:val="az-Latn-AZ"/>
        </w:rPr>
        <w:t xml:space="preserve">Bağırsaqların yoluxucu xəstəlikləri, o cümlədən hepatit, poliomielit, bakterial dizenteriya, amöbiaz, helmintozların profilaktikası zamanı aparılan ümumi tədbirlər kompleksi milçəklərə qarşı mübarizədə mühüm yer tutur.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Milçəklərin məhv edilməsi tədbirlərinin düzgün təşkili və uğurla həyata keçirilməsi üçün inkişafın bütün mərhələlərində milçəklərin bioloji və ekoloji xüsusiyyətlərini nəzərə almaq lazımdır. </w:t>
      </w:r>
    </w:p>
    <w:p w:rsidR="00374719" w:rsidRPr="00486269" w:rsidRDefault="00374719" w:rsidP="00873802">
      <w:pPr>
        <w:spacing w:after="0" w:line="240" w:lineRule="auto"/>
        <w:jc w:val="both"/>
        <w:rPr>
          <w:rFonts w:ascii="Times New Roman" w:hAnsi="Times New Roman" w:cs="Times New Roman"/>
          <w:sz w:val="28"/>
          <w:szCs w:val="28"/>
          <w:lang w:val="az-Latn-AZ"/>
        </w:rPr>
      </w:pPr>
      <w:r w:rsidRPr="00486269">
        <w:rPr>
          <w:rFonts w:ascii="Times New Roman" w:hAnsi="Times New Roman" w:cs="Times New Roman"/>
          <w:sz w:val="28"/>
          <w:szCs w:val="28"/>
          <w:lang w:val="az-Latn-AZ"/>
        </w:rPr>
        <w:t xml:space="preserve">Profilaktik tədbirlərə, əsasən, parazitlərin yaşayış binalarına daxil olmasının qarşısını alması və mümkün çoxalma sahələrinin məhv edilməsinə yönəlmiş sanitariya tədbirləri daxildir. İnkişafın bütün mərhələlərində sinantrop milçəklərin insektisidlərlə, qanadlı formalarının isə mexaniki vasitələrlə məhv edilməsi mühüm profilaktika tədbirlərindəndir. </w:t>
      </w:r>
    </w:p>
    <w:p w:rsidR="00374719" w:rsidRPr="009A2642" w:rsidRDefault="00374719" w:rsidP="00873802">
      <w:pPr>
        <w:spacing w:after="0" w:line="240" w:lineRule="auto"/>
        <w:jc w:val="both"/>
        <w:rPr>
          <w:rFonts w:ascii="Times New Roman" w:hAnsi="Times New Roman" w:cs="Times New Roman"/>
          <w:sz w:val="28"/>
          <w:szCs w:val="28"/>
          <w:lang w:val="az-Latn-AZ"/>
        </w:rPr>
      </w:pPr>
    </w:p>
    <w:p w:rsidR="004928CC" w:rsidRPr="00374719" w:rsidRDefault="004928CC" w:rsidP="00873802">
      <w:pPr>
        <w:spacing w:line="240" w:lineRule="auto"/>
        <w:jc w:val="both"/>
        <w:rPr>
          <w:lang w:val="az-Latn-AZ"/>
        </w:rPr>
      </w:pPr>
      <w:bookmarkStart w:id="26" w:name="_GoBack"/>
      <w:bookmarkEnd w:id="26"/>
    </w:p>
    <w:sectPr w:rsidR="004928CC" w:rsidRPr="00374719" w:rsidSect="00873802">
      <w:type w:val="continuous"/>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9C1" w:rsidRDefault="00A719C1">
      <w:pPr>
        <w:spacing w:after="0" w:line="240" w:lineRule="auto"/>
      </w:pPr>
      <w:r>
        <w:separator/>
      </w:r>
    </w:p>
  </w:endnote>
  <w:endnote w:type="continuationSeparator" w:id="0">
    <w:p w:rsidR="00A719C1" w:rsidRDefault="00A7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72638022"/>
      <w:docPartObj>
        <w:docPartGallery w:val="Page Numbers (Bottom of Page)"/>
        <w:docPartUnique/>
      </w:docPartObj>
    </w:sdtPr>
    <w:sdtContent>
      <w:p w:rsidR="00873802" w:rsidRPr="00774F2D" w:rsidRDefault="00873802">
        <w:pPr>
          <w:pStyle w:val="a5"/>
          <w:jc w:val="right"/>
          <w:rPr>
            <w:rFonts w:ascii="Times New Roman" w:hAnsi="Times New Roman" w:cs="Times New Roman"/>
            <w:sz w:val="24"/>
            <w:szCs w:val="24"/>
          </w:rPr>
        </w:pPr>
        <w:r w:rsidRPr="00774F2D">
          <w:rPr>
            <w:rFonts w:ascii="Times New Roman" w:hAnsi="Times New Roman" w:cs="Times New Roman"/>
            <w:sz w:val="24"/>
            <w:szCs w:val="24"/>
          </w:rPr>
          <w:fldChar w:fldCharType="begin"/>
        </w:r>
        <w:r w:rsidRPr="00774F2D">
          <w:rPr>
            <w:rFonts w:ascii="Times New Roman" w:hAnsi="Times New Roman" w:cs="Times New Roman"/>
            <w:sz w:val="24"/>
            <w:szCs w:val="24"/>
          </w:rPr>
          <w:instrText>PAGE   \* MERGEFORMAT</w:instrText>
        </w:r>
        <w:r w:rsidRPr="00774F2D">
          <w:rPr>
            <w:rFonts w:ascii="Times New Roman" w:hAnsi="Times New Roman" w:cs="Times New Roman"/>
            <w:sz w:val="24"/>
            <w:szCs w:val="24"/>
          </w:rPr>
          <w:fldChar w:fldCharType="separate"/>
        </w:r>
        <w:r w:rsidR="00912BCA" w:rsidRPr="00912BCA">
          <w:rPr>
            <w:rFonts w:ascii="Times New Roman" w:hAnsi="Times New Roman" w:cs="Times New Roman"/>
            <w:noProof/>
            <w:sz w:val="24"/>
            <w:szCs w:val="24"/>
            <w:lang w:val="tr-TR"/>
          </w:rPr>
          <w:t>8</w:t>
        </w:r>
        <w:r w:rsidRPr="00774F2D">
          <w:rPr>
            <w:rFonts w:ascii="Times New Roman" w:hAnsi="Times New Roman" w:cs="Times New Roman"/>
            <w:sz w:val="24"/>
            <w:szCs w:val="24"/>
          </w:rPr>
          <w:fldChar w:fldCharType="end"/>
        </w:r>
      </w:p>
    </w:sdtContent>
  </w:sdt>
  <w:p w:rsidR="00873802" w:rsidRPr="00774F2D" w:rsidRDefault="00873802">
    <w:pPr>
      <w:pStyle w:val="a5"/>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937481"/>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9</w:t>
        </w:r>
        <w:r>
          <w:fldChar w:fldCharType="end"/>
        </w:r>
      </w:p>
    </w:sdtContent>
  </w:sdt>
  <w:p w:rsidR="00873802" w:rsidRDefault="008738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246681"/>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10</w:t>
        </w:r>
        <w:r>
          <w:fldChar w:fldCharType="end"/>
        </w:r>
      </w:p>
    </w:sdtContent>
  </w:sdt>
  <w:p w:rsidR="00873802" w:rsidRDefault="0087380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581701"/>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16</w:t>
        </w:r>
        <w:r>
          <w:fldChar w:fldCharType="end"/>
        </w:r>
      </w:p>
    </w:sdtContent>
  </w:sdt>
  <w:p w:rsidR="00873802" w:rsidRDefault="0087380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708437"/>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20</w:t>
        </w:r>
        <w:r>
          <w:fldChar w:fldCharType="end"/>
        </w:r>
      </w:p>
    </w:sdtContent>
  </w:sdt>
  <w:p w:rsidR="00873802" w:rsidRDefault="00873802">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542033"/>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22</w:t>
        </w:r>
        <w:r>
          <w:fldChar w:fldCharType="end"/>
        </w:r>
      </w:p>
    </w:sdtContent>
  </w:sdt>
  <w:p w:rsidR="00873802" w:rsidRDefault="00873802">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08669"/>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30</w:t>
        </w:r>
        <w:r>
          <w:fldChar w:fldCharType="end"/>
        </w:r>
      </w:p>
    </w:sdtContent>
  </w:sdt>
  <w:p w:rsidR="00873802" w:rsidRDefault="00873802">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021481"/>
      <w:docPartObj>
        <w:docPartGallery w:val="Page Numbers (Bottom of Page)"/>
        <w:docPartUnique/>
      </w:docPartObj>
    </w:sdtPr>
    <w:sdtContent>
      <w:p w:rsidR="00873802" w:rsidRDefault="00873802">
        <w:pPr>
          <w:pStyle w:val="a5"/>
          <w:jc w:val="right"/>
        </w:pPr>
        <w:r>
          <w:fldChar w:fldCharType="begin"/>
        </w:r>
        <w:r>
          <w:instrText>PAGE   \* MERGEFORMAT</w:instrText>
        </w:r>
        <w:r>
          <w:fldChar w:fldCharType="separate"/>
        </w:r>
        <w:r w:rsidR="00912BCA" w:rsidRPr="00912BCA">
          <w:rPr>
            <w:noProof/>
            <w:lang w:val="tr-TR"/>
          </w:rPr>
          <w:t>35</w:t>
        </w:r>
        <w:r>
          <w:fldChar w:fldCharType="end"/>
        </w:r>
      </w:p>
    </w:sdtContent>
  </w:sdt>
  <w:p w:rsidR="00873802" w:rsidRDefault="008738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9C1" w:rsidRDefault="00A719C1">
      <w:pPr>
        <w:spacing w:after="0" w:line="240" w:lineRule="auto"/>
      </w:pPr>
      <w:r>
        <w:separator/>
      </w:r>
    </w:p>
  </w:footnote>
  <w:footnote w:type="continuationSeparator" w:id="0">
    <w:p w:rsidR="00A719C1" w:rsidRDefault="00A71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E5F"/>
    <w:multiLevelType w:val="hybridMultilevel"/>
    <w:tmpl w:val="6AAE28B2"/>
    <w:lvl w:ilvl="0" w:tplc="040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C13FEA"/>
    <w:multiLevelType w:val="multilevel"/>
    <w:tmpl w:val="669C07F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0EFF6DA9"/>
    <w:multiLevelType w:val="hybridMultilevel"/>
    <w:tmpl w:val="6A861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D639B"/>
    <w:multiLevelType w:val="hybridMultilevel"/>
    <w:tmpl w:val="F79E003C"/>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874F93"/>
    <w:multiLevelType w:val="hybridMultilevel"/>
    <w:tmpl w:val="E934F4D0"/>
    <w:lvl w:ilvl="0" w:tplc="042C0001">
      <w:start w:val="1"/>
      <w:numFmt w:val="bullet"/>
      <w:lvlText w:val=""/>
      <w:lvlJc w:val="left"/>
      <w:pPr>
        <w:ind w:left="1095" w:hanging="360"/>
      </w:pPr>
      <w:rPr>
        <w:rFonts w:ascii="Symbol" w:hAnsi="Symbol" w:hint="default"/>
      </w:rPr>
    </w:lvl>
    <w:lvl w:ilvl="1" w:tplc="042C0003" w:tentative="1">
      <w:start w:val="1"/>
      <w:numFmt w:val="bullet"/>
      <w:lvlText w:val="o"/>
      <w:lvlJc w:val="left"/>
      <w:pPr>
        <w:ind w:left="1815" w:hanging="360"/>
      </w:pPr>
      <w:rPr>
        <w:rFonts w:ascii="Courier New" w:hAnsi="Courier New" w:cs="Courier New" w:hint="default"/>
      </w:rPr>
    </w:lvl>
    <w:lvl w:ilvl="2" w:tplc="042C0005" w:tentative="1">
      <w:start w:val="1"/>
      <w:numFmt w:val="bullet"/>
      <w:lvlText w:val=""/>
      <w:lvlJc w:val="left"/>
      <w:pPr>
        <w:ind w:left="2535" w:hanging="360"/>
      </w:pPr>
      <w:rPr>
        <w:rFonts w:ascii="Wingdings" w:hAnsi="Wingdings" w:hint="default"/>
      </w:rPr>
    </w:lvl>
    <w:lvl w:ilvl="3" w:tplc="042C0001" w:tentative="1">
      <w:start w:val="1"/>
      <w:numFmt w:val="bullet"/>
      <w:lvlText w:val=""/>
      <w:lvlJc w:val="left"/>
      <w:pPr>
        <w:ind w:left="3255" w:hanging="360"/>
      </w:pPr>
      <w:rPr>
        <w:rFonts w:ascii="Symbol" w:hAnsi="Symbol" w:hint="default"/>
      </w:rPr>
    </w:lvl>
    <w:lvl w:ilvl="4" w:tplc="042C0003" w:tentative="1">
      <w:start w:val="1"/>
      <w:numFmt w:val="bullet"/>
      <w:lvlText w:val="o"/>
      <w:lvlJc w:val="left"/>
      <w:pPr>
        <w:ind w:left="3975" w:hanging="360"/>
      </w:pPr>
      <w:rPr>
        <w:rFonts w:ascii="Courier New" w:hAnsi="Courier New" w:cs="Courier New" w:hint="default"/>
      </w:rPr>
    </w:lvl>
    <w:lvl w:ilvl="5" w:tplc="042C0005" w:tentative="1">
      <w:start w:val="1"/>
      <w:numFmt w:val="bullet"/>
      <w:lvlText w:val=""/>
      <w:lvlJc w:val="left"/>
      <w:pPr>
        <w:ind w:left="4695" w:hanging="360"/>
      </w:pPr>
      <w:rPr>
        <w:rFonts w:ascii="Wingdings" w:hAnsi="Wingdings" w:hint="default"/>
      </w:rPr>
    </w:lvl>
    <w:lvl w:ilvl="6" w:tplc="042C0001" w:tentative="1">
      <w:start w:val="1"/>
      <w:numFmt w:val="bullet"/>
      <w:lvlText w:val=""/>
      <w:lvlJc w:val="left"/>
      <w:pPr>
        <w:ind w:left="5415" w:hanging="360"/>
      </w:pPr>
      <w:rPr>
        <w:rFonts w:ascii="Symbol" w:hAnsi="Symbol" w:hint="default"/>
      </w:rPr>
    </w:lvl>
    <w:lvl w:ilvl="7" w:tplc="042C0003" w:tentative="1">
      <w:start w:val="1"/>
      <w:numFmt w:val="bullet"/>
      <w:lvlText w:val="o"/>
      <w:lvlJc w:val="left"/>
      <w:pPr>
        <w:ind w:left="6135" w:hanging="360"/>
      </w:pPr>
      <w:rPr>
        <w:rFonts w:ascii="Courier New" w:hAnsi="Courier New" w:cs="Courier New" w:hint="default"/>
      </w:rPr>
    </w:lvl>
    <w:lvl w:ilvl="8" w:tplc="042C0005" w:tentative="1">
      <w:start w:val="1"/>
      <w:numFmt w:val="bullet"/>
      <w:lvlText w:val=""/>
      <w:lvlJc w:val="left"/>
      <w:pPr>
        <w:ind w:left="6855" w:hanging="360"/>
      </w:pPr>
      <w:rPr>
        <w:rFonts w:ascii="Wingdings" w:hAnsi="Wingdings" w:hint="default"/>
      </w:rPr>
    </w:lvl>
  </w:abstractNum>
  <w:abstractNum w:abstractNumId="5">
    <w:nsid w:val="13C0725A"/>
    <w:multiLevelType w:val="hybridMultilevel"/>
    <w:tmpl w:val="507E6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D26E4A"/>
    <w:multiLevelType w:val="hybridMultilevel"/>
    <w:tmpl w:val="7C740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D7427B"/>
    <w:multiLevelType w:val="hybridMultilevel"/>
    <w:tmpl w:val="38B4A3AE"/>
    <w:lvl w:ilvl="0" w:tplc="F45AB5A4">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5B4CCD"/>
    <w:multiLevelType w:val="multilevel"/>
    <w:tmpl w:val="53DC7CB0"/>
    <w:lvl w:ilvl="0">
      <w:start w:val="2"/>
      <w:numFmt w:val="decimal"/>
      <w:lvlText w:val="%1."/>
      <w:lvlJc w:val="left"/>
      <w:pPr>
        <w:ind w:left="450" w:hanging="450"/>
      </w:pPr>
      <w:rPr>
        <w:rFonts w:hint="default"/>
        <w:i/>
      </w:rPr>
    </w:lvl>
    <w:lvl w:ilvl="1">
      <w:start w:val="1"/>
      <w:numFmt w:val="decimal"/>
      <w:lvlText w:val="%1.%2."/>
      <w:lvlJc w:val="left"/>
      <w:pPr>
        <w:ind w:left="1440" w:hanging="720"/>
      </w:pPr>
      <w:rPr>
        <w:rFonts w:hint="default"/>
        <w:i w:val="0"/>
        <w:iCs/>
      </w:rPr>
    </w:lvl>
    <w:lvl w:ilvl="2">
      <w:start w:val="1"/>
      <w:numFmt w:val="decimal"/>
      <w:lvlText w:val="%1.%2.%3."/>
      <w:lvlJc w:val="left"/>
      <w:pPr>
        <w:ind w:left="2160" w:hanging="720"/>
      </w:pPr>
      <w:rPr>
        <w:rFonts w:hint="default"/>
        <w:i w:val="0"/>
        <w:iCs/>
      </w:rPr>
    </w:lvl>
    <w:lvl w:ilvl="3">
      <w:start w:val="1"/>
      <w:numFmt w:val="decimal"/>
      <w:lvlText w:val="%1.%2.%3.%4."/>
      <w:lvlJc w:val="left"/>
      <w:pPr>
        <w:ind w:left="3240" w:hanging="1080"/>
      </w:pPr>
      <w:rPr>
        <w:rFonts w:hint="default"/>
        <w:i w:val="0"/>
        <w:iCs w:val="0"/>
      </w:rPr>
    </w:lvl>
    <w:lvl w:ilvl="4">
      <w:start w:val="1"/>
      <w:numFmt w:val="decimal"/>
      <w:lvlText w:val="%1.%2.%3.%4.%5."/>
      <w:lvlJc w:val="left"/>
      <w:pPr>
        <w:ind w:left="3960" w:hanging="1080"/>
      </w:pPr>
      <w:rPr>
        <w:rFonts w:hint="default"/>
        <w:i w:val="0"/>
        <w:iCs/>
      </w:rPr>
    </w:lvl>
    <w:lvl w:ilvl="5">
      <w:start w:val="1"/>
      <w:numFmt w:val="decimal"/>
      <w:lvlText w:val="%1.%2.%3.%4.%5.%6."/>
      <w:lvlJc w:val="left"/>
      <w:pPr>
        <w:ind w:left="5040" w:hanging="1440"/>
      </w:pPr>
      <w:rPr>
        <w:rFonts w:hint="default"/>
        <w:i/>
      </w:rPr>
    </w:lvl>
    <w:lvl w:ilvl="6">
      <w:start w:val="1"/>
      <w:numFmt w:val="decimal"/>
      <w:lvlText w:val="%1.%2.%3.%4.%5.%6.%7."/>
      <w:lvlJc w:val="left"/>
      <w:pPr>
        <w:ind w:left="6120" w:hanging="180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9">
    <w:nsid w:val="1CFC28B2"/>
    <w:multiLevelType w:val="multilevel"/>
    <w:tmpl w:val="1084E7C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F8154D4"/>
    <w:multiLevelType w:val="hybridMultilevel"/>
    <w:tmpl w:val="28468700"/>
    <w:lvl w:ilvl="0" w:tplc="B1F6D5A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EB23D9"/>
    <w:multiLevelType w:val="hybridMultilevel"/>
    <w:tmpl w:val="87460556"/>
    <w:lvl w:ilvl="0" w:tplc="1AE2C584">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0E7646"/>
    <w:multiLevelType w:val="hybridMultilevel"/>
    <w:tmpl w:val="4C00F89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nsid w:val="26304351"/>
    <w:multiLevelType w:val="multilevel"/>
    <w:tmpl w:val="0E5AFD90"/>
    <w:lvl w:ilvl="0">
      <w:start w:val="2"/>
      <w:numFmt w:val="decimal"/>
      <w:lvlText w:val="%1."/>
      <w:lvlJc w:val="left"/>
      <w:pPr>
        <w:ind w:left="450" w:hanging="450"/>
      </w:pPr>
      <w:rPr>
        <w:rFonts w:hint="default"/>
        <w:i/>
      </w:rPr>
    </w:lvl>
    <w:lvl w:ilvl="1">
      <w:start w:val="1"/>
      <w:numFmt w:val="decimal"/>
      <w:lvlText w:val="%1.%2."/>
      <w:lvlJc w:val="left"/>
      <w:pPr>
        <w:ind w:left="1440" w:hanging="720"/>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6120" w:hanging="180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14">
    <w:nsid w:val="2A386B36"/>
    <w:multiLevelType w:val="hybridMultilevel"/>
    <w:tmpl w:val="C09E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814A4"/>
    <w:multiLevelType w:val="hybridMultilevel"/>
    <w:tmpl w:val="1122AFF4"/>
    <w:lvl w:ilvl="0" w:tplc="9C422072">
      <w:start w:val="1"/>
      <w:numFmt w:val="bullet"/>
      <w:lvlText w:val="•"/>
      <w:lvlJc w:val="left"/>
      <w:pPr>
        <w:tabs>
          <w:tab w:val="num" w:pos="720"/>
        </w:tabs>
        <w:ind w:left="720" w:hanging="360"/>
      </w:pPr>
      <w:rPr>
        <w:rFonts w:ascii="Arial" w:hAnsi="Arial" w:hint="default"/>
      </w:rPr>
    </w:lvl>
    <w:lvl w:ilvl="1" w:tplc="2B40C010" w:tentative="1">
      <w:start w:val="1"/>
      <w:numFmt w:val="bullet"/>
      <w:lvlText w:val="•"/>
      <w:lvlJc w:val="left"/>
      <w:pPr>
        <w:tabs>
          <w:tab w:val="num" w:pos="1440"/>
        </w:tabs>
        <w:ind w:left="1440" w:hanging="360"/>
      </w:pPr>
      <w:rPr>
        <w:rFonts w:ascii="Arial" w:hAnsi="Arial" w:hint="default"/>
      </w:rPr>
    </w:lvl>
    <w:lvl w:ilvl="2" w:tplc="B6D0BB5C" w:tentative="1">
      <w:start w:val="1"/>
      <w:numFmt w:val="bullet"/>
      <w:lvlText w:val="•"/>
      <w:lvlJc w:val="left"/>
      <w:pPr>
        <w:tabs>
          <w:tab w:val="num" w:pos="2160"/>
        </w:tabs>
        <w:ind w:left="2160" w:hanging="360"/>
      </w:pPr>
      <w:rPr>
        <w:rFonts w:ascii="Arial" w:hAnsi="Arial" w:hint="default"/>
      </w:rPr>
    </w:lvl>
    <w:lvl w:ilvl="3" w:tplc="49C478AA" w:tentative="1">
      <w:start w:val="1"/>
      <w:numFmt w:val="bullet"/>
      <w:lvlText w:val="•"/>
      <w:lvlJc w:val="left"/>
      <w:pPr>
        <w:tabs>
          <w:tab w:val="num" w:pos="2880"/>
        </w:tabs>
        <w:ind w:left="2880" w:hanging="360"/>
      </w:pPr>
      <w:rPr>
        <w:rFonts w:ascii="Arial" w:hAnsi="Arial" w:hint="default"/>
      </w:rPr>
    </w:lvl>
    <w:lvl w:ilvl="4" w:tplc="A52274A0" w:tentative="1">
      <w:start w:val="1"/>
      <w:numFmt w:val="bullet"/>
      <w:lvlText w:val="•"/>
      <w:lvlJc w:val="left"/>
      <w:pPr>
        <w:tabs>
          <w:tab w:val="num" w:pos="3600"/>
        </w:tabs>
        <w:ind w:left="3600" w:hanging="360"/>
      </w:pPr>
      <w:rPr>
        <w:rFonts w:ascii="Arial" w:hAnsi="Arial" w:hint="default"/>
      </w:rPr>
    </w:lvl>
    <w:lvl w:ilvl="5" w:tplc="AB30D5BE" w:tentative="1">
      <w:start w:val="1"/>
      <w:numFmt w:val="bullet"/>
      <w:lvlText w:val="•"/>
      <w:lvlJc w:val="left"/>
      <w:pPr>
        <w:tabs>
          <w:tab w:val="num" w:pos="4320"/>
        </w:tabs>
        <w:ind w:left="4320" w:hanging="360"/>
      </w:pPr>
      <w:rPr>
        <w:rFonts w:ascii="Arial" w:hAnsi="Arial" w:hint="default"/>
      </w:rPr>
    </w:lvl>
    <w:lvl w:ilvl="6" w:tplc="555653BE" w:tentative="1">
      <w:start w:val="1"/>
      <w:numFmt w:val="bullet"/>
      <w:lvlText w:val="•"/>
      <w:lvlJc w:val="left"/>
      <w:pPr>
        <w:tabs>
          <w:tab w:val="num" w:pos="5040"/>
        </w:tabs>
        <w:ind w:left="5040" w:hanging="360"/>
      </w:pPr>
      <w:rPr>
        <w:rFonts w:ascii="Arial" w:hAnsi="Arial" w:hint="default"/>
      </w:rPr>
    </w:lvl>
    <w:lvl w:ilvl="7" w:tplc="19F6508C" w:tentative="1">
      <w:start w:val="1"/>
      <w:numFmt w:val="bullet"/>
      <w:lvlText w:val="•"/>
      <w:lvlJc w:val="left"/>
      <w:pPr>
        <w:tabs>
          <w:tab w:val="num" w:pos="5760"/>
        </w:tabs>
        <w:ind w:left="5760" w:hanging="360"/>
      </w:pPr>
      <w:rPr>
        <w:rFonts w:ascii="Arial" w:hAnsi="Arial" w:hint="default"/>
      </w:rPr>
    </w:lvl>
    <w:lvl w:ilvl="8" w:tplc="68C4B290" w:tentative="1">
      <w:start w:val="1"/>
      <w:numFmt w:val="bullet"/>
      <w:lvlText w:val="•"/>
      <w:lvlJc w:val="left"/>
      <w:pPr>
        <w:tabs>
          <w:tab w:val="num" w:pos="6480"/>
        </w:tabs>
        <w:ind w:left="6480" w:hanging="360"/>
      </w:pPr>
      <w:rPr>
        <w:rFonts w:ascii="Arial" w:hAnsi="Arial" w:hint="default"/>
      </w:rPr>
    </w:lvl>
  </w:abstractNum>
  <w:abstractNum w:abstractNumId="16">
    <w:nsid w:val="4C8546E0"/>
    <w:multiLevelType w:val="hybridMultilevel"/>
    <w:tmpl w:val="9670C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697904"/>
    <w:multiLevelType w:val="hybridMultilevel"/>
    <w:tmpl w:val="E11C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BC5C60"/>
    <w:multiLevelType w:val="multilevel"/>
    <w:tmpl w:val="3884A878"/>
    <w:lvl w:ilvl="0">
      <w:start w:val="1"/>
      <w:numFmt w:val="decimal"/>
      <w:lvlText w:val="%1."/>
      <w:lvlJc w:val="left"/>
      <w:pPr>
        <w:ind w:left="495" w:hanging="495"/>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19">
    <w:nsid w:val="52C17464"/>
    <w:multiLevelType w:val="multilevel"/>
    <w:tmpl w:val="924617DA"/>
    <w:lvl w:ilvl="0">
      <w:start w:val="2"/>
      <w:numFmt w:val="decimal"/>
      <w:lvlText w:val="%1."/>
      <w:lvlJc w:val="left"/>
      <w:pPr>
        <w:ind w:left="675" w:hanging="675"/>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b/>
        <w:bCs/>
        <w:i w:val="0"/>
        <w:iCs/>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0">
    <w:nsid w:val="53774CA8"/>
    <w:multiLevelType w:val="hybridMultilevel"/>
    <w:tmpl w:val="416AF984"/>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1">
    <w:nsid w:val="548A74C3"/>
    <w:multiLevelType w:val="hybridMultilevel"/>
    <w:tmpl w:val="8EBAF57C"/>
    <w:lvl w:ilvl="0" w:tplc="A560D78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68310A"/>
    <w:multiLevelType w:val="hybridMultilevel"/>
    <w:tmpl w:val="E1E6C02E"/>
    <w:lvl w:ilvl="0" w:tplc="8A8218CE">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EF70AB"/>
    <w:multiLevelType w:val="hybridMultilevel"/>
    <w:tmpl w:val="333A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77E71"/>
    <w:multiLevelType w:val="hybridMultilevel"/>
    <w:tmpl w:val="31AC15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4C3C33"/>
    <w:multiLevelType w:val="hybridMultilevel"/>
    <w:tmpl w:val="758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A759B"/>
    <w:multiLevelType w:val="hybridMultilevel"/>
    <w:tmpl w:val="13309E12"/>
    <w:lvl w:ilvl="0" w:tplc="7DD25FF8">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0C1A4D"/>
    <w:multiLevelType w:val="hybridMultilevel"/>
    <w:tmpl w:val="74B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F7F49"/>
    <w:multiLevelType w:val="hybridMultilevel"/>
    <w:tmpl w:val="C89CC06C"/>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9">
    <w:nsid w:val="73BF3E94"/>
    <w:multiLevelType w:val="multilevel"/>
    <w:tmpl w:val="D7BE2C1C"/>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nsid w:val="74E260B8"/>
    <w:multiLevelType w:val="hybridMultilevel"/>
    <w:tmpl w:val="2F5671CA"/>
    <w:lvl w:ilvl="0" w:tplc="B1F6D5A2">
      <w:numFmt w:val="bullet"/>
      <w:lvlText w:val="-"/>
      <w:lvlJc w:val="left"/>
      <w:pPr>
        <w:ind w:left="585" w:hanging="360"/>
      </w:pPr>
      <w:rPr>
        <w:rFonts w:ascii="Times New Roman" w:eastAsiaTheme="minorHAnsi" w:hAnsi="Times New Roman" w:cs="Times New Roman"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1">
    <w:nsid w:val="789A0299"/>
    <w:multiLevelType w:val="hybridMultilevel"/>
    <w:tmpl w:val="C2F0F32C"/>
    <w:lvl w:ilvl="0" w:tplc="8064F16E">
      <w:start w:val="1"/>
      <w:numFmt w:val="bullet"/>
      <w:lvlText w:val="•"/>
      <w:lvlJc w:val="left"/>
      <w:pPr>
        <w:tabs>
          <w:tab w:val="num" w:pos="720"/>
        </w:tabs>
        <w:ind w:left="720" w:hanging="360"/>
      </w:pPr>
      <w:rPr>
        <w:rFonts w:ascii="Arial" w:hAnsi="Arial" w:hint="default"/>
      </w:rPr>
    </w:lvl>
    <w:lvl w:ilvl="1" w:tplc="B40A9108" w:tentative="1">
      <w:start w:val="1"/>
      <w:numFmt w:val="bullet"/>
      <w:lvlText w:val="•"/>
      <w:lvlJc w:val="left"/>
      <w:pPr>
        <w:tabs>
          <w:tab w:val="num" w:pos="1440"/>
        </w:tabs>
        <w:ind w:left="1440" w:hanging="360"/>
      </w:pPr>
      <w:rPr>
        <w:rFonts w:ascii="Arial" w:hAnsi="Arial" w:hint="default"/>
      </w:rPr>
    </w:lvl>
    <w:lvl w:ilvl="2" w:tplc="7420760E" w:tentative="1">
      <w:start w:val="1"/>
      <w:numFmt w:val="bullet"/>
      <w:lvlText w:val="•"/>
      <w:lvlJc w:val="left"/>
      <w:pPr>
        <w:tabs>
          <w:tab w:val="num" w:pos="2160"/>
        </w:tabs>
        <w:ind w:left="2160" w:hanging="360"/>
      </w:pPr>
      <w:rPr>
        <w:rFonts w:ascii="Arial" w:hAnsi="Arial" w:hint="default"/>
      </w:rPr>
    </w:lvl>
    <w:lvl w:ilvl="3" w:tplc="6F905206" w:tentative="1">
      <w:start w:val="1"/>
      <w:numFmt w:val="bullet"/>
      <w:lvlText w:val="•"/>
      <w:lvlJc w:val="left"/>
      <w:pPr>
        <w:tabs>
          <w:tab w:val="num" w:pos="2880"/>
        </w:tabs>
        <w:ind w:left="2880" w:hanging="360"/>
      </w:pPr>
      <w:rPr>
        <w:rFonts w:ascii="Arial" w:hAnsi="Arial" w:hint="default"/>
      </w:rPr>
    </w:lvl>
    <w:lvl w:ilvl="4" w:tplc="46080588" w:tentative="1">
      <w:start w:val="1"/>
      <w:numFmt w:val="bullet"/>
      <w:lvlText w:val="•"/>
      <w:lvlJc w:val="left"/>
      <w:pPr>
        <w:tabs>
          <w:tab w:val="num" w:pos="3600"/>
        </w:tabs>
        <w:ind w:left="3600" w:hanging="360"/>
      </w:pPr>
      <w:rPr>
        <w:rFonts w:ascii="Arial" w:hAnsi="Arial" w:hint="default"/>
      </w:rPr>
    </w:lvl>
    <w:lvl w:ilvl="5" w:tplc="86A04856" w:tentative="1">
      <w:start w:val="1"/>
      <w:numFmt w:val="bullet"/>
      <w:lvlText w:val="•"/>
      <w:lvlJc w:val="left"/>
      <w:pPr>
        <w:tabs>
          <w:tab w:val="num" w:pos="4320"/>
        </w:tabs>
        <w:ind w:left="4320" w:hanging="360"/>
      </w:pPr>
      <w:rPr>
        <w:rFonts w:ascii="Arial" w:hAnsi="Arial" w:hint="default"/>
      </w:rPr>
    </w:lvl>
    <w:lvl w:ilvl="6" w:tplc="85884498" w:tentative="1">
      <w:start w:val="1"/>
      <w:numFmt w:val="bullet"/>
      <w:lvlText w:val="•"/>
      <w:lvlJc w:val="left"/>
      <w:pPr>
        <w:tabs>
          <w:tab w:val="num" w:pos="5040"/>
        </w:tabs>
        <w:ind w:left="5040" w:hanging="360"/>
      </w:pPr>
      <w:rPr>
        <w:rFonts w:ascii="Arial" w:hAnsi="Arial" w:hint="default"/>
      </w:rPr>
    </w:lvl>
    <w:lvl w:ilvl="7" w:tplc="EF02B90A" w:tentative="1">
      <w:start w:val="1"/>
      <w:numFmt w:val="bullet"/>
      <w:lvlText w:val="•"/>
      <w:lvlJc w:val="left"/>
      <w:pPr>
        <w:tabs>
          <w:tab w:val="num" w:pos="5760"/>
        </w:tabs>
        <w:ind w:left="5760" w:hanging="360"/>
      </w:pPr>
      <w:rPr>
        <w:rFonts w:ascii="Arial" w:hAnsi="Arial" w:hint="default"/>
      </w:rPr>
    </w:lvl>
    <w:lvl w:ilvl="8" w:tplc="57D28C20" w:tentative="1">
      <w:start w:val="1"/>
      <w:numFmt w:val="bullet"/>
      <w:lvlText w:val="•"/>
      <w:lvlJc w:val="left"/>
      <w:pPr>
        <w:tabs>
          <w:tab w:val="num" w:pos="6480"/>
        </w:tabs>
        <w:ind w:left="6480" w:hanging="360"/>
      </w:pPr>
      <w:rPr>
        <w:rFonts w:ascii="Arial" w:hAnsi="Arial" w:hint="default"/>
      </w:rPr>
    </w:lvl>
  </w:abstractNum>
  <w:abstractNum w:abstractNumId="32">
    <w:nsid w:val="792D76DB"/>
    <w:multiLevelType w:val="hybridMultilevel"/>
    <w:tmpl w:val="F4DEB4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33420F"/>
    <w:multiLevelType w:val="hybridMultilevel"/>
    <w:tmpl w:val="F516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06079E"/>
    <w:multiLevelType w:val="hybridMultilevel"/>
    <w:tmpl w:val="D9169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33"/>
  </w:num>
  <w:num w:numId="4">
    <w:abstractNumId w:val="30"/>
  </w:num>
  <w:num w:numId="5">
    <w:abstractNumId w:val="10"/>
  </w:num>
  <w:num w:numId="6">
    <w:abstractNumId w:val="4"/>
  </w:num>
  <w:num w:numId="7">
    <w:abstractNumId w:val="28"/>
  </w:num>
  <w:num w:numId="8">
    <w:abstractNumId w:val="2"/>
  </w:num>
  <w:num w:numId="9">
    <w:abstractNumId w:val="3"/>
  </w:num>
  <w:num w:numId="10">
    <w:abstractNumId w:val="7"/>
  </w:num>
  <w:num w:numId="11">
    <w:abstractNumId w:val="5"/>
  </w:num>
  <w:num w:numId="12">
    <w:abstractNumId w:val="29"/>
  </w:num>
  <w:num w:numId="13">
    <w:abstractNumId w:val="0"/>
  </w:num>
  <w:num w:numId="14">
    <w:abstractNumId w:val="20"/>
  </w:num>
  <w:num w:numId="15">
    <w:abstractNumId w:val="14"/>
  </w:num>
  <w:num w:numId="16">
    <w:abstractNumId w:val="24"/>
  </w:num>
  <w:num w:numId="17">
    <w:abstractNumId w:val="32"/>
  </w:num>
  <w:num w:numId="18">
    <w:abstractNumId w:val="16"/>
  </w:num>
  <w:num w:numId="19">
    <w:abstractNumId w:val="25"/>
  </w:num>
  <w:num w:numId="20">
    <w:abstractNumId w:val="23"/>
  </w:num>
  <w:num w:numId="21">
    <w:abstractNumId w:val="34"/>
  </w:num>
  <w:num w:numId="22">
    <w:abstractNumId w:val="18"/>
  </w:num>
  <w:num w:numId="23">
    <w:abstractNumId w:val="17"/>
  </w:num>
  <w:num w:numId="24">
    <w:abstractNumId w:val="26"/>
  </w:num>
  <w:num w:numId="25">
    <w:abstractNumId w:val="9"/>
  </w:num>
  <w:num w:numId="26">
    <w:abstractNumId w:val="11"/>
  </w:num>
  <w:num w:numId="27">
    <w:abstractNumId w:val="1"/>
  </w:num>
  <w:num w:numId="28">
    <w:abstractNumId w:val="21"/>
  </w:num>
  <w:num w:numId="29">
    <w:abstractNumId w:val="12"/>
  </w:num>
  <w:num w:numId="30">
    <w:abstractNumId w:val="6"/>
  </w:num>
  <w:num w:numId="31">
    <w:abstractNumId w:val="8"/>
  </w:num>
  <w:num w:numId="32">
    <w:abstractNumId w:val="19"/>
  </w:num>
  <w:num w:numId="33">
    <w:abstractNumId w:val="27"/>
  </w:num>
  <w:num w:numId="34">
    <w:abstractNumId w:val="1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70"/>
    <w:rsid w:val="001834E9"/>
    <w:rsid w:val="00353670"/>
    <w:rsid w:val="00374719"/>
    <w:rsid w:val="004928CC"/>
    <w:rsid w:val="005A1418"/>
    <w:rsid w:val="00873802"/>
    <w:rsid w:val="00893564"/>
    <w:rsid w:val="00912BCA"/>
    <w:rsid w:val="009544D5"/>
    <w:rsid w:val="00A719C1"/>
    <w:rsid w:val="00CD673D"/>
    <w:rsid w:val="00D736EA"/>
    <w:rsid w:val="00D9575A"/>
    <w:rsid w:val="00DC35BE"/>
    <w:rsid w:val="00E91A71"/>
    <w:rsid w:val="00EE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4DA00-16EC-4E65-B470-78B2786D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719"/>
  </w:style>
  <w:style w:type="paragraph" w:styleId="1">
    <w:name w:val="heading 1"/>
    <w:basedOn w:val="a"/>
    <w:link w:val="10"/>
    <w:uiPriority w:val="9"/>
    <w:qFormat/>
    <w:rsid w:val="0037471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374719"/>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next w:val="a"/>
    <w:link w:val="30"/>
    <w:uiPriority w:val="9"/>
    <w:semiHidden/>
    <w:unhideWhenUsed/>
    <w:qFormat/>
    <w:rsid w:val="00374719"/>
    <w:pPr>
      <w:keepNext/>
      <w:keepLines/>
      <w:spacing w:before="200" w:after="0" w:line="276" w:lineRule="auto"/>
      <w:outlineLvl w:val="2"/>
    </w:pPr>
    <w:rPr>
      <w:rFonts w:asciiTheme="majorHAnsi" w:eastAsiaTheme="majorEastAsia" w:hAnsiTheme="majorHAnsi" w:cstheme="majorBidi"/>
      <w:b/>
      <w:bCs/>
      <w:color w:val="5B9BD5" w:themeColor="accent1"/>
      <w:sz w:val="28"/>
      <w:szCs w:val="28"/>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719"/>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374719"/>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semiHidden/>
    <w:rsid w:val="00374719"/>
    <w:rPr>
      <w:rFonts w:asciiTheme="majorHAnsi" w:eastAsiaTheme="majorEastAsia" w:hAnsiTheme="majorHAnsi" w:cstheme="majorBidi"/>
      <w:b/>
      <w:bCs/>
      <w:color w:val="5B9BD5" w:themeColor="accent1"/>
      <w:sz w:val="28"/>
      <w:szCs w:val="28"/>
      <w:lang w:val="ru-RU"/>
    </w:rPr>
  </w:style>
  <w:style w:type="paragraph" w:styleId="a3">
    <w:name w:val="header"/>
    <w:basedOn w:val="a"/>
    <w:link w:val="a4"/>
    <w:uiPriority w:val="99"/>
    <w:unhideWhenUsed/>
    <w:rsid w:val="00374719"/>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374719"/>
  </w:style>
  <w:style w:type="paragraph" w:styleId="a5">
    <w:name w:val="footer"/>
    <w:basedOn w:val="a"/>
    <w:link w:val="a6"/>
    <w:uiPriority w:val="99"/>
    <w:unhideWhenUsed/>
    <w:rsid w:val="00374719"/>
    <w:pPr>
      <w:tabs>
        <w:tab w:val="center" w:pos="4680"/>
        <w:tab w:val="right" w:pos="9360"/>
      </w:tabs>
      <w:spacing w:after="0" w:line="240" w:lineRule="auto"/>
    </w:pPr>
  </w:style>
  <w:style w:type="character" w:customStyle="1" w:styleId="a6">
    <w:name w:val="Нижний колонтитул Знак"/>
    <w:basedOn w:val="a0"/>
    <w:link w:val="a5"/>
    <w:uiPriority w:val="99"/>
    <w:rsid w:val="00374719"/>
  </w:style>
  <w:style w:type="paragraph" w:styleId="a7">
    <w:name w:val="List Paragraph"/>
    <w:basedOn w:val="a"/>
    <w:uiPriority w:val="34"/>
    <w:qFormat/>
    <w:rsid w:val="00374719"/>
    <w:pPr>
      <w:ind w:left="720"/>
      <w:contextualSpacing/>
    </w:pPr>
  </w:style>
  <w:style w:type="paragraph" w:styleId="a8">
    <w:name w:val="Normal (Web)"/>
    <w:basedOn w:val="a"/>
    <w:uiPriority w:val="99"/>
    <w:unhideWhenUsed/>
    <w:rsid w:val="0037471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374719"/>
    <w:rPr>
      <w:color w:val="0000FF"/>
      <w:u w:val="single"/>
    </w:rPr>
  </w:style>
  <w:style w:type="table" w:styleId="aa">
    <w:name w:val="Table Grid"/>
    <w:basedOn w:val="a1"/>
    <w:uiPriority w:val="59"/>
    <w:rsid w:val="00374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37471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374719"/>
    <w:pPr>
      <w:widowControl w:val="0"/>
      <w:shd w:val="clear" w:color="auto" w:fill="FFFFFF"/>
      <w:spacing w:before="240" w:after="0" w:line="274" w:lineRule="exact"/>
      <w:ind w:firstLine="920"/>
      <w:jc w:val="both"/>
    </w:pPr>
    <w:rPr>
      <w:rFonts w:ascii="Times New Roman" w:eastAsia="Times New Roman" w:hAnsi="Times New Roman" w:cs="Times New Roman"/>
    </w:rPr>
  </w:style>
  <w:style w:type="character" w:styleId="ab">
    <w:name w:val="Emphasis"/>
    <w:basedOn w:val="a0"/>
    <w:uiPriority w:val="20"/>
    <w:qFormat/>
    <w:rsid w:val="00374719"/>
    <w:rPr>
      <w:i/>
      <w:iCs/>
    </w:rPr>
  </w:style>
  <w:style w:type="paragraph" w:styleId="ac">
    <w:name w:val="No Spacing"/>
    <w:uiPriority w:val="1"/>
    <w:qFormat/>
    <w:rsid w:val="00374719"/>
    <w:pPr>
      <w:spacing w:after="0" w:line="240" w:lineRule="auto"/>
    </w:pPr>
    <w:rPr>
      <w:rFonts w:ascii="Times New Roman" w:eastAsia="Calibri" w:hAnsi="Times New Roman" w:cs="Arial"/>
      <w:sz w:val="28"/>
      <w:lang w:val="az-Latn-AZ"/>
    </w:rPr>
  </w:style>
  <w:style w:type="paragraph" w:customStyle="1" w:styleId="Default">
    <w:name w:val="Default"/>
    <w:rsid w:val="00374719"/>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HTML">
    <w:name w:val="HTML Preformatted"/>
    <w:basedOn w:val="a"/>
    <w:link w:val="HTML0"/>
    <w:uiPriority w:val="99"/>
    <w:unhideWhenUsed/>
    <w:rsid w:val="0037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74719"/>
    <w:rPr>
      <w:rFonts w:ascii="Courier New" w:eastAsia="Times New Roman" w:hAnsi="Courier New" w:cs="Courier New"/>
      <w:sz w:val="20"/>
      <w:szCs w:val="20"/>
      <w:lang w:val="ru-RU" w:eastAsia="ru-RU"/>
    </w:rPr>
  </w:style>
  <w:style w:type="character" w:customStyle="1" w:styleId="y2iqfc">
    <w:name w:val="y2iqfc"/>
    <w:basedOn w:val="a0"/>
    <w:rsid w:val="00374719"/>
  </w:style>
  <w:style w:type="table" w:styleId="-1">
    <w:name w:val="Grid Table 1 Light"/>
    <w:basedOn w:val="a1"/>
    <w:uiPriority w:val="46"/>
    <w:rsid w:val="00374719"/>
    <w:pPr>
      <w:spacing w:after="0" w:line="240" w:lineRule="auto"/>
    </w:pPr>
    <w:rPr>
      <w:lang w:val="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1">
    <w:name w:val="Основной шрифт абзаца1"/>
    <w:rsid w:val="00374719"/>
  </w:style>
  <w:style w:type="character" w:styleId="ad">
    <w:name w:val="line number"/>
    <w:basedOn w:val="a0"/>
    <w:uiPriority w:val="99"/>
    <w:semiHidden/>
    <w:unhideWhenUsed/>
    <w:rsid w:val="00374719"/>
  </w:style>
  <w:style w:type="paragraph" w:styleId="ae">
    <w:name w:val="Body Text"/>
    <w:basedOn w:val="a"/>
    <w:link w:val="af"/>
    <w:uiPriority w:val="1"/>
    <w:qFormat/>
    <w:rsid w:val="00374719"/>
    <w:pPr>
      <w:widowControl w:val="0"/>
      <w:autoSpaceDE w:val="0"/>
      <w:autoSpaceDN w:val="0"/>
      <w:spacing w:after="0" w:line="240" w:lineRule="auto"/>
      <w:ind w:left="112" w:right="121" w:firstLine="427"/>
      <w:jc w:val="both"/>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374719"/>
    <w:rPr>
      <w:rFonts w:ascii="Times New Roman" w:eastAsia="Times New Roman" w:hAnsi="Times New Roman" w:cs="Times New Roman"/>
      <w:sz w:val="24"/>
      <w:szCs w:val="24"/>
      <w:lang w:val="ru-RU"/>
    </w:rPr>
  </w:style>
  <w:style w:type="paragraph" w:styleId="af0">
    <w:name w:val="Balloon Text"/>
    <w:basedOn w:val="a"/>
    <w:link w:val="af1"/>
    <w:uiPriority w:val="99"/>
    <w:semiHidden/>
    <w:unhideWhenUsed/>
    <w:rsid w:val="00374719"/>
    <w:pPr>
      <w:spacing w:after="0" w:line="240" w:lineRule="auto"/>
    </w:pPr>
    <w:rPr>
      <w:rFonts w:ascii="Tahoma" w:eastAsia="MS Mincho" w:hAnsi="Tahoma" w:cs="Tahoma"/>
      <w:sz w:val="16"/>
      <w:szCs w:val="16"/>
      <w:lang w:val="ru-RU"/>
    </w:rPr>
  </w:style>
  <w:style w:type="character" w:customStyle="1" w:styleId="af1">
    <w:name w:val="Текст выноски Знак"/>
    <w:basedOn w:val="a0"/>
    <w:link w:val="af0"/>
    <w:uiPriority w:val="99"/>
    <w:semiHidden/>
    <w:rsid w:val="00374719"/>
    <w:rPr>
      <w:rFonts w:ascii="Tahoma" w:eastAsia="MS Mincho" w:hAnsi="Tahoma" w:cs="Tahoma"/>
      <w:sz w:val="16"/>
      <w:szCs w:val="16"/>
      <w:lang w:val="ru-RU"/>
    </w:rPr>
  </w:style>
  <w:style w:type="character" w:styleId="af2">
    <w:name w:val="Strong"/>
    <w:basedOn w:val="a0"/>
    <w:uiPriority w:val="22"/>
    <w:qFormat/>
    <w:rsid w:val="00374719"/>
    <w:rPr>
      <w:b/>
      <w:bCs/>
    </w:rPr>
  </w:style>
  <w:style w:type="character" w:customStyle="1" w:styleId="mw-headline">
    <w:name w:val="mw-headline"/>
    <w:basedOn w:val="a0"/>
    <w:rsid w:val="00374719"/>
  </w:style>
  <w:style w:type="character" w:customStyle="1" w:styleId="mw-editsection">
    <w:name w:val="mw-editsection"/>
    <w:basedOn w:val="a0"/>
    <w:rsid w:val="00374719"/>
  </w:style>
  <w:style w:type="character" w:customStyle="1" w:styleId="mw-editsection-bracket">
    <w:name w:val="mw-editsection-bracket"/>
    <w:basedOn w:val="a0"/>
    <w:rsid w:val="00374719"/>
  </w:style>
  <w:style w:type="character" w:customStyle="1" w:styleId="w">
    <w:name w:val="w"/>
    <w:basedOn w:val="a0"/>
    <w:rsid w:val="00374719"/>
  </w:style>
  <w:style w:type="paragraph" w:customStyle="1" w:styleId="TableParagraph">
    <w:name w:val="Table Paragraph"/>
    <w:basedOn w:val="a"/>
    <w:uiPriority w:val="1"/>
    <w:qFormat/>
    <w:rsid w:val="00374719"/>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rynqvb">
    <w:name w:val="rynqvb"/>
    <w:basedOn w:val="a0"/>
    <w:rsid w:val="00374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17763">
      <w:bodyDiv w:val="1"/>
      <w:marLeft w:val="0"/>
      <w:marRight w:val="0"/>
      <w:marTop w:val="0"/>
      <w:marBottom w:val="0"/>
      <w:divBdr>
        <w:top w:val="none" w:sz="0" w:space="0" w:color="auto"/>
        <w:left w:val="none" w:sz="0" w:space="0" w:color="auto"/>
        <w:bottom w:val="none" w:sz="0" w:space="0" w:color="auto"/>
        <w:right w:val="none" w:sz="0" w:space="0" w:color="auto"/>
      </w:divBdr>
    </w:div>
    <w:div w:id="19410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z.wikipedia.org/wiki/Sefalokaridl%C9%99r" TargetMode="External"/><Relationship Id="rId18" Type="http://schemas.openxmlformats.org/officeDocument/2006/relationships/hyperlink" Target="https://en.wikipedia.org/wiki/Malacostraca" TargetMode="External"/><Relationship Id="rId26" Type="http://schemas.openxmlformats.org/officeDocument/2006/relationships/hyperlink" Target="https://en.wikipedia.org/wiki/Mystacocarida" TargetMode="External"/><Relationship Id="rId39" Type="http://schemas.openxmlformats.org/officeDocument/2006/relationships/hyperlink" Target="https://en.wikipedia.org/wiki/Insecta" TargetMode="External"/><Relationship Id="rId3" Type="http://schemas.openxmlformats.org/officeDocument/2006/relationships/settings" Target="settings.xml"/><Relationship Id="rId21" Type="http://schemas.openxmlformats.org/officeDocument/2006/relationships/hyperlink" Target="https://www.ncbi.nlm.nih.gov/Taxonomy/Browser/wwwtax.cgi?mode=Tree&amp;id=2172820&amp;lvl=3&amp;lin=f&amp;keep=1&amp;srchmode=1&amp;unlock" TargetMode="External"/><Relationship Id="rId34" Type="http://schemas.openxmlformats.org/officeDocument/2006/relationships/hyperlink" Target="https://en.wikipedia.org/wiki/Symphyla" TargetMode="External"/><Relationship Id="rId42" Type="http://schemas.openxmlformats.org/officeDocument/2006/relationships/footer" Target="footer2.xm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hyperlink" Target="https://en.wikipedia.org/wiki/Crustacea" TargetMode="External"/><Relationship Id="rId12" Type="http://schemas.openxmlformats.org/officeDocument/2006/relationships/hyperlink" Target="https://en.wikipedia.org/wiki/Cephalocarida" TargetMode="External"/><Relationship Id="rId17" Type="http://schemas.openxmlformats.org/officeDocument/2006/relationships/hyperlink" Target="https://en.wikipedia.org/wiki/Copepoda" TargetMode="External"/><Relationship Id="rId25" Type="http://schemas.openxmlformats.org/officeDocument/2006/relationships/hyperlink" Target="https://en.wikipedia.org/wiki/Ostracoda" TargetMode="External"/><Relationship Id="rId33" Type="http://schemas.openxmlformats.org/officeDocument/2006/relationships/hyperlink" Target="https://en.wikipedia.org/wiki/Myriapoda" TargetMode="External"/><Relationship Id="rId38" Type="http://schemas.openxmlformats.org/officeDocument/2006/relationships/hyperlink" Target="https://en.wikipedia.org/wiki/Hexapoda" TargetMode="Externa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ncbi.nlm.nih.gov/Taxonomy/Browser/wwwtax.cgi?mode=Tree&amp;id=72037&amp;lvl=3&amp;lin=f&amp;keep=1&amp;srchmode=1&amp;unlock" TargetMode="External"/><Relationship Id="rId20" Type="http://schemas.openxmlformats.org/officeDocument/2006/relationships/hyperlink" Target="https://en.wikipedia.org/wiki/Thecostraca" TargetMode="External"/><Relationship Id="rId29" Type="http://schemas.openxmlformats.org/officeDocument/2006/relationships/hyperlink" Target="https://en.wikipedia.org/wiki/Chelicerat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rustacea" TargetMode="External"/><Relationship Id="rId24" Type="http://schemas.openxmlformats.org/officeDocument/2006/relationships/hyperlink" Target="https://www.wikimedia.az-az.nina.az/%C3%87%C9%99kiyey%C9%99nl%C9%99r.html" TargetMode="External"/><Relationship Id="rId32" Type="http://schemas.openxmlformats.org/officeDocument/2006/relationships/hyperlink" Target="https://en.wikipedia.org/wiki/Arachnida" TargetMode="External"/><Relationship Id="rId37" Type="http://schemas.openxmlformats.org/officeDocument/2006/relationships/hyperlink" Target="https://en.wikipedia.org/wiki/Chilopoda" TargetMode="External"/><Relationship Id="rId40" Type="http://schemas.openxmlformats.org/officeDocument/2006/relationships/hyperlink" Target="https://en.wikipedia.org/wiki/Entognatha"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az.wikipedia.org/wiki/Ayaqq%C9%99ls%C9%99m%C9%99lil%C9%99r" TargetMode="External"/><Relationship Id="rId23" Type="http://schemas.openxmlformats.org/officeDocument/2006/relationships/hyperlink" Target="https://en.wikipedia.org/wiki/Branchiura" TargetMode="External"/><Relationship Id="rId28" Type="http://schemas.openxmlformats.org/officeDocument/2006/relationships/hyperlink" Target="https://az.wikipedia.org/wiki/Daraqayaql%C4%B1lar" TargetMode="External"/><Relationship Id="rId36" Type="http://schemas.openxmlformats.org/officeDocument/2006/relationships/hyperlink" Target="https://en.wikipedia.org/wiki/Diplopoda" TargetMode="External"/><Relationship Id="rId49" Type="http://schemas.openxmlformats.org/officeDocument/2006/relationships/fontTable" Target="fontTable.xml"/><Relationship Id="rId10" Type="http://schemas.openxmlformats.org/officeDocument/2006/relationships/hyperlink" Target="https://en.wikipedia.org/wiki/Hexapoda" TargetMode="External"/><Relationship Id="rId19" Type="http://schemas.openxmlformats.org/officeDocument/2006/relationships/hyperlink" Target="https://az.wikipedia.org/wiki/Ali_x%C9%99r%C3%A7%C9%99ngl%C9%99r" TargetMode="External"/><Relationship Id="rId31" Type="http://schemas.openxmlformats.org/officeDocument/2006/relationships/hyperlink" Target="https://en.wikipedia.org/wiki/Xiphosura"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n.wikipedia.org/wiki/Myriapoda" TargetMode="External"/><Relationship Id="rId14" Type="http://schemas.openxmlformats.org/officeDocument/2006/relationships/hyperlink" Target="https://en.wikipedia.org/wiki/Branchiopoda" TargetMode="External"/><Relationship Id="rId22" Type="http://schemas.openxmlformats.org/officeDocument/2006/relationships/hyperlink" Target="https://en.wikipedia.org/wiki/Pentastomida" TargetMode="External"/><Relationship Id="rId27" Type="http://schemas.openxmlformats.org/officeDocument/2006/relationships/hyperlink" Target="https://en.wikipedia.org/wiki/Remipedia" TargetMode="External"/><Relationship Id="rId30" Type="http://schemas.openxmlformats.org/officeDocument/2006/relationships/hyperlink" Target="https://en.wikipedia.org/wiki/Pycnogonida" TargetMode="External"/><Relationship Id="rId35" Type="http://schemas.openxmlformats.org/officeDocument/2006/relationships/hyperlink" Target="https://en.wikipedia.org/wiki/Pauropoda" TargetMode="External"/><Relationship Id="rId43" Type="http://schemas.openxmlformats.org/officeDocument/2006/relationships/footer" Target="footer3.xml"/><Relationship Id="rId48" Type="http://schemas.openxmlformats.org/officeDocument/2006/relationships/footer" Target="footer8.xml"/><Relationship Id="rId8" Type="http://schemas.openxmlformats.org/officeDocument/2006/relationships/hyperlink" Target="https://en.wikipedia.org/wiki/Chelicer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35</Pages>
  <Words>14506</Words>
  <Characters>82688</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9</cp:revision>
  <dcterms:created xsi:type="dcterms:W3CDTF">2023-11-09T08:00:00Z</dcterms:created>
  <dcterms:modified xsi:type="dcterms:W3CDTF">2023-12-28T10:30:00Z</dcterms:modified>
</cp:coreProperties>
</file>